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520" w:type="dxa"/>
        <w:tblInd w:w="9464" w:type="dxa"/>
        <w:tblLook w:val="04A0" w:firstRow="1" w:lastRow="0" w:firstColumn="1" w:lastColumn="0" w:noHBand="0" w:noVBand="1"/>
      </w:tblPr>
      <w:tblGrid>
        <w:gridCol w:w="1210"/>
        <w:gridCol w:w="5310"/>
      </w:tblGrid>
      <w:tr w:rsidR="009B0E59" w:rsidRPr="00D936D5" w:rsidTr="003833F3">
        <w:tc>
          <w:tcPr>
            <w:tcW w:w="1210" w:type="dxa"/>
            <w:shd w:val="clear" w:color="auto" w:fill="auto"/>
          </w:tcPr>
          <w:p w:rsidR="009B0E59" w:rsidRPr="00D936D5" w:rsidRDefault="009B0E59" w:rsidP="003833F3">
            <w:pPr>
              <w:spacing w:after="0" w:line="240" w:lineRule="auto"/>
              <w:rPr>
                <w:rFonts w:ascii="Times New Roman" w:eastAsia="Times New Roman" w:hAnsi="Times New Roman" w:cs="Times New Roman"/>
                <w:sz w:val="20"/>
                <w:szCs w:val="20"/>
                <w:lang w:val="en-US" w:eastAsia="ru-RU"/>
              </w:rPr>
            </w:pPr>
          </w:p>
          <w:p w:rsidR="009B0E59" w:rsidRPr="00D936D5" w:rsidRDefault="009B0E59" w:rsidP="003833F3">
            <w:pPr>
              <w:keepNext/>
              <w:suppressAutoHyphens/>
              <w:spacing w:after="0" w:line="240" w:lineRule="auto"/>
              <w:jc w:val="both"/>
              <w:outlineLvl w:val="0"/>
              <w:rPr>
                <w:rFonts w:ascii="Times New Roman" w:eastAsia="Times New Roman" w:hAnsi="Times New Roman" w:cs="Times New Roman"/>
                <w:sz w:val="20"/>
                <w:szCs w:val="20"/>
                <w:u w:val="single"/>
                <w:lang w:eastAsia="ru-RU"/>
              </w:rPr>
            </w:pPr>
          </w:p>
        </w:tc>
        <w:tc>
          <w:tcPr>
            <w:tcW w:w="5310" w:type="dxa"/>
            <w:shd w:val="clear" w:color="auto" w:fill="auto"/>
          </w:tcPr>
          <w:p w:rsidR="009B0E59" w:rsidRPr="00D936D5" w:rsidRDefault="009B0E59" w:rsidP="003833F3">
            <w:pPr>
              <w:spacing w:after="0" w:line="240" w:lineRule="auto"/>
              <w:rPr>
                <w:rFonts w:ascii="Times New Roman" w:eastAsia="Times New Roman" w:hAnsi="Times New Roman" w:cs="Times New Roman"/>
                <w:bCs/>
                <w:sz w:val="20"/>
                <w:szCs w:val="20"/>
                <w:lang w:eastAsia="ru-RU"/>
              </w:rPr>
            </w:pPr>
            <w:r w:rsidRPr="00D936D5">
              <w:rPr>
                <w:rFonts w:ascii="Times New Roman" w:eastAsia="Times New Roman" w:hAnsi="Times New Roman" w:cs="Times New Roman"/>
                <w:bCs/>
                <w:sz w:val="20"/>
                <w:szCs w:val="20"/>
                <w:lang w:eastAsia="ru-RU"/>
              </w:rPr>
              <w:t>Директор КЦА</w:t>
            </w:r>
          </w:p>
          <w:p w:rsidR="009B0E59" w:rsidRPr="00D936D5" w:rsidRDefault="009B0E59" w:rsidP="003833F3">
            <w:pPr>
              <w:spacing w:after="0" w:line="240" w:lineRule="auto"/>
              <w:rPr>
                <w:rFonts w:ascii="Times New Roman" w:eastAsia="Times New Roman" w:hAnsi="Times New Roman" w:cs="Times New Roman"/>
                <w:bCs/>
                <w:sz w:val="20"/>
                <w:szCs w:val="20"/>
                <w:lang w:eastAsia="ru-RU"/>
              </w:rPr>
            </w:pPr>
          </w:p>
          <w:p w:rsidR="009B0E59" w:rsidRPr="00D936D5" w:rsidRDefault="009B0E59" w:rsidP="000952F5">
            <w:pPr>
              <w:tabs>
                <w:tab w:val="left" w:pos="4215"/>
              </w:tabs>
              <w:spacing w:after="0" w:line="240" w:lineRule="auto"/>
              <w:rPr>
                <w:rFonts w:ascii="Times New Roman" w:eastAsia="Times New Roman" w:hAnsi="Times New Roman" w:cs="Times New Roman"/>
                <w:bCs/>
                <w:sz w:val="20"/>
                <w:szCs w:val="20"/>
                <w:lang w:eastAsia="ru-RU"/>
              </w:rPr>
            </w:pPr>
            <w:r w:rsidRPr="00D936D5">
              <w:rPr>
                <w:rFonts w:ascii="Times New Roman" w:eastAsia="Times New Roman" w:hAnsi="Times New Roman" w:cs="Times New Roman"/>
                <w:bCs/>
                <w:sz w:val="20"/>
                <w:szCs w:val="20"/>
                <w:lang w:eastAsia="ru-RU"/>
              </w:rPr>
              <w:t>_</w:t>
            </w:r>
            <w:r w:rsidRPr="00D936D5">
              <w:rPr>
                <w:rFonts w:ascii="Times New Roman" w:eastAsia="Times New Roman" w:hAnsi="Times New Roman" w:cs="Times New Roman"/>
                <w:bCs/>
                <w:sz w:val="20"/>
                <w:szCs w:val="20"/>
                <w:u w:val="single"/>
                <w:lang w:eastAsia="ru-RU"/>
              </w:rPr>
              <w:t xml:space="preserve">                      </w:t>
            </w:r>
            <w:r>
              <w:rPr>
                <w:rFonts w:ascii="Times New Roman" w:eastAsia="Times New Roman" w:hAnsi="Times New Roman" w:cs="Times New Roman"/>
                <w:bCs/>
                <w:sz w:val="20"/>
                <w:szCs w:val="20"/>
                <w:u w:val="single"/>
                <w:lang w:eastAsia="ru-RU"/>
              </w:rPr>
              <w:t xml:space="preserve">          </w:t>
            </w:r>
            <w:r w:rsidRPr="00D936D5">
              <w:rPr>
                <w:rFonts w:ascii="Times New Roman" w:eastAsia="Times New Roman" w:hAnsi="Times New Roman" w:cs="Times New Roman"/>
                <w:bCs/>
                <w:sz w:val="20"/>
                <w:szCs w:val="20"/>
                <w:u w:val="single"/>
                <w:lang w:eastAsia="ru-RU"/>
              </w:rPr>
              <w:t xml:space="preserve">    </w:t>
            </w:r>
            <w:r>
              <w:rPr>
                <w:rFonts w:ascii="Times New Roman" w:eastAsia="Times New Roman" w:hAnsi="Times New Roman" w:cs="Times New Roman"/>
                <w:bCs/>
                <w:sz w:val="20"/>
                <w:szCs w:val="20"/>
                <w:u w:val="single"/>
                <w:lang w:eastAsia="ru-RU"/>
              </w:rPr>
              <w:t xml:space="preserve">                             </w:t>
            </w:r>
            <w:r w:rsidRPr="00D936D5">
              <w:rPr>
                <w:rFonts w:ascii="Times New Roman" w:eastAsia="Times New Roman" w:hAnsi="Times New Roman" w:cs="Times New Roman"/>
                <w:bCs/>
                <w:sz w:val="20"/>
                <w:szCs w:val="20"/>
                <w:u w:val="single"/>
                <w:lang w:eastAsia="ru-RU"/>
              </w:rPr>
              <w:t>.</w:t>
            </w:r>
            <w:r w:rsidR="000952F5">
              <w:rPr>
                <w:rFonts w:ascii="Times New Roman" w:eastAsia="Times New Roman" w:hAnsi="Times New Roman" w:cs="Times New Roman"/>
                <w:bCs/>
                <w:sz w:val="20"/>
                <w:szCs w:val="20"/>
                <w:u w:val="single"/>
                <w:lang w:eastAsia="ru-RU"/>
              </w:rPr>
              <w:tab/>
            </w:r>
          </w:p>
          <w:p w:rsidR="009B0E59" w:rsidRPr="00D936D5" w:rsidRDefault="009B0E59" w:rsidP="003833F3">
            <w:pPr>
              <w:spacing w:after="0" w:line="240" w:lineRule="auto"/>
              <w:rPr>
                <w:rFonts w:ascii="Times New Roman" w:eastAsia="Times New Roman" w:hAnsi="Times New Roman" w:cs="Times New Roman"/>
                <w:bCs/>
                <w:i/>
                <w:sz w:val="20"/>
                <w:szCs w:val="20"/>
                <w:lang w:eastAsia="ru-RU"/>
              </w:rPr>
            </w:pPr>
            <w:r w:rsidRPr="00D936D5">
              <w:rPr>
                <w:rFonts w:ascii="Times New Roman" w:eastAsia="Times New Roman" w:hAnsi="Times New Roman" w:cs="Times New Roman"/>
                <w:bCs/>
                <w:i/>
                <w:sz w:val="20"/>
                <w:szCs w:val="20"/>
                <w:lang w:eastAsia="ru-RU"/>
              </w:rPr>
              <w:t xml:space="preserve">        подпись,</w:t>
            </w:r>
            <w:r w:rsidR="00B34D87">
              <w:rPr>
                <w:rFonts w:ascii="Times New Roman" w:eastAsia="Times New Roman" w:hAnsi="Times New Roman" w:cs="Times New Roman"/>
                <w:bCs/>
                <w:i/>
                <w:sz w:val="20"/>
                <w:szCs w:val="20"/>
                <w:lang w:eastAsia="ru-RU"/>
              </w:rPr>
              <w:t xml:space="preserve"> </w:t>
            </w:r>
            <w:r w:rsidRPr="00D936D5">
              <w:rPr>
                <w:rFonts w:ascii="Times New Roman" w:eastAsia="Times New Roman" w:hAnsi="Times New Roman" w:cs="Times New Roman"/>
                <w:bCs/>
                <w:i/>
                <w:sz w:val="20"/>
                <w:szCs w:val="20"/>
                <w:lang w:eastAsia="ru-RU"/>
              </w:rPr>
              <w:t>расшифровка подписи</w:t>
            </w:r>
          </w:p>
          <w:p w:rsidR="009B0E59" w:rsidRPr="00D936D5" w:rsidRDefault="009B0E59" w:rsidP="003833F3">
            <w:pPr>
              <w:spacing w:after="0" w:line="240" w:lineRule="auto"/>
              <w:rPr>
                <w:rFonts w:ascii="Times New Roman" w:eastAsia="Times New Roman" w:hAnsi="Times New Roman" w:cs="Times New Roman"/>
                <w:bCs/>
                <w:sz w:val="20"/>
                <w:szCs w:val="20"/>
                <w:lang w:eastAsia="ru-RU"/>
              </w:rPr>
            </w:pPr>
            <w:r w:rsidRPr="00D936D5">
              <w:rPr>
                <w:rFonts w:ascii="Times New Roman" w:eastAsia="Times New Roman" w:hAnsi="Times New Roman" w:cs="Times New Roman"/>
                <w:bCs/>
                <w:sz w:val="20"/>
                <w:szCs w:val="20"/>
                <w:lang w:eastAsia="ru-RU"/>
              </w:rPr>
              <w:t>М.П.</w:t>
            </w:r>
          </w:p>
          <w:p w:rsidR="009B0E59" w:rsidRPr="00D936D5" w:rsidRDefault="009B0E59" w:rsidP="003833F3">
            <w:pPr>
              <w:spacing w:after="0" w:line="240" w:lineRule="auto"/>
              <w:rPr>
                <w:rFonts w:ascii="Times New Roman" w:eastAsia="Times New Roman" w:hAnsi="Times New Roman" w:cs="Times New Roman"/>
                <w:bCs/>
                <w:sz w:val="20"/>
                <w:szCs w:val="20"/>
                <w:lang w:eastAsia="ru-RU"/>
              </w:rPr>
            </w:pPr>
            <w:r w:rsidRPr="00D936D5">
              <w:rPr>
                <w:rFonts w:ascii="Times New Roman" w:eastAsia="Times New Roman" w:hAnsi="Times New Roman" w:cs="Times New Roman"/>
                <w:bCs/>
                <w:sz w:val="20"/>
                <w:szCs w:val="20"/>
                <w:lang w:eastAsia="ru-RU"/>
              </w:rPr>
              <w:t>Приложение к аттестату аккредитации</w:t>
            </w:r>
          </w:p>
          <w:p w:rsidR="009B0E59" w:rsidRPr="00D936D5" w:rsidRDefault="00B34D87" w:rsidP="003833F3">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u w:val="single"/>
                <w:lang w:eastAsia="ru-RU"/>
              </w:rPr>
              <w:t>№</w:t>
            </w:r>
            <w:r w:rsidR="009B0E59" w:rsidRPr="00B34D87">
              <w:rPr>
                <w:rFonts w:ascii="Times New Roman" w:eastAsia="Times New Roman" w:hAnsi="Times New Roman" w:cs="Times New Roman"/>
                <w:bCs/>
                <w:sz w:val="20"/>
                <w:szCs w:val="20"/>
                <w:u w:val="single"/>
                <w:lang w:eastAsia="ru-RU"/>
              </w:rPr>
              <w:t>_</w:t>
            </w:r>
            <w:r w:rsidR="009B0E59" w:rsidRPr="00B34D87">
              <w:rPr>
                <w:rFonts w:ascii="Times New Roman" w:eastAsia="Times New Roman" w:hAnsi="Times New Roman" w:cs="Times New Roman"/>
                <w:bCs/>
                <w:sz w:val="20"/>
                <w:szCs w:val="20"/>
                <w:u w:val="single"/>
                <w:lang w:val="en-US" w:eastAsia="ru-RU"/>
              </w:rPr>
              <w:t>KG</w:t>
            </w:r>
            <w:r w:rsidR="009B0E59" w:rsidRPr="00B34D87">
              <w:rPr>
                <w:rFonts w:ascii="Times New Roman" w:eastAsia="Times New Roman" w:hAnsi="Times New Roman" w:cs="Times New Roman"/>
                <w:bCs/>
                <w:sz w:val="20"/>
                <w:szCs w:val="20"/>
                <w:u w:val="single"/>
                <w:lang w:eastAsia="ru-RU"/>
              </w:rPr>
              <w:t xml:space="preserve"> 417/КЦА.ОСП</w:t>
            </w:r>
            <w:r w:rsidRPr="00B34D87">
              <w:rPr>
                <w:rFonts w:ascii="Times New Roman" w:eastAsia="Times New Roman" w:hAnsi="Times New Roman" w:cs="Times New Roman"/>
                <w:bCs/>
                <w:sz w:val="20"/>
                <w:szCs w:val="20"/>
                <w:u w:val="single"/>
                <w:lang w:eastAsia="ru-RU"/>
              </w:rPr>
              <w:t>.039</w:t>
            </w:r>
            <w:r w:rsidR="009B0E59" w:rsidRPr="00D936D5">
              <w:rPr>
                <w:rFonts w:ascii="Times New Roman" w:eastAsia="Times New Roman" w:hAnsi="Times New Roman" w:cs="Times New Roman"/>
                <w:bCs/>
                <w:sz w:val="20"/>
                <w:szCs w:val="20"/>
                <w:lang w:eastAsia="ru-RU"/>
              </w:rPr>
              <w:t>_____________</w:t>
            </w:r>
          </w:p>
          <w:p w:rsidR="009B0E59" w:rsidRPr="00D936D5" w:rsidRDefault="009B0E59" w:rsidP="003833F3">
            <w:pPr>
              <w:spacing w:after="0" w:line="240" w:lineRule="auto"/>
              <w:jc w:val="both"/>
              <w:rPr>
                <w:rFonts w:ascii="Times New Roman" w:eastAsia="Times New Roman" w:hAnsi="Times New Roman" w:cs="Times New Roman"/>
                <w:bCs/>
                <w:sz w:val="20"/>
                <w:szCs w:val="20"/>
                <w:lang w:eastAsia="ru-RU"/>
              </w:rPr>
            </w:pPr>
            <w:r w:rsidRPr="00D936D5">
              <w:rPr>
                <w:rFonts w:ascii="Times New Roman" w:eastAsia="Times New Roman" w:hAnsi="Times New Roman" w:cs="Times New Roman"/>
                <w:bCs/>
                <w:sz w:val="20"/>
                <w:szCs w:val="20"/>
                <w:lang w:eastAsia="ru-RU"/>
              </w:rPr>
              <w:t>от «</w:t>
            </w:r>
            <w:r w:rsidRPr="00CB34B7">
              <w:rPr>
                <w:rFonts w:ascii="Times New Roman" w:eastAsia="Times New Roman" w:hAnsi="Times New Roman" w:cs="Times New Roman"/>
                <w:bCs/>
                <w:sz w:val="20"/>
                <w:szCs w:val="20"/>
                <w:u w:val="single"/>
                <w:lang w:eastAsia="ru-RU"/>
              </w:rPr>
              <w:t>_______</w:t>
            </w:r>
            <w:r w:rsidRPr="00D936D5">
              <w:rPr>
                <w:rFonts w:ascii="Times New Roman" w:eastAsia="Times New Roman" w:hAnsi="Times New Roman" w:cs="Times New Roman"/>
                <w:bCs/>
                <w:sz w:val="20"/>
                <w:szCs w:val="20"/>
                <w:lang w:eastAsia="ru-RU"/>
              </w:rPr>
              <w:t>»</w:t>
            </w:r>
            <w:r w:rsidRPr="00CB34B7">
              <w:rPr>
                <w:rFonts w:ascii="Times New Roman" w:eastAsia="Times New Roman" w:hAnsi="Times New Roman" w:cs="Times New Roman"/>
                <w:bCs/>
                <w:sz w:val="20"/>
                <w:szCs w:val="20"/>
                <w:u w:val="single"/>
                <w:lang w:eastAsia="ru-RU"/>
              </w:rPr>
              <w:t xml:space="preserve"> _______________ </w:t>
            </w:r>
            <w:r w:rsidRPr="00CB34B7">
              <w:rPr>
                <w:rFonts w:ascii="Times New Roman" w:eastAsia="Times New Roman" w:hAnsi="Times New Roman" w:cs="Times New Roman"/>
                <w:bCs/>
                <w:sz w:val="20"/>
                <w:szCs w:val="20"/>
                <w:lang w:eastAsia="ru-RU"/>
              </w:rPr>
              <w:t>20</w:t>
            </w:r>
            <w:r w:rsidRPr="00CB34B7">
              <w:rPr>
                <w:rFonts w:ascii="Times New Roman" w:eastAsia="Times New Roman" w:hAnsi="Times New Roman" w:cs="Times New Roman"/>
                <w:bCs/>
                <w:sz w:val="20"/>
                <w:szCs w:val="20"/>
                <w:u w:val="single"/>
                <w:lang w:eastAsia="ru-RU"/>
              </w:rPr>
              <w:t xml:space="preserve"> _____</w:t>
            </w:r>
            <w:r w:rsidRPr="00D936D5">
              <w:rPr>
                <w:rFonts w:ascii="Times New Roman" w:eastAsia="Times New Roman" w:hAnsi="Times New Roman" w:cs="Times New Roman"/>
                <w:bCs/>
                <w:sz w:val="20"/>
                <w:szCs w:val="20"/>
                <w:lang w:eastAsia="ru-RU"/>
              </w:rPr>
              <w:t xml:space="preserve"> г.</w:t>
            </w:r>
          </w:p>
        </w:tc>
      </w:tr>
    </w:tbl>
    <w:p w:rsidR="009B0E59" w:rsidRPr="00D936D5" w:rsidRDefault="009B0E59" w:rsidP="009B0E59">
      <w:pPr>
        <w:shd w:val="clear" w:color="auto" w:fill="FFFFFF"/>
        <w:spacing w:after="0" w:line="240" w:lineRule="auto"/>
        <w:ind w:right="230"/>
        <w:jc w:val="center"/>
        <w:rPr>
          <w:rFonts w:ascii="Times New Roman" w:eastAsia="Times New Roman" w:hAnsi="Times New Roman" w:cs="Times New Roman"/>
          <w:spacing w:val="-1"/>
          <w:sz w:val="20"/>
          <w:szCs w:val="20"/>
          <w:lang w:eastAsia="ru-RU"/>
        </w:rPr>
      </w:pPr>
    </w:p>
    <w:p w:rsidR="009B0E59" w:rsidRPr="00D936D5" w:rsidRDefault="009B0E59" w:rsidP="009B0E59">
      <w:pPr>
        <w:shd w:val="clear" w:color="auto" w:fill="FFFFFF"/>
        <w:spacing w:after="0" w:line="240" w:lineRule="auto"/>
        <w:ind w:right="230"/>
        <w:jc w:val="center"/>
        <w:rPr>
          <w:rFonts w:ascii="Times New Roman" w:eastAsia="Times New Roman" w:hAnsi="Times New Roman" w:cs="Times New Roman"/>
          <w:b/>
          <w:spacing w:val="-1"/>
          <w:sz w:val="20"/>
          <w:szCs w:val="20"/>
          <w:lang w:eastAsia="ru-RU"/>
        </w:rPr>
      </w:pPr>
      <w:r w:rsidRPr="00D936D5">
        <w:rPr>
          <w:rFonts w:ascii="Times New Roman" w:eastAsia="Times New Roman" w:hAnsi="Times New Roman" w:cs="Times New Roman"/>
          <w:b/>
          <w:spacing w:val="-1"/>
          <w:sz w:val="20"/>
          <w:szCs w:val="20"/>
          <w:lang w:eastAsia="ru-RU"/>
        </w:rPr>
        <w:t xml:space="preserve">ОБЛАСТЬ АККРЕДИТАЦИИ </w:t>
      </w:r>
    </w:p>
    <w:p w:rsidR="009B0E59" w:rsidRPr="00D936D5" w:rsidRDefault="009B0E59" w:rsidP="009B0E59">
      <w:pPr>
        <w:shd w:val="clear" w:color="auto" w:fill="FFFFFF"/>
        <w:spacing w:after="0" w:line="240" w:lineRule="auto"/>
        <w:ind w:right="230"/>
        <w:jc w:val="center"/>
        <w:rPr>
          <w:rFonts w:ascii="Times New Roman" w:eastAsia="Times New Roman" w:hAnsi="Times New Roman" w:cs="Times New Roman"/>
          <w:b/>
          <w:spacing w:val="-1"/>
          <w:sz w:val="20"/>
          <w:szCs w:val="20"/>
          <w:lang w:eastAsia="ru-RU"/>
        </w:rPr>
      </w:pPr>
      <w:r w:rsidRPr="00D936D5">
        <w:rPr>
          <w:rFonts w:ascii="Times New Roman" w:eastAsia="Times New Roman" w:hAnsi="Times New Roman" w:cs="Times New Roman"/>
          <w:b/>
          <w:spacing w:val="-1"/>
          <w:sz w:val="20"/>
          <w:szCs w:val="20"/>
          <w:lang w:eastAsia="ru-RU"/>
        </w:rPr>
        <w:t>ОРГАНА ПО СЕРТИФИКАЦИИ</w:t>
      </w:r>
      <w:r>
        <w:rPr>
          <w:rFonts w:ascii="Times New Roman" w:eastAsia="Times New Roman" w:hAnsi="Times New Roman" w:cs="Times New Roman"/>
          <w:b/>
          <w:spacing w:val="-1"/>
          <w:sz w:val="20"/>
          <w:szCs w:val="20"/>
          <w:lang w:eastAsia="ru-RU"/>
        </w:rPr>
        <w:t xml:space="preserve"> ПРОДУКЦИИ/УСЛУГ</w:t>
      </w:r>
    </w:p>
    <w:p w:rsidR="009B0E59" w:rsidRPr="00B34D87" w:rsidRDefault="009B0E59" w:rsidP="00B34D87">
      <w:pPr>
        <w:shd w:val="clear" w:color="auto" w:fill="FFFFFF"/>
        <w:spacing w:after="0" w:line="240" w:lineRule="auto"/>
        <w:ind w:right="230"/>
        <w:jc w:val="center"/>
        <w:rPr>
          <w:rFonts w:ascii="Times New Roman" w:eastAsia="Times New Roman" w:hAnsi="Times New Roman" w:cs="Times New Roman"/>
          <w:szCs w:val="20"/>
          <w:lang w:eastAsia="ru-RU"/>
        </w:rPr>
      </w:pPr>
      <w:r w:rsidRPr="00B34D87">
        <w:rPr>
          <w:rFonts w:ascii="Times New Roman" w:eastAsia="Times New Roman" w:hAnsi="Times New Roman" w:cs="Times New Roman"/>
          <w:szCs w:val="20"/>
          <w:lang w:eastAsia="ru-RU"/>
        </w:rPr>
        <w:t>Общества с ограниченной ответственностью «Промышленная Безопасность»</w:t>
      </w:r>
    </w:p>
    <w:p w:rsidR="009B0E59" w:rsidRPr="00D936D5" w:rsidRDefault="009B0E59" w:rsidP="00B34D87">
      <w:pPr>
        <w:spacing w:after="0" w:line="240" w:lineRule="auto"/>
        <w:jc w:val="center"/>
        <w:rPr>
          <w:rFonts w:ascii="Times New Roman" w:eastAsia="Times New Roman" w:hAnsi="Times New Roman" w:cs="Times New Roman"/>
          <w:bCs/>
          <w:sz w:val="20"/>
          <w:szCs w:val="20"/>
          <w:lang w:eastAsia="ru-RU"/>
        </w:rPr>
      </w:pPr>
      <w:r w:rsidRPr="00D936D5">
        <w:rPr>
          <w:rFonts w:ascii="Times New Roman" w:eastAsia="Times New Roman" w:hAnsi="Times New Roman" w:cs="Times New Roman"/>
          <w:bCs/>
          <w:sz w:val="20"/>
          <w:szCs w:val="20"/>
          <w:lang w:eastAsia="ru-RU"/>
        </w:rPr>
        <w:t>_________________________________________________________________________________________</w:t>
      </w:r>
    </w:p>
    <w:p w:rsidR="009B0E59" w:rsidRPr="00D936D5" w:rsidRDefault="009B0E59" w:rsidP="009B0E59">
      <w:pPr>
        <w:spacing w:after="0" w:line="240" w:lineRule="auto"/>
        <w:jc w:val="center"/>
        <w:rPr>
          <w:rFonts w:ascii="Times New Roman" w:eastAsia="Times New Roman" w:hAnsi="Times New Roman" w:cs="Times New Roman"/>
          <w:bCs/>
          <w:i/>
          <w:sz w:val="20"/>
          <w:szCs w:val="20"/>
          <w:lang w:eastAsia="ru-RU"/>
        </w:rPr>
      </w:pPr>
      <w:r w:rsidRPr="00D936D5">
        <w:rPr>
          <w:rFonts w:ascii="Times New Roman" w:eastAsia="Times New Roman" w:hAnsi="Times New Roman" w:cs="Times New Roman"/>
          <w:bCs/>
          <w:i/>
          <w:sz w:val="20"/>
          <w:szCs w:val="20"/>
          <w:lang w:eastAsia="ru-RU"/>
        </w:rPr>
        <w:t>наименование органа</w:t>
      </w:r>
    </w:p>
    <w:p w:rsidR="009B0E59" w:rsidRPr="00D936D5" w:rsidRDefault="009B0E59" w:rsidP="009B0E59">
      <w:pPr>
        <w:spacing w:after="0" w:line="240" w:lineRule="auto"/>
        <w:jc w:val="center"/>
        <w:rPr>
          <w:rFonts w:ascii="Times New Roman" w:eastAsia="Times New Roman" w:hAnsi="Times New Roman" w:cs="Times New Roman"/>
          <w:bCs/>
          <w:i/>
          <w:sz w:val="20"/>
          <w:szCs w:val="20"/>
          <w:lang w:eastAsia="ru-RU"/>
        </w:rPr>
      </w:pPr>
    </w:p>
    <w:tbl>
      <w:tblPr>
        <w:tblpPr w:leftFromText="180" w:rightFromText="180" w:vertAnchor="text" w:tblpX="392"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551"/>
        <w:gridCol w:w="2443"/>
        <w:gridCol w:w="1701"/>
        <w:gridCol w:w="109"/>
        <w:gridCol w:w="3860"/>
        <w:gridCol w:w="109"/>
        <w:gridCol w:w="3548"/>
        <w:gridCol w:w="109"/>
      </w:tblGrid>
      <w:tr w:rsidR="009B0E59" w:rsidRPr="00FE3626" w:rsidTr="0067376B">
        <w:trPr>
          <w:gridAfter w:val="1"/>
          <w:wAfter w:w="109" w:type="dxa"/>
        </w:trPr>
        <w:tc>
          <w:tcPr>
            <w:tcW w:w="846" w:type="dxa"/>
            <w:tcBorders>
              <w:top w:val="single" w:sz="4" w:space="0" w:color="auto"/>
              <w:left w:val="single" w:sz="4" w:space="0" w:color="auto"/>
              <w:bottom w:val="single" w:sz="4" w:space="0" w:color="auto"/>
              <w:right w:val="single" w:sz="4" w:space="0" w:color="auto"/>
            </w:tcBorders>
            <w:vAlign w:val="center"/>
          </w:tcPr>
          <w:p w:rsidR="009B0E59" w:rsidRPr="00FE3626" w:rsidRDefault="009B0E59" w:rsidP="003833F3">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п/п</w:t>
            </w:r>
          </w:p>
        </w:tc>
        <w:tc>
          <w:tcPr>
            <w:tcW w:w="2551" w:type="dxa"/>
            <w:tcBorders>
              <w:top w:val="single" w:sz="4" w:space="0" w:color="auto"/>
              <w:left w:val="single" w:sz="4" w:space="0" w:color="auto"/>
              <w:bottom w:val="single" w:sz="4" w:space="0" w:color="auto"/>
              <w:right w:val="single" w:sz="4" w:space="0" w:color="auto"/>
            </w:tcBorders>
            <w:vAlign w:val="center"/>
          </w:tcPr>
          <w:p w:rsidR="009B0E59" w:rsidRPr="00FE3626" w:rsidRDefault="009B0E59" w:rsidP="003833F3">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Наименование продукции/</w:t>
            </w:r>
          </w:p>
          <w:p w:rsidR="009B0E59" w:rsidRPr="00FE3626" w:rsidRDefault="009B0E59" w:rsidP="003833F3">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процессов/работы/услуги</w:t>
            </w:r>
          </w:p>
        </w:tc>
        <w:tc>
          <w:tcPr>
            <w:tcW w:w="2443" w:type="dxa"/>
            <w:tcBorders>
              <w:top w:val="single" w:sz="4" w:space="0" w:color="auto"/>
              <w:left w:val="single" w:sz="4" w:space="0" w:color="auto"/>
              <w:bottom w:val="single" w:sz="4" w:space="0" w:color="auto"/>
              <w:right w:val="single" w:sz="4" w:space="0" w:color="auto"/>
            </w:tcBorders>
            <w:vAlign w:val="center"/>
          </w:tcPr>
          <w:p w:rsidR="009B0E59" w:rsidRPr="00FE3626" w:rsidRDefault="009B0E59" w:rsidP="003833F3">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Форма подтверждения соответс</w:t>
            </w:r>
            <w:r w:rsidR="008A7CD5" w:rsidRPr="00FE3626">
              <w:rPr>
                <w:rFonts w:ascii="Times New Roman" w:eastAsia="Times New Roman" w:hAnsi="Times New Roman" w:cs="Times New Roman"/>
                <w:sz w:val="20"/>
                <w:szCs w:val="20"/>
                <w:lang w:eastAsia="ru-RU"/>
              </w:rPr>
              <w:t>т</w:t>
            </w:r>
            <w:r w:rsidRPr="00FE3626">
              <w:rPr>
                <w:rFonts w:ascii="Times New Roman" w:eastAsia="Times New Roman" w:hAnsi="Times New Roman" w:cs="Times New Roman"/>
                <w:sz w:val="20"/>
                <w:szCs w:val="20"/>
                <w:lang w:eastAsia="ru-RU"/>
              </w:rPr>
              <w:t>вия (схемы сертификации /декларирования)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B0E59" w:rsidRPr="00FE3626" w:rsidRDefault="009B0E59" w:rsidP="003833F3">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Код ТН ВЭД (где уместно)</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9B0E59" w:rsidRPr="00FE3626" w:rsidRDefault="009B0E59" w:rsidP="003833F3">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Обозначение НПА, устанавливающего требования к продукции/процессам/работам/услугам</w:t>
            </w:r>
          </w:p>
        </w:tc>
        <w:tc>
          <w:tcPr>
            <w:tcW w:w="3657" w:type="dxa"/>
            <w:gridSpan w:val="2"/>
            <w:tcBorders>
              <w:top w:val="single" w:sz="4" w:space="0" w:color="auto"/>
              <w:left w:val="single" w:sz="4" w:space="0" w:color="auto"/>
              <w:bottom w:val="single" w:sz="4" w:space="0" w:color="auto"/>
              <w:right w:val="single" w:sz="4" w:space="0" w:color="auto"/>
            </w:tcBorders>
            <w:vAlign w:val="center"/>
          </w:tcPr>
          <w:p w:rsidR="009B0E59" w:rsidRPr="00FE3626" w:rsidRDefault="009B0E59" w:rsidP="003833F3">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Стандарты, нормативные документы и/или нормативные требования, на соответс</w:t>
            </w:r>
            <w:r w:rsidR="008A7CD5" w:rsidRPr="00FE3626">
              <w:rPr>
                <w:rFonts w:ascii="Times New Roman" w:eastAsia="Times New Roman" w:hAnsi="Times New Roman" w:cs="Times New Roman"/>
                <w:sz w:val="20"/>
                <w:szCs w:val="20"/>
                <w:lang w:eastAsia="ru-RU"/>
              </w:rPr>
              <w:t>т</w:t>
            </w:r>
            <w:r w:rsidRPr="00FE3626">
              <w:rPr>
                <w:rFonts w:ascii="Times New Roman" w:eastAsia="Times New Roman" w:hAnsi="Times New Roman" w:cs="Times New Roman"/>
                <w:sz w:val="20"/>
                <w:szCs w:val="20"/>
                <w:lang w:eastAsia="ru-RU"/>
              </w:rPr>
              <w:t>вие которым сертифицируется/подтверждаются продукция/процессы/работы, услуги</w:t>
            </w:r>
          </w:p>
        </w:tc>
      </w:tr>
      <w:tr w:rsidR="009B0E59" w:rsidRPr="00FE3626" w:rsidTr="0067376B">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9B0E59" w:rsidRPr="00FE3626" w:rsidRDefault="009B0E59" w:rsidP="003833F3">
            <w:pPr>
              <w:spacing w:after="0" w:line="240" w:lineRule="auto"/>
              <w:ind w:left="57"/>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1</w:t>
            </w:r>
          </w:p>
        </w:tc>
        <w:tc>
          <w:tcPr>
            <w:tcW w:w="2551" w:type="dxa"/>
            <w:tcBorders>
              <w:top w:val="single" w:sz="4" w:space="0" w:color="auto"/>
              <w:left w:val="single" w:sz="4" w:space="0" w:color="auto"/>
              <w:bottom w:val="single" w:sz="4" w:space="0" w:color="auto"/>
              <w:right w:val="single" w:sz="4" w:space="0" w:color="auto"/>
            </w:tcBorders>
          </w:tcPr>
          <w:p w:rsidR="009B0E59" w:rsidRPr="00FE3626" w:rsidRDefault="009B0E59" w:rsidP="003833F3">
            <w:pPr>
              <w:spacing w:after="0" w:line="240" w:lineRule="auto"/>
              <w:ind w:left="57"/>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2</w:t>
            </w:r>
          </w:p>
        </w:tc>
        <w:tc>
          <w:tcPr>
            <w:tcW w:w="2443" w:type="dxa"/>
            <w:tcBorders>
              <w:top w:val="single" w:sz="4" w:space="0" w:color="auto"/>
              <w:left w:val="single" w:sz="4" w:space="0" w:color="auto"/>
              <w:bottom w:val="single" w:sz="4" w:space="0" w:color="auto"/>
              <w:right w:val="single" w:sz="4" w:space="0" w:color="auto"/>
            </w:tcBorders>
          </w:tcPr>
          <w:p w:rsidR="009B0E59" w:rsidRPr="00FE3626" w:rsidRDefault="009B0E59" w:rsidP="003833F3">
            <w:pPr>
              <w:spacing w:after="0" w:line="240" w:lineRule="auto"/>
              <w:ind w:left="57"/>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Pr>
          <w:p w:rsidR="009B0E59" w:rsidRPr="00FE3626" w:rsidRDefault="009B0E59" w:rsidP="003833F3">
            <w:pPr>
              <w:spacing w:after="0" w:line="240" w:lineRule="auto"/>
              <w:ind w:left="57"/>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4</w:t>
            </w:r>
          </w:p>
        </w:tc>
        <w:tc>
          <w:tcPr>
            <w:tcW w:w="3969" w:type="dxa"/>
            <w:gridSpan w:val="2"/>
            <w:tcBorders>
              <w:top w:val="single" w:sz="4" w:space="0" w:color="auto"/>
              <w:left w:val="single" w:sz="4" w:space="0" w:color="auto"/>
              <w:bottom w:val="single" w:sz="4" w:space="0" w:color="auto"/>
              <w:right w:val="single" w:sz="4" w:space="0" w:color="auto"/>
            </w:tcBorders>
          </w:tcPr>
          <w:p w:rsidR="009B0E59" w:rsidRPr="00FE3626" w:rsidRDefault="009B0E59" w:rsidP="003833F3">
            <w:pPr>
              <w:spacing w:after="0" w:line="240" w:lineRule="auto"/>
              <w:ind w:left="57"/>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5</w:t>
            </w:r>
          </w:p>
        </w:tc>
        <w:tc>
          <w:tcPr>
            <w:tcW w:w="3657" w:type="dxa"/>
            <w:gridSpan w:val="2"/>
            <w:tcBorders>
              <w:top w:val="single" w:sz="4" w:space="0" w:color="auto"/>
              <w:left w:val="single" w:sz="4" w:space="0" w:color="auto"/>
              <w:bottom w:val="single" w:sz="4" w:space="0" w:color="auto"/>
              <w:right w:val="single" w:sz="4" w:space="0" w:color="auto"/>
            </w:tcBorders>
          </w:tcPr>
          <w:p w:rsidR="009B0E59" w:rsidRPr="00FE3626" w:rsidRDefault="009B0E59" w:rsidP="003833F3">
            <w:pPr>
              <w:spacing w:after="0" w:line="240" w:lineRule="auto"/>
              <w:ind w:left="57"/>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6</w:t>
            </w:r>
          </w:p>
        </w:tc>
      </w:tr>
      <w:tr w:rsidR="009B0E59" w:rsidRPr="00FE3626" w:rsidTr="0067376B">
        <w:trPr>
          <w:gridAfter w:val="1"/>
          <w:wAfter w:w="109" w:type="dxa"/>
          <w:tblHeader/>
        </w:trPr>
        <w:tc>
          <w:tcPr>
            <w:tcW w:w="15167" w:type="dxa"/>
            <w:gridSpan w:val="8"/>
            <w:tcBorders>
              <w:top w:val="single" w:sz="4" w:space="0" w:color="auto"/>
              <w:left w:val="single" w:sz="4" w:space="0" w:color="auto"/>
              <w:bottom w:val="single" w:sz="4" w:space="0" w:color="auto"/>
              <w:right w:val="single" w:sz="4" w:space="0" w:color="auto"/>
            </w:tcBorders>
          </w:tcPr>
          <w:p w:rsidR="009B0E59" w:rsidRPr="00FE3626" w:rsidRDefault="009B0E59" w:rsidP="003833F3">
            <w:pPr>
              <w:spacing w:after="0" w:line="240" w:lineRule="auto"/>
              <w:ind w:left="57"/>
              <w:jc w:val="center"/>
              <w:rPr>
                <w:rFonts w:ascii="Times New Roman" w:eastAsia="Times New Roman" w:hAnsi="Times New Roman" w:cs="Times New Roman"/>
                <w:b/>
                <w:sz w:val="20"/>
                <w:szCs w:val="20"/>
                <w:lang w:eastAsia="ru-RU"/>
              </w:rPr>
            </w:pPr>
            <w:r w:rsidRPr="00FE3626">
              <w:rPr>
                <w:rFonts w:ascii="Times New Roman" w:eastAsia="Times New Roman" w:hAnsi="Times New Roman" w:cs="Times New Roman"/>
                <w:b/>
                <w:sz w:val="20"/>
                <w:szCs w:val="20"/>
                <w:lang w:eastAsia="ru-RU"/>
              </w:rPr>
              <w:t>А. Обязательная сертификация продукции</w:t>
            </w:r>
          </w:p>
        </w:tc>
      </w:tr>
      <w:tr w:rsidR="009B0E59" w:rsidRPr="00FE3626" w:rsidTr="0067376B">
        <w:trPr>
          <w:gridAfter w:val="1"/>
          <w:wAfter w:w="109" w:type="dxa"/>
          <w:tblHeader/>
        </w:trPr>
        <w:tc>
          <w:tcPr>
            <w:tcW w:w="15167" w:type="dxa"/>
            <w:gridSpan w:val="8"/>
            <w:tcBorders>
              <w:top w:val="single" w:sz="4" w:space="0" w:color="auto"/>
              <w:left w:val="single" w:sz="4" w:space="0" w:color="auto"/>
              <w:bottom w:val="single" w:sz="4" w:space="0" w:color="auto"/>
              <w:right w:val="single" w:sz="4" w:space="0" w:color="auto"/>
            </w:tcBorders>
          </w:tcPr>
          <w:p w:rsidR="009B0E59" w:rsidRPr="00FE3626" w:rsidRDefault="009B0E59" w:rsidP="003833F3">
            <w:pPr>
              <w:spacing w:after="0" w:line="240" w:lineRule="auto"/>
              <w:ind w:left="57"/>
              <w:jc w:val="center"/>
              <w:rPr>
                <w:rFonts w:ascii="Times New Roman" w:eastAsia="Times New Roman" w:hAnsi="Times New Roman" w:cs="Times New Roman"/>
                <w:b/>
                <w:sz w:val="20"/>
                <w:szCs w:val="20"/>
                <w:lang w:eastAsia="ru-RU"/>
              </w:rPr>
            </w:pPr>
            <w:r w:rsidRPr="00FE3626">
              <w:rPr>
                <w:rFonts w:ascii="Times New Roman" w:eastAsia="Times New Roman" w:hAnsi="Times New Roman" w:cs="Times New Roman"/>
                <w:b/>
                <w:sz w:val="20"/>
                <w:szCs w:val="20"/>
                <w:lang w:eastAsia="ru-RU"/>
              </w:rPr>
              <w:t xml:space="preserve">А1. Обязательная сертификация продукции требованиям Технического регламента Таможенного союза «О безопасности низковольтного оборудования» </w:t>
            </w:r>
          </w:p>
          <w:p w:rsidR="009B0E59" w:rsidRPr="00FE3626" w:rsidRDefault="009B0E59" w:rsidP="003833F3">
            <w:pPr>
              <w:spacing w:after="0" w:line="240" w:lineRule="auto"/>
              <w:ind w:left="57"/>
              <w:jc w:val="center"/>
              <w:rPr>
                <w:rFonts w:ascii="Times New Roman" w:eastAsia="Times New Roman" w:hAnsi="Times New Roman" w:cs="Times New Roman"/>
                <w:b/>
                <w:sz w:val="20"/>
                <w:szCs w:val="20"/>
                <w:lang w:eastAsia="ru-RU"/>
              </w:rPr>
            </w:pPr>
            <w:r w:rsidRPr="00FE3626">
              <w:rPr>
                <w:rFonts w:ascii="Times New Roman" w:eastAsia="Times New Roman" w:hAnsi="Times New Roman" w:cs="Times New Roman"/>
                <w:b/>
                <w:sz w:val="20"/>
                <w:szCs w:val="20"/>
                <w:lang w:eastAsia="ru-RU"/>
              </w:rPr>
              <w:t>(ТР ТС 004/2011)</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Электрические аппараты и приборы бытового назначения:</w:t>
            </w:r>
          </w:p>
          <w:p w:rsidR="00732802" w:rsidRPr="00FE3626" w:rsidRDefault="00732802" w:rsidP="00732802">
            <w:pPr>
              <w:spacing w:after="0" w:line="240" w:lineRule="auto"/>
              <w:rPr>
                <w:rFonts w:ascii="Times New Roman" w:hAnsi="Times New Roman" w:cs="Times New Roman"/>
                <w:sz w:val="20"/>
                <w:szCs w:val="20"/>
              </w:rPr>
            </w:pP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Для приготовления и хранения пищи и механизации кухонных работ.</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p w:rsidR="00732802" w:rsidRPr="00FE3626" w:rsidRDefault="00732802" w:rsidP="00732802">
            <w:pPr>
              <w:spacing w:after="0" w:line="240" w:lineRule="auto"/>
              <w:ind w:left="57"/>
              <w:jc w:val="center"/>
              <w:rPr>
                <w:rFonts w:ascii="Times New Roman" w:hAnsi="Times New Roman" w:cs="Times New Roman"/>
                <w:sz w:val="20"/>
                <w:szCs w:val="20"/>
              </w:rPr>
            </w:pPr>
          </w:p>
          <w:p w:rsidR="00732802" w:rsidRPr="00FE3626" w:rsidRDefault="00732802" w:rsidP="00732802">
            <w:pPr>
              <w:spacing w:after="0" w:line="240" w:lineRule="auto"/>
              <w:ind w:left="57"/>
              <w:jc w:val="center"/>
              <w:rPr>
                <w:rFonts w:ascii="Times New Roman" w:hAnsi="Times New Roman" w:cs="Times New Roman"/>
                <w:sz w:val="20"/>
                <w:szCs w:val="20"/>
              </w:rPr>
            </w:pPr>
          </w:p>
          <w:p w:rsidR="00732802" w:rsidRPr="00FE3626" w:rsidRDefault="00732802" w:rsidP="00732802">
            <w:pPr>
              <w:spacing w:after="0" w:line="240" w:lineRule="auto"/>
              <w:ind w:left="57"/>
              <w:jc w:val="center"/>
              <w:rPr>
                <w:rFonts w:ascii="Times New Roman" w:hAnsi="Times New Roman" w:cs="Times New Roman"/>
                <w:sz w:val="20"/>
                <w:szCs w:val="20"/>
              </w:rPr>
            </w:pPr>
          </w:p>
          <w:p w:rsidR="00732802" w:rsidRPr="00FE3626" w:rsidRDefault="00732802" w:rsidP="00732802">
            <w:pPr>
              <w:spacing w:after="0" w:line="240" w:lineRule="auto"/>
              <w:ind w:left="57"/>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8418 29 000 0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8418 10 200 1</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8418 10 800 1</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8418 30 200 1</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8418 30 800 1</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8418 40 200 1</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8418 40 800 1</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8418 21</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 xml:space="preserve">8422 11 000 0 </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8516 60 101 0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8516 60 109 0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8516 60 500 0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8516 79 700 0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8516 60 800 0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8516 60 900 0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8516 10 800 0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8516 71 000 0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8516 50 000 0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8516 60 700 0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8516 72 000 0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8516 79 200 0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8516 21 000 0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8516 29</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8516 29 100 0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8516 29 500 0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8516 29 910 0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8516 29 990 0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8516 10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8516 10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8516 10 110 0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8516 10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8516 40 000 0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8516 80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8516 80 200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8509 40 000 0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8422 19 000 0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8422</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 xml:space="preserve">8418 </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8509</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8418 21 100 0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8418 21 510 0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8418 21 590 0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8418 21 910 0</w:t>
            </w:r>
          </w:p>
          <w:p w:rsidR="00732802" w:rsidRPr="00FE3626" w:rsidRDefault="00732802" w:rsidP="00732802">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8418 21 990 0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0E1175" w:rsidRDefault="0073280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w:t>
            </w:r>
          </w:p>
          <w:p w:rsidR="000E1175" w:rsidRDefault="0073280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низковольтного</w:t>
            </w:r>
          </w:p>
          <w:p w:rsidR="00732802" w:rsidRPr="00FE3626" w:rsidRDefault="0073280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оборудования»</w:t>
            </w:r>
          </w:p>
          <w:p w:rsidR="00732802" w:rsidRPr="00FE3626" w:rsidRDefault="00732802" w:rsidP="000E1175">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(ТР ТС 004/2011) утвержден решением Комиссии Таможенного союза 16.08.2011 г. № 768</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ТС 004/2011;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12.1.004-91</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50779-2021</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12.1.019-2009</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12.1.044-89 (ИСО 4589-84)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12.2.007.0-75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50462-2009 (МЭК 60446:2007)</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МЭК 60695-1-1-2003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Р МЭК 60664.1-2012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60664-3-2015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61140-2012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IEC 61293-2016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12.1.009-2009</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62479-2013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21130-75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12.1.030-81</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61230-2012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61243-3-2014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61770-2012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62208-2013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32126.1-2013 (IEC 60670-1:2002)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60670-21-2013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32126.23-2013 (IEC 60670-23:2006)</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60670-24-2013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50087-2014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60335-2-14-2013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14254-2015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60335-1-2015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62311-2013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60335-2-24-2016</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60335-2-34-2016</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60335-2-35-2014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60335-2-89-2013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60335-2-104-2013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IEC 62552-2013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60335-2-5-2014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МЭК 60335-2-58-2009</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16012-70</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60335-2-90-2013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60335-2-50-2013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EN 50106-2011</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60335-2-24-2016</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 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60335-2-21-2014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60335-2-35-2014 </w:t>
            </w:r>
          </w:p>
          <w:p w:rsidR="00732802" w:rsidRPr="00FE3626" w:rsidRDefault="00732802" w:rsidP="00732802">
            <w:pPr>
              <w:snapToGrid w:val="0"/>
              <w:spacing w:after="0" w:line="240" w:lineRule="auto"/>
              <w:ind w:right="-120"/>
              <w:rPr>
                <w:rFonts w:ascii="Times New Roman" w:hAnsi="Times New Roman" w:cs="Times New Roman"/>
                <w:sz w:val="20"/>
                <w:szCs w:val="20"/>
                <w:lang w:val="x-none"/>
              </w:rPr>
            </w:pPr>
            <w:r w:rsidRPr="00FE3626">
              <w:rPr>
                <w:rFonts w:ascii="Times New Roman" w:hAnsi="Times New Roman" w:cs="Times New Roman"/>
                <w:sz w:val="20"/>
                <w:szCs w:val="20"/>
                <w:lang w:val="x-none"/>
              </w:rPr>
              <w:t>ГОСТ Р 52161.2.73-2011 (МЭК 60335-2-73:2009)</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30345.0-95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60335-2-74-2012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60335-2-47-2012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IEC 60335-2-17-2014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60335-2-71-2013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60335-2-6-2010</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IEC 60335-2-6-2016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60335-2-62-2013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60335-2-16-2012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60335-2-9-2013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60335-2-12-2012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60335-2-13-2013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60335-2-25-2014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60335-2-38-2013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60335-2-39-2013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60335-2-78-2013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60335-2-37-2012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60335-2-42-2013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60335-2-47-2012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60335-2-48-2013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IEC</w:t>
            </w:r>
            <w:r w:rsidRPr="00FE3626">
              <w:rPr>
                <w:rFonts w:ascii="Times New Roman" w:hAnsi="Times New Roman" w:cs="Times New Roman"/>
                <w:sz w:val="20"/>
                <w:szCs w:val="20"/>
              </w:rPr>
              <w:t xml:space="preserve"> 60335-2-102-2014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15047-78</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60335-2-15-2014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IEC 61270-1-2013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27570.0-87</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27570.36-92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51366-99</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МЭК 60335-2-6-2016</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62233-2013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62311-2013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62479-2013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60335-2-36-2016</w:t>
            </w:r>
          </w:p>
          <w:p w:rsidR="00732802" w:rsidRPr="00FE3626" w:rsidRDefault="00732802" w:rsidP="0073280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60335-2-64-2016</w:t>
            </w:r>
          </w:p>
          <w:p w:rsidR="00732802" w:rsidRPr="00FE3626" w:rsidRDefault="00732802" w:rsidP="00732802">
            <w:pPr>
              <w:snapToGrid w:val="0"/>
              <w:spacing w:after="0" w:line="240" w:lineRule="auto"/>
              <w:ind w:right="-120"/>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60335-2-49-2017</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60670-22-2016</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16962.1-89</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Для обработки (стирки, глажки, сушки, чистки) белья, одежды и обуви.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 7С)</w:t>
            </w:r>
          </w:p>
          <w:p w:rsidR="00732802" w:rsidRPr="00FE3626" w:rsidRDefault="00732802" w:rsidP="00732802">
            <w:pPr>
              <w:spacing w:after="0" w:line="240" w:lineRule="auto"/>
              <w:ind w:left="57"/>
              <w:jc w:val="center"/>
              <w:rPr>
                <w:rFonts w:ascii="Times New Roman" w:hAnsi="Times New Roman" w:cs="Times New Roman"/>
                <w:sz w:val="20"/>
                <w:szCs w:val="20"/>
              </w:rPr>
            </w:pPr>
          </w:p>
          <w:p w:rsidR="00732802" w:rsidRPr="00FE3626" w:rsidRDefault="00732802" w:rsidP="00732802">
            <w:pPr>
              <w:spacing w:after="0" w:line="240" w:lineRule="auto"/>
              <w:ind w:left="57"/>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8421 12 000 </w:t>
            </w:r>
            <w:r w:rsidRPr="00FE3626">
              <w:rPr>
                <w:rFonts w:ascii="Times New Roman" w:hAnsi="Times New Roman" w:cs="Times New Roman"/>
                <w:sz w:val="20"/>
                <w:szCs w:val="20"/>
                <w:u w:val="single"/>
              </w:rPr>
              <w:t>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8421 19 700 9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8424 30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8450 11 110 0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8450 11 190 0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8450 11 900 0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8450 12 000 0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8450 19 000 0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8450 20 000 0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8450 90 000 0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8508</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8508 11 000 0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8508 19 000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8508 19 000 1</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8508 19 000 9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8508 60 000 0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8508 70 000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8508 70 000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8508 70 000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8509 80 000 0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8516 79 700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8451</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8451 21 000 1</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8451 21 000 9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8451 29 000 0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8479 89 970 7</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8424 30 900 0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8424 89 000 9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8451 30 000 0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8516 40 000 0</w:t>
            </w:r>
          </w:p>
          <w:p w:rsidR="00732802" w:rsidRPr="00FE3626" w:rsidRDefault="00732802" w:rsidP="00732802">
            <w:pPr>
              <w:spacing w:after="0" w:line="240" w:lineRule="auto"/>
              <w:ind w:left="57"/>
              <w:jc w:val="center"/>
              <w:rPr>
                <w:rFonts w:ascii="Times New Roman" w:hAnsi="Times New Roman" w:cs="Times New Roman"/>
                <w:sz w:val="20"/>
                <w:szCs w:val="20"/>
                <w:lang w:val="en-US"/>
              </w:rPr>
            </w:pPr>
            <w:r w:rsidRPr="00FE3626">
              <w:rPr>
                <w:rFonts w:ascii="Times New Roman" w:hAnsi="Times New Roman" w:cs="Times New Roman"/>
                <w:sz w:val="20"/>
                <w:szCs w:val="20"/>
              </w:rPr>
              <w:t>8516 79 700 0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732802" w:rsidRPr="00FE3626" w:rsidRDefault="00732802" w:rsidP="000E1175">
            <w:pPr>
              <w:spacing w:after="0" w:line="240" w:lineRule="auto"/>
              <w:ind w:right="-57"/>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ТР ТС 004/2011;</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IEC 60335-2-7-2014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14254-2015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ГОСТ IEC 60335-1-2015 </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50779-2021</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12.2.007.0-75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62233-2013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62311-2013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60335-2-4-2013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60335-2-3-2014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60335-2-11-2016</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60335-2-79-2014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60335-2-85-2012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60245-8-2011</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60335-2-44-2016</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16012-70</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27570.0-87</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30345.0-95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МЭК 60335-1-2008</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61770-2012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62479-2013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60335-2-43-2019</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Для чистки и уборки помещений.</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(1С, 3С, 4С)</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  8508</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8509 80 000 0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  8509</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8424 30 900 0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8424 89 000 9</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8516 79 700 0</w:t>
            </w:r>
          </w:p>
          <w:p w:rsidR="00732802" w:rsidRPr="00FE3626" w:rsidRDefault="00732802" w:rsidP="00732802">
            <w:pPr>
              <w:pStyle w:val="TableText"/>
              <w:spacing w:line="256" w:lineRule="auto"/>
              <w:jc w:val="center"/>
              <w:rPr>
                <w:color w:val="auto"/>
                <w:lang w:eastAsia="en-US"/>
              </w:rPr>
            </w:pPr>
            <w:r w:rsidRPr="00FE3626">
              <w:rPr>
                <w:color w:val="auto"/>
                <w:lang w:eastAsia="en-US"/>
              </w:rPr>
              <w:t xml:space="preserve">  8424</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8508 11 000 0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8508 19 000 1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8508 19 000 9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8508 60 000 0</w:t>
            </w:r>
          </w:p>
          <w:p w:rsidR="00732802" w:rsidRPr="00FE3626" w:rsidRDefault="00732802" w:rsidP="00732802">
            <w:pPr>
              <w:pStyle w:val="TableText"/>
              <w:spacing w:line="256" w:lineRule="auto"/>
              <w:jc w:val="center"/>
              <w:rPr>
                <w:color w:val="auto"/>
                <w:lang w:eastAsia="en-US"/>
              </w:rPr>
            </w:pPr>
          </w:p>
          <w:p w:rsidR="00732802" w:rsidRPr="00FE3626" w:rsidRDefault="00732802" w:rsidP="00732802">
            <w:pPr>
              <w:pStyle w:val="TableText"/>
              <w:spacing w:line="256" w:lineRule="auto"/>
              <w:jc w:val="center"/>
              <w:rPr>
                <w:color w:val="auto"/>
                <w:lang w:eastAsia="en-US"/>
              </w:rPr>
            </w:pP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60335-2-2-2013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14254-2015</w:t>
            </w:r>
          </w:p>
          <w:p w:rsidR="00732802" w:rsidRPr="00FE3626" w:rsidRDefault="00732802" w:rsidP="00732802">
            <w:pPr>
              <w:spacing w:after="0" w:line="240" w:lineRule="auto"/>
              <w:rPr>
                <w:rFonts w:ascii="Times New Roman" w:eastAsia="Times New Roman" w:hAnsi="Times New Roman" w:cs="Times New Roman"/>
                <w:sz w:val="20"/>
                <w:szCs w:val="20"/>
              </w:rPr>
            </w:pPr>
            <w:r w:rsidRPr="00FE3626">
              <w:rPr>
                <w:rFonts w:ascii="Times New Roman" w:eastAsia="Times New Roman" w:hAnsi="Times New Roman" w:cs="Times New Roman"/>
                <w:sz w:val="20"/>
                <w:szCs w:val="20"/>
              </w:rPr>
              <w:t>ГОСТ IEC 60335-1-2015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rPr>
            </w:pPr>
            <w:r w:rsidRPr="00FE3626">
              <w:rPr>
                <w:rFonts w:ascii="Times New Roman" w:eastAsia="Times New Roman" w:hAnsi="Times New Roman" w:cs="Times New Roman"/>
                <w:sz w:val="20"/>
                <w:szCs w:val="20"/>
              </w:rPr>
              <w:t>ГОСТ IEC 60335-2-10-2012</w:t>
            </w:r>
          </w:p>
          <w:p w:rsidR="00732802" w:rsidRPr="00FE3626" w:rsidRDefault="00732802" w:rsidP="00732802">
            <w:pPr>
              <w:spacing w:after="0" w:line="240" w:lineRule="auto"/>
              <w:rPr>
                <w:rFonts w:ascii="Times New Roman" w:eastAsia="Times New Roman" w:hAnsi="Times New Roman" w:cs="Times New Roman"/>
                <w:sz w:val="20"/>
                <w:szCs w:val="20"/>
              </w:rPr>
            </w:pPr>
            <w:r w:rsidRPr="00FE3626">
              <w:rPr>
                <w:rFonts w:ascii="Times New Roman" w:eastAsia="Times New Roman" w:hAnsi="Times New Roman" w:cs="Times New Roman"/>
                <w:sz w:val="20"/>
                <w:szCs w:val="20"/>
              </w:rPr>
              <w:t>ГОСТ 12.2.007.0-75</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EN 62233-2013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60335-2-10-2012</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60335-2-54-2014</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60335-2-79-2014</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EN 50106-2011</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16012-70</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МЭК 60335-1-2015</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ГОСТ МЭК 60335-2-2-2013</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IEC 62311-2013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eastAsia="Calibri" w:hAnsi="Times New Roman" w:cs="Times New Roman"/>
                <w:sz w:val="20"/>
                <w:szCs w:val="20"/>
              </w:rPr>
              <w:t>ГОСТ IEC 62479-2013</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 xml:space="preserve">Для поддержания и регулировки микроклимата в помещениях. </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(1С, 3С, 4С)</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  8418</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8414 51 000 0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  8415</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8415 81 009 0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8415 82 000 0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8415 83 000 0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8415 90 000 9</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8418 99</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8479 89 970 7</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8509 80 000 0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8421 39 200 8</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  8516</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8516 21 000 0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8516 29</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8516 29 500 0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8516 29 910 0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8516 29 990 0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8516 80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8415 10 100 0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8415 10 900 0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8418 99 100 1</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8418 99 100 9</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8418 99 900 0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8479 60 000 0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8414 60 000 1</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8414 60 000 8</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8436 21 000 0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8516 29 100 0</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8516 80 200 2</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8516 80 200 9</w:t>
            </w:r>
          </w:p>
          <w:p w:rsidR="00732802" w:rsidRPr="00FE3626" w:rsidRDefault="00732802" w:rsidP="00732802">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8516 80 800 0</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50428-2015</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EN 50106-2011</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27179-86</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30345.0-95</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60335-2-30-2013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60335-2-40-2016</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60335-2-40-2010</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60335-2-40-2016</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60335-2-61-2013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60335-2-80-2017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60335-2-83-2013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60335-2-88-2013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60335-2-96-2012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60335-2-98-2012</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60335-2-101-2013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60335-2-102-2014</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IEC 60335-2-106-2013 </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hAnsi="Times New Roman" w:cs="Times New Roman"/>
                <w:sz w:val="20"/>
                <w:szCs w:val="20"/>
              </w:rPr>
              <w:t>ГОСТ МЭК 60335-2-30-2013</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hAnsi="Times New Roman" w:cs="Times New Roman"/>
                <w:sz w:val="20"/>
                <w:szCs w:val="20"/>
              </w:rPr>
              <w:t>ГОСТ МЭК 60335-1-2015</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62233-2013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62311-2013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62479-2013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60335-2-31-2014</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IEC 60335-2-65-2012</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 Т IEC 60335-2-99-2016</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Санитарно-гигиенические.</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Сертификация</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(1С, 3С, 4С)</w:t>
            </w:r>
          </w:p>
          <w:p w:rsidR="00732802" w:rsidRPr="00FE3626" w:rsidRDefault="00732802" w:rsidP="00732802">
            <w:pPr>
              <w:pStyle w:val="af8"/>
              <w:keepNext/>
              <w:spacing w:line="256" w:lineRule="auto"/>
              <w:ind w:left="57"/>
              <w:jc w:val="center"/>
              <w:rPr>
                <w:rFonts w:ascii="Times New Roman" w:hAnsi="Times New Roman"/>
                <w:lang w:eastAsia="en-US"/>
              </w:rPr>
            </w:pPr>
          </w:p>
          <w:p w:rsidR="00732802" w:rsidRPr="00FE3626" w:rsidRDefault="00732802" w:rsidP="00732802">
            <w:pPr>
              <w:pStyle w:val="af8"/>
              <w:keepNext/>
              <w:spacing w:line="256" w:lineRule="auto"/>
              <w:ind w:left="57"/>
              <w:jc w:val="center"/>
              <w:rPr>
                <w:rFonts w:ascii="Times New Roman" w:hAnsi="Times New Roman"/>
                <w:lang w:eastAsia="en-US"/>
              </w:rPr>
            </w:pPr>
          </w:p>
          <w:p w:rsidR="00732802" w:rsidRPr="00FE3626" w:rsidRDefault="00732802" w:rsidP="00732802">
            <w:pPr>
              <w:pStyle w:val="af8"/>
              <w:keepNext/>
              <w:spacing w:line="256" w:lineRule="auto"/>
              <w:ind w:left="57"/>
              <w:jc w:val="center"/>
              <w:rPr>
                <w:rFonts w:ascii="Times New Roman" w:hAnsi="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3922</w:t>
            </w:r>
          </w:p>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7324</w:t>
            </w:r>
          </w:p>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7324 90 000 9</w:t>
            </w:r>
          </w:p>
          <w:tbl>
            <w:tblPr>
              <w:tblW w:w="1680" w:type="dxa"/>
              <w:tblLayout w:type="fixed"/>
              <w:tblLook w:val="04A0" w:firstRow="1" w:lastRow="0" w:firstColumn="1" w:lastColumn="0" w:noHBand="0" w:noVBand="1"/>
            </w:tblPr>
            <w:tblGrid>
              <w:gridCol w:w="1680"/>
            </w:tblGrid>
            <w:tr w:rsidR="00732802" w:rsidRPr="00FE3626">
              <w:trPr>
                <w:trHeight w:val="433"/>
              </w:trPr>
              <w:tc>
                <w:tcPr>
                  <w:tcW w:w="1676" w:type="dxa"/>
                  <w:tcBorders>
                    <w:top w:val="nil"/>
                    <w:left w:val="nil"/>
                    <w:bottom w:val="nil"/>
                    <w:right w:val="nil"/>
                  </w:tcBorders>
                  <w:hideMark/>
                </w:tcPr>
                <w:p w:rsidR="00732802" w:rsidRPr="00FE3626" w:rsidRDefault="00732802" w:rsidP="006665D5">
                  <w:pPr>
                    <w:pStyle w:val="af8"/>
                    <w:framePr w:hSpace="180" w:wrap="around" w:vAnchor="text" w:hAnchor="text" w:x="392" w:y="1"/>
                    <w:spacing w:line="256" w:lineRule="auto"/>
                    <w:suppressOverlap/>
                    <w:jc w:val="center"/>
                    <w:rPr>
                      <w:rFonts w:ascii="Times New Roman" w:hAnsi="Times New Roman"/>
                      <w:lang w:eastAsia="en-US"/>
                    </w:rPr>
                  </w:pPr>
                  <w:r w:rsidRPr="00FE3626">
                    <w:rPr>
                      <w:rFonts w:ascii="Times New Roman" w:hAnsi="Times New Roman"/>
                      <w:lang w:eastAsia="en-US"/>
                    </w:rPr>
                    <w:t>8509</w:t>
                  </w:r>
                </w:p>
                <w:p w:rsidR="00732802" w:rsidRPr="00FE3626" w:rsidRDefault="00732802" w:rsidP="006665D5">
                  <w:pPr>
                    <w:pStyle w:val="af8"/>
                    <w:framePr w:hSpace="180" w:wrap="around" w:vAnchor="text" w:hAnchor="text" w:x="392" w:y="1"/>
                    <w:spacing w:line="256" w:lineRule="auto"/>
                    <w:suppressOverlap/>
                    <w:jc w:val="center"/>
                    <w:rPr>
                      <w:rFonts w:ascii="Times New Roman" w:hAnsi="Times New Roman"/>
                      <w:lang w:eastAsia="en-US"/>
                    </w:rPr>
                  </w:pPr>
                  <w:r w:rsidRPr="00FE3626">
                    <w:rPr>
                      <w:rFonts w:ascii="Times New Roman" w:hAnsi="Times New Roman"/>
                      <w:lang w:eastAsia="en-US"/>
                    </w:rPr>
                    <w:t>8509 80 000 0</w:t>
                  </w:r>
                </w:p>
              </w:tc>
            </w:tr>
          </w:tbl>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8516 10</w:t>
            </w:r>
          </w:p>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8516 79 700 0</w:t>
            </w:r>
          </w:p>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9019 10 900 1</w:t>
            </w:r>
          </w:p>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8516 29 990 0</w:t>
            </w:r>
          </w:p>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8543 70 800 0</w:t>
            </w:r>
          </w:p>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8516 10 110 0</w:t>
            </w:r>
          </w:p>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8516 10 800 0</w:t>
            </w:r>
          </w:p>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3922 10 000 0</w:t>
            </w:r>
          </w:p>
          <w:p w:rsidR="00732802" w:rsidRPr="00FE3626" w:rsidRDefault="00732802" w:rsidP="00732802">
            <w:pPr>
              <w:pStyle w:val="af8"/>
              <w:spacing w:line="256" w:lineRule="auto"/>
              <w:jc w:val="center"/>
              <w:rPr>
                <w:rFonts w:ascii="Times New Roman" w:hAnsi="Times New Roman"/>
                <w:lang w:eastAsia="en-US"/>
              </w:rPr>
            </w:pPr>
            <w:r w:rsidRPr="00FE3626">
              <w:rPr>
                <w:rFonts w:ascii="Times New Roman" w:hAnsi="Times New Roman"/>
                <w:lang w:eastAsia="en-US"/>
              </w:rPr>
              <w:t>3922 90 000 0</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7324 90 000 9</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16012-70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27570.0-87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30345.0-95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30345.33-97</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60335-2-52-2013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60335-2-59-2012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Р 54371-2011 (МЭК 60519-9:2005)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60519-9-2019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60335-2-54-2014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52161.2.60-2011 (МЭК 60335-2-60:2008)</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МЭК 60335-1-2015</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МЭК 60335-2-60-2002</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62233-2013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62311-2013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62479-2013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60335-2-84-2013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60335-2-105-2015</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Для ухода за волосами, ногтями и кожей.</w:t>
            </w:r>
          </w:p>
          <w:p w:rsidR="00732802" w:rsidRPr="00FE3626" w:rsidRDefault="00732802" w:rsidP="00732802">
            <w:pPr>
              <w:keepNext/>
              <w:widowControl w:val="0"/>
              <w:spacing w:after="0" w:line="240" w:lineRule="auto"/>
              <w:rPr>
                <w:rFonts w:ascii="Times New Roman" w:eastAsia="Times New Roman" w:hAnsi="Times New Roman" w:cs="Times New Roman"/>
                <w:snapToGrid w:val="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(1С, 3С, 4С)</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jc w:val="center"/>
              <w:rPr>
                <w:lang w:eastAsia="en-US"/>
              </w:rPr>
            </w:pPr>
            <w:r w:rsidRPr="00FE3626">
              <w:rPr>
                <w:lang w:eastAsia="en-US"/>
              </w:rPr>
              <w:t>8510</w:t>
            </w:r>
          </w:p>
          <w:p w:rsidR="00732802" w:rsidRPr="00FE3626" w:rsidRDefault="00732802" w:rsidP="00732802">
            <w:pPr>
              <w:pStyle w:val="TableText"/>
              <w:spacing w:line="256" w:lineRule="auto"/>
              <w:jc w:val="center"/>
              <w:rPr>
                <w:lang w:eastAsia="en-US"/>
              </w:rPr>
            </w:pPr>
            <w:r w:rsidRPr="00FE3626">
              <w:rPr>
                <w:lang w:eastAsia="en-US"/>
              </w:rPr>
              <w:t>8516</w:t>
            </w:r>
          </w:p>
          <w:p w:rsidR="00732802" w:rsidRPr="00FE3626" w:rsidRDefault="00732802" w:rsidP="00732802">
            <w:pPr>
              <w:pStyle w:val="TableText"/>
              <w:spacing w:line="256" w:lineRule="auto"/>
              <w:jc w:val="center"/>
              <w:rPr>
                <w:lang w:eastAsia="en-US"/>
              </w:rPr>
            </w:pPr>
            <w:r w:rsidRPr="00FE3626">
              <w:rPr>
                <w:lang w:eastAsia="en-US"/>
              </w:rPr>
              <w:t>8510 10 000 0</w:t>
            </w:r>
          </w:p>
          <w:p w:rsidR="00732802" w:rsidRPr="00FE3626" w:rsidRDefault="00732802" w:rsidP="00732802">
            <w:pPr>
              <w:pStyle w:val="TableText"/>
              <w:spacing w:line="256" w:lineRule="auto"/>
              <w:jc w:val="center"/>
              <w:rPr>
                <w:lang w:eastAsia="en-US"/>
              </w:rPr>
            </w:pPr>
            <w:r w:rsidRPr="00FE3626">
              <w:rPr>
                <w:lang w:eastAsia="en-US"/>
              </w:rPr>
              <w:t>8510 30 000 0</w:t>
            </w:r>
          </w:p>
          <w:p w:rsidR="00732802" w:rsidRPr="00FE3626" w:rsidRDefault="00732802" w:rsidP="00732802">
            <w:pPr>
              <w:pStyle w:val="TableText"/>
              <w:spacing w:line="256" w:lineRule="auto"/>
              <w:jc w:val="center"/>
              <w:rPr>
                <w:lang w:eastAsia="en-US"/>
              </w:rPr>
            </w:pPr>
            <w:r w:rsidRPr="00FE3626">
              <w:rPr>
                <w:lang w:eastAsia="en-US"/>
              </w:rPr>
              <w:lastRenderedPageBreak/>
              <w:t>8510 20 000 0</w:t>
            </w:r>
          </w:p>
          <w:p w:rsidR="00732802" w:rsidRPr="00FE3626" w:rsidRDefault="00732802" w:rsidP="00732802">
            <w:pPr>
              <w:pStyle w:val="TableText"/>
              <w:spacing w:line="256" w:lineRule="auto"/>
              <w:jc w:val="center"/>
              <w:rPr>
                <w:lang w:eastAsia="en-US"/>
              </w:rPr>
            </w:pPr>
            <w:r w:rsidRPr="00FE3626">
              <w:rPr>
                <w:lang w:eastAsia="en-US"/>
              </w:rPr>
              <w:t>8516 79 700 0</w:t>
            </w:r>
          </w:p>
          <w:p w:rsidR="00732802" w:rsidRPr="00FE3626" w:rsidRDefault="00732802" w:rsidP="00732802">
            <w:pPr>
              <w:pStyle w:val="TableText"/>
              <w:spacing w:line="256" w:lineRule="auto"/>
              <w:jc w:val="center"/>
              <w:rPr>
                <w:lang w:eastAsia="en-US"/>
              </w:rPr>
            </w:pPr>
            <w:r w:rsidRPr="00FE3626">
              <w:rPr>
                <w:lang w:eastAsia="en-US"/>
              </w:rPr>
              <w:t>8516 31 000 9</w:t>
            </w:r>
          </w:p>
          <w:p w:rsidR="00732802" w:rsidRPr="00FE3626" w:rsidRDefault="00732802" w:rsidP="00732802">
            <w:pPr>
              <w:pStyle w:val="TableText"/>
              <w:spacing w:line="256" w:lineRule="auto"/>
              <w:jc w:val="center"/>
              <w:rPr>
                <w:lang w:eastAsia="en-US"/>
              </w:rPr>
            </w:pPr>
            <w:r w:rsidRPr="00FE3626">
              <w:rPr>
                <w:lang w:eastAsia="en-US"/>
              </w:rPr>
              <w:t>8516 32 000 0</w:t>
            </w:r>
          </w:p>
          <w:p w:rsidR="00732802" w:rsidRPr="00FE3626" w:rsidRDefault="00732802" w:rsidP="00732802">
            <w:pPr>
              <w:pStyle w:val="TableText"/>
              <w:spacing w:line="256" w:lineRule="auto"/>
              <w:jc w:val="center"/>
              <w:rPr>
                <w:lang w:eastAsia="en-US"/>
              </w:rPr>
            </w:pPr>
            <w:r w:rsidRPr="00FE3626">
              <w:rPr>
                <w:lang w:eastAsia="en-US"/>
              </w:rPr>
              <w:t>8516 33 000 0</w:t>
            </w:r>
          </w:p>
          <w:p w:rsidR="00732802" w:rsidRPr="00FE3626" w:rsidRDefault="00732802" w:rsidP="00732802">
            <w:pPr>
              <w:pStyle w:val="TableText"/>
              <w:spacing w:line="256" w:lineRule="auto"/>
              <w:jc w:val="center"/>
              <w:rPr>
                <w:lang w:eastAsia="en-US"/>
              </w:rPr>
            </w:pPr>
            <w:r w:rsidRPr="00FE3626">
              <w:rPr>
                <w:lang w:eastAsia="en-US"/>
              </w:rPr>
              <w:t>8509 80 000 0</w:t>
            </w:r>
          </w:p>
          <w:p w:rsidR="00732802" w:rsidRPr="00FE3626" w:rsidRDefault="00732802" w:rsidP="00732802">
            <w:pPr>
              <w:pStyle w:val="TableText"/>
              <w:spacing w:line="256" w:lineRule="auto"/>
              <w:ind w:left="57"/>
              <w:jc w:val="center"/>
              <w:rPr>
                <w:color w:val="auto"/>
                <w:lang w:eastAsia="en-US"/>
              </w:rPr>
            </w:pPr>
          </w:p>
          <w:p w:rsidR="00732802" w:rsidRPr="00FE3626" w:rsidRDefault="00732802" w:rsidP="00732802">
            <w:pPr>
              <w:pStyle w:val="TableText"/>
              <w:spacing w:line="256" w:lineRule="auto"/>
              <w:ind w:left="57"/>
              <w:jc w:val="center"/>
              <w:rPr>
                <w:color w:val="auto"/>
                <w:lang w:eastAsia="en-US"/>
              </w:rPr>
            </w:pPr>
          </w:p>
          <w:p w:rsidR="00732802" w:rsidRPr="00FE3626" w:rsidRDefault="00732802" w:rsidP="00732802">
            <w:pPr>
              <w:pStyle w:val="TableText"/>
              <w:spacing w:line="256" w:lineRule="auto"/>
              <w:ind w:left="57"/>
              <w:jc w:val="center"/>
              <w:rPr>
                <w:color w:val="auto"/>
                <w:lang w:eastAsia="en-US"/>
              </w:rPr>
            </w:pP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«О безопасности низковольтного оборудования» (ТР ТС 004/2011), утвержден </w:t>
            </w:r>
            <w:r w:rsidRPr="00FE3626">
              <w:rPr>
                <w:rFonts w:ascii="Times New Roman" w:hAnsi="Times New Roman" w:cs="Times New Roman"/>
                <w:sz w:val="20"/>
                <w:szCs w:val="20"/>
              </w:rPr>
              <w:lastRenderedPageBreak/>
              <w:t>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ТР ТС 004/2011;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EN 50106-2011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17791-82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62233-2013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15047-78</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61558-2-5-2013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60335-2-8-2016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60335-2-23-2009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60335-2-27-2014</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16012-70</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МЭК 60335-1-2015</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62233-2013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62311-2013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62479-2013</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IEC 60335-2-23-2019</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Для обогрева тела.</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Сертификация</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(1С, 3С, 4С)</w:t>
            </w:r>
          </w:p>
          <w:p w:rsidR="00732802" w:rsidRPr="00FE3626" w:rsidRDefault="00732802" w:rsidP="00732802">
            <w:pPr>
              <w:pStyle w:val="TableText"/>
              <w:spacing w:line="256" w:lineRule="auto"/>
              <w:ind w:left="57"/>
              <w:jc w:val="center"/>
              <w:rPr>
                <w:snapToGrid w:val="0"/>
                <w:color w:val="auto"/>
                <w:lang w:eastAsia="en-US"/>
              </w:rPr>
            </w:pPr>
          </w:p>
          <w:p w:rsidR="00732802" w:rsidRPr="00FE3626" w:rsidRDefault="00732802" w:rsidP="00732802">
            <w:pPr>
              <w:pStyle w:val="TableText"/>
              <w:spacing w:line="256" w:lineRule="auto"/>
              <w:ind w:left="57"/>
              <w:jc w:val="center"/>
              <w:rPr>
                <w:snapToGrid w:val="0"/>
                <w:color w:val="auto"/>
                <w:lang w:eastAsia="en-US"/>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jc w:val="center"/>
              <w:rPr>
                <w:color w:val="auto"/>
                <w:lang w:eastAsia="en-US"/>
              </w:rPr>
            </w:pPr>
            <w:r w:rsidRPr="00FE3626">
              <w:rPr>
                <w:color w:val="auto"/>
                <w:lang w:eastAsia="en-US"/>
              </w:rPr>
              <w:t>6301 10 000 0</w:t>
            </w:r>
          </w:p>
          <w:p w:rsidR="00732802" w:rsidRPr="00FE3626" w:rsidRDefault="00732802" w:rsidP="00732802">
            <w:pPr>
              <w:pStyle w:val="TableText"/>
              <w:spacing w:line="256" w:lineRule="auto"/>
              <w:jc w:val="center"/>
              <w:rPr>
                <w:color w:val="auto"/>
                <w:lang w:eastAsia="en-US"/>
              </w:rPr>
            </w:pPr>
            <w:r w:rsidRPr="00FE3626">
              <w:rPr>
                <w:color w:val="auto"/>
                <w:lang w:eastAsia="en-US"/>
              </w:rPr>
              <w:t>6306 40 000 0</w:t>
            </w:r>
          </w:p>
          <w:p w:rsidR="00732802" w:rsidRPr="00FE3626" w:rsidRDefault="00732802" w:rsidP="00732802">
            <w:pPr>
              <w:pStyle w:val="TableText"/>
              <w:spacing w:line="256" w:lineRule="auto"/>
              <w:jc w:val="center"/>
              <w:rPr>
                <w:color w:val="auto"/>
                <w:lang w:eastAsia="en-US"/>
              </w:rPr>
            </w:pPr>
            <w:r w:rsidRPr="00FE3626">
              <w:rPr>
                <w:color w:val="auto"/>
                <w:lang w:eastAsia="en-US"/>
              </w:rPr>
              <w:t>6307 90 980 0</w:t>
            </w:r>
          </w:p>
          <w:p w:rsidR="00732802" w:rsidRPr="00FE3626" w:rsidRDefault="00732802" w:rsidP="00732802">
            <w:pPr>
              <w:pStyle w:val="TableText"/>
              <w:spacing w:line="256" w:lineRule="auto"/>
              <w:jc w:val="center"/>
              <w:rPr>
                <w:color w:val="auto"/>
                <w:lang w:eastAsia="en-US"/>
              </w:rPr>
            </w:pPr>
            <w:r w:rsidRPr="00FE3626">
              <w:rPr>
                <w:color w:val="auto"/>
                <w:lang w:eastAsia="en-US"/>
              </w:rPr>
              <w:t>9404 21 100 0</w:t>
            </w:r>
          </w:p>
          <w:p w:rsidR="00732802" w:rsidRPr="00FE3626" w:rsidRDefault="00732802" w:rsidP="00732802">
            <w:pPr>
              <w:pStyle w:val="TableText"/>
              <w:spacing w:line="256" w:lineRule="auto"/>
              <w:jc w:val="center"/>
              <w:rPr>
                <w:color w:val="auto"/>
                <w:lang w:eastAsia="en-US"/>
              </w:rPr>
            </w:pPr>
            <w:r w:rsidRPr="00FE3626">
              <w:rPr>
                <w:color w:val="auto"/>
                <w:lang w:eastAsia="en-US"/>
              </w:rPr>
              <w:t>9404 21 900 0</w:t>
            </w:r>
          </w:p>
          <w:p w:rsidR="00732802" w:rsidRPr="00FE3626" w:rsidRDefault="00732802" w:rsidP="00732802">
            <w:pPr>
              <w:pStyle w:val="TableText"/>
              <w:spacing w:line="256" w:lineRule="auto"/>
              <w:jc w:val="center"/>
              <w:rPr>
                <w:color w:val="auto"/>
                <w:lang w:eastAsia="en-US"/>
              </w:rPr>
            </w:pPr>
            <w:r w:rsidRPr="00FE3626">
              <w:rPr>
                <w:color w:val="auto"/>
                <w:lang w:eastAsia="en-US"/>
              </w:rPr>
              <w:t>9404 29 100 0</w:t>
            </w:r>
          </w:p>
          <w:p w:rsidR="00732802" w:rsidRPr="00FE3626" w:rsidRDefault="00732802" w:rsidP="00732802">
            <w:pPr>
              <w:pStyle w:val="TableText"/>
              <w:spacing w:line="256" w:lineRule="auto"/>
              <w:jc w:val="center"/>
              <w:rPr>
                <w:color w:val="auto"/>
                <w:lang w:eastAsia="en-US"/>
              </w:rPr>
            </w:pPr>
            <w:r w:rsidRPr="00FE3626">
              <w:rPr>
                <w:color w:val="auto"/>
                <w:lang w:eastAsia="en-US"/>
              </w:rPr>
              <w:t>9404 29 900 0</w:t>
            </w:r>
          </w:p>
          <w:p w:rsidR="00732802" w:rsidRPr="00FE3626" w:rsidRDefault="00732802" w:rsidP="00732802">
            <w:pPr>
              <w:pStyle w:val="TableText"/>
              <w:spacing w:line="256" w:lineRule="auto"/>
              <w:jc w:val="center"/>
              <w:rPr>
                <w:color w:val="auto"/>
                <w:lang w:eastAsia="en-US"/>
              </w:rPr>
            </w:pPr>
            <w:r w:rsidRPr="00FE3626">
              <w:rPr>
                <w:color w:val="auto"/>
                <w:lang w:eastAsia="en-US"/>
              </w:rPr>
              <w:t>9404 40 000 1</w:t>
            </w:r>
          </w:p>
          <w:p w:rsidR="00732802" w:rsidRPr="00FE3626" w:rsidRDefault="00732802" w:rsidP="00732802">
            <w:pPr>
              <w:pStyle w:val="TableText"/>
              <w:spacing w:line="256" w:lineRule="auto"/>
              <w:jc w:val="center"/>
              <w:rPr>
                <w:color w:val="auto"/>
                <w:lang w:eastAsia="en-US"/>
              </w:rPr>
            </w:pPr>
            <w:r w:rsidRPr="00FE3626">
              <w:rPr>
                <w:color w:val="auto"/>
                <w:lang w:eastAsia="en-US"/>
              </w:rPr>
              <w:t>9404 40 000 9</w:t>
            </w:r>
          </w:p>
          <w:p w:rsidR="00732802" w:rsidRPr="00FE3626" w:rsidRDefault="00732802" w:rsidP="00732802">
            <w:pPr>
              <w:pStyle w:val="TableText"/>
              <w:spacing w:line="256" w:lineRule="auto"/>
              <w:jc w:val="center"/>
              <w:rPr>
                <w:color w:val="auto"/>
                <w:lang w:eastAsia="en-US"/>
              </w:rPr>
            </w:pPr>
            <w:r w:rsidRPr="00FE3626">
              <w:rPr>
                <w:color w:val="auto"/>
                <w:lang w:eastAsia="en-US"/>
              </w:rPr>
              <w:t>9404 90 200 0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9404 90 800 0</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15047-78</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EN 50106-2011</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17791-82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60335-2-17-2014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60335-2-81-2017</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16012-70</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МЭК 60335-1-2015</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62233-2013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62311-2013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62479-2013</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IEC 60335-2-66-2013</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keepNext/>
              <w:widowControl w:val="0"/>
              <w:spacing w:after="0" w:line="240" w:lineRule="auto"/>
              <w:rPr>
                <w:rFonts w:ascii="Times New Roman" w:eastAsia="Times New Roman" w:hAnsi="Times New Roman" w:cs="Times New Roman"/>
                <w:snapToGrid w:val="0"/>
                <w:sz w:val="20"/>
                <w:szCs w:val="20"/>
                <w:lang w:eastAsia="ru-RU"/>
              </w:rPr>
            </w:pPr>
            <w:proofErr w:type="spellStart"/>
            <w:r w:rsidRPr="00FE3626">
              <w:rPr>
                <w:rFonts w:ascii="Times New Roman" w:eastAsia="Times New Roman" w:hAnsi="Times New Roman" w:cs="Times New Roman"/>
                <w:snapToGrid w:val="0"/>
                <w:sz w:val="20"/>
                <w:szCs w:val="20"/>
                <w:lang w:eastAsia="ru-RU"/>
              </w:rPr>
              <w:t>Вибромассажные</w:t>
            </w:r>
            <w:proofErr w:type="spellEnd"/>
            <w:r w:rsidRPr="00FE3626">
              <w:rPr>
                <w:rFonts w:ascii="Times New Roman" w:eastAsia="Times New Roman" w:hAnsi="Times New Roman" w:cs="Times New Roman"/>
                <w:snapToGrid w:val="0"/>
                <w:sz w:val="20"/>
                <w:szCs w:val="20"/>
                <w:lang w:eastAsia="ru-RU"/>
              </w:rPr>
              <w:t>.</w:t>
            </w:r>
          </w:p>
          <w:p w:rsidR="00732802" w:rsidRPr="00FE3626" w:rsidRDefault="00732802" w:rsidP="00732802">
            <w:pPr>
              <w:keepNext/>
              <w:widowControl w:val="0"/>
              <w:spacing w:after="0" w:line="240" w:lineRule="auto"/>
              <w:rPr>
                <w:rFonts w:ascii="Times New Roman" w:eastAsia="Times New Roman" w:hAnsi="Times New Roman" w:cs="Times New Roman"/>
                <w:snapToGrid w:val="0"/>
                <w:sz w:val="20"/>
                <w:szCs w:val="20"/>
                <w:lang w:val="en-US" w:eastAsia="ru-RU"/>
              </w:rPr>
            </w:pPr>
          </w:p>
          <w:p w:rsidR="00732802" w:rsidRPr="00FE3626" w:rsidRDefault="00732802" w:rsidP="00732802">
            <w:pPr>
              <w:keepNext/>
              <w:widowControl w:val="0"/>
              <w:spacing w:after="0" w:line="240" w:lineRule="auto"/>
              <w:rPr>
                <w:rFonts w:ascii="Times New Roman" w:eastAsia="Times New Roman" w:hAnsi="Times New Roman" w:cs="Times New Roman"/>
                <w:snapToGrid w:val="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Сертификация</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(1С, 3С, 4С)</w:t>
            </w:r>
          </w:p>
          <w:p w:rsidR="00732802" w:rsidRPr="00FE3626" w:rsidRDefault="00732802" w:rsidP="00732802">
            <w:pPr>
              <w:pStyle w:val="TableText"/>
              <w:spacing w:line="256" w:lineRule="auto"/>
              <w:ind w:left="57"/>
              <w:jc w:val="center"/>
              <w:rPr>
                <w:snapToGrid w:val="0"/>
                <w:color w:val="auto"/>
                <w:lang w:eastAsia="en-US"/>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  9019</w:t>
            </w:r>
          </w:p>
          <w:p w:rsidR="00732802" w:rsidRPr="00FE3626" w:rsidRDefault="00732802" w:rsidP="00732802">
            <w:pPr>
              <w:pStyle w:val="TableText"/>
              <w:spacing w:line="256" w:lineRule="auto"/>
              <w:ind w:left="57"/>
              <w:jc w:val="center"/>
              <w:rPr>
                <w:color w:val="auto"/>
                <w:lang w:val="en-US" w:eastAsia="en-US"/>
              </w:rPr>
            </w:pPr>
            <w:r w:rsidRPr="00FE3626">
              <w:rPr>
                <w:color w:val="auto"/>
                <w:lang w:val="en-US" w:eastAsia="en-US"/>
              </w:rPr>
              <w:t xml:space="preserve">9019 10 100 0 </w:t>
            </w:r>
          </w:p>
          <w:p w:rsidR="00732802" w:rsidRPr="00FE3626" w:rsidRDefault="00732802" w:rsidP="00732802">
            <w:pPr>
              <w:pStyle w:val="TableText"/>
              <w:spacing w:line="256" w:lineRule="auto"/>
              <w:ind w:left="57"/>
              <w:jc w:val="center"/>
              <w:rPr>
                <w:color w:val="auto"/>
                <w:lang w:val="en-US" w:eastAsia="en-US"/>
              </w:rPr>
            </w:pPr>
            <w:r w:rsidRPr="00FE3626">
              <w:rPr>
                <w:color w:val="auto"/>
                <w:lang w:val="en-US" w:eastAsia="en-US"/>
              </w:rPr>
              <w:t>9019 10 900 1</w:t>
            </w:r>
          </w:p>
          <w:p w:rsidR="00732802" w:rsidRPr="00FE3626" w:rsidRDefault="00732802" w:rsidP="00732802">
            <w:pPr>
              <w:pStyle w:val="TableText"/>
              <w:spacing w:line="256" w:lineRule="auto"/>
              <w:ind w:left="57"/>
              <w:jc w:val="center"/>
              <w:rPr>
                <w:color w:val="auto"/>
                <w:lang w:val="en-US" w:eastAsia="en-US"/>
              </w:rPr>
            </w:pPr>
          </w:p>
          <w:p w:rsidR="00732802" w:rsidRPr="00FE3626" w:rsidRDefault="00732802" w:rsidP="00732802">
            <w:pPr>
              <w:pStyle w:val="TableText"/>
              <w:spacing w:line="256" w:lineRule="auto"/>
              <w:ind w:left="57"/>
              <w:jc w:val="center"/>
              <w:rPr>
                <w:color w:val="auto"/>
                <w:lang w:val="en-US" w:eastAsia="en-US"/>
              </w:rPr>
            </w:pP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СТБ EN 50106-2011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60335-2-53-2014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60335-2-60-2002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52161.2.60-2011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60335-2-32-2012</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62233-2013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62311-2013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IEC 62479-2013</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Игровое, спортивное и тренажерное оборудование.</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Сертификация</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(1С, 3С, 4С)</w:t>
            </w:r>
          </w:p>
          <w:p w:rsidR="00732802" w:rsidRPr="00FE3626" w:rsidRDefault="00732802" w:rsidP="00732802">
            <w:pPr>
              <w:pStyle w:val="af8"/>
              <w:keepNext/>
              <w:spacing w:line="256" w:lineRule="auto"/>
              <w:ind w:left="57"/>
              <w:jc w:val="center"/>
              <w:rPr>
                <w:rFonts w:ascii="Times New Roman" w:hAnsi="Times New Roman"/>
                <w:lang w:eastAsia="en-US"/>
              </w:rPr>
            </w:pPr>
          </w:p>
          <w:p w:rsidR="00732802" w:rsidRPr="00FE3626" w:rsidRDefault="00732802" w:rsidP="00732802">
            <w:pPr>
              <w:pStyle w:val="af8"/>
              <w:keepNext/>
              <w:spacing w:line="256" w:lineRule="auto"/>
              <w:ind w:left="57"/>
              <w:jc w:val="center"/>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Default"/>
              <w:spacing w:line="256" w:lineRule="auto"/>
              <w:jc w:val="center"/>
              <w:rPr>
                <w:sz w:val="20"/>
                <w:szCs w:val="20"/>
                <w:lang w:eastAsia="en-US"/>
              </w:rPr>
            </w:pPr>
            <w:r w:rsidRPr="00FE3626">
              <w:rPr>
                <w:sz w:val="20"/>
                <w:szCs w:val="20"/>
                <w:lang w:eastAsia="en-US"/>
              </w:rPr>
              <w:t>9504 50 000 1</w:t>
            </w:r>
          </w:p>
          <w:p w:rsidR="00732802" w:rsidRPr="00FE3626" w:rsidRDefault="00732802" w:rsidP="00732802">
            <w:pPr>
              <w:pStyle w:val="Default"/>
              <w:spacing w:line="256" w:lineRule="auto"/>
              <w:jc w:val="center"/>
              <w:rPr>
                <w:sz w:val="20"/>
                <w:szCs w:val="20"/>
                <w:lang w:eastAsia="en-US"/>
              </w:rPr>
            </w:pPr>
            <w:r w:rsidRPr="00FE3626">
              <w:rPr>
                <w:sz w:val="20"/>
                <w:szCs w:val="20"/>
                <w:lang w:eastAsia="en-US"/>
              </w:rPr>
              <w:t>9504 30 100 0</w:t>
            </w:r>
          </w:p>
          <w:p w:rsidR="00732802" w:rsidRPr="00FE3626" w:rsidRDefault="00732802" w:rsidP="00732802">
            <w:pPr>
              <w:pStyle w:val="Default"/>
              <w:spacing w:line="256" w:lineRule="auto"/>
              <w:jc w:val="center"/>
              <w:rPr>
                <w:sz w:val="20"/>
                <w:szCs w:val="20"/>
                <w:lang w:eastAsia="en-US"/>
              </w:rPr>
            </w:pPr>
            <w:r w:rsidRPr="00FE3626">
              <w:rPr>
                <w:sz w:val="20"/>
                <w:szCs w:val="20"/>
                <w:lang w:eastAsia="en-US"/>
              </w:rPr>
              <w:t>9504 30</w:t>
            </w:r>
          </w:p>
          <w:p w:rsidR="00732802" w:rsidRPr="00FE3626" w:rsidRDefault="00732802" w:rsidP="00732802">
            <w:pPr>
              <w:pStyle w:val="Default"/>
              <w:spacing w:line="256" w:lineRule="auto"/>
              <w:jc w:val="center"/>
              <w:rPr>
                <w:sz w:val="20"/>
                <w:szCs w:val="20"/>
                <w:lang w:eastAsia="en-US"/>
              </w:rPr>
            </w:pPr>
            <w:r w:rsidRPr="00FE3626">
              <w:rPr>
                <w:sz w:val="20"/>
                <w:szCs w:val="20"/>
                <w:lang w:eastAsia="en-US"/>
              </w:rPr>
              <w:t>9504 90 800 9</w:t>
            </w:r>
          </w:p>
          <w:p w:rsidR="00732802" w:rsidRPr="00FE3626" w:rsidRDefault="00732802" w:rsidP="00732802">
            <w:pPr>
              <w:pStyle w:val="Default"/>
              <w:spacing w:line="256" w:lineRule="auto"/>
              <w:jc w:val="center"/>
              <w:rPr>
                <w:sz w:val="20"/>
                <w:szCs w:val="20"/>
                <w:lang w:eastAsia="en-US"/>
              </w:rPr>
            </w:pPr>
            <w:r w:rsidRPr="00FE3626">
              <w:rPr>
                <w:sz w:val="20"/>
                <w:szCs w:val="20"/>
                <w:lang w:eastAsia="en-US"/>
              </w:rPr>
              <w:t>9506</w:t>
            </w:r>
          </w:p>
          <w:p w:rsidR="00732802" w:rsidRPr="00FE3626" w:rsidRDefault="00732802" w:rsidP="00732802">
            <w:pPr>
              <w:pStyle w:val="Default"/>
              <w:spacing w:line="256" w:lineRule="auto"/>
              <w:jc w:val="center"/>
              <w:rPr>
                <w:sz w:val="20"/>
                <w:szCs w:val="20"/>
                <w:lang w:eastAsia="en-US"/>
              </w:rPr>
            </w:pPr>
            <w:r w:rsidRPr="00FE3626">
              <w:rPr>
                <w:sz w:val="20"/>
                <w:szCs w:val="20"/>
                <w:lang w:eastAsia="en-US"/>
              </w:rPr>
              <w:t>9504</w:t>
            </w:r>
          </w:p>
          <w:p w:rsidR="00732802" w:rsidRPr="00FE3626" w:rsidRDefault="00732802" w:rsidP="00732802">
            <w:pPr>
              <w:pStyle w:val="Default"/>
              <w:spacing w:line="256" w:lineRule="auto"/>
              <w:jc w:val="center"/>
              <w:rPr>
                <w:sz w:val="20"/>
                <w:szCs w:val="20"/>
                <w:lang w:eastAsia="en-US"/>
              </w:rPr>
            </w:pPr>
            <w:r w:rsidRPr="00FE3626">
              <w:rPr>
                <w:sz w:val="20"/>
                <w:szCs w:val="20"/>
                <w:lang w:eastAsia="en-US"/>
              </w:rPr>
              <w:t>9504 50 000 1</w:t>
            </w:r>
          </w:p>
          <w:p w:rsidR="00732802" w:rsidRPr="00FE3626" w:rsidRDefault="00732802" w:rsidP="00732802">
            <w:pPr>
              <w:pStyle w:val="Default"/>
              <w:spacing w:line="256" w:lineRule="auto"/>
              <w:jc w:val="center"/>
              <w:rPr>
                <w:sz w:val="20"/>
                <w:szCs w:val="20"/>
                <w:lang w:eastAsia="en-US"/>
              </w:rPr>
            </w:pPr>
            <w:r w:rsidRPr="00FE3626">
              <w:rPr>
                <w:sz w:val="20"/>
                <w:szCs w:val="20"/>
                <w:lang w:eastAsia="en-US"/>
              </w:rPr>
              <w:t>9504 50 000 2</w:t>
            </w:r>
          </w:p>
          <w:p w:rsidR="00732802" w:rsidRPr="00FE3626" w:rsidRDefault="00732802" w:rsidP="00732802">
            <w:pPr>
              <w:pStyle w:val="Default"/>
              <w:spacing w:line="256" w:lineRule="auto"/>
              <w:jc w:val="center"/>
              <w:rPr>
                <w:sz w:val="20"/>
                <w:szCs w:val="20"/>
                <w:lang w:eastAsia="en-US"/>
              </w:rPr>
            </w:pPr>
            <w:r w:rsidRPr="00FE3626">
              <w:rPr>
                <w:sz w:val="20"/>
                <w:szCs w:val="20"/>
                <w:lang w:eastAsia="en-US"/>
              </w:rPr>
              <w:t>9504 50 000 9</w:t>
            </w:r>
          </w:p>
          <w:p w:rsidR="00732802" w:rsidRPr="00FE3626" w:rsidRDefault="00732802" w:rsidP="00732802">
            <w:pPr>
              <w:pStyle w:val="Default"/>
              <w:spacing w:line="256" w:lineRule="auto"/>
              <w:jc w:val="center"/>
              <w:rPr>
                <w:sz w:val="20"/>
                <w:szCs w:val="20"/>
                <w:lang w:eastAsia="en-US"/>
              </w:rPr>
            </w:pPr>
            <w:r w:rsidRPr="00FE3626">
              <w:rPr>
                <w:sz w:val="20"/>
                <w:szCs w:val="20"/>
                <w:lang w:eastAsia="en-US"/>
              </w:rPr>
              <w:t>9506 91 100 0</w:t>
            </w:r>
          </w:p>
          <w:p w:rsidR="00732802" w:rsidRPr="00FE3626" w:rsidRDefault="00732802" w:rsidP="00732802">
            <w:pPr>
              <w:pStyle w:val="Default"/>
              <w:spacing w:line="256" w:lineRule="auto"/>
              <w:ind w:left="57"/>
              <w:jc w:val="center"/>
              <w:rPr>
                <w:color w:val="auto"/>
                <w:sz w:val="20"/>
                <w:szCs w:val="20"/>
                <w:lang w:eastAsia="en-US"/>
              </w:rPr>
            </w:pPr>
            <w:r w:rsidRPr="00FE3626">
              <w:rPr>
                <w:color w:val="auto"/>
                <w:sz w:val="20"/>
                <w:szCs w:val="20"/>
                <w:lang w:eastAsia="en-US"/>
              </w:rPr>
              <w:t>9506 91 900 0</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60065-2013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60950-1-2014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60335-2-82-2011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61558-2-7-2012</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62233-2013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62311-2013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62479-2013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60335-2-82-2018</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Аудио- и видеоаппаратура, приемники теле- и радиовещания.</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Сертификация</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(1С, 3С, 4С)</w:t>
            </w: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8525 83</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lastRenderedPageBreak/>
              <w:t>8527</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8528 49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8528 59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8528 69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8528 728527</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8528 72</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 xml:space="preserve">8518 29 </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 xml:space="preserve">8518 40 </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8518 50 000 0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8517</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 xml:space="preserve">8518 </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 xml:space="preserve">8526 </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8519 30 000 0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8519 81 100 0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8519 81 110 0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8519 81 150 0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8519 81 210 0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8519 81 250 0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8519 81 350 0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8519 81 450 0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8519 81 500 0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8519 81 510 0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8519 81 610 1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8519 81 610 9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8519 81 650 1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8519 81 650 9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8519 81 750 1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8519 81 750 9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lastRenderedPageBreak/>
              <w:t>8519 81 810 1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8519 81 810 9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8519 81 850 1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8519 81 850 9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8519 81 950 9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8519 89 110 0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8519 89 150 0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8519 89 190 0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8519 89 900 9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8521 10 200 0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8521 10 950 9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8521 90 000 1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8521 90 000 9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8525 81 110 0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8525 81 190 0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8525 81 300 0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8525 81 910 0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8525 81 990 0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8525 83 110 0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8525 83 190 0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8525 83 300 0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8525 83 910 1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8525 83 910 9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8525 83 990 0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8525 89 110 0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8525 89 190 0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8525 89 300 0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8525 89 910 1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8525 89 910 9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8525 89 990 0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lastRenderedPageBreak/>
              <w:t>8527 19 000 0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8527 21 200 9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8527 21 520 9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8527 21 590 9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8527 21 700 0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8527 21 920 0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8527 21 980 0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8527 29 000 9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8527 91 110 0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8527 91 190 0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8527 91 350 0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8527 91 910 0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8527 91 990 0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8527 92 100 0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8527 92 900 0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8528 49 100 8</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8528 49 800 8</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8528 59 100 8</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8528 59 900 9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8528 69 200 0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8528 69 900 0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8528 72 100 0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8528 72 200 1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8528 72 200 9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8528 72 300 1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8528 72 300 2</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8528 72 300 3</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8528 72 300 9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8528 72 400 0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8528 72 600 0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lastRenderedPageBreak/>
              <w:t>8528 72 800 0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8527 12 100 0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8527 12 900 0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8527 13 100 0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8527 13 910 0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8527 13 990 0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8527 29 000 9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8527 91 110 0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8527 99 000 0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8528 71 110 0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8528 71 150 0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8528 71 190 0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8528 71 910 0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8528 71 990 0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8518 22 000 9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8518 29 300 8</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8518 29 960 0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8518 30 950 0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8518 40 300 2</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8518 40 300 8</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8518 40 800 8</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732802" w:rsidRPr="00FE3626" w:rsidRDefault="00732802" w:rsidP="0073280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16012-70</w:t>
            </w:r>
          </w:p>
          <w:p w:rsidR="00732802" w:rsidRPr="00FE3626" w:rsidRDefault="00732802" w:rsidP="00732802">
            <w:pPr>
              <w:autoSpaceDE w:val="0"/>
              <w:autoSpaceDN w:val="0"/>
              <w:adjustRightInd w:val="0"/>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 xml:space="preserve">СТБ </w:t>
            </w:r>
            <w:r w:rsidRPr="00FE3626">
              <w:rPr>
                <w:rFonts w:ascii="Times New Roman" w:eastAsia="Calibri" w:hAnsi="Times New Roman" w:cs="Times New Roman"/>
                <w:sz w:val="20"/>
                <w:szCs w:val="20"/>
                <w:lang w:val="en-US"/>
              </w:rPr>
              <w:t>EN</w:t>
            </w:r>
            <w:r w:rsidRPr="00FE3626">
              <w:rPr>
                <w:rFonts w:ascii="Times New Roman" w:eastAsia="Calibri" w:hAnsi="Times New Roman" w:cs="Times New Roman"/>
                <w:sz w:val="20"/>
                <w:szCs w:val="20"/>
              </w:rPr>
              <w:t xml:space="preserve"> 41003-2008</w:t>
            </w:r>
          </w:p>
          <w:p w:rsidR="00732802" w:rsidRPr="00FE3626" w:rsidRDefault="00732802" w:rsidP="00732802">
            <w:pPr>
              <w:autoSpaceDE w:val="0"/>
              <w:autoSpaceDN w:val="0"/>
              <w:adjustRightInd w:val="0"/>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31210-2003</w:t>
            </w:r>
          </w:p>
          <w:p w:rsidR="00732802" w:rsidRPr="00FE3626" w:rsidRDefault="00732802" w:rsidP="00732802">
            <w:pPr>
              <w:autoSpaceDE w:val="0"/>
              <w:autoSpaceDN w:val="0"/>
              <w:adjustRightInd w:val="0"/>
              <w:spacing w:after="0" w:line="240" w:lineRule="auto"/>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ГОСТ 27418-87</w:t>
            </w:r>
          </w:p>
          <w:p w:rsidR="00732802" w:rsidRPr="00FE3626" w:rsidRDefault="00732802" w:rsidP="00732802">
            <w:pPr>
              <w:autoSpaceDE w:val="0"/>
              <w:autoSpaceDN w:val="0"/>
              <w:adjustRightInd w:val="0"/>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 xml:space="preserve">ГОСТ </w:t>
            </w:r>
            <w:r w:rsidRPr="00FE3626">
              <w:rPr>
                <w:rFonts w:ascii="Times New Roman" w:eastAsia="Calibri" w:hAnsi="Times New Roman" w:cs="Times New Roman"/>
                <w:sz w:val="20"/>
                <w:szCs w:val="20"/>
                <w:lang w:val="en-US"/>
              </w:rPr>
              <w:t>IEC</w:t>
            </w:r>
            <w:r w:rsidRPr="00FE3626">
              <w:rPr>
                <w:rFonts w:ascii="Times New Roman" w:eastAsia="Calibri" w:hAnsi="Times New Roman" w:cs="Times New Roman"/>
                <w:sz w:val="20"/>
                <w:szCs w:val="20"/>
              </w:rPr>
              <w:t xml:space="preserve">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60065-2013</w:t>
            </w:r>
          </w:p>
          <w:p w:rsidR="00732802" w:rsidRPr="00FE3626" w:rsidRDefault="00732802" w:rsidP="00732802">
            <w:pPr>
              <w:autoSpaceDE w:val="0"/>
              <w:autoSpaceDN w:val="0"/>
              <w:adjustRightInd w:val="0"/>
              <w:spacing w:after="0" w:line="240" w:lineRule="auto"/>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ГОСТ </w:t>
            </w:r>
            <w:r w:rsidRPr="00FE3626">
              <w:rPr>
                <w:rFonts w:ascii="Times New Roman" w:eastAsia="Calibri" w:hAnsi="Times New Roman" w:cs="Times New Roman"/>
                <w:sz w:val="20"/>
                <w:szCs w:val="20"/>
                <w:lang w:val="en-US" w:eastAsia="ru-RU"/>
              </w:rPr>
              <w:t>IEC</w:t>
            </w:r>
            <w:r w:rsidRPr="00FE3626">
              <w:rPr>
                <w:rFonts w:ascii="Times New Roman" w:eastAsia="Calibri" w:hAnsi="Times New Roman" w:cs="Times New Roman"/>
                <w:sz w:val="20"/>
                <w:szCs w:val="20"/>
                <w:lang w:eastAsia="ru-RU"/>
              </w:rPr>
              <w:t xml:space="preserve"> 60950-1-2014</w:t>
            </w:r>
          </w:p>
          <w:p w:rsidR="00732802" w:rsidRPr="00FE3626" w:rsidRDefault="00732802" w:rsidP="00732802">
            <w:pPr>
              <w:autoSpaceDE w:val="0"/>
              <w:autoSpaceDN w:val="0"/>
              <w:adjustRightInd w:val="0"/>
              <w:spacing w:after="0" w:line="240" w:lineRule="auto"/>
              <w:rPr>
                <w:rFonts w:ascii="Times New Roman" w:eastAsia="Calibri" w:hAnsi="Times New Roman" w:cs="Times New Roman"/>
                <w:sz w:val="20"/>
                <w:szCs w:val="20"/>
                <w:lang w:val="x-none" w:eastAsia="ru-RU"/>
              </w:rPr>
            </w:pPr>
            <w:r w:rsidRPr="00FE3626">
              <w:rPr>
                <w:rFonts w:ascii="Times New Roman" w:eastAsia="Calibri" w:hAnsi="Times New Roman" w:cs="Times New Roman"/>
                <w:sz w:val="20"/>
                <w:szCs w:val="20"/>
                <w:lang w:val="x-none" w:eastAsia="ru-RU"/>
              </w:rPr>
              <w:t>ГОСТ IEC 60950-21-2013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62233-2013</w:t>
            </w:r>
          </w:p>
          <w:p w:rsidR="00732802" w:rsidRPr="00FE3626" w:rsidRDefault="00732802" w:rsidP="00732802">
            <w:pPr>
              <w:autoSpaceDE w:val="0"/>
              <w:autoSpaceDN w:val="0"/>
              <w:adjustRightInd w:val="0"/>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 xml:space="preserve">ГОСТ </w:t>
            </w:r>
            <w:r w:rsidRPr="00FE3626">
              <w:rPr>
                <w:rFonts w:ascii="Times New Roman" w:eastAsia="Calibri" w:hAnsi="Times New Roman" w:cs="Times New Roman"/>
                <w:sz w:val="20"/>
                <w:szCs w:val="20"/>
                <w:lang w:val="en-US"/>
              </w:rPr>
              <w:t>IEC</w:t>
            </w:r>
            <w:r w:rsidRPr="00FE3626">
              <w:rPr>
                <w:rFonts w:ascii="Times New Roman" w:eastAsia="Calibri" w:hAnsi="Times New Roman" w:cs="Times New Roman"/>
                <w:sz w:val="20"/>
                <w:szCs w:val="20"/>
              </w:rPr>
              <w:t xml:space="preserve"> 62479-2013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autoSpaceDE w:val="0"/>
              <w:autoSpaceDN w:val="0"/>
              <w:adjustRightInd w:val="0"/>
              <w:spacing w:after="0" w:line="240" w:lineRule="auto"/>
              <w:rPr>
                <w:rFonts w:ascii="Times New Roman" w:eastAsia="Calibri" w:hAnsi="Times New Roman" w:cs="Times New Roman"/>
                <w:sz w:val="20"/>
                <w:szCs w:val="20"/>
              </w:rPr>
            </w:pPr>
            <w:r w:rsidRPr="00FE3626">
              <w:rPr>
                <w:rFonts w:ascii="Times New Roman" w:hAnsi="Times New Roman" w:cs="Times New Roman"/>
                <w:sz w:val="20"/>
                <w:szCs w:val="20"/>
              </w:rPr>
              <w:t>ГОСТ Р 50779-2021</w:t>
            </w:r>
          </w:p>
          <w:p w:rsidR="00732802" w:rsidRPr="00FE3626" w:rsidRDefault="00732802" w:rsidP="00732802">
            <w:pPr>
              <w:autoSpaceDE w:val="0"/>
              <w:autoSpaceDN w:val="0"/>
              <w:adjustRightInd w:val="0"/>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 xml:space="preserve">ГОСТ </w:t>
            </w:r>
            <w:r w:rsidRPr="00FE3626">
              <w:rPr>
                <w:rFonts w:ascii="Times New Roman" w:eastAsia="Calibri" w:hAnsi="Times New Roman" w:cs="Times New Roman"/>
                <w:sz w:val="20"/>
                <w:szCs w:val="20"/>
                <w:lang w:val="en-US"/>
              </w:rPr>
              <w:t>IEC</w:t>
            </w:r>
            <w:r w:rsidRPr="00FE3626">
              <w:rPr>
                <w:rFonts w:ascii="Times New Roman" w:eastAsia="Calibri" w:hAnsi="Times New Roman" w:cs="Times New Roman"/>
                <w:sz w:val="20"/>
                <w:szCs w:val="20"/>
              </w:rPr>
              <w:t xml:space="preserve"> 62311-2013</w:t>
            </w:r>
          </w:p>
          <w:p w:rsidR="00732802" w:rsidRPr="00FE3626" w:rsidRDefault="00732802" w:rsidP="00732802">
            <w:pPr>
              <w:autoSpaceDE w:val="0"/>
              <w:autoSpaceDN w:val="0"/>
              <w:adjustRightInd w:val="0"/>
              <w:spacing w:after="0" w:line="240" w:lineRule="auto"/>
              <w:rPr>
                <w:rFonts w:ascii="Times New Roman" w:eastAsia="Calibri"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60950-1-2014</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62368-1-2014</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60950-1-2014</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60950-22-2013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Р МЭК 60950-23-2011 </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60728-11-2014</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60335-2-56-2013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60215-2018</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IEC 60645-1-2020</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МЭК 60645-1-2017</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60645-3-2017</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60645-6-2017</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60645-7-2017</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60825-2-2013</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41003-2018</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50065-4-2-2018</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50065-4-7-2018</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lang w:val="en-US"/>
              </w:rPr>
              <w:t>ГОСТ EN 50065-4-7-2018</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Швейные и вязальные.</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(1С, 3С, 4С)</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8452 10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8452 10 190 0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8447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8452 </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8452 10 110 0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8452 10 900 0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8447 11 000 1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8447 11 000 9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lastRenderedPageBreak/>
              <w:t>8447 12 000 1</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8447 12 000 2</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8447 12 000 9</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8447 20 200 0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8447 20 800 0</w:t>
            </w:r>
          </w:p>
          <w:p w:rsidR="00732802" w:rsidRPr="00FE3626" w:rsidRDefault="00732802" w:rsidP="00732802">
            <w:pPr>
              <w:pStyle w:val="TableText"/>
              <w:spacing w:line="256" w:lineRule="auto"/>
              <w:ind w:left="57"/>
              <w:jc w:val="center"/>
              <w:rPr>
                <w:color w:val="auto"/>
                <w:lang w:eastAsia="en-US"/>
              </w:rPr>
            </w:pPr>
            <w:r w:rsidRPr="00FE3626">
              <w:rPr>
                <w:snapToGrid w:val="0"/>
                <w:color w:val="auto"/>
                <w:lang w:eastAsia="en-US"/>
              </w:rPr>
              <w:t>8447 90 000 1</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Times New Roman" w:hAnsi="Times New Roman" w:cs="Times New Roman"/>
                <w:sz w:val="20"/>
                <w:szCs w:val="20"/>
              </w:rPr>
              <w:t xml:space="preserve">ГОСТ IEC 60335-1-2015 </w:t>
            </w:r>
            <w:r w:rsidRPr="00FE3626">
              <w:rPr>
                <w:rFonts w:ascii="Times New Roman" w:eastAsia="Times New Roman" w:hAnsi="Times New Roman" w:cs="Times New Roman"/>
                <w:sz w:val="20"/>
                <w:szCs w:val="20"/>
                <w:lang w:eastAsia="ru-RU"/>
              </w:rPr>
              <w:t xml:space="preserve">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Calibri" w:hAnsi="Times New Roman" w:cs="Times New Roman"/>
                <w:sz w:val="20"/>
                <w:szCs w:val="20"/>
                <w:lang w:val="x-none" w:eastAsia="x-none"/>
              </w:rPr>
              <w:t>ГОСТ IEC 60204-31-2012</w:t>
            </w:r>
          </w:p>
          <w:p w:rsidR="00732802" w:rsidRPr="00FE3626" w:rsidRDefault="00732802" w:rsidP="00732802">
            <w:pPr>
              <w:spacing w:after="0" w:line="240" w:lineRule="auto"/>
              <w:rPr>
                <w:rFonts w:ascii="Times New Roman" w:eastAsia="Times New Roman" w:hAnsi="Times New Roman" w:cs="Times New Roman"/>
                <w:sz w:val="20"/>
                <w:szCs w:val="20"/>
              </w:rPr>
            </w:pPr>
            <w:r w:rsidRPr="00FE3626">
              <w:rPr>
                <w:rFonts w:ascii="Times New Roman" w:eastAsia="Times New Roman" w:hAnsi="Times New Roman" w:cs="Times New Roman"/>
                <w:sz w:val="20"/>
                <w:szCs w:val="20"/>
              </w:rPr>
              <w:t>ГОСТ МЭК 60204-1-2002</w:t>
            </w:r>
          </w:p>
          <w:p w:rsidR="00732802" w:rsidRPr="00FE3626" w:rsidRDefault="00732802" w:rsidP="00732802">
            <w:pPr>
              <w:spacing w:after="0" w:line="240" w:lineRule="auto"/>
              <w:rPr>
                <w:rFonts w:ascii="Times New Roman" w:eastAsia="Times New Roman" w:hAnsi="Times New Roman" w:cs="Times New Roman"/>
                <w:sz w:val="20"/>
                <w:szCs w:val="20"/>
              </w:rPr>
            </w:pPr>
            <w:r w:rsidRPr="00FE3626">
              <w:rPr>
                <w:rFonts w:ascii="Times New Roman" w:eastAsia="Times New Roman" w:hAnsi="Times New Roman" w:cs="Times New Roman"/>
                <w:sz w:val="20"/>
                <w:szCs w:val="20"/>
              </w:rPr>
              <w:t>ГОСТ МЭК 60204-1-2007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60335-2-28-2012 </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60204-31-2012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60204-1-2007</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60320-2-1-2017</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Блоки питания, зарядные устройства, стабилизаторы напряжения.</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(1С, 3С, 4С)</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8504 40 300 8</w:t>
            </w:r>
          </w:p>
          <w:p w:rsidR="00732802" w:rsidRPr="00FE3626" w:rsidRDefault="00732802" w:rsidP="00732802">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8504 40 830 0 </w:t>
            </w:r>
          </w:p>
          <w:p w:rsidR="00732802" w:rsidRPr="00FE3626" w:rsidRDefault="00732802" w:rsidP="00732802">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8504 40 910 0 </w:t>
            </w:r>
          </w:p>
          <w:p w:rsidR="00732802" w:rsidRPr="00FE3626" w:rsidRDefault="00732802" w:rsidP="00732802">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8541 59 000 0</w:t>
            </w:r>
          </w:p>
          <w:p w:rsidR="00732802" w:rsidRPr="00FE3626" w:rsidRDefault="00732802" w:rsidP="00732802">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8504 40 550 0</w:t>
            </w:r>
          </w:p>
          <w:p w:rsidR="00732802" w:rsidRPr="00FE3626" w:rsidRDefault="00732802" w:rsidP="00732802">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8504 40 550 0</w:t>
            </w:r>
          </w:p>
          <w:p w:rsidR="00732802" w:rsidRPr="00FE3626" w:rsidRDefault="00732802" w:rsidP="00732802">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8504 40 300 8</w:t>
            </w:r>
          </w:p>
          <w:p w:rsidR="00732802" w:rsidRPr="00FE3626" w:rsidRDefault="00732802" w:rsidP="00732802">
            <w:pPr>
              <w:autoSpaceDE w:val="0"/>
              <w:autoSpaceDN w:val="0"/>
              <w:adjustRightInd w:val="0"/>
              <w:spacing w:after="0" w:line="240" w:lineRule="auto"/>
              <w:jc w:val="center"/>
              <w:rPr>
                <w:rFonts w:ascii="Times New Roman" w:hAnsi="Times New Roman" w:cs="Times New Roman"/>
                <w:sz w:val="20"/>
                <w:szCs w:val="20"/>
              </w:rPr>
            </w:pPr>
          </w:p>
          <w:p w:rsidR="00732802" w:rsidRPr="00FE3626" w:rsidRDefault="00732802" w:rsidP="00732802">
            <w:pPr>
              <w:autoSpaceDE w:val="0"/>
              <w:autoSpaceDN w:val="0"/>
              <w:adjustRightInd w:val="0"/>
              <w:spacing w:after="0" w:line="240" w:lineRule="auto"/>
              <w:jc w:val="center"/>
              <w:rPr>
                <w:rFonts w:ascii="Times New Roman" w:hAnsi="Times New Roman" w:cs="Times New Roman"/>
                <w:sz w:val="20"/>
                <w:szCs w:val="20"/>
              </w:rPr>
            </w:pPr>
          </w:p>
          <w:p w:rsidR="00732802" w:rsidRPr="00FE3626" w:rsidRDefault="00732802" w:rsidP="00732802">
            <w:pPr>
              <w:autoSpaceDE w:val="0"/>
              <w:autoSpaceDN w:val="0"/>
              <w:adjustRightInd w:val="0"/>
              <w:spacing w:after="0" w:line="240" w:lineRule="auto"/>
              <w:jc w:val="center"/>
              <w:rPr>
                <w:rFonts w:ascii="Times New Roman" w:hAnsi="Times New Roman" w:cs="Times New Roman"/>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21128-83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61204-2013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61204-7-2014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61851-1-2013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62040-1-2013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62040-1-2018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61851-1-2008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61558-1-2012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61558-2-16-2015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61558-2-20-2015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61558-2-23-2015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61869-1-2015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61869-2-2015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IEC 61869-2-2013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61869-3-2012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 ГОСТ IEC 61050-2011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61558-1-2012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61558-2-1-2015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61558-2-2-2015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61558-2-4-2015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61558-2-6-2012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61558-2-8-2015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61558-2-9-2015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61558-2-10-2015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61558-2-14-2015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61558-2-15-2015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61558-2-16-2015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61558-2-20-2015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61558-2-23-2015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61869-1-2015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61869-2-2015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IEC 61869-2-2013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61869-3-2012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21128-83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61558-2-16-2015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61204-2013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60335-2-29-2019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60335-2-76-2013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62109-1-2019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62109-2-2019</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Для садово-огородного хозяйства:</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Сертификация</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(1С, 3С, 4С)</w:t>
            </w:r>
          </w:p>
          <w:p w:rsidR="00732802" w:rsidRPr="00FE3626" w:rsidRDefault="00732802" w:rsidP="00732802">
            <w:pPr>
              <w:pStyle w:val="TableText"/>
              <w:spacing w:line="256" w:lineRule="auto"/>
              <w:ind w:left="57"/>
              <w:jc w:val="center"/>
              <w:rPr>
                <w:snapToGrid w:val="0"/>
                <w:color w:val="auto"/>
                <w:lang w:eastAsia="en-US"/>
              </w:rPr>
            </w:pPr>
          </w:p>
          <w:p w:rsidR="00732802" w:rsidRPr="00FE3626" w:rsidRDefault="00732802" w:rsidP="00732802">
            <w:pPr>
              <w:pStyle w:val="TableText"/>
              <w:spacing w:line="256" w:lineRule="auto"/>
              <w:ind w:left="57"/>
              <w:jc w:val="center"/>
              <w:rPr>
                <w:snapToGrid w:val="0"/>
                <w:color w:val="auto"/>
                <w:lang w:eastAsia="en-US"/>
              </w:rPr>
            </w:pPr>
          </w:p>
          <w:p w:rsidR="00732802" w:rsidRPr="00FE3626" w:rsidRDefault="00732802" w:rsidP="00732802">
            <w:pPr>
              <w:pStyle w:val="TableText"/>
              <w:spacing w:line="256" w:lineRule="auto"/>
              <w:ind w:left="57"/>
              <w:jc w:val="center"/>
              <w:rPr>
                <w:snapToGrid w:val="0"/>
                <w:color w:val="auto"/>
                <w:lang w:eastAsia="en-US"/>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jc w:val="center"/>
              <w:rPr>
                <w:lang w:eastAsia="en-US"/>
              </w:rPr>
            </w:pPr>
            <w:r w:rsidRPr="00FE3626">
              <w:rPr>
                <w:lang w:eastAsia="en-US"/>
              </w:rPr>
              <w:lastRenderedPageBreak/>
              <w:t>8433</w:t>
            </w:r>
          </w:p>
          <w:p w:rsidR="00732802" w:rsidRPr="00FE3626" w:rsidRDefault="00732802" w:rsidP="00732802">
            <w:pPr>
              <w:pStyle w:val="TableText"/>
              <w:spacing w:line="256" w:lineRule="auto"/>
              <w:jc w:val="center"/>
              <w:rPr>
                <w:lang w:eastAsia="en-US"/>
              </w:rPr>
            </w:pPr>
            <w:r w:rsidRPr="00FE3626">
              <w:rPr>
                <w:lang w:eastAsia="en-US"/>
              </w:rPr>
              <w:t>8433 11 100 0</w:t>
            </w:r>
          </w:p>
          <w:p w:rsidR="00732802" w:rsidRPr="00FE3626" w:rsidRDefault="00732802" w:rsidP="00732802">
            <w:pPr>
              <w:pStyle w:val="TableText"/>
              <w:spacing w:line="256" w:lineRule="auto"/>
              <w:jc w:val="center"/>
              <w:rPr>
                <w:lang w:eastAsia="en-US"/>
              </w:rPr>
            </w:pPr>
            <w:r w:rsidRPr="00FE3626">
              <w:rPr>
                <w:lang w:eastAsia="en-US"/>
              </w:rPr>
              <w:t>8433 19 100 0</w:t>
            </w:r>
          </w:p>
          <w:p w:rsidR="00732802" w:rsidRPr="00FE3626" w:rsidRDefault="00732802" w:rsidP="00732802">
            <w:pPr>
              <w:pStyle w:val="TableText"/>
              <w:spacing w:line="256" w:lineRule="auto"/>
              <w:jc w:val="center"/>
              <w:rPr>
                <w:lang w:eastAsia="en-US"/>
              </w:rPr>
            </w:pPr>
            <w:r w:rsidRPr="00FE3626">
              <w:rPr>
                <w:lang w:eastAsia="en-US"/>
              </w:rPr>
              <w:t>8467 29 800 0</w:t>
            </w:r>
          </w:p>
          <w:p w:rsidR="00732802" w:rsidRPr="00FE3626" w:rsidRDefault="00732802" w:rsidP="00732802">
            <w:pPr>
              <w:pStyle w:val="TableText"/>
              <w:spacing w:line="256" w:lineRule="auto"/>
              <w:jc w:val="center"/>
              <w:rPr>
                <w:lang w:eastAsia="en-US"/>
              </w:rPr>
            </w:pPr>
            <w:r w:rsidRPr="00FE3626">
              <w:rPr>
                <w:lang w:eastAsia="en-US"/>
              </w:rPr>
              <w:lastRenderedPageBreak/>
              <w:t>8508 60 000 0</w:t>
            </w:r>
          </w:p>
          <w:p w:rsidR="00732802" w:rsidRPr="00FE3626" w:rsidRDefault="00732802" w:rsidP="00732802">
            <w:pPr>
              <w:pStyle w:val="TableText"/>
              <w:spacing w:line="256" w:lineRule="auto"/>
              <w:jc w:val="center"/>
              <w:rPr>
                <w:lang w:eastAsia="en-US"/>
              </w:rPr>
            </w:pPr>
            <w:r w:rsidRPr="00FE3626">
              <w:rPr>
                <w:lang w:eastAsia="en-US"/>
              </w:rPr>
              <w:t>8434 10 000 0</w:t>
            </w:r>
          </w:p>
          <w:p w:rsidR="00732802" w:rsidRPr="00FE3626" w:rsidRDefault="00732802" w:rsidP="00732802">
            <w:pPr>
              <w:pStyle w:val="TableText"/>
              <w:spacing w:line="256" w:lineRule="auto"/>
              <w:jc w:val="center"/>
              <w:rPr>
                <w:lang w:eastAsia="en-US"/>
              </w:rPr>
            </w:pPr>
            <w:r w:rsidRPr="00FE3626">
              <w:rPr>
                <w:lang w:eastAsia="en-US"/>
              </w:rPr>
              <w:t>8425 31 000 0</w:t>
            </w:r>
          </w:p>
          <w:p w:rsidR="00732802" w:rsidRPr="00FE3626" w:rsidRDefault="00732802" w:rsidP="00732802">
            <w:pPr>
              <w:pStyle w:val="TableText"/>
              <w:spacing w:line="256" w:lineRule="auto"/>
              <w:jc w:val="center"/>
              <w:rPr>
                <w:lang w:eastAsia="en-US"/>
              </w:rPr>
            </w:pPr>
            <w:r w:rsidRPr="00FE3626">
              <w:rPr>
                <w:lang w:eastAsia="en-US"/>
              </w:rPr>
              <w:t>8467 29 200 0</w:t>
            </w:r>
          </w:p>
          <w:p w:rsidR="00732802" w:rsidRPr="00FE3626" w:rsidRDefault="00732802" w:rsidP="00732802">
            <w:pPr>
              <w:pStyle w:val="TableText"/>
              <w:spacing w:line="256" w:lineRule="auto"/>
              <w:jc w:val="center"/>
              <w:rPr>
                <w:lang w:eastAsia="en-US"/>
              </w:rPr>
            </w:pPr>
            <w:r w:rsidRPr="00FE3626">
              <w:rPr>
                <w:lang w:eastAsia="en-US"/>
              </w:rPr>
              <w:t>8479 89 970 7</w:t>
            </w:r>
          </w:p>
          <w:p w:rsidR="00732802" w:rsidRPr="00FE3626" w:rsidRDefault="00732802" w:rsidP="00732802">
            <w:pPr>
              <w:pStyle w:val="TableText"/>
              <w:spacing w:line="256" w:lineRule="auto"/>
              <w:jc w:val="center"/>
              <w:rPr>
                <w:color w:val="auto"/>
                <w:lang w:eastAsia="en-US"/>
              </w:rPr>
            </w:pPr>
            <w:r w:rsidRPr="00FE3626">
              <w:rPr>
                <w:color w:val="auto"/>
                <w:lang w:eastAsia="en-US"/>
              </w:rPr>
              <w:t>8467 29 850 9</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«О безопасности низковольтного оборудования» (ТР ТС 004/2011), утвержден </w:t>
            </w:r>
            <w:r w:rsidRPr="00FE3626">
              <w:rPr>
                <w:rFonts w:ascii="Times New Roman" w:hAnsi="Times New Roman" w:cs="Times New Roman"/>
                <w:sz w:val="20"/>
                <w:szCs w:val="20"/>
              </w:rPr>
              <w:lastRenderedPageBreak/>
              <w:t>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ТР ТС 004/2011;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60335-1-2008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60335-2-70-2015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lastRenderedPageBreak/>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60335-2-71-2013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60335-2-77-2011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60335-2-87-2019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60335-2-87-2004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60335-2-92-2004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ГОСТIEC 60335-2-94-2021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EN 50106-2011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60335-2-91-2016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60335-2-94-2004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60335-2-100-2016</w:t>
            </w:r>
          </w:p>
        </w:tc>
      </w:tr>
      <w:tr w:rsidR="0073280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Для аквариумов и садовых водоемов:</w:t>
            </w:r>
          </w:p>
          <w:p w:rsidR="00732802" w:rsidRPr="00FE3626" w:rsidRDefault="00732802" w:rsidP="00732802">
            <w:pPr>
              <w:tabs>
                <w:tab w:val="left" w:pos="180"/>
              </w:tabs>
              <w:spacing w:after="0" w:line="240" w:lineRule="auto"/>
              <w:ind w:right="-41"/>
              <w:rPr>
                <w:rFonts w:ascii="Times New Roman" w:eastAsia="Times New Roman" w:hAnsi="Times New Roman" w:cs="Times New Roman"/>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Сертификация</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(1С, 3С, 4С)</w:t>
            </w: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9405 41 001 2</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9405 41 0019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9405 41 002 2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9405 41 002 9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9405 42 001 2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9405 42 001 9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9405 42 002 2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9405 42 002 9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9405 49 001 9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9405 49 002 2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9405 49 002 4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9405 49 002 9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 xml:space="preserve">9405 49 003 2 </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9405 49 003 4</w:t>
            </w:r>
          </w:p>
          <w:p w:rsidR="00732802" w:rsidRPr="00FE3626" w:rsidRDefault="00732802" w:rsidP="00732802">
            <w:pPr>
              <w:pStyle w:val="TableText"/>
              <w:spacing w:line="256" w:lineRule="auto"/>
              <w:ind w:left="57"/>
              <w:jc w:val="center"/>
              <w:rPr>
                <w:snapToGrid w:val="0"/>
                <w:color w:val="auto"/>
                <w:lang w:eastAsia="en-US"/>
              </w:rPr>
            </w:pPr>
            <w:r w:rsidRPr="00FE3626">
              <w:rPr>
                <w:snapToGrid w:val="0"/>
                <w:color w:val="auto"/>
                <w:lang w:eastAsia="en-US"/>
              </w:rPr>
              <w:t>9405 41 001 9</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IEC 60335-1-2015</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IEC 60335-2-55-2013</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27570.0-87</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IEC 60335-2-86-2015</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Электронасосы:</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(1С, 3С, 4С)</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ind w:left="57"/>
              <w:jc w:val="center"/>
              <w:rPr>
                <w:color w:val="auto"/>
                <w:lang w:eastAsia="en-US"/>
              </w:rPr>
            </w:pPr>
            <w:r w:rsidRPr="00FE3626">
              <w:rPr>
                <w:color w:val="auto"/>
                <w:lang w:eastAsia="en-US"/>
              </w:rPr>
              <w:lastRenderedPageBreak/>
              <w:t xml:space="preserve">  8413</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8413 50 690 0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8413 50 800 0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lastRenderedPageBreak/>
              <w:t>8413 60 390 0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8413 60 690 0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8413 60 700 0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8413 60 800 0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8413 70 210 0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8413 70 290 0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8413 70 300 0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8413 70 350 0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8413 70 450 0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8413 70 510 0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8413 70 590 0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8413 70 650 0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8413 70 810 0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8413 70 890 0</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8413 82 009 1</w:t>
            </w:r>
          </w:p>
          <w:p w:rsidR="00732802" w:rsidRPr="00FE3626" w:rsidRDefault="00732802" w:rsidP="00732802">
            <w:pPr>
              <w:pStyle w:val="TableText"/>
              <w:spacing w:line="256" w:lineRule="auto"/>
              <w:ind w:left="57"/>
              <w:jc w:val="center"/>
              <w:rPr>
                <w:color w:val="auto"/>
                <w:lang w:eastAsia="en-US"/>
              </w:rPr>
            </w:pPr>
            <w:r w:rsidRPr="00FE3626">
              <w:rPr>
                <w:snapToGrid w:val="0"/>
                <w:color w:val="auto"/>
                <w:lang w:eastAsia="en-US"/>
              </w:rPr>
              <w:t>8413 82 009 9</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«О безопасности низковольтного </w:t>
            </w:r>
            <w:r w:rsidRPr="00FE3626">
              <w:rPr>
                <w:rFonts w:ascii="Times New Roman" w:hAnsi="Times New Roman" w:cs="Times New Roman"/>
                <w:sz w:val="20"/>
                <w:szCs w:val="20"/>
              </w:rPr>
              <w:lastRenderedPageBreak/>
              <w:t>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 xml:space="preserve">ТР ТС 004/2011; </w:t>
            </w:r>
          </w:p>
          <w:p w:rsidR="00732802" w:rsidRPr="00FE3626" w:rsidRDefault="00732802" w:rsidP="0073280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14254-2015</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12.2.007.0-75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62233-2013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62311-2013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60335-2-34-2016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60335-2-40-2016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60335-2-41-2015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60335-2-51-2012</w:t>
            </w:r>
          </w:p>
          <w:p w:rsidR="00732802" w:rsidRPr="00FE3626" w:rsidRDefault="00732802" w:rsidP="00732802">
            <w:pPr>
              <w:widowControl w:val="0"/>
              <w:spacing w:after="0" w:line="240" w:lineRule="auto"/>
              <w:rPr>
                <w:rFonts w:ascii="Times New Roman" w:eastAsia="Times New Roman" w:hAnsi="Times New Roman" w:cs="Times New Roman"/>
                <w:sz w:val="20"/>
                <w:szCs w:val="20"/>
                <w:lang w:eastAsia="ru-RU"/>
              </w:rPr>
            </w:pP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Оборудование световое и источники света</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(1С, 3С, 4С)</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  8539</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8539 21 920 0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8539 21 980 0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8539 22</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8539 29 920 0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8539 29 980 0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8539 31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8539 52 000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  9405</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9405 11 001 3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9405 11 001 4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9405 11 001 5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9405 11 001 9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lastRenderedPageBreak/>
              <w:t xml:space="preserve">9405 11 002 2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9405 11 002 9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9405 11</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9405 11 003 3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9405 11 003 9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9405 19 001 2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9405 19 001 5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9405 19 001 9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9405 19 002 9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9405 19 003 2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9405 19 003 9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9405 21 001 2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9405 21 001 3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9405 21 001 4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9405 21 001 9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9405 21 002 2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9405 21 002 9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9405 21 003 2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9405 21 003 9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9405 29 001 2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9405 29 001 4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9405 29 001 9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9405 29 002 9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9405 29 003 2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9405 29 003 9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9405 41 001 2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9405 41 001 9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9405 41 002 2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lastRenderedPageBreak/>
              <w:t xml:space="preserve">9405 41 002 9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9405 41 003 9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9405 42 001 2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9405 42 001 9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9405 42 002 2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9405 42 002 9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9405 42 003 9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9405 49 001 9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9405 49 002 2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9405 49 002 4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9405 49 002 9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9405 49 003 2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9405 49 003 4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9405 49 003 9</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9405 31 000 0 </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9405 39 000 0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8539 22 100 0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8539 22 900 0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8539 31 100 0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8539 31 900 0</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8539 52 000 1</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8539 52 000 2</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8539 52 000 3</w:t>
            </w:r>
          </w:p>
          <w:p w:rsidR="00732802" w:rsidRPr="00FE3626" w:rsidRDefault="00732802" w:rsidP="00732802">
            <w:pPr>
              <w:pStyle w:val="TableText"/>
              <w:spacing w:line="256" w:lineRule="auto"/>
              <w:ind w:left="57"/>
              <w:jc w:val="center"/>
              <w:rPr>
                <w:color w:val="auto"/>
                <w:lang w:eastAsia="en-US"/>
              </w:rPr>
            </w:pPr>
            <w:r w:rsidRPr="00FE3626">
              <w:rPr>
                <w:color w:val="auto"/>
                <w:lang w:eastAsia="en-US"/>
              </w:rPr>
              <w:t xml:space="preserve">8539 52 000 9 </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61549-2012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61048-2011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53075-2008 (МЭК 61167:1992)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61184-2011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61046-2012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61995-1-2013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61995-1-2017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61347-1-2011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61347-1-2008</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eastAsia="Times New Roman" w:hAnsi="Times New Roman" w:cs="Times New Roman"/>
                <w:sz w:val="20"/>
                <w:szCs w:val="20"/>
                <w:lang w:eastAsia="ru-RU"/>
              </w:rPr>
              <w:t>ГОСТ IEC 61347-2-13-2013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61347-2-2-2014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Р МЭК 61347-2-3-2011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61347-2-7-2014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61347-2-9-2014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61347-2-10-2014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61347-2-11-2014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61347-2-12-2015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61347-2-13-2013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60838-1-2011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60838-2-1-2014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60838-2-2-2013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62031-2011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62031-2022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62031-2016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62035-2007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62560-2018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62560-2011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60924-2012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60926-2012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IЕС 61046-2012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60570-2012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60922-2002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60155-2012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61050-2011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60061-1-2014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60061-4-2014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60238-2012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60400-2011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60432-1-2008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60432-2-2011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54416-2011 (МЭК 60432-3:2002)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60432-3-2016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53073-2008 (МЭК 60662:2002)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31999-2012 (IEC 60968:1988)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61050-2011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61195-2012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61199-2011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61195-2019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62471-2013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62493-2014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60598-2-13-2011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60598-2-2-2012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60598-2-2-2017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60598-2-3-2017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60598-2-3-2012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60598-2-3-2009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60598-2-4-2019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60598-2-14-2014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60598-2-17-2011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60598-2-19-2012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60598-2-23-2012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60598-2-20-2012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МЭК 60598-2-23-2002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60598-2-24-2011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60598-2-25-2011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МЭК 60598-2-25-2002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53073-2008 (МЭК 60662:2002)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60598-2-5-2012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60598-2-6-2012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60598-2-7-2011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60598-2-9-2011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60598-2-10-2012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60598-2-11-2010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60598-2-12-2009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60598-2-14-2014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60598-2-13-2019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60598-2-17-2020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60598-2-18-2011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60598-2-20-2012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60598-2-22-2011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60598-2-23-2012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МЭК 60598-2-23-2002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62479-2013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60155-2012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60432-1-2019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60598-1-2017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60598-2-8-2016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60598-2-12-2016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60598-2-21-2017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60598-2-22-2016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60598-2-22-2011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60838-1-2016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61199-2019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61347-1-2019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61347-2-8-2017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61995-2-2017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62035-2016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62532-2016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62560-2018</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pacing w:val="-2"/>
                <w:sz w:val="20"/>
                <w:szCs w:val="20"/>
                <w:lang w:eastAsia="ru-RU"/>
              </w:rPr>
            </w:pPr>
            <w:r w:rsidRPr="00FE3626">
              <w:rPr>
                <w:rFonts w:ascii="Times New Roman" w:eastAsia="Times New Roman" w:hAnsi="Times New Roman" w:cs="Times New Roman"/>
                <w:spacing w:val="-2"/>
                <w:sz w:val="20"/>
                <w:szCs w:val="20"/>
                <w:lang w:eastAsia="ru-RU"/>
              </w:rPr>
              <w:t xml:space="preserve"> Изделия </w:t>
            </w:r>
            <w:proofErr w:type="spellStart"/>
            <w:r w:rsidRPr="00FE3626">
              <w:rPr>
                <w:rFonts w:ascii="Times New Roman" w:eastAsia="Times New Roman" w:hAnsi="Times New Roman" w:cs="Times New Roman"/>
                <w:spacing w:val="-2"/>
                <w:sz w:val="20"/>
                <w:szCs w:val="20"/>
                <w:lang w:eastAsia="ru-RU"/>
              </w:rPr>
              <w:t>электроустановочные</w:t>
            </w:r>
            <w:proofErr w:type="spellEnd"/>
            <w:r w:rsidRPr="00FE3626">
              <w:rPr>
                <w:rFonts w:ascii="Times New Roman" w:eastAsia="Times New Roman" w:hAnsi="Times New Roman" w:cs="Times New Roman"/>
                <w:spacing w:val="-2"/>
                <w:sz w:val="20"/>
                <w:szCs w:val="20"/>
                <w:lang w:eastAsia="ru-RU"/>
              </w:rPr>
              <w:t>:</w:t>
            </w:r>
          </w:p>
          <w:p w:rsidR="00732802" w:rsidRPr="00FE3626" w:rsidRDefault="00732802" w:rsidP="00732802">
            <w:pPr>
              <w:spacing w:after="0" w:line="240" w:lineRule="auto"/>
              <w:rPr>
                <w:rFonts w:ascii="Times New Roman" w:eastAsia="Times New Roman" w:hAnsi="Times New Roman" w:cs="Times New Roman"/>
                <w:spacing w:val="-2"/>
                <w:sz w:val="20"/>
                <w:szCs w:val="20"/>
                <w:lang w:eastAsia="ru-RU"/>
              </w:rPr>
            </w:pPr>
          </w:p>
          <w:p w:rsidR="00732802" w:rsidRPr="00FE3626" w:rsidRDefault="00732802" w:rsidP="00732802">
            <w:pPr>
              <w:spacing w:after="0" w:line="240" w:lineRule="auto"/>
              <w:rPr>
                <w:rFonts w:ascii="Times New Roman" w:eastAsia="Times New Roman" w:hAnsi="Times New Roman" w:cs="Times New Roman"/>
                <w:spacing w:val="-2"/>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(1С, 3С, 4С)</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8536 50</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9107 00 000 0</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8536 69 900 8  </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8536 90 100 0</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8536 90 850 0</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8535</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8536 50 040 0</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8536 50 060 0</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8536 50 070 0</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8536 50 110 9</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8536 50 150 9</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8536 50 190 6</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8536 50 800 2</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8536 50 800 8</w:t>
            </w:r>
          </w:p>
          <w:p w:rsidR="00732802" w:rsidRPr="00FE3626" w:rsidRDefault="00732802" w:rsidP="00732802">
            <w:pPr>
              <w:shd w:val="clear" w:color="auto" w:fill="FFFFFF"/>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8536 69 900 8</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60669-2-6-2015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51324.1-2012 (МЭК 60669-1:2007)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7396.1-89 (МЭК 83-75)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30849.1-2002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30849.2-2002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30849.3-2002 (МЭК 60309-3:1994)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30850.1-2002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30850.2.1-2002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51324.2.2-2012 (МЭК 60669-2-2:2006)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30850.2.2-2002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51324.2.3-2012 (МЭК 60669-2-3:2006)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30850.2.3-2002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30851.1-2002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60320-1-2021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30851.2.2-2002 (МЭК 60320-2-2:1998)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30851.2.3-2012 (IEC 60320-2-3:1998)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30988.2.2-2012 (IEC 60884-2-2:1989)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30988.2.5-2003 (МЭК 60884-2-5:1995)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30988.2.6-2012 (IEC 60884-2-6:1997)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60884-2-7-2013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31195.1-2012 (IEC 60998-1:1990)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60998-2-1-2013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60998-2-2-2013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60238-2012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31195.2.3-2012 (IEC 60998-2-3:1991)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60998-2-3-2017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60998-2-4-2013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31602.1-2012 (IEC 60999-1:1999)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31602.2-2012 (IEC 60999-2:1995)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61008-1-2012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31601.2.1-2012 (IEC 61008-2-1:1990)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61009-1-2014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31225.2.1-2012 (IEC 61009-2-1:1991)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60320-2-3-2017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60884-2-2-2017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60884-2-7-2016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60669-2-1-2016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60669-2-4-2017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60669-2-5-2017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30988.1-2020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60884-2-1-2016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60320-1-2021</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Удлинители:</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p w:rsidR="00732802" w:rsidRPr="00FE3626" w:rsidRDefault="00732802" w:rsidP="00732802">
            <w:pPr>
              <w:spacing w:after="0" w:line="240" w:lineRule="auto"/>
              <w:ind w:left="57"/>
              <w:jc w:val="center"/>
              <w:rPr>
                <w:rFonts w:ascii="Times New Roman" w:hAnsi="Times New Roman" w:cs="Times New Roman"/>
                <w:sz w:val="20"/>
                <w:szCs w:val="20"/>
              </w:rPr>
            </w:pPr>
          </w:p>
          <w:p w:rsidR="00732802" w:rsidRPr="00FE3626" w:rsidRDefault="00732802" w:rsidP="0073280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8544</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8544 42</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8544 42 100 0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8544 42 900 7</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8544 42 900 9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8544 42 100 0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8544 42 900 7</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8544 42 900 9</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31223-2012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60884-2-7-2016</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31223-2012 (IEC 61242:1995)</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Автоматические устройства управления бытовым электрооборудованием</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p w:rsidR="00732802" w:rsidRPr="00FE3626" w:rsidRDefault="00732802" w:rsidP="0073280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8536 30 200 0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8536 30 400 0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8536 30 800 0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8536 50 040 0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8536 50 060 0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8536 50 070 0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8536 50 800 2</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8536 50 800 8</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8537 10 100 0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8537 10 910 0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8537 20 920 0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9032 89 000 0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9107 00 000 0</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IЕС 60730-1-2011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730-1-95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32128.2.11-2013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730-2-1-94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60730-2-10-2013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60730-1-2016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60730-2-3-2014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60730-2-5-2012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60730-2-7-2011</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60730-2-8-2012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60730-2-6-2014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60730-2-9-2011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60730-2-10-2013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60730-2-13-2019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60730-2-14-2019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60730-2-15-2019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60730-2-15-2013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60947-4-2-2017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 xml:space="preserve">ГОСТ IEC 60730-2-19-2012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50030.4.2-2012 (МЭК 60947-4-2:2007)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61131-2-2012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8042-93 (МЭК 51-8–84)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60730-2-12-2017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60730-2-14-2019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60730-2-22-2017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30850.2.3-2002 (МЭК 60669-2-3:1997)</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Пульты и панели управления, контроллеры</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p w:rsidR="00732802" w:rsidRPr="00FE3626" w:rsidRDefault="00732802" w:rsidP="0073280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8535 30 200 0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8535 90 000 8</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8536 50 040 0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8536 50 060 0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8536 50 070 0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8536 50 800 2</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8536 50 800 8</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8537 10 100 0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8537 10 980 0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8537 20 920 0</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IЕС 60730-1-2011</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730-1-95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32128.2.11-2013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730-2-1-94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60730-2-10-2013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60730-1-2016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60730-2-3-2014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60730-2-5-2012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60730-2-7-2011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60730-2-8-2012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60730-2-6-2014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60730-2-9-2011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60730-2-10-2013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60730-2-13-2019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60730-2-14-2019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60730-2-15-2019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 xml:space="preserve">ГОСТ IEC 60730-2-15-2013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60947-4-2-2017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60730-2-19-2012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50030.4.2-2012 (МЭК 60947-4-2:2007)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61131-2-2012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50274-2012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EN 50491-3-2017  </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Персональные электронные вычислительные машины (персональные компьютеры)</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Персональные электронные вычислительные машины, в том числе системные блоки;</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-аппараты кассовые, в том числе работающие совместно с вычислительной машиной;</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8471 30 000 0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8471 41 000 0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8471 49 000 0 </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8470 50 000 0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8470</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8471</w:t>
            </w:r>
          </w:p>
          <w:p w:rsidR="00732802" w:rsidRPr="00FE3626" w:rsidRDefault="00732802" w:rsidP="00732802">
            <w:pPr>
              <w:shd w:val="clear" w:color="auto" w:fill="FFFFFF"/>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8472</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8470 50 000 1</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8470 50 000 9</w:t>
            </w:r>
          </w:p>
          <w:p w:rsidR="00732802" w:rsidRPr="00FE3626" w:rsidRDefault="00732802" w:rsidP="00732802">
            <w:pPr>
              <w:shd w:val="clear" w:color="auto" w:fill="FFFFFF"/>
              <w:spacing w:after="0" w:line="240" w:lineRule="auto"/>
              <w:rPr>
                <w:rFonts w:ascii="Times New Roman" w:hAnsi="Times New Roman" w:cs="Times New Roman"/>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60950-1-2014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60950-21-2013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60950-22-2013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60950-23-2011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62368-1-2014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31210-2003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СТБ EN 41003-2008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61131-2-2012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62233-2013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62311-2013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62479-2013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Р МЭК 60950-22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СТБ IEC 60695-2-10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60695-2-10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СТБ IEC 60695-2-11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60695-2-11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60695-2-11-2013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60695-2-12-2008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60695-10-2-2013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 xml:space="preserve">СТБ IEC/TS 60695-11-4-2008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60695-11-5-2013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60695-11-10-2008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IEC/TS 60695-11-4-2008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60695-11-10-2008</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Низковольтное оборудование, подключаемое к персональным электронным вычислительным машинам: (принтеры, сканеры, многофункциональные устройства, мониторы, цифровые фоторамки, акустические системы, мультимедийные проекторы).</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p w:rsidR="00732802" w:rsidRPr="00FE3626" w:rsidRDefault="00732802" w:rsidP="0073280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8443 00 000 0 </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8443 32 100 9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8471 00 000 0 </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8471 60 700 0 </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8519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8521 </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8527</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8528 42 100 0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8528 52 100 0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8528 52 900 9 </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8528 59 900 9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8504 40 300 </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8518 21 000 0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8518 22 000 9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8528 62 100 0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8528 69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8443 31  </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8471 </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8443</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8443 31 200 0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8443 31 800 0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8443 32 100 2</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8443 32 100 3</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8443 32 910 1</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8528 42 300 9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8528 42 900 9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8528 52 300 9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8504 40 300 4</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8504 40 300 8</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8504 40 830 0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8504 40 850 0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8504 40 870 0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8504 40 910 0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8518 22 000 9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8518 29 300 8</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8518 29 960 0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8518 30 950 0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8528 62 300 0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8528 62 400 0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8528 62 900 1</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8528 62 900 9</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8528 69 200 0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8528 69 900 0</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60950-1-2014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60950-21-2013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60950-22-2013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60950-23-2011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60065-2013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31210-2003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62368-1-2014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60728-11-2014</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EN 41003-2008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60825-1-2013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62233-2013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62311-2013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62479-2013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60825-4-2014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60825-2-2013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60825-12-2013</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Инструмент электронагревательный</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8515 11 000 0</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8515 19 000 0</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8515 21 000 0</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8515 29 000 1</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8515 29 000 9</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8516 29 990 0</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8516 80 200 2</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8516 80 200 9</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8516 80 800 0</w:t>
            </w:r>
          </w:p>
          <w:p w:rsidR="00732802" w:rsidRPr="00FE3626" w:rsidRDefault="00732802" w:rsidP="00732802">
            <w:pPr>
              <w:pStyle w:val="af8"/>
              <w:keepNext/>
              <w:spacing w:line="256" w:lineRule="auto"/>
              <w:rPr>
                <w:rFonts w:ascii="Times New Roman" w:hAnsi="Times New Roman"/>
                <w:lang w:eastAsia="en-US"/>
              </w:rPr>
            </w:pP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15047-78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60695-1-1-2003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60335-2-45-2014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52161.2.73-2011 (МЭК 60335-2-73:2009)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60335-2-74-2012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60335-2-74-2012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31636.3-2012 (IEC 60519-3:1988)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54372-2011 (МЭК 60519-6:2002)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60519-8-2015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54371-2011 (МЭК 60519-9:2005)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60519-21-2015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61010-2-010-2013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50445-2013</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12.2.007.10-87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31636.3-2012 (IEC 60519-3:1988)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60519-4-2015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54372-2011 (МЭК 60519-6:2002)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60519-6-2016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60519-8-2015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54371-2011 (МЭК 60519-9:2005)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60519-10-2015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60519-21-2015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60974-1-2012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60335-2-73-2018</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Инструменты электромузыкальные</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p w:rsidR="00732802" w:rsidRPr="00FE3626" w:rsidRDefault="00732802" w:rsidP="00732802">
            <w:pPr>
              <w:spacing w:after="0" w:line="240" w:lineRule="auto"/>
              <w:ind w:left="57"/>
              <w:jc w:val="center"/>
              <w:rPr>
                <w:rFonts w:ascii="Times New Roman" w:hAnsi="Times New Roman" w:cs="Times New Roman"/>
                <w:sz w:val="20"/>
                <w:szCs w:val="20"/>
              </w:rPr>
            </w:pPr>
          </w:p>
          <w:p w:rsidR="00732802" w:rsidRPr="00FE3626" w:rsidRDefault="00732802" w:rsidP="0073280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9207</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9207 10 100 0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9207 10 300 0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9207 10 500 0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9207 10 800 0</w:t>
            </w:r>
          </w:p>
          <w:p w:rsidR="00732802" w:rsidRPr="00FE3626" w:rsidRDefault="00732802" w:rsidP="0073280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9207 90 100 0</w:t>
            </w:r>
          </w:p>
          <w:p w:rsidR="00732802" w:rsidRPr="00FE3626" w:rsidRDefault="00732802" w:rsidP="0073280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9207 90 900 0</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60065-2013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60950-1-2014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60950-21-2013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27418-87</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60950-1-2014</w:t>
            </w:r>
          </w:p>
        </w:tc>
      </w:tr>
      <w:tr w:rsidR="0073280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732802" w:rsidRPr="005E6DB6" w:rsidRDefault="0073280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Кабели, провода и шнуры</w:t>
            </w:r>
          </w:p>
        </w:tc>
        <w:tc>
          <w:tcPr>
            <w:tcW w:w="2443"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p w:rsidR="00732802" w:rsidRPr="00FE3626" w:rsidRDefault="00732802" w:rsidP="0073280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32802" w:rsidRPr="00FE3626" w:rsidRDefault="00732802" w:rsidP="00732802">
            <w:pPr>
              <w:pStyle w:val="af8"/>
              <w:keepNext/>
              <w:spacing w:line="256" w:lineRule="auto"/>
              <w:ind w:left="57"/>
              <w:jc w:val="center"/>
              <w:rPr>
                <w:rFonts w:ascii="Times New Roman" w:hAnsi="Times New Roman"/>
                <w:snapToGrid/>
                <w:lang w:val="en-US" w:eastAsia="en-US"/>
              </w:rPr>
            </w:pPr>
            <w:r w:rsidRPr="00FE3626">
              <w:rPr>
                <w:rFonts w:ascii="Times New Roman" w:hAnsi="Times New Roman"/>
                <w:lang w:val="en-US" w:eastAsia="en-US"/>
              </w:rPr>
              <w:t>8544 49 910</w:t>
            </w:r>
          </w:p>
          <w:p w:rsidR="00732802" w:rsidRPr="00FE3626" w:rsidRDefault="00732802" w:rsidP="00732802">
            <w:pPr>
              <w:pStyle w:val="af8"/>
              <w:keepNext/>
              <w:spacing w:line="256" w:lineRule="auto"/>
              <w:ind w:left="57"/>
              <w:jc w:val="center"/>
              <w:rPr>
                <w:rFonts w:ascii="Times New Roman" w:hAnsi="Times New Roman"/>
                <w:lang w:val="en-US" w:eastAsia="en-US"/>
              </w:rPr>
            </w:pPr>
            <w:r w:rsidRPr="00FE3626">
              <w:rPr>
                <w:rFonts w:ascii="Times New Roman" w:hAnsi="Times New Roman"/>
                <w:lang w:val="en-US" w:eastAsia="en-US"/>
              </w:rPr>
              <w:t xml:space="preserve">8544 49 950 1 </w:t>
            </w:r>
          </w:p>
          <w:p w:rsidR="00732802" w:rsidRPr="00FE3626" w:rsidRDefault="00732802" w:rsidP="00732802">
            <w:pPr>
              <w:pStyle w:val="af8"/>
              <w:keepNext/>
              <w:spacing w:line="256" w:lineRule="auto"/>
              <w:ind w:left="57"/>
              <w:jc w:val="center"/>
              <w:rPr>
                <w:rFonts w:ascii="Times New Roman" w:hAnsi="Times New Roman"/>
                <w:lang w:val="en-US" w:eastAsia="en-US"/>
              </w:rPr>
            </w:pPr>
            <w:r w:rsidRPr="00FE3626">
              <w:rPr>
                <w:rFonts w:ascii="Times New Roman" w:hAnsi="Times New Roman"/>
                <w:lang w:val="en-US" w:eastAsia="en-US"/>
              </w:rPr>
              <w:t>8544 49 950 9</w:t>
            </w:r>
          </w:p>
          <w:p w:rsidR="00732802" w:rsidRPr="00FE3626" w:rsidRDefault="00732802" w:rsidP="00732802">
            <w:pPr>
              <w:pStyle w:val="af8"/>
              <w:keepNext/>
              <w:spacing w:line="256" w:lineRule="auto"/>
              <w:ind w:left="57"/>
              <w:jc w:val="center"/>
              <w:rPr>
                <w:rFonts w:ascii="Times New Roman" w:hAnsi="Times New Roman"/>
                <w:lang w:val="en-US" w:eastAsia="en-US"/>
              </w:rPr>
            </w:pPr>
            <w:r w:rsidRPr="00FE3626">
              <w:rPr>
                <w:rFonts w:ascii="Times New Roman" w:hAnsi="Times New Roman"/>
                <w:lang w:val="en-US" w:eastAsia="en-US"/>
              </w:rPr>
              <w:t>8544 49 990 0</w:t>
            </w:r>
          </w:p>
          <w:p w:rsidR="00732802" w:rsidRPr="00FE3626" w:rsidRDefault="00732802" w:rsidP="00732802">
            <w:pPr>
              <w:pStyle w:val="af8"/>
              <w:keepNext/>
              <w:spacing w:line="256" w:lineRule="auto"/>
              <w:ind w:left="57"/>
              <w:jc w:val="center"/>
              <w:rPr>
                <w:rFonts w:ascii="Times New Roman" w:hAnsi="Times New Roman"/>
                <w:lang w:val="en-US" w:eastAsia="en-US"/>
              </w:rPr>
            </w:pPr>
            <w:r w:rsidRPr="00FE3626">
              <w:rPr>
                <w:rFonts w:ascii="Times New Roman" w:hAnsi="Times New Roman"/>
                <w:lang w:val="en-US" w:eastAsia="en-US"/>
              </w:rPr>
              <w:t>8544</w:t>
            </w:r>
          </w:p>
          <w:p w:rsidR="00732802" w:rsidRPr="00FE3626" w:rsidRDefault="00732802" w:rsidP="00732802">
            <w:pPr>
              <w:pStyle w:val="af8"/>
              <w:keepNext/>
              <w:spacing w:line="256" w:lineRule="auto"/>
              <w:ind w:left="57"/>
              <w:jc w:val="center"/>
              <w:rPr>
                <w:rFonts w:ascii="Times New Roman" w:hAnsi="Times New Roman"/>
                <w:lang w:val="en-US" w:eastAsia="en-US"/>
              </w:rPr>
            </w:pPr>
            <w:r w:rsidRPr="00FE3626">
              <w:rPr>
                <w:rFonts w:ascii="Times New Roman" w:hAnsi="Times New Roman"/>
                <w:lang w:val="en-US" w:eastAsia="en-US"/>
              </w:rPr>
              <w:t>8516 80 800 0</w:t>
            </w:r>
          </w:p>
          <w:p w:rsidR="00732802" w:rsidRPr="00FE3626" w:rsidRDefault="00732802" w:rsidP="00732802">
            <w:pPr>
              <w:pStyle w:val="af8"/>
              <w:keepNext/>
              <w:spacing w:line="256" w:lineRule="auto"/>
              <w:ind w:left="57"/>
              <w:jc w:val="center"/>
              <w:rPr>
                <w:rFonts w:ascii="Times New Roman" w:hAnsi="Times New Roman"/>
                <w:lang w:val="en-US" w:eastAsia="en-US"/>
              </w:rPr>
            </w:pPr>
            <w:r w:rsidRPr="00FE3626">
              <w:rPr>
                <w:rFonts w:ascii="Times New Roman" w:hAnsi="Times New Roman"/>
                <w:lang w:val="en-US" w:eastAsia="en-US"/>
              </w:rPr>
              <w:t>8544 49 910 1</w:t>
            </w:r>
          </w:p>
          <w:p w:rsidR="00732802" w:rsidRPr="00FE3626" w:rsidRDefault="00732802" w:rsidP="00732802">
            <w:pPr>
              <w:pStyle w:val="af8"/>
              <w:keepNext/>
              <w:spacing w:line="256" w:lineRule="auto"/>
              <w:ind w:left="57"/>
              <w:jc w:val="center"/>
              <w:rPr>
                <w:rFonts w:ascii="Times New Roman" w:hAnsi="Times New Roman"/>
                <w:lang w:val="en-US" w:eastAsia="en-US"/>
              </w:rPr>
            </w:pPr>
            <w:r w:rsidRPr="00FE3626">
              <w:rPr>
                <w:rFonts w:ascii="Times New Roman" w:hAnsi="Times New Roman"/>
                <w:lang w:val="en-US" w:eastAsia="en-US"/>
              </w:rPr>
              <w:t>8544 49 910 8</w:t>
            </w:r>
          </w:p>
        </w:tc>
        <w:tc>
          <w:tcPr>
            <w:tcW w:w="3969"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839-80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839-2019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2190-77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6285-74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7006-72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7399-97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17515-72</w:t>
            </w:r>
          </w:p>
          <w:p w:rsidR="00732802" w:rsidRPr="00FE3626" w:rsidRDefault="00732802" w:rsidP="0073280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26445-85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28244-96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31946-2012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31947-2012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2341-2013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2462-2014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2527-2014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2641-2015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2794-2015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433-73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1508-78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10348-80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12182.0-80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17492-72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18410-73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18404.0-78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18404.1-73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18404.2-73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18404.3-73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18690-2012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23286-78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24334-2020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24641-81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26411-85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31565-2012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31943-2012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31944-2012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31945-2012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31995-2012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31996-2012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2203-2012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2338-2013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2339-2013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52868-2007 (МЭК 61537:2006)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52868-2021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2340-2013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2643-2015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2644-2015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54429-2011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IEC 62821-1-2015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IEC 62821-2-2015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IEC 62821-3-2015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60227-1-2011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60227-3-2011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60227-4-2011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60227-5-2013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60227-6-2011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60227-7-2012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2526-2014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2641-2015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СТ РК 2794-2015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60800-2012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22483-2021 (IEC 60228:2004)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60245-1-2011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60245-1-2011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60245-3-2012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60245-3-2011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60245-4-2011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60245-5-2011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60245-6-2011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60245-6-2011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60245-7-2011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60245-7-2011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60245-8-2011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IEC 60502-1-2012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60502-1-2012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60799-2011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31995-2012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31996-2012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СТ РК 2338-2013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2340-2013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2643-2015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СТ РК 2644-2015  </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34679-2020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16092-78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70042-2022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41003-2018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EN 50525-2-83-2017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60245-5-2011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60702-1-2017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60702-2-2017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61138-2016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62275-2015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61316-2017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61386.1-2014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61386.21-2015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61386.22-2014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61386.23-2015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61386.24-2014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61386.25-2015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2990-78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3345-76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7229-76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10446-80 (ИСО 6892-84)</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12174-76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12177-79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12182.1-80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12182.2-80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12182.3-80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12182.4-80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12182.5-80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12182.6-80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12182.7-80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12182.8-80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17491-80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22220-76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25018-81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27893-88</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70043-2022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bCs/>
                <w:sz w:val="20"/>
                <w:szCs w:val="20"/>
                <w:lang w:eastAsia="ru-RU"/>
              </w:rPr>
              <w:t>ГОСТ Р 53538-2009</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СТБ EN 50395-2013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50497-2015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60719-2002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60227-2-2012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60245-2-2011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IEC 60245-2-2012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61034-2-2011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60331-2-2013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60331-3-2013</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60331-11-2012</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МЭК 60331-11-2010</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60331-21-2011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60331-23-2011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60331-23-2011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60332-1-1-2011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60332-1-2-2011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60332-1-3-2011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60332-2-1-2011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60332-2-2-2011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60332-3-10-2015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60332-3-21-2011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60332-3-22-2011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60332-3-23-2011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60332-3-24-2011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60332-3-25-2011</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60754-1-2015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60754-2-2015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60811-100-2015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60811-201-2015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60811-202-2015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60811-203-2015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60811-301-2015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60811-302-2015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60811-401-2015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60811-402-2015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60811-403-2015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60811-404-2015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60811-405-2015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60811-406-2015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60811-407-2015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60811-408-2015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60811-409-2015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60811-410-2015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60811-411-2015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60811-412-2015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60811-501-2015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60811-502-2015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60811-503-2015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60811-504-2015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60811-505-2015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60811-506-2015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60811-507-2015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60811-508-2015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60811-509-2015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60811-510-2015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60811-511-2015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60811-512-2015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60811-513-2015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60811-601-2015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60811-602-2015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60811-603-2015</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60811-604-2016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60811-605-2016</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60811-606-2017</w:t>
            </w:r>
          </w:p>
          <w:p w:rsidR="00732802" w:rsidRPr="00FE3626" w:rsidRDefault="00732802" w:rsidP="0073280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60811-607-2017</w:t>
            </w:r>
          </w:p>
        </w:tc>
      </w:tr>
      <w:tr w:rsidR="0029562C"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29562C" w:rsidRPr="005E6DB6" w:rsidRDefault="0029562C"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9562C" w:rsidRPr="00FE3626" w:rsidRDefault="0029562C" w:rsidP="0029562C">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Выключатели автоматические, устройства защитного отключения,</w:t>
            </w:r>
          </w:p>
          <w:p w:rsidR="0029562C" w:rsidRPr="00FE3626" w:rsidRDefault="0029562C" w:rsidP="0029562C">
            <w:pPr>
              <w:keepNext/>
              <w:widowControl w:val="0"/>
              <w:spacing w:after="0" w:line="240" w:lineRule="auto"/>
              <w:rPr>
                <w:rFonts w:ascii="Times New Roman" w:eastAsia="Times New Roman" w:hAnsi="Times New Roman" w:cs="Times New Roman"/>
                <w:snapToGrid w:val="0"/>
                <w:sz w:val="20"/>
                <w:szCs w:val="20"/>
                <w:lang w:eastAsia="ru-RU"/>
              </w:rPr>
            </w:pPr>
          </w:p>
          <w:p w:rsidR="0029562C" w:rsidRPr="00FE3626" w:rsidRDefault="0029562C" w:rsidP="0029562C">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Плавкие предохранители, распределительные устройства, переключатели, контакторы, пускатели.</w:t>
            </w:r>
          </w:p>
        </w:tc>
        <w:tc>
          <w:tcPr>
            <w:tcW w:w="2443" w:type="dxa"/>
            <w:tcBorders>
              <w:top w:val="single" w:sz="4" w:space="0" w:color="auto"/>
              <w:left w:val="single" w:sz="4" w:space="0" w:color="auto"/>
              <w:bottom w:val="single" w:sz="4" w:space="0" w:color="auto"/>
              <w:right w:val="single" w:sz="4" w:space="0" w:color="auto"/>
            </w:tcBorders>
          </w:tcPr>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p w:rsidR="0029562C" w:rsidRPr="00FE3626" w:rsidRDefault="0029562C" w:rsidP="0029562C">
            <w:pPr>
              <w:spacing w:after="0" w:line="240" w:lineRule="auto"/>
              <w:ind w:left="57"/>
              <w:jc w:val="center"/>
              <w:rPr>
                <w:rFonts w:ascii="Times New Roman" w:hAnsi="Times New Roman" w:cs="Times New Roman"/>
                <w:sz w:val="20"/>
                <w:szCs w:val="20"/>
              </w:rPr>
            </w:pPr>
          </w:p>
          <w:p w:rsidR="0029562C" w:rsidRPr="00FE3626" w:rsidRDefault="0029562C" w:rsidP="0029562C">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9562C" w:rsidRPr="00FE3626" w:rsidRDefault="0029562C" w:rsidP="0029562C">
            <w:pPr>
              <w:pStyle w:val="Default"/>
              <w:spacing w:line="256" w:lineRule="auto"/>
              <w:ind w:left="57"/>
              <w:jc w:val="center"/>
              <w:rPr>
                <w:color w:val="auto"/>
                <w:sz w:val="20"/>
                <w:szCs w:val="20"/>
                <w:lang w:eastAsia="en-US"/>
              </w:rPr>
            </w:pPr>
            <w:r w:rsidRPr="00FE3626">
              <w:rPr>
                <w:color w:val="auto"/>
                <w:sz w:val="20"/>
                <w:szCs w:val="20"/>
                <w:lang w:eastAsia="en-US"/>
              </w:rPr>
              <w:t>8537 20 920 0</w:t>
            </w:r>
          </w:p>
          <w:p w:rsidR="0029562C" w:rsidRPr="00FE3626" w:rsidRDefault="0029562C" w:rsidP="0029562C">
            <w:pPr>
              <w:pStyle w:val="Default"/>
              <w:spacing w:line="256" w:lineRule="auto"/>
              <w:ind w:left="57"/>
              <w:jc w:val="center"/>
              <w:rPr>
                <w:color w:val="auto"/>
                <w:sz w:val="20"/>
                <w:szCs w:val="20"/>
                <w:lang w:eastAsia="en-US"/>
              </w:rPr>
            </w:pPr>
            <w:r w:rsidRPr="00FE3626">
              <w:rPr>
                <w:color w:val="auto"/>
                <w:sz w:val="20"/>
                <w:szCs w:val="20"/>
                <w:lang w:eastAsia="en-US"/>
              </w:rPr>
              <w:t>8535 21 000 0</w:t>
            </w:r>
          </w:p>
          <w:p w:rsidR="0029562C" w:rsidRPr="00FE3626" w:rsidRDefault="0029562C" w:rsidP="0029562C">
            <w:pPr>
              <w:pStyle w:val="Default"/>
              <w:spacing w:line="256" w:lineRule="auto"/>
              <w:ind w:left="57"/>
              <w:jc w:val="center"/>
              <w:rPr>
                <w:color w:val="auto"/>
                <w:sz w:val="20"/>
                <w:szCs w:val="20"/>
                <w:lang w:eastAsia="en-US"/>
              </w:rPr>
            </w:pPr>
            <w:r w:rsidRPr="00FE3626">
              <w:rPr>
                <w:color w:val="auto"/>
                <w:sz w:val="20"/>
                <w:szCs w:val="20"/>
                <w:lang w:eastAsia="en-US"/>
              </w:rPr>
              <w:t xml:space="preserve">8536 20 100 7 </w:t>
            </w:r>
          </w:p>
          <w:p w:rsidR="0029562C" w:rsidRPr="00FE3626" w:rsidRDefault="0029562C" w:rsidP="0029562C">
            <w:pPr>
              <w:pStyle w:val="Default"/>
              <w:spacing w:line="256" w:lineRule="auto"/>
              <w:ind w:left="57"/>
              <w:jc w:val="center"/>
              <w:rPr>
                <w:color w:val="auto"/>
                <w:sz w:val="20"/>
                <w:szCs w:val="20"/>
                <w:lang w:eastAsia="en-US"/>
              </w:rPr>
            </w:pPr>
            <w:r w:rsidRPr="00FE3626">
              <w:rPr>
                <w:color w:val="auto"/>
                <w:sz w:val="20"/>
                <w:szCs w:val="20"/>
                <w:lang w:eastAsia="en-US"/>
              </w:rPr>
              <w:t>8536 20 900 7</w:t>
            </w:r>
          </w:p>
          <w:p w:rsidR="0029562C" w:rsidRPr="00FE3626" w:rsidRDefault="0029562C" w:rsidP="0029562C">
            <w:pPr>
              <w:pStyle w:val="Default"/>
              <w:spacing w:line="256" w:lineRule="auto"/>
              <w:ind w:left="57"/>
              <w:jc w:val="center"/>
              <w:rPr>
                <w:color w:val="auto"/>
                <w:sz w:val="20"/>
                <w:szCs w:val="20"/>
                <w:lang w:eastAsia="en-US"/>
              </w:rPr>
            </w:pPr>
            <w:r w:rsidRPr="00FE3626">
              <w:rPr>
                <w:color w:val="auto"/>
                <w:sz w:val="20"/>
                <w:szCs w:val="20"/>
                <w:lang w:eastAsia="en-US"/>
              </w:rPr>
              <w:t>8536 30</w:t>
            </w:r>
          </w:p>
          <w:p w:rsidR="0029562C" w:rsidRPr="00FE3626" w:rsidRDefault="0029562C" w:rsidP="0029562C">
            <w:pPr>
              <w:pStyle w:val="Default"/>
              <w:spacing w:line="256" w:lineRule="auto"/>
              <w:ind w:left="57"/>
              <w:jc w:val="center"/>
              <w:rPr>
                <w:color w:val="auto"/>
                <w:sz w:val="20"/>
                <w:szCs w:val="20"/>
                <w:lang w:eastAsia="en-US"/>
              </w:rPr>
            </w:pPr>
            <w:r w:rsidRPr="00FE3626">
              <w:rPr>
                <w:color w:val="auto"/>
                <w:sz w:val="20"/>
                <w:szCs w:val="20"/>
                <w:lang w:eastAsia="en-US"/>
              </w:rPr>
              <w:t xml:space="preserve">8535 </w:t>
            </w:r>
          </w:p>
          <w:p w:rsidR="0029562C" w:rsidRPr="00FE3626" w:rsidRDefault="0029562C" w:rsidP="0029562C">
            <w:pPr>
              <w:pStyle w:val="Default"/>
              <w:spacing w:line="256" w:lineRule="auto"/>
              <w:ind w:left="57"/>
              <w:jc w:val="center"/>
              <w:rPr>
                <w:color w:val="auto"/>
                <w:sz w:val="20"/>
                <w:szCs w:val="20"/>
                <w:lang w:eastAsia="en-US"/>
              </w:rPr>
            </w:pPr>
            <w:r w:rsidRPr="00FE3626">
              <w:rPr>
                <w:color w:val="auto"/>
                <w:sz w:val="20"/>
                <w:szCs w:val="20"/>
                <w:lang w:eastAsia="en-US"/>
              </w:rPr>
              <w:t>8536</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8535 10 000 0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8535 29 000 0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8535 30 200 0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8535 90 000 8</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8536 10 100 0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8536 10 500 0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8536 10 900 0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8536 30 200 0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8536 30 400 0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8536 30 800 0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8536 41 100 0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8536 41 900 0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8536 49 000 0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8536 50 040 0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8536 50 060 0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8536 50 070 0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8537 10 100 0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8537 10 980 0</w:t>
            </w:r>
          </w:p>
          <w:p w:rsidR="0029562C" w:rsidRPr="00FE3626" w:rsidRDefault="0029562C" w:rsidP="0029562C">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8537 20 920 0</w:t>
            </w:r>
          </w:p>
        </w:tc>
        <w:tc>
          <w:tcPr>
            <w:tcW w:w="3969" w:type="dxa"/>
            <w:gridSpan w:val="2"/>
            <w:tcBorders>
              <w:top w:val="single" w:sz="4" w:space="0" w:color="auto"/>
              <w:left w:val="single" w:sz="4" w:space="0" w:color="auto"/>
              <w:bottom w:val="single" w:sz="4" w:space="0" w:color="auto"/>
              <w:right w:val="single" w:sz="4" w:space="0" w:color="auto"/>
            </w:tcBorders>
          </w:tcPr>
          <w:p w:rsidR="0029562C" w:rsidRPr="00FE3626" w:rsidRDefault="0029562C"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60947-1-2014</w:t>
            </w:r>
          </w:p>
          <w:p w:rsidR="0029562C" w:rsidRPr="00FE3626" w:rsidRDefault="0029562C" w:rsidP="0029562C">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50030.3-2012 (МЭК 60947-3:2008)</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60269-1-2016</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60947-3-2016</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60947-1-2017</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IEC 60947-2-2012</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60898-2-2011</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60898-2-2021</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61009-1-2020</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61008-1-2020</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60947-2-2021</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60934-2015</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61009-1-2014</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61008-1-2012</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51326.1-99 (МЭК 61008-1-96)</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31601.2.1-2012 (IEC 61008-2-1:1990)</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31195.2.3-2012 (IEC 60998-2-3:1991)</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60998-2-3-2017</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31602.2-2012 (IEC 60999-2:1995)</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31225.2.1-2012 (IEC 61009-2-1:1991)</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61643-11-2013</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61643-21-2014</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50345-2010 (МЭК 60898-1:2003)</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50031-2012 (МЭК 60934:2007)</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62423-2013</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60127-1-2010</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60127-2-2013 </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127-6-99</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60127-2-2010</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60127-3-2013</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60127-4-2011</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60127-6-2013</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31196.2-2012 (IEC 60269-2:1986)</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31196.2.1-2012 (IEC 60269-2-1:1987)</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31196.3-2012 (IEC 60269-3:1987, IEC 60269-3A:1978)</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60269-3-1-2011</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60269-4-2016</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60269-4-1-2011</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60269-6-2013</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60691-2012</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60947-1-2017</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60269-4-2016</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60691-2017</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30011.3-2002 (МЭК 60947-3:1999)</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60947-4-1-2015</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60269-1-2010</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31601.2.1-2012 (IEC 61008-2-1:1990)</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50274-2012</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60127-7-2016</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IEC 60269-2-2014</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60309-4-2017</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w:t>
            </w:r>
            <w:r w:rsidRPr="00FE3626">
              <w:rPr>
                <w:rFonts w:ascii="Times New Roman" w:eastAsia="Times New Roman" w:hAnsi="Times New Roman" w:cs="Times New Roman"/>
                <w:sz w:val="20"/>
                <w:szCs w:val="20"/>
                <w:lang w:val="ky-KG" w:eastAsia="ru-RU"/>
              </w:rPr>
              <w:t xml:space="preserve"> </w:t>
            </w:r>
            <w:r w:rsidRPr="00FE3626">
              <w:rPr>
                <w:rFonts w:ascii="Times New Roman" w:eastAsia="Times New Roman" w:hAnsi="Times New Roman" w:cs="Times New Roman"/>
                <w:sz w:val="20"/>
                <w:szCs w:val="20"/>
                <w:lang w:eastAsia="ru-RU"/>
              </w:rPr>
              <w:t>IEC 60715-2021</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60947-5-7-2017</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60947-5-8-2017</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60947-5-9-2017</w:t>
            </w:r>
          </w:p>
          <w:p w:rsidR="0029562C" w:rsidRPr="00FE3626" w:rsidRDefault="0029562C" w:rsidP="0029562C">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60947-4-3-2017</w:t>
            </w:r>
          </w:p>
        </w:tc>
      </w:tr>
      <w:tr w:rsidR="00A44E6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44E62" w:rsidRPr="005E6DB6" w:rsidRDefault="00A44E6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Аппараты для распределения электрической энергии:</w:t>
            </w:r>
          </w:p>
        </w:tc>
        <w:tc>
          <w:tcPr>
            <w:tcW w:w="2443"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p w:rsidR="00A44E62" w:rsidRPr="00FE3626" w:rsidRDefault="00A44E62" w:rsidP="00A44E62">
            <w:pPr>
              <w:spacing w:after="0" w:line="240" w:lineRule="auto"/>
              <w:ind w:left="57"/>
              <w:jc w:val="center"/>
              <w:rPr>
                <w:rFonts w:ascii="Times New Roman" w:hAnsi="Times New Roman" w:cs="Times New Roman"/>
                <w:snapToGrid w:val="0"/>
                <w:sz w:val="20"/>
                <w:szCs w:val="20"/>
              </w:rPr>
            </w:pPr>
          </w:p>
          <w:p w:rsidR="00A44E62" w:rsidRPr="00FE3626" w:rsidRDefault="00A44E62" w:rsidP="00A44E6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8535 30 200 0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8536 90 100 0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8535 10 000 0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 xml:space="preserve">8536 10 </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8536 90 010 0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8536 90 100 0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 xml:space="preserve">8535 </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8536 41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8536 49 000 0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8537 10 980 0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8537 10 910 0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8537 10 980 0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8537 20 920 0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8537 10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8537 10 910 0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8537 10 910 0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lastRenderedPageBreak/>
              <w:t xml:space="preserve">8536 </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8535</w:t>
            </w:r>
          </w:p>
        </w:tc>
        <w:tc>
          <w:tcPr>
            <w:tcW w:w="3969"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60947-5-1-2014</w:t>
            </w:r>
          </w:p>
          <w:p w:rsidR="00A44E62" w:rsidRPr="00FE3626" w:rsidRDefault="00A44E62" w:rsidP="00A44E6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60998-2-1-2013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60998-2-4-2013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61140-2012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61439-5-2013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30849.2-2002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30849.3-2002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60269-4-1-2011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60127-2-2010</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60127-3-2010</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31602.1-2012 (IEC 60999-1:1999)</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61010-031-2013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60947-5-2-2012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50030.5.2-99 (МЭК 60947-5-2-97)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60947-5-3-2014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30011.5.5-2012 (IEC 60947-5-5:2003)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30011.6.1-2012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50030.6.1-2010 (МЭК 60947-6-1:2005)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60947-6-2-2013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30011.7.1-2012 (IEC 60947-7-1:2002)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30011.7.2-2012 (IEC 60947-7-2:2002)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50030.7.3-2009 (МЭК 60947-7-3:2002)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60947-7-3-2016</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60947-7-4-2015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60947-7-4-2021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60947-8-2015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50428-2015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11282-93 (МЭК 524-75)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60618-2013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60947-5-3-2017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60947-5-3-2014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60947-5-5-2017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60947-6-1-2016</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60947-7-1-2016</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60947-7-2-2016</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60947-5-4-2014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50274-2012</w:t>
            </w:r>
          </w:p>
        </w:tc>
      </w:tr>
      <w:tr w:rsidR="00A44E6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44E62" w:rsidRPr="005E6DB6" w:rsidRDefault="00A44E6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Аппараты электрические для управления электротехническими установками</w:t>
            </w:r>
          </w:p>
        </w:tc>
        <w:tc>
          <w:tcPr>
            <w:tcW w:w="2443"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8535 90 000 1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8536 41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 xml:space="preserve">8536 49 000 0 </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8536 90 850 0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8537 10 910 0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8536 30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 xml:space="preserve">8535 40 000 0 </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9032</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9032 89 000 0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8537</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8536 10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8536 10 100 0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8536 10 500 0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8536 10 900 0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8536 50 070 0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8536 50 110 9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8536 50 150 9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8536 50 150 9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8536 50 190 6</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8536 50 800 8</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8536 61 100 0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8536 61 900 0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8536 69 900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8536 69 900 8</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8536 69 900 8</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lastRenderedPageBreak/>
              <w:t>8536 90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8536 90 010 0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8536 90 100 0</w:t>
            </w:r>
          </w:p>
          <w:p w:rsidR="00A44E62" w:rsidRPr="00FE3626" w:rsidRDefault="00A44E62" w:rsidP="00A44E62">
            <w:pPr>
              <w:pStyle w:val="TableText"/>
              <w:spacing w:line="256" w:lineRule="auto"/>
              <w:ind w:left="57"/>
              <w:jc w:val="center"/>
              <w:rPr>
                <w:color w:val="auto"/>
                <w:lang w:eastAsia="en-US"/>
              </w:rPr>
            </w:pPr>
          </w:p>
        </w:tc>
        <w:tc>
          <w:tcPr>
            <w:tcW w:w="3969"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2327-89</w:t>
            </w:r>
          </w:p>
          <w:p w:rsidR="00A44E62" w:rsidRPr="00FE3626" w:rsidRDefault="00A44E62" w:rsidP="00A44E6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60947-5-2-2012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60947-5-3-2014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30011.5.5-2012 (IEC 60947-5-5:2003)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30011.6.1-2012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50030.6.1-2010 (МЭК 60947-6-1:2005)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60947-6-2-2013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30011.7.1-2012 (IEC 60947-7-1:2002)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30011.7.2-2012 (IEC 60947-7-2:2002)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50030.7.3-2009 (МЭК 60947-7-3:2002)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60947-7-3-2016</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60947-7-4-2015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60947-7-4-2021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60947-8-2015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50428-2015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61058-2-1-2013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61058-2-4-2012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61058-1-2012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61058-2-5-2012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61131-2-2012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60947-5-3-2017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60947-5-5-2017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60947-6-1-2016</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60947-7-1-2016</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60947-7-2-2016</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60730-1-2016</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60730-2-3-2014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60730-2-5-2012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60730-2-5-2017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60730-2-6-2014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60730-2-6-2019</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60730-2-7-2011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60730-2-8-2012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60730-2-9-2011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60730-2-10-2013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32128.2.11-2013 (IEC 60730-2-11:2006)</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60730-2-12-2017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60730-2-13-2015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60730-2-14-2012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60730-2-15-2013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60730-2-19-2012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60730-2-7-2017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EN 50274-2012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IЕС 60730-2-6-2019</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2933-93</w:t>
            </w:r>
          </w:p>
        </w:tc>
      </w:tr>
      <w:tr w:rsidR="00A44E6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44E62" w:rsidRPr="005E6DB6" w:rsidRDefault="00A44E6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Машины электрические малой мощности</w:t>
            </w:r>
          </w:p>
        </w:tc>
        <w:tc>
          <w:tcPr>
            <w:tcW w:w="2443"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pStyle w:val="TableText"/>
              <w:spacing w:line="256" w:lineRule="auto"/>
              <w:ind w:left="57"/>
              <w:jc w:val="center"/>
              <w:rPr>
                <w:color w:val="auto"/>
                <w:lang w:eastAsia="en-US"/>
              </w:rPr>
            </w:pPr>
            <w:r w:rsidRPr="00FE3626">
              <w:rPr>
                <w:color w:val="auto"/>
                <w:lang w:eastAsia="en-US"/>
              </w:rPr>
              <w:t xml:space="preserve">8501 </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 xml:space="preserve">8502 </w:t>
            </w:r>
          </w:p>
        </w:tc>
        <w:tc>
          <w:tcPr>
            <w:tcW w:w="3969"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12.2.007.0-75</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60034-1-2014</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60034-5-2011</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60034-6-2007</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60034-7-2007</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60034-8-2015</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60034-9-2014</w:t>
            </w:r>
          </w:p>
          <w:p w:rsidR="00A44E62" w:rsidRPr="00FE3626" w:rsidRDefault="00A44E62" w:rsidP="00A44E6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60034-11-2014</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28327-89 (МЭК 34-12-80)</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60034-12-2021</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60034-12-2009</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60034-14-2014</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60034-29-2013</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60204-1-2007</w:t>
            </w:r>
          </w:p>
          <w:p w:rsidR="00A44E62" w:rsidRPr="00FE3626" w:rsidRDefault="00A44E62" w:rsidP="00A44E62">
            <w:pPr>
              <w:widowControl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IЕС 60335-2-67-2014</w:t>
            </w:r>
          </w:p>
        </w:tc>
      </w:tr>
      <w:tr w:rsidR="00A44E6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44E62" w:rsidRPr="005E6DB6" w:rsidRDefault="00A44E6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 xml:space="preserve">Оборудование </w:t>
            </w:r>
          </w:p>
          <w:p w:rsidR="00A44E62" w:rsidRPr="00FE3626" w:rsidRDefault="00A44E62" w:rsidP="00A44E6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Электротермическое</w:t>
            </w:r>
          </w:p>
        </w:tc>
        <w:tc>
          <w:tcPr>
            <w:tcW w:w="2443"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8402 11 000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8402 11 000 1</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8402 11 000 9</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8402 12 000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8402 12 000 1</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8402 12 000 9</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8402 19</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8402 19 100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8402 19 100 1</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8402 19 100 9</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8402 19 900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lastRenderedPageBreak/>
              <w:t>8402 19 900 1</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8402 19 900 9</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8402 20 000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8402 20 000 1</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8402 20 000 9</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8402 90 000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8402 90 000 1</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8402 90 000 9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8403 0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8514 10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8516 80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8516 80 200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8516 80 200 1</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8516 80 200 2</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8516 80 200 9</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8516 80 800 0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8516 80 800 0</w:t>
            </w:r>
          </w:p>
          <w:p w:rsidR="00A44E62" w:rsidRPr="00FE3626" w:rsidRDefault="00A44E62" w:rsidP="00A44E62">
            <w:pPr>
              <w:pStyle w:val="TableText"/>
              <w:spacing w:line="256" w:lineRule="auto"/>
              <w:ind w:left="57"/>
              <w:jc w:val="center"/>
              <w:rPr>
                <w:color w:val="auto"/>
                <w:lang w:val="en-US" w:eastAsia="en-US"/>
              </w:rPr>
            </w:pPr>
            <w:r w:rsidRPr="00FE3626">
              <w:rPr>
                <w:color w:val="auto"/>
                <w:lang w:val="en-US" w:eastAsia="en-US"/>
              </w:rPr>
              <w:t>8516 79 700 0</w:t>
            </w:r>
          </w:p>
        </w:tc>
        <w:tc>
          <w:tcPr>
            <w:tcW w:w="3969"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12.2.007.10-87</w:t>
            </w:r>
          </w:p>
          <w:p w:rsidR="00A44E62" w:rsidRPr="00FE3626" w:rsidRDefault="00A44E62" w:rsidP="00A44E6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60519-1-2011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31636.3-2012 (IEC 60519-3:1988)</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60519-4-2015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54372-2011 (МЭК 60519-6:2002)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60519-6-2016</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60519-8-2015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54371-2011 (МЭК 60519-9:2005)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60519-10-2015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60519-21-2015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60974-1-2012 (добавила)</w:t>
            </w:r>
          </w:p>
        </w:tc>
      </w:tr>
      <w:tr w:rsidR="00A44E6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44E62" w:rsidRPr="005E6DB6" w:rsidRDefault="00A44E6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 xml:space="preserve">Низковольтные комплектные устройства, электрооборудование </w:t>
            </w:r>
            <w:proofErr w:type="spellStart"/>
            <w:r w:rsidRPr="00FE3626">
              <w:rPr>
                <w:rFonts w:ascii="Times New Roman" w:eastAsia="Times New Roman" w:hAnsi="Times New Roman" w:cs="Times New Roman"/>
                <w:snapToGrid w:val="0"/>
                <w:sz w:val="20"/>
                <w:szCs w:val="20"/>
                <w:lang w:eastAsia="ru-RU"/>
              </w:rPr>
              <w:t>проводственных</w:t>
            </w:r>
            <w:proofErr w:type="spellEnd"/>
            <w:r w:rsidRPr="00FE3626">
              <w:rPr>
                <w:rFonts w:ascii="Times New Roman" w:eastAsia="Times New Roman" w:hAnsi="Times New Roman" w:cs="Times New Roman"/>
                <w:snapToGrid w:val="0"/>
                <w:sz w:val="20"/>
                <w:szCs w:val="20"/>
                <w:lang w:eastAsia="ru-RU"/>
              </w:rPr>
              <w:t xml:space="preserve"> машин и механизмов</w:t>
            </w:r>
          </w:p>
        </w:tc>
        <w:tc>
          <w:tcPr>
            <w:tcW w:w="2443"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8423 89 000 0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 xml:space="preserve">8443 31 </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8472 10 000 0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8472 30 000 0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8472 90 100 0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8525 50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8525 60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8536 10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8536 10 100 0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8536 10 500 0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lastRenderedPageBreak/>
              <w:t>8536 10 900 0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8536 50 030 0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8536 50 050 0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8536 50 070 0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8536 50 110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8536 50 110 1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8536 50 110 9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8536 50 150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8536 50 150 1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8536 50 150 9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8536 50 190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8536 41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8536 49 000 0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8536 50 190 1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8536 50 190 3</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8536 50 190 7</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8536 50 800 0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8536 61 100 0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8536 61 900 0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8536 69 100 0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8536 69 300 0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8536 69 900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8536 69 900 2</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8536 69 900 8</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8536 70 000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8536 70 000 1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lastRenderedPageBreak/>
              <w:t>8536 70 000 2</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8536 70 000 3</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8536 70 000 4</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8536 90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8536 90 010 0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8536 90 100 0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8536 90 200 0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8536 90 850 0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8536 41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8536 30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8536 50</w:t>
            </w:r>
          </w:p>
        </w:tc>
        <w:tc>
          <w:tcPr>
            <w:tcW w:w="3969"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МЭК 60439-1-2007</w:t>
            </w:r>
          </w:p>
          <w:p w:rsidR="00A44E62" w:rsidRPr="00FE3626" w:rsidRDefault="00A44E62" w:rsidP="00A44E6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МЭК 60439-2-2007</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МЭК 60439-3-2007</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61439-4-2015</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61439-1-2013</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51321.2-2009 (МЭК 60439-2:2005)</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61439-6-2017</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61439-2-2015</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61439-3-2015</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61439-5-2013</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60204-1-2002</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60204-1-2007</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МЭК 61310-1-2005</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МЭК 61310-1-2008</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МЭК 61310-2-2008</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61439-5-2017</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60204-1-2007</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50462-2009 (МЭК 60446:2007)</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МЭК 60439-2-2007</w:t>
            </w:r>
          </w:p>
          <w:p w:rsidR="00A44E62" w:rsidRPr="00FE3626" w:rsidRDefault="00A44E62" w:rsidP="00A44E62">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60204-31-2012</w:t>
            </w:r>
          </w:p>
        </w:tc>
      </w:tr>
      <w:tr w:rsidR="00A44E6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44E62" w:rsidRPr="005E6DB6" w:rsidRDefault="00A44E6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Приборы и средства автоматизации общепромышленного назначения</w:t>
            </w:r>
          </w:p>
        </w:tc>
        <w:tc>
          <w:tcPr>
            <w:tcW w:w="2443"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pStyle w:val="TableText"/>
              <w:spacing w:line="256" w:lineRule="auto"/>
              <w:ind w:left="57"/>
              <w:jc w:val="center"/>
              <w:rPr>
                <w:color w:val="auto"/>
                <w:lang w:eastAsia="en-US"/>
              </w:rPr>
            </w:pPr>
            <w:r w:rsidRPr="00FE3626">
              <w:rPr>
                <w:color w:val="auto"/>
                <w:lang w:eastAsia="en-US"/>
              </w:rPr>
              <w:t xml:space="preserve">8423 10 900 0 </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8423 20 000 0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8423 30 000 0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8423 81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 xml:space="preserve">8423 81 100 0 </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8423 81 300 0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8423 81 500 0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8423 81 900 0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8423 82</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8423 82 100 0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8423 82 900 0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8423 89 000 0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8423 90 000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8423 90 000 1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8423 90 000 9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8443 11 000 0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8443 12 000 0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lastRenderedPageBreak/>
              <w:t>8443 13</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8443 13 310 0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8443 13 350 0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8443 13 390 0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8443 13 900 0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8443 14 000 0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8443 15 000 0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8443 16 000 0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8443 17 000 0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8443 19 200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8443 19 200 1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8443 19 200 2</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8443 19 200 3</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8443 19 200 9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8443 19 400 0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8443 19 700 0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8443 31 200 0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8443 31 800 0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8443 32</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8443 32 100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8443 32 100 2</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8443 32 100 3</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8443 32 100 9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8443 32 300 0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8443 32 910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8443 32 910 1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lastRenderedPageBreak/>
              <w:t>8443 32 910 9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8443 32 930 0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8443 32 990 0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8443 39 100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8443 39 100 1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8443 39 100 9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8443 39 310 0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8443 39 390 0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8443 39 900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8443 39 900 1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8443 39 900 2</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8443 39 900 9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8443 91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8443 91 100 0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8443 91 910 0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8443 91 990 0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8443 99</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8443 99 900 0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8472 10 000 0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8472 30 000 0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8472 90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8472 90 100 0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8472 90 300 0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8472 90 910 0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8472 90 920 0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8472 90 930 0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8472 90 990 0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lastRenderedPageBreak/>
              <w:t>9017 10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9017 20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9025 11</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9027 10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9028 10 000 0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 xml:space="preserve">9028 20 000 0 </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902830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9028 30 900 0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9030 10 000 0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 xml:space="preserve">903020 </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9030 31 000 0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9030 32 000</w:t>
            </w:r>
          </w:p>
          <w:p w:rsidR="00A44E62" w:rsidRPr="00FE3626" w:rsidRDefault="00A44E62" w:rsidP="00A44E62">
            <w:pPr>
              <w:pStyle w:val="TableText"/>
              <w:spacing w:line="256" w:lineRule="auto"/>
              <w:ind w:left="57"/>
              <w:jc w:val="center"/>
              <w:rPr>
                <w:color w:val="auto"/>
                <w:lang w:eastAsia="en-US"/>
              </w:rPr>
            </w:pPr>
            <w:r w:rsidRPr="00FE3626">
              <w:rPr>
                <w:color w:val="auto"/>
                <w:lang w:eastAsia="en-US"/>
              </w:rPr>
              <w:t>9107 00 000 0</w:t>
            </w:r>
          </w:p>
        </w:tc>
        <w:tc>
          <w:tcPr>
            <w:tcW w:w="3969"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30012.1-2002 (МЭК 60051-1-97)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8711-93 (МЭК 51-2-84)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8476-93 (МЭК 51-3-84)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7590-93 (МЭК 51-4-84)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8039-93 (МЭК 51-5-85)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23706-93 (МЭК 51-6-84)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10374-93 (МЭК 51-7-84)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8042-93 (МЭК 51-8-84)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7165-93 (МЭК 564-77)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60523-2014</w:t>
            </w:r>
          </w:p>
          <w:p w:rsidR="00A44E62" w:rsidRPr="00FE3626" w:rsidRDefault="00A44E62" w:rsidP="00A44E6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61010-2-010-2013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61010-2-020-2013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61010-2-030-2013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61010-2-032-2014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61010-2-033-2013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61010-2-051-2014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61010-2-061-2014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61010-2-081-2013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61010-031-2013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61869-1-2015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61869-2-2015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IEC 61869-2-2013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61869-3-2012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54127-1-2010 (МЭК 61557-1:2007)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61557-2-2013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61557-3-2013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61557-4-2013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61557-5-2013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61557-6-2013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61557-7-2013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61557-8-2015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61557-9-2015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61557-10-2015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61557-11-2015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61557-12-2015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61557-13-2014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60477-2-2013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60477-2013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51288-99 (МЭК 187-93)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30012.9-93 (МЭК 51-9-88)</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60061-4-2014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30012.1-2002 (МЭК 60051-1-97)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60335-2-75-2013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61010-2-040-2018</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61010-2-201-2017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61028-2017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52931-2008</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30012.1-2002 (МЭК 60051-1–97)</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61034-1-2011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61010-2-030-2023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61010-2-032-2014  </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61010-2-032-2023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61010-2-033-2023</w:t>
            </w:r>
          </w:p>
        </w:tc>
      </w:tr>
      <w:tr w:rsidR="00A44E6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44E62" w:rsidRPr="005E6DB6" w:rsidRDefault="00A44E6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Часы бытового назначения </w:t>
            </w:r>
            <w:proofErr w:type="spellStart"/>
            <w:r w:rsidRPr="00FE3626">
              <w:rPr>
                <w:rFonts w:ascii="Times New Roman" w:eastAsia="Times New Roman" w:hAnsi="Times New Roman" w:cs="Times New Roman"/>
                <w:sz w:val="20"/>
                <w:szCs w:val="20"/>
                <w:lang w:eastAsia="ru-RU"/>
              </w:rPr>
              <w:t>электронно</w:t>
            </w:r>
            <w:proofErr w:type="spellEnd"/>
            <w:r w:rsidRPr="00FE3626">
              <w:rPr>
                <w:rFonts w:ascii="Times New Roman" w:eastAsia="Times New Roman" w:hAnsi="Times New Roman" w:cs="Times New Roman"/>
                <w:sz w:val="20"/>
                <w:szCs w:val="20"/>
                <w:lang w:eastAsia="ru-RU"/>
              </w:rPr>
              <w:t xml:space="preserve"> - механические и электронные</w:t>
            </w:r>
          </w:p>
        </w:tc>
        <w:tc>
          <w:tcPr>
            <w:tcW w:w="2443"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9101 11 000 0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9101 19 000 0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9101 21 000 0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9101 29 000 0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9101 91 000 0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9101 99 000 0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9102 11 000 0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9102 12 000 0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9102 19 000 0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9102 21 000 0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9102 29 000 0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9102 91 000 0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9102 99 000 0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9103 10 000 0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9103 90 000 0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9104 00 000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9104 00 000 1</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9104 00 000 2</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9105 11 000 0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9105 19 000 0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9105 21 000 0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9105 29 000 0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9105 91 000 0</w:t>
            </w:r>
          </w:p>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9105 99 000 0</w:t>
            </w:r>
          </w:p>
        </w:tc>
        <w:tc>
          <w:tcPr>
            <w:tcW w:w="3969"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ТР ТС 004/2011;</w:t>
            </w:r>
          </w:p>
          <w:p w:rsidR="00A44E62" w:rsidRPr="00FE3626" w:rsidRDefault="00A44E62" w:rsidP="00A44E62">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60335-1-2015</w:t>
            </w:r>
          </w:p>
          <w:p w:rsidR="00A44E62" w:rsidRPr="00FE3626" w:rsidRDefault="00A44E62" w:rsidP="00A44E62">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60335-2-26-2013</w:t>
            </w:r>
          </w:p>
          <w:p w:rsidR="00A44E62" w:rsidRPr="00FE3626" w:rsidRDefault="00A44E62" w:rsidP="00A44E6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A44E62" w:rsidRPr="00FE3626" w:rsidRDefault="00A44E62" w:rsidP="00A44E62">
            <w:pPr>
              <w:spacing w:after="0" w:line="240" w:lineRule="auto"/>
              <w:rPr>
                <w:rFonts w:ascii="Times New Roman" w:eastAsia="Times New Roman" w:hAnsi="Times New Roman" w:cs="Times New Roman"/>
                <w:bCs/>
                <w:sz w:val="20"/>
                <w:szCs w:val="20"/>
                <w:lang w:eastAsia="ru-RU"/>
              </w:rPr>
            </w:pPr>
            <w:r w:rsidRPr="00FE3626">
              <w:rPr>
                <w:rFonts w:ascii="Times New Roman" w:hAnsi="Times New Roman" w:cs="Times New Roman"/>
                <w:sz w:val="20"/>
                <w:szCs w:val="20"/>
              </w:rPr>
              <w:t>ГОСТ Р 50779-2021</w:t>
            </w:r>
          </w:p>
        </w:tc>
      </w:tr>
      <w:tr w:rsidR="00A44E6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44E62" w:rsidRPr="005E6DB6" w:rsidRDefault="00A44E6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Трансформаторы силовые</w:t>
            </w:r>
          </w:p>
        </w:tc>
        <w:tc>
          <w:tcPr>
            <w:tcW w:w="2443"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A44E62" w:rsidRPr="00FE3626" w:rsidRDefault="00A44E62" w:rsidP="00A44E62">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8504 20</w:t>
            </w:r>
          </w:p>
        </w:tc>
        <w:tc>
          <w:tcPr>
            <w:tcW w:w="3969"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61558-1-2012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61558-2-2-2015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61558-2-3-2015</w:t>
            </w:r>
          </w:p>
          <w:p w:rsidR="00A44E62" w:rsidRPr="00FE3626" w:rsidRDefault="00A44E62" w:rsidP="00A44E6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61558-2-4-2015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61558-2-5-2013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61558-2-6-2012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61558-2-7-2012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61558-2-8-2015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61558-2-9-2015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61558-2-10-2015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61558-2-12-2015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61558-2-13-2015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61558-2-14-2015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61558-2-15-2015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61558-2-16-2015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61558-2-20-2015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61558-2-23-2015</w:t>
            </w:r>
          </w:p>
        </w:tc>
      </w:tr>
      <w:tr w:rsidR="00A44E6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44E62" w:rsidRPr="005E6DB6" w:rsidRDefault="00A44E62"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Конденсаторы и конденсаторные установки</w:t>
            </w:r>
          </w:p>
        </w:tc>
        <w:tc>
          <w:tcPr>
            <w:tcW w:w="2443"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pStyle w:val="af8"/>
              <w:keepNext/>
              <w:spacing w:line="256" w:lineRule="auto"/>
              <w:ind w:left="57"/>
              <w:jc w:val="center"/>
              <w:rPr>
                <w:rFonts w:ascii="Times New Roman" w:hAnsi="Times New Roman"/>
                <w:snapToGrid/>
                <w:lang w:eastAsia="en-US"/>
              </w:rPr>
            </w:pPr>
            <w:r w:rsidRPr="00FE3626">
              <w:rPr>
                <w:rFonts w:ascii="Times New Roman" w:hAnsi="Times New Roman"/>
                <w:lang w:eastAsia="en-US"/>
              </w:rPr>
              <w:t>Сертификация</w:t>
            </w:r>
          </w:p>
          <w:p w:rsidR="00A44E62" w:rsidRPr="00FE3626" w:rsidRDefault="00A44E62" w:rsidP="00A44E6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(1С, 3С, 4С)</w:t>
            </w:r>
          </w:p>
        </w:tc>
        <w:tc>
          <w:tcPr>
            <w:tcW w:w="1701" w:type="dxa"/>
            <w:tcBorders>
              <w:top w:val="single" w:sz="4" w:space="0" w:color="auto"/>
              <w:left w:val="single" w:sz="4" w:space="0" w:color="auto"/>
              <w:bottom w:val="single" w:sz="4" w:space="0" w:color="auto"/>
              <w:right w:val="single" w:sz="4" w:space="0" w:color="auto"/>
            </w:tcBorders>
          </w:tcPr>
          <w:p w:rsidR="00A44E62" w:rsidRPr="00FE3626" w:rsidRDefault="00A44E62" w:rsidP="00A44E6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 xml:space="preserve">8532 10 000 0 </w:t>
            </w:r>
          </w:p>
          <w:p w:rsidR="00A44E62" w:rsidRPr="00FE3626" w:rsidRDefault="00A44E62" w:rsidP="00A44E6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8532 21 000 0</w:t>
            </w:r>
          </w:p>
          <w:p w:rsidR="00A44E62" w:rsidRPr="00FE3626" w:rsidRDefault="00A44E62" w:rsidP="00A44E6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 xml:space="preserve">8532 22 000 0 </w:t>
            </w:r>
          </w:p>
          <w:p w:rsidR="00A44E62" w:rsidRPr="00FE3626" w:rsidRDefault="00A44E62" w:rsidP="00A44E6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 xml:space="preserve">8532 23 000 0 </w:t>
            </w:r>
          </w:p>
          <w:p w:rsidR="00A44E62" w:rsidRPr="00FE3626" w:rsidRDefault="00A44E62" w:rsidP="00A44E6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 xml:space="preserve">8532 25 000 0 </w:t>
            </w:r>
          </w:p>
          <w:p w:rsidR="00A44E62" w:rsidRPr="00FE3626" w:rsidRDefault="00A44E62" w:rsidP="00A44E62">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8532 29 000 0</w:t>
            </w:r>
          </w:p>
        </w:tc>
        <w:tc>
          <w:tcPr>
            <w:tcW w:w="3969"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60358-1-2014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IEC 60358-2012</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12.2.007.5-75</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61071-2014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60931-1-2013</w:t>
            </w:r>
          </w:p>
          <w:p w:rsidR="00A44E62" w:rsidRPr="00FE3626" w:rsidRDefault="00A44E62" w:rsidP="00A44E62">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60931-3-2013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60931-2-2013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61921-2013 </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60110-1-2013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60143-2-2013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60252-1-2011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IEC 60252-2-2011  </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60358-1-2014</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61048-2011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61048-2011</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61270-1-2013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61270-1-2013</w:t>
            </w:r>
          </w:p>
          <w:p w:rsidR="00A44E62" w:rsidRPr="00FE3626" w:rsidRDefault="00A44E62" w:rsidP="00A44E62">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60831-1-2017</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5E6DB6" w:rsidRDefault="0085662F"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Реле управления и защиты</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8"/>
              <w:keepNext/>
              <w:spacing w:line="256" w:lineRule="auto"/>
              <w:ind w:left="57"/>
              <w:jc w:val="center"/>
              <w:rPr>
                <w:rFonts w:ascii="Times New Roman" w:hAnsi="Times New Roman"/>
                <w:snapToGrid/>
                <w:lang w:eastAsia="en-US"/>
              </w:rPr>
            </w:pPr>
            <w:r w:rsidRPr="00FE3626">
              <w:rPr>
                <w:rFonts w:ascii="Times New Roman" w:hAnsi="Times New Roman"/>
                <w:lang w:eastAsia="en-US"/>
              </w:rPr>
              <w:t>Сертификация</w:t>
            </w:r>
          </w:p>
          <w:p w:rsidR="0085662F" w:rsidRPr="00FE3626" w:rsidRDefault="0085662F" w:rsidP="0085662F">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(1С, 3С, 4С)</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Default"/>
              <w:spacing w:line="256" w:lineRule="auto"/>
              <w:ind w:left="57"/>
              <w:jc w:val="center"/>
              <w:rPr>
                <w:color w:val="auto"/>
                <w:sz w:val="20"/>
                <w:szCs w:val="20"/>
                <w:lang w:eastAsia="en-US"/>
              </w:rPr>
            </w:pPr>
            <w:r w:rsidRPr="00FE3626">
              <w:rPr>
                <w:color w:val="auto"/>
                <w:sz w:val="20"/>
                <w:szCs w:val="20"/>
                <w:lang w:eastAsia="en-US"/>
              </w:rPr>
              <w:t>8535 90 000 0</w:t>
            </w:r>
          </w:p>
          <w:p w:rsidR="0085662F" w:rsidRPr="00FE3626" w:rsidRDefault="0085662F" w:rsidP="0085662F">
            <w:pPr>
              <w:pStyle w:val="Default"/>
              <w:spacing w:line="256" w:lineRule="auto"/>
              <w:ind w:left="57"/>
              <w:jc w:val="center"/>
              <w:rPr>
                <w:color w:val="auto"/>
                <w:sz w:val="20"/>
                <w:szCs w:val="20"/>
                <w:lang w:eastAsia="en-US"/>
              </w:rPr>
            </w:pPr>
            <w:r w:rsidRPr="00FE3626">
              <w:rPr>
                <w:color w:val="auto"/>
                <w:sz w:val="20"/>
                <w:szCs w:val="20"/>
                <w:lang w:eastAsia="en-US"/>
              </w:rPr>
              <w:t>8536 41</w:t>
            </w:r>
          </w:p>
          <w:p w:rsidR="0085662F" w:rsidRPr="00FE3626" w:rsidRDefault="0085662F" w:rsidP="0085662F">
            <w:pPr>
              <w:pStyle w:val="Default"/>
              <w:spacing w:line="256" w:lineRule="auto"/>
              <w:ind w:left="57"/>
              <w:jc w:val="center"/>
              <w:rPr>
                <w:color w:val="auto"/>
                <w:sz w:val="20"/>
                <w:szCs w:val="20"/>
                <w:lang w:eastAsia="en-US"/>
              </w:rPr>
            </w:pPr>
            <w:r w:rsidRPr="00FE3626">
              <w:rPr>
                <w:color w:val="auto"/>
                <w:sz w:val="20"/>
                <w:szCs w:val="20"/>
                <w:lang w:eastAsia="en-US"/>
              </w:rPr>
              <w:t>8536 49 000 0</w:t>
            </w:r>
          </w:p>
          <w:p w:rsidR="0085662F" w:rsidRPr="00FE3626" w:rsidRDefault="0085662F" w:rsidP="0085662F">
            <w:pPr>
              <w:pStyle w:val="Default"/>
              <w:spacing w:line="256" w:lineRule="auto"/>
              <w:ind w:left="57"/>
              <w:jc w:val="center"/>
              <w:rPr>
                <w:color w:val="auto"/>
                <w:sz w:val="20"/>
                <w:szCs w:val="20"/>
                <w:lang w:eastAsia="en-US"/>
              </w:rPr>
            </w:pPr>
            <w:r w:rsidRPr="00FE3626">
              <w:rPr>
                <w:color w:val="auto"/>
                <w:sz w:val="20"/>
                <w:szCs w:val="20"/>
                <w:lang w:eastAsia="en-US"/>
              </w:rPr>
              <w:t>8536</w:t>
            </w:r>
          </w:p>
          <w:p w:rsidR="0085662F" w:rsidRPr="00FE3626" w:rsidRDefault="0085662F" w:rsidP="0085662F">
            <w:pPr>
              <w:pStyle w:val="Default"/>
              <w:spacing w:line="256" w:lineRule="auto"/>
              <w:ind w:left="57"/>
              <w:jc w:val="center"/>
              <w:rPr>
                <w:color w:val="auto"/>
                <w:sz w:val="20"/>
                <w:szCs w:val="20"/>
                <w:lang w:eastAsia="en-US"/>
              </w:rPr>
            </w:pP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60255-1-2014</w:t>
            </w:r>
          </w:p>
          <w:p w:rsidR="0085662F" w:rsidRPr="00FE3626" w:rsidRDefault="0085662F" w:rsidP="0085662F">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60947-1-2014</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60947-1-2017</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60255-5-2014</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60255-16-2013</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60255-27-2013</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61810-1-2013</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61812-1-2013</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60947-1-2014</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60255-5-2014</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60730-2-10-2013</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5E6DB6" w:rsidRDefault="0085662F"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Контакторы и пускатели электромагнитные</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8"/>
              <w:keepNext/>
              <w:spacing w:line="256" w:lineRule="auto"/>
              <w:ind w:left="57"/>
              <w:jc w:val="center"/>
              <w:rPr>
                <w:rFonts w:ascii="Times New Roman" w:hAnsi="Times New Roman"/>
                <w:snapToGrid/>
                <w:lang w:eastAsia="en-US"/>
              </w:rPr>
            </w:pPr>
            <w:r w:rsidRPr="00FE3626">
              <w:rPr>
                <w:rFonts w:ascii="Times New Roman" w:hAnsi="Times New Roman"/>
                <w:lang w:eastAsia="en-US"/>
              </w:rPr>
              <w:t>Сертификация</w:t>
            </w:r>
          </w:p>
          <w:p w:rsidR="0085662F" w:rsidRPr="00FE3626" w:rsidRDefault="0085662F" w:rsidP="0085662F">
            <w:pPr>
              <w:pStyle w:val="af8"/>
              <w:keepNext/>
              <w:spacing w:line="256" w:lineRule="auto"/>
              <w:ind w:left="57"/>
              <w:jc w:val="center"/>
              <w:rPr>
                <w:rFonts w:ascii="Times New Roman" w:hAnsi="Times New Roman"/>
                <w:lang w:eastAsia="en-US"/>
              </w:rPr>
            </w:pPr>
            <w:r w:rsidRPr="00FE3626">
              <w:rPr>
                <w:rFonts w:ascii="Times New Roman" w:hAnsi="Times New Roman"/>
                <w:lang w:eastAsia="en-US"/>
              </w:rPr>
              <w:t>(1С, 3С, 4С)</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Default"/>
              <w:spacing w:line="256" w:lineRule="auto"/>
              <w:ind w:left="57"/>
              <w:jc w:val="center"/>
              <w:rPr>
                <w:color w:val="auto"/>
                <w:sz w:val="20"/>
                <w:szCs w:val="20"/>
                <w:lang w:eastAsia="en-US"/>
              </w:rPr>
            </w:pPr>
            <w:r w:rsidRPr="00FE3626">
              <w:rPr>
                <w:color w:val="auto"/>
                <w:sz w:val="20"/>
                <w:szCs w:val="20"/>
                <w:lang w:eastAsia="en-US"/>
              </w:rPr>
              <w:t>8536 10</w:t>
            </w:r>
          </w:p>
          <w:p w:rsidR="0085662F" w:rsidRPr="00FE3626" w:rsidRDefault="0085662F" w:rsidP="0085662F">
            <w:pPr>
              <w:pStyle w:val="Default"/>
              <w:spacing w:line="256" w:lineRule="auto"/>
              <w:ind w:left="57"/>
              <w:jc w:val="center"/>
              <w:rPr>
                <w:color w:val="auto"/>
                <w:sz w:val="20"/>
                <w:szCs w:val="20"/>
                <w:lang w:eastAsia="en-US"/>
              </w:rPr>
            </w:pPr>
            <w:r w:rsidRPr="00FE3626">
              <w:rPr>
                <w:color w:val="auto"/>
                <w:sz w:val="20"/>
                <w:szCs w:val="20"/>
                <w:lang w:eastAsia="en-US"/>
              </w:rPr>
              <w:t>8536</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60947-1-2014</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60947-4-1-2015</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51731-2010 (МЭК 61095:2000)</w:t>
            </w:r>
          </w:p>
          <w:p w:rsidR="0085662F" w:rsidRPr="00FE3626" w:rsidRDefault="0085662F" w:rsidP="0085662F">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60947-1-2014</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60947-1-2017</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50030.4.2-2012 (МЭК 60947-4-2:2007)</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60947-4-2-2017</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51731-2010 (МЭК 61095:2000)</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61095-2015</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5E6DB6" w:rsidRDefault="0085662F"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Инструменты переносные нагревательные</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85662F" w:rsidRPr="00FE3626" w:rsidRDefault="0085662F" w:rsidP="0085662F">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TableText"/>
              <w:spacing w:line="256" w:lineRule="auto"/>
              <w:ind w:left="57"/>
              <w:jc w:val="center"/>
              <w:rPr>
                <w:color w:val="auto"/>
                <w:lang w:eastAsia="en-US"/>
              </w:rPr>
            </w:pPr>
            <w:r w:rsidRPr="00FE3626">
              <w:rPr>
                <w:color w:val="auto"/>
                <w:lang w:eastAsia="en-US"/>
              </w:rPr>
              <w:t xml:space="preserve">8516 80 </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8516 80 200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8516 80 200 2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8516 80 200 9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8516 80 800 0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8516 79 700 0</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ТР ТС 004/2011; </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60335-1-2015</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60335-2-45-2014</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60335-2-47-2012</w:t>
            </w:r>
          </w:p>
          <w:p w:rsidR="0085662F" w:rsidRPr="00FE3626" w:rsidRDefault="0085662F" w:rsidP="0085662F">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50779-2021</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13268-88 разделы 4 и 5</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5E6DB6" w:rsidRDefault="0085662F"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eastAsia="Times New Roman" w:hAnsi="Times New Roman" w:cs="Times New Roman"/>
                <w:snapToGrid w:val="0"/>
                <w:sz w:val="20"/>
                <w:szCs w:val="20"/>
                <w:lang w:eastAsia="ru-RU"/>
              </w:rPr>
              <w:t>Приборы и арматура электротехническая бытовая</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85662F" w:rsidRPr="00FE3626" w:rsidRDefault="0085662F" w:rsidP="0085662F">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(1С, 3С, 4)</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8509 40 000 0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8509 80 000 0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 xml:space="preserve">8508 190 009 </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 xml:space="preserve">8508 </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lastRenderedPageBreak/>
              <w:t>8509</w:t>
            </w:r>
          </w:p>
          <w:p w:rsidR="0085662F" w:rsidRPr="00FE3626" w:rsidRDefault="0085662F" w:rsidP="0085662F">
            <w:pPr>
              <w:pStyle w:val="TableText"/>
              <w:spacing w:line="256" w:lineRule="auto"/>
              <w:ind w:left="57"/>
              <w:jc w:val="center"/>
              <w:rPr>
                <w:color w:val="auto"/>
                <w:highlight w:val="yellow"/>
                <w:lang w:eastAsia="en-US"/>
              </w:rPr>
            </w:pPr>
            <w:r w:rsidRPr="00FE3626">
              <w:rPr>
                <w:color w:val="auto"/>
                <w:lang w:eastAsia="en-US"/>
              </w:rPr>
              <w:t>8510</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«О безопасности низковольтного оборудования» (ТР ТС 004/2011), утвержден </w:t>
            </w:r>
            <w:r w:rsidRPr="00FE3626">
              <w:rPr>
                <w:rFonts w:ascii="Times New Roman" w:hAnsi="Times New Roman" w:cs="Times New Roman"/>
                <w:sz w:val="20"/>
                <w:szCs w:val="20"/>
              </w:rPr>
              <w:lastRenderedPageBreak/>
              <w:t>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 xml:space="preserve">ТР ТС 004/2011; </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30849.1-2002 (МЭК 60309-1:1999)</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60309-4-2013</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30851.1-2002</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60320-1-2021</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30851.2.2-2002 (МЭК 60320-2-2:1998)</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30851.2.3-2012 (IEC 60320-2-3:1998)</w:t>
            </w:r>
          </w:p>
          <w:p w:rsidR="0085662F" w:rsidRPr="00FE3626" w:rsidRDefault="0085662F" w:rsidP="0085662F">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60884-1-2013</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30988.2.2-2012 (IEC 60884-2-2:1989)</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30988.2.5-2003 (МЭК 60884-2-5:1995)</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30988.2.6-2012 (IEC 60884-2-6:1997)</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60884-2-7-2013</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31195.1-2012 (IEC 60998-1:1990)</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60998-2-1-2013</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60998-2-2-2013</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31195.2.3-2012 (IEC 60998-2-3:1991)</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60998-2-3-2017</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60998-2-4-2013</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31602.1-2012 (IEC 60999-1:1999)</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31602.2-2012 (IEC 60999-2:1995)</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61535-2015</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61210-2011</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60320-2-3-2017</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60884-2-2-2017</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60884-2-7-2016</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60309-1-2016</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60309-2-2016</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ГОСТ IEC 60884-2-3-2017</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30988.1-2020</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60884-2-1-2016</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60898-1-2020</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5E6DB6" w:rsidRDefault="0085662F"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Приборы с электродвигателем</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85662F" w:rsidRPr="00FE3626" w:rsidRDefault="0085662F" w:rsidP="0085662F">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8509 40 000 0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8509 80 000 0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8508 19 000 9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8479 89 970 8</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60034-1-2014</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60034-5-2011</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60034-6-2007</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60034-7-2007</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60034-8-2015</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60034-9-2014</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60034-11-2014</w:t>
            </w:r>
          </w:p>
          <w:p w:rsidR="0085662F" w:rsidRPr="00FE3626" w:rsidRDefault="0085662F" w:rsidP="0085662F">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28327-89 (МЭК 34-12-80)</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60034-12-2021</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60034-12-2009</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60034-14-2014</w:t>
            </w:r>
          </w:p>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IEC 60034-29-2013</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5E6DB6" w:rsidRDefault="0085662F" w:rsidP="00E81322">
            <w:pPr>
              <w:pStyle w:val="afff6"/>
              <w:numPr>
                <w:ilvl w:val="0"/>
                <w:numId w:val="26"/>
              </w:numPr>
              <w:spacing w:after="0" w:line="240" w:lineRule="auto"/>
              <w:rPr>
                <w:rFonts w:ascii="Times New Roman" w:hAnsi="Times New Roman" w:cs="Times New Roman"/>
                <w:sz w:val="20"/>
                <w:szCs w:val="20"/>
              </w:rPr>
            </w:pPr>
            <w:bookmarkStart w:id="0" w:name="_Hlk183106073"/>
          </w:p>
        </w:tc>
        <w:tc>
          <w:tcPr>
            <w:tcW w:w="255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Низковольтное электрическое оборудование:</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napToGrid w:val="0"/>
                <w:sz w:val="20"/>
                <w:szCs w:val="20"/>
              </w:rPr>
              <w:t>Сертификация</w:t>
            </w:r>
          </w:p>
          <w:p w:rsidR="0085662F" w:rsidRPr="00FE3626" w:rsidRDefault="0085662F" w:rsidP="0085662F">
            <w:pPr>
              <w:spacing w:after="0" w:line="240" w:lineRule="auto"/>
              <w:ind w:left="57"/>
              <w:jc w:val="center"/>
              <w:rPr>
                <w:rFonts w:ascii="Times New Roman" w:hAnsi="Times New Roman" w:cs="Times New Roman"/>
                <w:snapToGrid w:val="0"/>
                <w:sz w:val="20"/>
                <w:szCs w:val="20"/>
              </w:rPr>
            </w:pPr>
            <w:r w:rsidRPr="00FE3626">
              <w:rPr>
                <w:rFonts w:ascii="Times New Roman" w:hAnsi="Times New Roman" w:cs="Times New Roman"/>
                <w:sz w:val="20"/>
                <w:szCs w:val="20"/>
              </w:rPr>
              <w:t>(1С, 3С, 4С)</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TableText"/>
              <w:spacing w:line="256" w:lineRule="auto"/>
              <w:ind w:left="57"/>
              <w:jc w:val="center"/>
              <w:rPr>
                <w:color w:val="auto"/>
                <w:lang w:eastAsia="en-US"/>
              </w:rPr>
            </w:pPr>
            <w:r w:rsidRPr="00FE3626">
              <w:rPr>
                <w:color w:val="auto"/>
                <w:lang w:eastAsia="en-US"/>
              </w:rPr>
              <w:t>7321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7322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7411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7412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8402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8403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8404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8405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8406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8407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lastRenderedPageBreak/>
              <w:t>8408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8409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9410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8411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8412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8414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8415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8416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8417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8418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8419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8420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8421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8422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8423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8424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8425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8426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8428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8432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8434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8435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8436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8437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8438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8440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8445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8446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lastRenderedPageBreak/>
              <w:t>8447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8449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8450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8451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8452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8453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8454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8455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8456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8457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8458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8459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8460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8461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8462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8463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8464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8465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8467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8468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8469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8470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8471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8472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8473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8474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8475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8478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lastRenderedPageBreak/>
              <w:t>8477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8478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8479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8481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8483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8484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8486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8501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8502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8504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8505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8519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8520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8521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8525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8526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8527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8528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8530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8531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8532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lastRenderedPageBreak/>
              <w:t>8533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8534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8535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8536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8540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8541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8542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8543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9406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9407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9408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9409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9401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9411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9412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9413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9414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9415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9416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9417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9423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9424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9425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9426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9427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9428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9429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9430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lastRenderedPageBreak/>
              <w:t>9431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9432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9103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9107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9508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9006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9007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9008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9009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9010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9011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9012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9013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9014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9015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9016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9017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9018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9019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9020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9021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9022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9023</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9024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9025</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9026</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9027</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9028</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lastRenderedPageBreak/>
              <w:t>9029</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9030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9031</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9032</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9104</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9107</w:t>
            </w:r>
          </w:p>
          <w:p w:rsidR="0085662F" w:rsidRPr="00FE3626" w:rsidRDefault="0085662F" w:rsidP="0085662F">
            <w:pPr>
              <w:pStyle w:val="TableText"/>
              <w:spacing w:line="256" w:lineRule="auto"/>
              <w:ind w:left="57"/>
              <w:jc w:val="center"/>
              <w:rPr>
                <w:color w:val="auto"/>
                <w:highlight w:val="yellow"/>
                <w:lang w:eastAsia="en-US"/>
              </w:rPr>
            </w:pPr>
            <w:r w:rsidRPr="00FE3626">
              <w:rPr>
                <w:color w:val="auto"/>
                <w:lang w:eastAsia="en-US"/>
              </w:rPr>
              <w:t>9508</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ТР ТС 004/2011;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12.1.044 (ИСО 4589)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16962.1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16962.2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20.57.406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2933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11262</w:t>
            </w:r>
          </w:p>
          <w:p w:rsidR="0085662F" w:rsidRPr="00FE3626" w:rsidRDefault="0085662F" w:rsidP="0085662F">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hAnsi="Times New Roman" w:cs="Times New Roman"/>
                <w:sz w:val="20"/>
                <w:szCs w:val="20"/>
              </w:rPr>
              <w:t>ГОСТ Р 50779-2021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16962.2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24683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ГОСТ 28249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EN 50106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EN 50274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МЭК 60204-1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60204-1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14254 (IEC 60529)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60664-3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60664-5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60664.1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32126.1 (IEC 60670-1)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60670-21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50827.3 (МЭК 60670-22)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32126.23 (IEC 60670-23)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60670-24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60695-1-1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60695-2-10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60695-2-10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60695-2-11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60695-2-12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60695-2-13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60695-10-2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IEC/TS 60695-11-4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60695-11-5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60695-11-10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62311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62479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10169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EN 50087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ЕН 50085-1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ГОСТ ЕН 50085-2-3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EN 50445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60034-1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60034-5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МЭК 60034-6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МЭК 60034-7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60034-8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60034-9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60034-11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28327 (МЭК 34-12)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60034-12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60034-14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60034-29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30012.1 (МЭК 60051-1-97)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8711 (МЭК 51-2-84)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8476 (МЭК 51-3-84)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7590 (МЭК 51-4-84)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8039 (МЭК 51-5-85)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23706 (МЭК 51-6-84)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10374 (МЭК 51-7-84)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8042 (МЭК 51-8-84)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30012.9-93 (МЭК 51-9-88)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60110-1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60143-2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60252-1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60252-2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60255-1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60255-5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60255-13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60255-27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ГОСТ IEC 60335-2-15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60335-2-16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60335-2-26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60335-2-34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60335-2-59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60335-2-70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60335-2-71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52161.2.73 (МЭК 60335-2-73)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60335-2-74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60335-2-83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60335-2-86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60335-2-87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60335-2-87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60335-2-95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60335-2-97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60335-2-102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60335-2-104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60335-2-108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60335-2-109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60358-1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50462 (МЭК 60446)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60477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60477-2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60519-1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31636.2 (IEC 60519-2)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31636.3 (IEC 60519-3)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60519-4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54372 (МЭК 60519-6)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31636.7 (IEC 60519-7)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ГОСТ IEC 60519-8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54371 (МЭК 60519-9)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60519-9-2016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60519-10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60519-21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60523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11282 (МЭК 524-75)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7165 (МЭК 564-77)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60618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60645-1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60825-1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60825-2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60825-4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60825-12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60931-1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60931-2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60931-3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60974-1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60974-2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60974-3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60974-5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60974-7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60974-8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60974-11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60974-12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61010-1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61010-2-010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61010-2-020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61010-2-030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61010-2-032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ГОСТ IEC 61010-2-033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61010-2-051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61010-2-061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61010-2-081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61010-031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61071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61131-2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 xml:space="preserve">ГОСТ Р 51288 (МЭК 187-93) </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61230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61243-3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61270-1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52868 (МЭК 61537)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54127-1 (МЭК 61557-1)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61557-13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ГОСТ IEC 61558-2-5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61558-2-15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61558-2-16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61558-2-20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61558-2-23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61643-11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61643-21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61770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61730-1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61810-1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61812-1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61851-1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61851-1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61851-21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61869-1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61869-2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IEC 61869-2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61869-3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62040-1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62208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6323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16442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ГОСТ EN 50274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52776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16372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IEC 60110-1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60127-3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127-6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60227-2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60227-3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60227-4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60227-5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60227-7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МЭК 60238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60238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30329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50515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50514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60255-16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60331-3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60331-25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60332-1-1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60332-1-2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60332-1-2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60332-1-3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60332-1-3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60332-2-1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60332-2-2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60332-3-10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60332-3-10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60332-3-10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60332-3-21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СТ РК МЭК 60332-3-21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60332-3-22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60332-3-22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60332-3-23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60332-3-23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60332-3-24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60332-3-24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60332-3-25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60332-3-25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МЭК 60335-2-3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60335-2-4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60335-2-7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60335-2-8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60335-2-9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52161.2.9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60335-2-10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52161.2.11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60335-2-12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60335-2-13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60335-2-14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60335-2-21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60335-2-24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60335-2-25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МЭК 60335-2-26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МЭК 60335-2-27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60335-2-29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60335-2-34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60335-2-44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60335-2-51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60335-2-52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ГОСТ Р МЭК 60335-2-53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60335-2-55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60335-2-65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60335-2-70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60335-2-77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60335-2-78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МЭК 60335-2-87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60335-2-88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60335-2-102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60335-2-104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50470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60360-2012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52712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60432-2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22789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28668.1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60439-3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60439-4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51321.4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51321.5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60570-2-1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60598-2-5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60598-2-6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60598-2-7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60598-2-8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60598-2-9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60598-2-10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598-2-17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60598-2-18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60598-2-18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СТБ МЭК 60598-2-19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60598-2-20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598-2-20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60598-2-24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60598-2-25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60664.1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50827.1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60670-1-2016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50827.2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50827.4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50827.5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60691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60695-10-2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60730-2-11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53994.2.11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60730-2-12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60745-2-15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60745-2-16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60754-1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60754-2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60811-1-2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60811-1-3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60811-1-3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60811-3-1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60811-3-2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60811-4-2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60825-1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60825-1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60838-1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60838-2-2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ГОСТ Р МЭК 60838-2-2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50030.1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30011.2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30011.4.1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60947-4-1-2021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50030.5.1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60947-5-1-2014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50030.5.4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50030.7.2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60950-1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60968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60974-7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31195.2.1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31195.2.2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1029-2-4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1029-2-9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61058-1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61058.1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61058-2-1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61058-2-4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61058-2-5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51841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61195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МЭК 61199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54364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61230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61347-2-13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61347-2-13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61558-2-6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54986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СТБ IEC 61770</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61851-21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62031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62035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 РК МЭК 62040-1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32127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15150-69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60335-2-36-2016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52931-2008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 xml:space="preserve">ГОСТ </w:t>
            </w:r>
            <w:r w:rsidRPr="00FE3626">
              <w:rPr>
                <w:rFonts w:ascii="Times New Roman" w:eastAsia="Times New Roman" w:hAnsi="Times New Roman" w:cs="Times New Roman"/>
                <w:bCs/>
                <w:sz w:val="20"/>
                <w:szCs w:val="20"/>
                <w:lang w:val="en-US" w:eastAsia="ru-RU"/>
              </w:rPr>
              <w:t>EN</w:t>
            </w:r>
            <w:r w:rsidRPr="00FE3626">
              <w:rPr>
                <w:rFonts w:ascii="Times New Roman" w:eastAsia="Times New Roman" w:hAnsi="Times New Roman" w:cs="Times New Roman"/>
                <w:bCs/>
                <w:sz w:val="20"/>
                <w:szCs w:val="20"/>
                <w:lang w:eastAsia="ru-RU"/>
              </w:rPr>
              <w:t xml:space="preserve"> 41003-2018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 xml:space="preserve">ГОСТ </w:t>
            </w:r>
            <w:r w:rsidRPr="00FE3626">
              <w:rPr>
                <w:rFonts w:ascii="Times New Roman" w:eastAsia="Times New Roman" w:hAnsi="Times New Roman" w:cs="Times New Roman"/>
                <w:bCs/>
                <w:sz w:val="20"/>
                <w:szCs w:val="20"/>
                <w:lang w:val="en-US" w:eastAsia="ru-RU"/>
              </w:rPr>
              <w:t>EN</w:t>
            </w:r>
            <w:r w:rsidRPr="00FE3626">
              <w:rPr>
                <w:rFonts w:ascii="Times New Roman" w:eastAsia="Times New Roman" w:hAnsi="Times New Roman" w:cs="Times New Roman"/>
                <w:bCs/>
                <w:sz w:val="20"/>
                <w:szCs w:val="20"/>
                <w:lang w:eastAsia="ru-RU"/>
              </w:rPr>
              <w:t xml:space="preserve"> 50065-4-2-2018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 xml:space="preserve">ГОСТ </w:t>
            </w:r>
            <w:r w:rsidRPr="00FE3626">
              <w:rPr>
                <w:rFonts w:ascii="Times New Roman" w:eastAsia="Times New Roman" w:hAnsi="Times New Roman" w:cs="Times New Roman"/>
                <w:bCs/>
                <w:sz w:val="20"/>
                <w:szCs w:val="20"/>
                <w:lang w:val="en-US" w:eastAsia="ru-RU"/>
              </w:rPr>
              <w:t>EN</w:t>
            </w:r>
            <w:r w:rsidRPr="00FE3626">
              <w:rPr>
                <w:rFonts w:ascii="Times New Roman" w:eastAsia="Times New Roman" w:hAnsi="Times New Roman" w:cs="Times New Roman"/>
                <w:bCs/>
                <w:sz w:val="20"/>
                <w:szCs w:val="20"/>
                <w:lang w:eastAsia="ru-RU"/>
              </w:rPr>
              <w:t xml:space="preserve"> 50065-4-7-2018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 xml:space="preserve">ГОСТ </w:t>
            </w:r>
            <w:r w:rsidRPr="00FE3626">
              <w:rPr>
                <w:rFonts w:ascii="Times New Roman" w:eastAsia="Times New Roman" w:hAnsi="Times New Roman" w:cs="Times New Roman"/>
                <w:bCs/>
                <w:sz w:val="20"/>
                <w:szCs w:val="20"/>
                <w:lang w:val="en-US" w:eastAsia="ru-RU"/>
              </w:rPr>
              <w:t>EN</w:t>
            </w:r>
            <w:r w:rsidRPr="00FE3626">
              <w:rPr>
                <w:rFonts w:ascii="Times New Roman" w:eastAsia="Times New Roman" w:hAnsi="Times New Roman" w:cs="Times New Roman"/>
                <w:bCs/>
                <w:sz w:val="20"/>
                <w:szCs w:val="20"/>
                <w:lang w:eastAsia="ru-RU"/>
              </w:rPr>
              <w:t xml:space="preserve"> 50274-2012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 xml:space="preserve">ГОСТ </w:t>
            </w:r>
            <w:r w:rsidRPr="00FE3626">
              <w:rPr>
                <w:rFonts w:ascii="Times New Roman" w:eastAsia="Times New Roman" w:hAnsi="Times New Roman" w:cs="Times New Roman"/>
                <w:bCs/>
                <w:sz w:val="20"/>
                <w:szCs w:val="20"/>
                <w:lang w:val="en-US" w:eastAsia="ru-RU"/>
              </w:rPr>
              <w:t>EN</w:t>
            </w:r>
            <w:r w:rsidRPr="00FE3626">
              <w:rPr>
                <w:rFonts w:ascii="Times New Roman" w:eastAsia="Times New Roman" w:hAnsi="Times New Roman" w:cs="Times New Roman"/>
                <w:bCs/>
                <w:sz w:val="20"/>
                <w:szCs w:val="20"/>
                <w:lang w:eastAsia="ru-RU"/>
              </w:rPr>
              <w:t xml:space="preserve"> 50491-3-2017  </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ЕN 50491-4-1-2018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10374-93 (МЭК 51-7–84)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60320-2-4-2017</w:t>
            </w:r>
          </w:p>
          <w:p w:rsidR="0085662F" w:rsidRPr="00FE3626" w:rsidRDefault="0085662F" w:rsidP="0085662F">
            <w:pPr>
              <w:spacing w:after="0" w:line="240" w:lineRule="auto"/>
              <w:rPr>
                <w:rFonts w:ascii="Times New Roman" w:eastAsia="Times New Roman" w:hAnsi="Times New Roman" w:cs="Times New Roman"/>
                <w:bCs/>
                <w:sz w:val="20"/>
                <w:szCs w:val="20"/>
                <w:lang w:val="ky-KG" w:eastAsia="ru-RU"/>
              </w:rPr>
            </w:pPr>
            <w:r w:rsidRPr="00FE3626">
              <w:rPr>
                <w:rFonts w:ascii="Times New Roman" w:eastAsia="Times New Roman" w:hAnsi="Times New Roman" w:cs="Times New Roman"/>
                <w:bCs/>
                <w:sz w:val="20"/>
                <w:szCs w:val="20"/>
                <w:lang w:eastAsia="ru-RU"/>
              </w:rPr>
              <w:t>ГОСТ IEC 60335-2-87-201</w:t>
            </w:r>
            <w:r w:rsidRPr="00FE3626">
              <w:rPr>
                <w:rFonts w:ascii="Times New Roman" w:eastAsia="Times New Roman" w:hAnsi="Times New Roman" w:cs="Times New Roman"/>
                <w:bCs/>
                <w:sz w:val="20"/>
                <w:szCs w:val="20"/>
                <w:lang w:val="ky-KG" w:eastAsia="ru-RU"/>
              </w:rPr>
              <w:t>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60335-2-95-2013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60335-2-97-2013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IЕС 60335-2-103-2017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60335-2-108-2014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60335-2-109-2013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50571.4.42-2017 (МЭК 60364-4-42:2014)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50571.7.722-2017/ МЭК 60364-7-722:2015</w:t>
            </w:r>
          </w:p>
          <w:p w:rsidR="0085662F" w:rsidRPr="00FE3626" w:rsidRDefault="0085662F" w:rsidP="0085662F">
            <w:pPr>
              <w:spacing w:after="0" w:line="240" w:lineRule="auto"/>
              <w:rPr>
                <w:rFonts w:ascii="Times New Roman" w:eastAsia="Times New Roman" w:hAnsi="Times New Roman" w:cs="Times New Roman"/>
                <w:bCs/>
                <w:sz w:val="20"/>
                <w:szCs w:val="20"/>
                <w:lang w:val="ky-KG" w:eastAsia="ru-RU"/>
              </w:rPr>
            </w:pPr>
            <w:r w:rsidRPr="00FE3626">
              <w:rPr>
                <w:rFonts w:ascii="Times New Roman" w:eastAsia="Times New Roman" w:hAnsi="Times New Roman" w:cs="Times New Roman"/>
                <w:bCs/>
                <w:sz w:val="20"/>
                <w:szCs w:val="20"/>
                <w:lang w:eastAsia="ru-RU"/>
              </w:rPr>
              <w:t>ГОСТ Р МЭК 60664.1-2012</w:t>
            </w:r>
          </w:p>
          <w:p w:rsidR="0085662F" w:rsidRPr="00FE3626" w:rsidRDefault="0085662F" w:rsidP="0085662F">
            <w:pPr>
              <w:spacing w:after="0" w:line="240" w:lineRule="auto"/>
              <w:rPr>
                <w:rFonts w:ascii="Times New Roman" w:eastAsia="Times New Roman" w:hAnsi="Times New Roman" w:cs="Times New Roman"/>
                <w:bCs/>
                <w:sz w:val="20"/>
                <w:szCs w:val="20"/>
                <w:lang w:val="ky-KG" w:eastAsia="ru-RU"/>
              </w:rPr>
            </w:pPr>
            <w:r w:rsidRPr="00FE3626">
              <w:rPr>
                <w:rFonts w:ascii="Times New Roman" w:eastAsia="Times New Roman" w:hAnsi="Times New Roman" w:cs="Times New Roman"/>
                <w:bCs/>
                <w:sz w:val="20"/>
                <w:szCs w:val="20"/>
                <w:lang w:val="ky-KG" w:eastAsia="ru-RU"/>
              </w:rPr>
              <w:t>ГОСТ IEC 60664-3-2015</w:t>
            </w:r>
          </w:p>
          <w:p w:rsidR="0085662F" w:rsidRPr="00FE3626" w:rsidRDefault="0085662F" w:rsidP="0085662F">
            <w:pPr>
              <w:spacing w:after="0" w:line="240" w:lineRule="auto"/>
              <w:rPr>
                <w:rFonts w:ascii="Times New Roman" w:eastAsia="Times New Roman" w:hAnsi="Times New Roman" w:cs="Times New Roman"/>
                <w:bCs/>
                <w:sz w:val="20"/>
                <w:szCs w:val="20"/>
                <w:lang w:val="ky-KG" w:eastAsia="ru-RU"/>
              </w:rPr>
            </w:pPr>
            <w:r w:rsidRPr="00FE3626">
              <w:rPr>
                <w:rFonts w:ascii="Times New Roman" w:eastAsia="Times New Roman" w:hAnsi="Times New Roman" w:cs="Times New Roman"/>
                <w:bCs/>
                <w:sz w:val="20"/>
                <w:szCs w:val="20"/>
                <w:lang w:val="ky-KG" w:eastAsia="ru-RU"/>
              </w:rPr>
              <w:t>ГОСТ IEC 60670-22-2016</w:t>
            </w:r>
          </w:p>
          <w:p w:rsidR="0085662F" w:rsidRPr="00FE3626" w:rsidRDefault="0085662F" w:rsidP="0085662F">
            <w:pPr>
              <w:spacing w:after="0" w:line="240" w:lineRule="auto"/>
              <w:rPr>
                <w:rFonts w:ascii="Times New Roman" w:eastAsia="Times New Roman" w:hAnsi="Times New Roman" w:cs="Times New Roman"/>
                <w:bCs/>
                <w:sz w:val="20"/>
                <w:szCs w:val="20"/>
                <w:lang w:val="ky-KG" w:eastAsia="ru-RU"/>
              </w:rPr>
            </w:pPr>
            <w:r w:rsidRPr="00FE3626">
              <w:rPr>
                <w:rFonts w:ascii="Times New Roman" w:eastAsia="Times New Roman" w:hAnsi="Times New Roman" w:cs="Times New Roman"/>
                <w:bCs/>
                <w:sz w:val="20"/>
                <w:szCs w:val="20"/>
                <w:lang w:val="ky-KG" w:eastAsia="ru-RU"/>
              </w:rPr>
              <w:lastRenderedPageBreak/>
              <w:t>ГОСТ Р МЭК 60688-2015</w:t>
            </w:r>
          </w:p>
          <w:p w:rsidR="0085662F" w:rsidRPr="00FE3626" w:rsidRDefault="0085662F" w:rsidP="0085662F">
            <w:pPr>
              <w:spacing w:after="0" w:line="240" w:lineRule="auto"/>
              <w:rPr>
                <w:rFonts w:ascii="Times New Roman" w:eastAsia="Times New Roman" w:hAnsi="Times New Roman" w:cs="Times New Roman"/>
                <w:bCs/>
                <w:sz w:val="20"/>
                <w:szCs w:val="20"/>
                <w:lang w:val="ky-KG" w:eastAsia="ru-RU"/>
              </w:rPr>
            </w:pPr>
            <w:r w:rsidRPr="00FE3626">
              <w:rPr>
                <w:rFonts w:ascii="Times New Roman" w:eastAsia="Times New Roman" w:hAnsi="Times New Roman" w:cs="Times New Roman"/>
                <w:bCs/>
                <w:sz w:val="20"/>
                <w:szCs w:val="20"/>
                <w:lang w:val="ky-KG" w:eastAsia="ru-RU"/>
              </w:rPr>
              <w:t>ГОСТ IEC 60898-1-2020</w:t>
            </w:r>
          </w:p>
          <w:p w:rsidR="0085662F" w:rsidRPr="00FE3626" w:rsidRDefault="0085662F" w:rsidP="0085662F">
            <w:pPr>
              <w:spacing w:after="0" w:line="240" w:lineRule="auto"/>
              <w:rPr>
                <w:rFonts w:ascii="Times New Roman" w:eastAsia="Times New Roman" w:hAnsi="Times New Roman" w:cs="Times New Roman"/>
                <w:bCs/>
                <w:sz w:val="20"/>
                <w:szCs w:val="20"/>
                <w:lang w:val="ky-KG" w:eastAsia="ru-RU"/>
              </w:rPr>
            </w:pPr>
            <w:r w:rsidRPr="00FE3626">
              <w:rPr>
                <w:rFonts w:ascii="Times New Roman" w:eastAsia="Times New Roman" w:hAnsi="Times New Roman" w:cs="Times New Roman"/>
                <w:bCs/>
                <w:sz w:val="20"/>
                <w:szCs w:val="20"/>
                <w:lang w:val="ky-KG" w:eastAsia="ru-RU"/>
              </w:rPr>
              <w:t>ГОСТ IEC 60947-5-7-2017</w:t>
            </w:r>
          </w:p>
          <w:p w:rsidR="0085662F" w:rsidRPr="00FE3626" w:rsidRDefault="0085662F" w:rsidP="0085662F">
            <w:pPr>
              <w:spacing w:after="0" w:line="240" w:lineRule="auto"/>
              <w:rPr>
                <w:rFonts w:ascii="Times New Roman" w:eastAsia="Times New Roman" w:hAnsi="Times New Roman" w:cs="Times New Roman"/>
                <w:bCs/>
                <w:sz w:val="20"/>
                <w:szCs w:val="20"/>
                <w:lang w:val="ky-KG" w:eastAsia="ru-RU"/>
              </w:rPr>
            </w:pPr>
            <w:r w:rsidRPr="00FE3626">
              <w:rPr>
                <w:rFonts w:ascii="Times New Roman" w:eastAsia="Times New Roman" w:hAnsi="Times New Roman" w:cs="Times New Roman"/>
                <w:bCs/>
                <w:sz w:val="20"/>
                <w:szCs w:val="20"/>
                <w:lang w:val="ky-KG" w:eastAsia="ru-RU"/>
              </w:rPr>
              <w:t>ГОСТ IEC 60947-5-8-2017</w:t>
            </w:r>
          </w:p>
          <w:p w:rsidR="0085662F" w:rsidRPr="00FE3626" w:rsidRDefault="0085662F" w:rsidP="0085662F">
            <w:pPr>
              <w:spacing w:after="0" w:line="240" w:lineRule="auto"/>
              <w:rPr>
                <w:rFonts w:ascii="Times New Roman" w:eastAsia="Times New Roman" w:hAnsi="Times New Roman" w:cs="Times New Roman"/>
                <w:bCs/>
                <w:sz w:val="20"/>
                <w:szCs w:val="20"/>
                <w:lang w:val="ky-KG" w:eastAsia="ru-RU"/>
              </w:rPr>
            </w:pPr>
            <w:r w:rsidRPr="00FE3626">
              <w:rPr>
                <w:rFonts w:ascii="Times New Roman" w:eastAsia="Times New Roman" w:hAnsi="Times New Roman" w:cs="Times New Roman"/>
                <w:bCs/>
                <w:sz w:val="20"/>
                <w:szCs w:val="20"/>
                <w:lang w:val="ky-KG" w:eastAsia="ru-RU"/>
              </w:rPr>
              <w:t>ГОСТ IEC 60947-5-9-2017</w:t>
            </w:r>
          </w:p>
          <w:p w:rsidR="0085662F" w:rsidRPr="00FE3626" w:rsidRDefault="0085662F" w:rsidP="0085662F">
            <w:pPr>
              <w:spacing w:after="0" w:line="240" w:lineRule="auto"/>
              <w:rPr>
                <w:rFonts w:ascii="Times New Roman" w:eastAsia="Times New Roman" w:hAnsi="Times New Roman" w:cs="Times New Roman"/>
                <w:bCs/>
                <w:sz w:val="20"/>
                <w:szCs w:val="20"/>
                <w:lang w:val="ky-KG" w:eastAsia="ru-RU"/>
              </w:rPr>
            </w:pPr>
            <w:r w:rsidRPr="00FE3626">
              <w:rPr>
                <w:rFonts w:ascii="Times New Roman" w:eastAsia="Times New Roman" w:hAnsi="Times New Roman" w:cs="Times New Roman"/>
                <w:bCs/>
                <w:sz w:val="20"/>
                <w:szCs w:val="20"/>
                <w:lang w:val="ky-KG" w:eastAsia="ru-RU"/>
              </w:rPr>
              <w:t>ГОСТ IEC 61310-2-2016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61439-7-2021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61534.1-2014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61534.21-2014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61534.22-2014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58809.1-2020 (МЭК 61730-1:2016)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61851-23-2017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61851-24-2017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62026-3-2015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62080-2017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62094-1-2017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62219-2014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57903-2017 (МЭК 62253:2011)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62282-3-300-2015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62282-5-1-2015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62310-1-2018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62395-1-2016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62463-2018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62020-2017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62606-2016</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62626-1-2017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16962.1-89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20.57.406-81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2933-93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lastRenderedPageBreak/>
              <w:t>ГОСТ 12997-84</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24683-81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28249-93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56749-2015/EN 50491-3:2009</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СТБ IEC 60335-1-2013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IЕС 60335-2-68-2015</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14254-2015 (IEC 60529:2013)</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Р МЭК 60695-2-10-2011</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60695-2-13-2012</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60695-10-3-2018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60695-11-2-2017</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60695-11-3-2018</w:t>
            </w:r>
          </w:p>
          <w:p w:rsidR="0085662F" w:rsidRPr="00FE3626" w:rsidRDefault="0085662F" w:rsidP="0085662F">
            <w:pPr>
              <w:spacing w:after="0" w:line="240" w:lineRule="auto"/>
              <w:rPr>
                <w:rFonts w:ascii="Times New Roman" w:eastAsia="Times New Roman" w:hAnsi="Times New Roman" w:cs="Times New Roman"/>
                <w:bCs/>
                <w:sz w:val="20"/>
                <w:szCs w:val="20"/>
                <w:lang w:eastAsia="ru-RU"/>
              </w:rPr>
            </w:pPr>
            <w:r w:rsidRPr="00FE3626">
              <w:rPr>
                <w:rFonts w:ascii="Times New Roman" w:eastAsia="Times New Roman" w:hAnsi="Times New Roman" w:cs="Times New Roman"/>
                <w:bCs/>
                <w:sz w:val="20"/>
                <w:szCs w:val="20"/>
                <w:lang w:eastAsia="ru-RU"/>
              </w:rPr>
              <w:t>ГОСТ IEC 60695-11-20-2017</w:t>
            </w:r>
          </w:p>
        </w:tc>
      </w:tr>
      <w:bookmarkEnd w:id="0"/>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5E6DB6" w:rsidRDefault="0085662F" w:rsidP="00E81322">
            <w:pPr>
              <w:pStyle w:val="afff6"/>
              <w:numPr>
                <w:ilvl w:val="0"/>
                <w:numId w:val="26"/>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Электрооборудование производственных машин и механизмов (кроме электрического оборудования, предназначенного для работы во взрывоопасной среде; электрического оборудования лифтов и грузовых подъемников; электрического оборудования оборонного назначения; электрического оборудования, предназначенного для использования на воздушном, водном, </w:t>
            </w:r>
            <w:r w:rsidRPr="00FE3626">
              <w:rPr>
                <w:rFonts w:ascii="Times New Roman" w:eastAsia="Times New Roman" w:hAnsi="Times New Roman" w:cs="Times New Roman"/>
                <w:sz w:val="20"/>
                <w:szCs w:val="20"/>
                <w:lang w:eastAsia="ru-RU"/>
              </w:rPr>
              <w:lastRenderedPageBreak/>
              <w:t>наземном и подземном транспорте; электрического оборудования, предназначенного для систем безопасности реакторных установок атомных станций)</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TableText"/>
              <w:spacing w:line="256" w:lineRule="auto"/>
              <w:ind w:left="57"/>
              <w:jc w:val="center"/>
              <w:rPr>
                <w:color w:val="auto"/>
                <w:lang w:eastAsia="en-US"/>
              </w:rPr>
            </w:pPr>
            <w:r w:rsidRPr="00FE3626">
              <w:rPr>
                <w:color w:val="auto"/>
                <w:lang w:eastAsia="en-US"/>
              </w:rPr>
              <w:lastRenderedPageBreak/>
              <w:t>Сертификация</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(1С, 3С, 4С)</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TableText"/>
              <w:spacing w:line="256" w:lineRule="auto"/>
              <w:jc w:val="center"/>
              <w:rPr>
                <w:color w:val="auto"/>
                <w:lang w:eastAsia="en-US"/>
              </w:rPr>
            </w:pPr>
            <w:r w:rsidRPr="00FE3626">
              <w:rPr>
                <w:color w:val="auto"/>
                <w:lang w:eastAsia="en-US"/>
              </w:rPr>
              <w:t>7322 11 000 0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7322 19 000 0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7322 90 000</w:t>
            </w:r>
          </w:p>
          <w:p w:rsidR="0085662F" w:rsidRPr="00FE3626" w:rsidRDefault="0085662F" w:rsidP="0085662F">
            <w:pPr>
              <w:pStyle w:val="TableText"/>
              <w:spacing w:line="256" w:lineRule="auto"/>
              <w:jc w:val="center"/>
              <w:rPr>
                <w:color w:val="auto"/>
                <w:lang w:eastAsia="en-US"/>
              </w:rPr>
            </w:pPr>
            <w:r w:rsidRPr="00FE3626">
              <w:rPr>
                <w:color w:val="auto"/>
                <w:lang w:eastAsia="en-US"/>
              </w:rPr>
              <w:t>7322 90 000 1</w:t>
            </w:r>
          </w:p>
          <w:p w:rsidR="0085662F" w:rsidRPr="00FE3626" w:rsidRDefault="0085662F" w:rsidP="0085662F">
            <w:pPr>
              <w:pStyle w:val="TableText"/>
              <w:spacing w:line="256" w:lineRule="auto"/>
              <w:jc w:val="center"/>
              <w:rPr>
                <w:color w:val="auto"/>
                <w:lang w:eastAsia="en-US"/>
              </w:rPr>
            </w:pPr>
            <w:r w:rsidRPr="00FE3626">
              <w:rPr>
                <w:color w:val="auto"/>
                <w:lang w:eastAsia="en-US"/>
              </w:rPr>
              <w:t>7322 90 000 9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8413 11 000 0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8413 19 000 0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8413 20 000 0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8413 30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8413 30 200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8413 30 200 1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8413 30 200 8</w:t>
            </w:r>
          </w:p>
          <w:p w:rsidR="0085662F" w:rsidRPr="00FE3626" w:rsidRDefault="0085662F" w:rsidP="0085662F">
            <w:pPr>
              <w:pStyle w:val="TableText"/>
              <w:spacing w:line="256" w:lineRule="auto"/>
              <w:jc w:val="center"/>
              <w:rPr>
                <w:color w:val="auto"/>
                <w:lang w:eastAsia="en-US"/>
              </w:rPr>
            </w:pPr>
            <w:r w:rsidRPr="00FE3626">
              <w:rPr>
                <w:color w:val="auto"/>
                <w:lang w:eastAsia="en-US"/>
              </w:rPr>
              <w:t>8413 30 800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8413 30 800 1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8413 30 800 8</w:t>
            </w:r>
          </w:p>
          <w:p w:rsidR="0085662F" w:rsidRPr="00FE3626" w:rsidRDefault="0085662F" w:rsidP="0085662F">
            <w:pPr>
              <w:pStyle w:val="TableText"/>
              <w:spacing w:line="256" w:lineRule="auto"/>
              <w:jc w:val="center"/>
              <w:rPr>
                <w:color w:val="auto"/>
                <w:lang w:eastAsia="en-US"/>
              </w:rPr>
            </w:pPr>
            <w:r w:rsidRPr="00FE3626">
              <w:rPr>
                <w:color w:val="auto"/>
                <w:lang w:eastAsia="en-US"/>
              </w:rPr>
              <w:t>8413 40 000 0</w:t>
            </w:r>
          </w:p>
          <w:p w:rsidR="0085662F" w:rsidRPr="00FE3626" w:rsidRDefault="0085662F" w:rsidP="0085662F">
            <w:pPr>
              <w:pStyle w:val="TableText"/>
              <w:spacing w:line="256" w:lineRule="auto"/>
              <w:jc w:val="center"/>
              <w:rPr>
                <w:color w:val="auto"/>
                <w:lang w:eastAsia="en-US"/>
              </w:rPr>
            </w:pPr>
            <w:r w:rsidRPr="00FE3626">
              <w:rPr>
                <w:color w:val="auto"/>
                <w:lang w:eastAsia="en-US"/>
              </w:rPr>
              <w:lastRenderedPageBreak/>
              <w:t>8413 50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8413 50 200 0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8413 50 400 0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8413 50 610 0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8413 50 690 0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8413 50 800 0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8413 60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8413 60 200 0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8413 60 310 0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8413 60 390 0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8413 60 610 0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8413 60 690 0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8413 60 700 0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8413 60 800 0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8413 70 210 0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8413 70 290 0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8413 70 300 0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8413 70 350 0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8413 70 450 0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8413 70 510 0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8413 70 590 0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8413 70 650 0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8413 70 750 0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8413 70 810 0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8413 70 890 0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8413 81 000 0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8413 82 00</w:t>
            </w:r>
          </w:p>
          <w:p w:rsidR="0085662F" w:rsidRPr="00FE3626" w:rsidRDefault="0085662F" w:rsidP="0085662F">
            <w:pPr>
              <w:pStyle w:val="TableText"/>
              <w:spacing w:line="256" w:lineRule="auto"/>
              <w:jc w:val="center"/>
              <w:rPr>
                <w:color w:val="auto"/>
                <w:lang w:eastAsia="en-US"/>
              </w:rPr>
            </w:pPr>
            <w:r w:rsidRPr="00FE3626">
              <w:rPr>
                <w:color w:val="auto"/>
                <w:lang w:eastAsia="en-US"/>
              </w:rPr>
              <w:lastRenderedPageBreak/>
              <w:t>8413 82 001</w:t>
            </w:r>
          </w:p>
          <w:p w:rsidR="0085662F" w:rsidRPr="00FE3626" w:rsidRDefault="0085662F" w:rsidP="0085662F">
            <w:pPr>
              <w:pStyle w:val="TableText"/>
              <w:spacing w:line="256" w:lineRule="auto"/>
              <w:jc w:val="center"/>
              <w:rPr>
                <w:color w:val="auto"/>
                <w:lang w:eastAsia="en-US"/>
              </w:rPr>
            </w:pPr>
            <w:r w:rsidRPr="00FE3626">
              <w:rPr>
                <w:color w:val="auto"/>
                <w:lang w:eastAsia="en-US"/>
              </w:rPr>
              <w:t>8413 82 001 1</w:t>
            </w:r>
          </w:p>
          <w:p w:rsidR="0085662F" w:rsidRPr="00FE3626" w:rsidRDefault="0085662F" w:rsidP="0085662F">
            <w:pPr>
              <w:pStyle w:val="TableText"/>
              <w:spacing w:line="256" w:lineRule="auto"/>
              <w:jc w:val="center"/>
              <w:rPr>
                <w:color w:val="auto"/>
                <w:lang w:eastAsia="en-US"/>
              </w:rPr>
            </w:pPr>
            <w:r w:rsidRPr="00FE3626">
              <w:rPr>
                <w:color w:val="auto"/>
                <w:lang w:eastAsia="en-US"/>
              </w:rPr>
              <w:t>8413 82 001 9</w:t>
            </w:r>
          </w:p>
          <w:p w:rsidR="0085662F" w:rsidRPr="00FE3626" w:rsidRDefault="0085662F" w:rsidP="0085662F">
            <w:pPr>
              <w:pStyle w:val="TableText"/>
              <w:spacing w:line="256" w:lineRule="auto"/>
              <w:jc w:val="center"/>
              <w:rPr>
                <w:color w:val="auto"/>
                <w:lang w:eastAsia="en-US"/>
              </w:rPr>
            </w:pPr>
            <w:r w:rsidRPr="00FE3626">
              <w:rPr>
                <w:color w:val="auto"/>
                <w:lang w:eastAsia="en-US"/>
              </w:rPr>
              <w:t>8413 82 009</w:t>
            </w:r>
          </w:p>
          <w:p w:rsidR="0085662F" w:rsidRPr="00FE3626" w:rsidRDefault="0085662F" w:rsidP="0085662F">
            <w:pPr>
              <w:pStyle w:val="TableText"/>
              <w:spacing w:line="256" w:lineRule="auto"/>
              <w:jc w:val="center"/>
              <w:rPr>
                <w:color w:val="auto"/>
                <w:lang w:eastAsia="en-US"/>
              </w:rPr>
            </w:pPr>
            <w:r w:rsidRPr="00FE3626">
              <w:rPr>
                <w:color w:val="auto"/>
                <w:lang w:eastAsia="en-US"/>
              </w:rPr>
              <w:t>8413 82 009 1</w:t>
            </w:r>
          </w:p>
          <w:p w:rsidR="0085662F" w:rsidRPr="00FE3626" w:rsidRDefault="0085662F" w:rsidP="0085662F">
            <w:pPr>
              <w:pStyle w:val="TableText"/>
              <w:spacing w:line="256" w:lineRule="auto"/>
              <w:jc w:val="center"/>
              <w:rPr>
                <w:color w:val="auto"/>
                <w:lang w:eastAsia="en-US"/>
              </w:rPr>
            </w:pPr>
            <w:r w:rsidRPr="00FE3626">
              <w:rPr>
                <w:color w:val="auto"/>
                <w:lang w:eastAsia="en-US"/>
              </w:rPr>
              <w:t>8413 82 009 9</w:t>
            </w:r>
          </w:p>
          <w:p w:rsidR="0085662F" w:rsidRPr="00FE3626" w:rsidRDefault="0085662F" w:rsidP="0085662F">
            <w:pPr>
              <w:pStyle w:val="TableText"/>
              <w:spacing w:line="256" w:lineRule="auto"/>
              <w:jc w:val="center"/>
              <w:rPr>
                <w:color w:val="auto"/>
                <w:lang w:eastAsia="en-US"/>
              </w:rPr>
            </w:pPr>
            <w:r w:rsidRPr="00FE3626">
              <w:rPr>
                <w:color w:val="auto"/>
                <w:lang w:eastAsia="en-US"/>
              </w:rPr>
              <w:t>8413 91 000</w:t>
            </w:r>
          </w:p>
          <w:p w:rsidR="0085662F" w:rsidRPr="00FE3626" w:rsidRDefault="0085662F" w:rsidP="0085662F">
            <w:pPr>
              <w:pStyle w:val="TableText"/>
              <w:spacing w:line="256" w:lineRule="auto"/>
              <w:jc w:val="center"/>
              <w:rPr>
                <w:color w:val="auto"/>
                <w:lang w:eastAsia="en-US"/>
              </w:rPr>
            </w:pPr>
            <w:r w:rsidRPr="00FE3626">
              <w:rPr>
                <w:color w:val="auto"/>
                <w:lang w:eastAsia="en-US"/>
              </w:rPr>
              <w:t>8413 91 000 1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8413 91 000 8</w:t>
            </w:r>
          </w:p>
          <w:p w:rsidR="0085662F" w:rsidRPr="00FE3626" w:rsidRDefault="0085662F" w:rsidP="0085662F">
            <w:pPr>
              <w:pStyle w:val="TableText"/>
              <w:spacing w:line="256" w:lineRule="auto"/>
              <w:jc w:val="center"/>
              <w:rPr>
                <w:color w:val="auto"/>
                <w:lang w:eastAsia="en-US"/>
              </w:rPr>
            </w:pPr>
            <w:r w:rsidRPr="00FE3626">
              <w:rPr>
                <w:color w:val="auto"/>
                <w:lang w:eastAsia="en-US"/>
              </w:rPr>
              <w:t>8413 92 000 0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8414 30 200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8414 30 200 1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8414 30 200 3</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8414 30 200 4</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8414 30 200 5</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8414 30 200 9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8414 30 810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8414 30 810 1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8414 30 810 5</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8414 30 810 6</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8414 30 810 7</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8414 30 810 9</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8414 30 890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8414 30 890 1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8414 30 890 2</w:t>
            </w:r>
          </w:p>
          <w:p w:rsidR="0085662F" w:rsidRPr="00FE3626" w:rsidRDefault="0085662F" w:rsidP="0085662F">
            <w:pPr>
              <w:pStyle w:val="TableText"/>
              <w:spacing w:line="256" w:lineRule="auto"/>
              <w:jc w:val="center"/>
              <w:rPr>
                <w:color w:val="auto"/>
                <w:lang w:eastAsia="en-US"/>
              </w:rPr>
            </w:pPr>
            <w:r w:rsidRPr="00FE3626">
              <w:rPr>
                <w:color w:val="auto"/>
                <w:lang w:eastAsia="en-US"/>
              </w:rPr>
              <w:t>8414 30 890 9</w:t>
            </w:r>
          </w:p>
          <w:p w:rsidR="0085662F" w:rsidRPr="00FE3626" w:rsidRDefault="0085662F" w:rsidP="0085662F">
            <w:pPr>
              <w:pStyle w:val="TableText"/>
              <w:spacing w:line="256" w:lineRule="auto"/>
              <w:jc w:val="center"/>
              <w:rPr>
                <w:color w:val="auto"/>
                <w:lang w:eastAsia="en-US"/>
              </w:rPr>
            </w:pPr>
            <w:r w:rsidRPr="00FE3626">
              <w:rPr>
                <w:color w:val="auto"/>
                <w:lang w:eastAsia="en-US"/>
              </w:rPr>
              <w:t>8414 40</w:t>
            </w:r>
          </w:p>
          <w:p w:rsidR="0085662F" w:rsidRPr="00FE3626" w:rsidRDefault="0085662F" w:rsidP="0085662F">
            <w:pPr>
              <w:pStyle w:val="TableText"/>
              <w:spacing w:line="256" w:lineRule="auto"/>
              <w:jc w:val="center"/>
              <w:rPr>
                <w:color w:val="auto"/>
                <w:lang w:eastAsia="en-US"/>
              </w:rPr>
            </w:pPr>
            <w:r w:rsidRPr="00FE3626">
              <w:rPr>
                <w:color w:val="auto"/>
                <w:lang w:eastAsia="en-US"/>
              </w:rPr>
              <w:lastRenderedPageBreak/>
              <w:t>8414 40 100 0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8414 40 900 0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8414 80 110 0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8414 80 190 0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8414 80 220 0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8414 80 280 0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8414 80 510 0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8414 80 590 0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8414 80 730 0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8414 80 750 0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8414 80 780 0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8414 80 800 0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8414 90 000 0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8415 10</w:t>
            </w:r>
          </w:p>
          <w:p w:rsidR="0085662F" w:rsidRPr="00FE3626" w:rsidRDefault="0085662F" w:rsidP="0085662F">
            <w:pPr>
              <w:pStyle w:val="TableText"/>
              <w:spacing w:line="256" w:lineRule="auto"/>
              <w:jc w:val="center"/>
              <w:rPr>
                <w:color w:val="auto"/>
                <w:lang w:eastAsia="en-US"/>
              </w:rPr>
            </w:pPr>
            <w:r w:rsidRPr="00FE3626">
              <w:rPr>
                <w:color w:val="auto"/>
                <w:lang w:eastAsia="en-US"/>
              </w:rPr>
              <w:t>8415 10 100 0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8415 10 900 0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8415 20 000</w:t>
            </w:r>
          </w:p>
          <w:p w:rsidR="0085662F" w:rsidRPr="00FE3626" w:rsidRDefault="0085662F" w:rsidP="0085662F">
            <w:pPr>
              <w:pStyle w:val="TableText"/>
              <w:spacing w:line="256" w:lineRule="auto"/>
              <w:jc w:val="center"/>
              <w:rPr>
                <w:color w:val="auto"/>
                <w:lang w:eastAsia="en-US"/>
              </w:rPr>
            </w:pPr>
            <w:r w:rsidRPr="00FE3626">
              <w:rPr>
                <w:color w:val="auto"/>
                <w:lang w:eastAsia="en-US"/>
              </w:rPr>
              <w:t>8415 20 000 1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8415 20 000 9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8415 81 00</w:t>
            </w:r>
          </w:p>
          <w:p w:rsidR="0085662F" w:rsidRPr="00FE3626" w:rsidRDefault="0085662F" w:rsidP="0085662F">
            <w:pPr>
              <w:pStyle w:val="TableText"/>
              <w:spacing w:line="256" w:lineRule="auto"/>
              <w:jc w:val="center"/>
              <w:rPr>
                <w:color w:val="auto"/>
                <w:lang w:eastAsia="en-US"/>
              </w:rPr>
            </w:pPr>
            <w:r w:rsidRPr="00FE3626">
              <w:rPr>
                <w:color w:val="auto"/>
                <w:lang w:eastAsia="en-US"/>
              </w:rPr>
              <w:t>8415 81 001 0</w:t>
            </w:r>
          </w:p>
          <w:p w:rsidR="0085662F" w:rsidRPr="00FE3626" w:rsidRDefault="0085662F" w:rsidP="0085662F">
            <w:pPr>
              <w:pStyle w:val="TableText"/>
              <w:spacing w:line="256" w:lineRule="auto"/>
              <w:jc w:val="center"/>
              <w:rPr>
                <w:color w:val="auto"/>
                <w:lang w:eastAsia="en-US"/>
              </w:rPr>
            </w:pPr>
            <w:r w:rsidRPr="00FE3626">
              <w:rPr>
                <w:color w:val="auto"/>
                <w:lang w:eastAsia="en-US"/>
              </w:rPr>
              <w:t>8415 81 009 0</w:t>
            </w:r>
          </w:p>
          <w:p w:rsidR="0085662F" w:rsidRPr="00FE3626" w:rsidRDefault="0085662F" w:rsidP="0085662F">
            <w:pPr>
              <w:pStyle w:val="TableText"/>
              <w:spacing w:line="256" w:lineRule="auto"/>
              <w:jc w:val="center"/>
              <w:rPr>
                <w:color w:val="auto"/>
                <w:lang w:eastAsia="en-US"/>
              </w:rPr>
            </w:pPr>
            <w:r w:rsidRPr="00FE3626">
              <w:rPr>
                <w:color w:val="auto"/>
                <w:lang w:eastAsia="en-US"/>
              </w:rPr>
              <w:t>8415 82 000 0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8415 83 000 0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8415 90 000</w:t>
            </w:r>
          </w:p>
          <w:p w:rsidR="0085662F" w:rsidRPr="00FE3626" w:rsidRDefault="0085662F" w:rsidP="0085662F">
            <w:pPr>
              <w:pStyle w:val="TableText"/>
              <w:spacing w:line="256" w:lineRule="auto"/>
              <w:jc w:val="center"/>
              <w:rPr>
                <w:color w:val="auto"/>
                <w:lang w:eastAsia="en-US"/>
              </w:rPr>
            </w:pPr>
            <w:r w:rsidRPr="00FE3626">
              <w:rPr>
                <w:color w:val="auto"/>
                <w:lang w:eastAsia="en-US"/>
              </w:rPr>
              <w:t>8415 90 000 1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8415 90 000 2</w:t>
            </w:r>
          </w:p>
          <w:p w:rsidR="0085662F" w:rsidRPr="00FE3626" w:rsidRDefault="0085662F" w:rsidP="0085662F">
            <w:pPr>
              <w:pStyle w:val="TableText"/>
              <w:spacing w:line="256" w:lineRule="auto"/>
              <w:jc w:val="center"/>
              <w:rPr>
                <w:color w:val="auto"/>
                <w:lang w:eastAsia="en-US"/>
              </w:rPr>
            </w:pPr>
            <w:r w:rsidRPr="00FE3626">
              <w:rPr>
                <w:color w:val="auto"/>
                <w:lang w:eastAsia="en-US"/>
              </w:rPr>
              <w:t>8415 90 000 9</w:t>
            </w:r>
          </w:p>
          <w:p w:rsidR="0085662F" w:rsidRPr="00FE3626" w:rsidRDefault="0085662F" w:rsidP="0085662F">
            <w:pPr>
              <w:pStyle w:val="TableText"/>
              <w:spacing w:line="256" w:lineRule="auto"/>
              <w:jc w:val="center"/>
              <w:rPr>
                <w:color w:val="auto"/>
                <w:lang w:eastAsia="en-US"/>
              </w:rPr>
            </w:pPr>
            <w:r w:rsidRPr="00FE3626">
              <w:rPr>
                <w:color w:val="auto"/>
                <w:lang w:eastAsia="en-US"/>
              </w:rPr>
              <w:lastRenderedPageBreak/>
              <w:t>8418 10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8418 10 200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8418 10 200 1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8418 10 200 2</w:t>
            </w:r>
          </w:p>
          <w:p w:rsidR="0085662F" w:rsidRPr="00FE3626" w:rsidRDefault="0085662F" w:rsidP="0085662F">
            <w:pPr>
              <w:pStyle w:val="TableText"/>
              <w:spacing w:line="256" w:lineRule="auto"/>
              <w:jc w:val="center"/>
              <w:rPr>
                <w:color w:val="auto"/>
                <w:lang w:eastAsia="en-US"/>
              </w:rPr>
            </w:pPr>
            <w:r w:rsidRPr="00FE3626">
              <w:rPr>
                <w:color w:val="auto"/>
                <w:lang w:eastAsia="en-US"/>
              </w:rPr>
              <w:t>8418 10 200 8</w:t>
            </w:r>
          </w:p>
          <w:p w:rsidR="0085662F" w:rsidRPr="00FE3626" w:rsidRDefault="0085662F" w:rsidP="0085662F">
            <w:pPr>
              <w:pStyle w:val="TableText"/>
              <w:spacing w:line="256" w:lineRule="auto"/>
              <w:jc w:val="center"/>
              <w:rPr>
                <w:color w:val="auto"/>
                <w:lang w:eastAsia="en-US"/>
              </w:rPr>
            </w:pPr>
            <w:r w:rsidRPr="00FE3626">
              <w:rPr>
                <w:color w:val="auto"/>
                <w:lang w:eastAsia="en-US"/>
              </w:rPr>
              <w:t>8418 10 800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8418 10 800 1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8418 10 800 2</w:t>
            </w:r>
          </w:p>
          <w:p w:rsidR="0085662F" w:rsidRPr="00FE3626" w:rsidRDefault="0085662F" w:rsidP="0085662F">
            <w:pPr>
              <w:pStyle w:val="TableText"/>
              <w:spacing w:line="256" w:lineRule="auto"/>
              <w:jc w:val="center"/>
              <w:rPr>
                <w:color w:val="auto"/>
                <w:lang w:eastAsia="en-US"/>
              </w:rPr>
            </w:pPr>
            <w:r w:rsidRPr="00FE3626">
              <w:rPr>
                <w:color w:val="auto"/>
                <w:lang w:eastAsia="en-US"/>
              </w:rPr>
              <w:t>8418 10 800 8</w:t>
            </w:r>
          </w:p>
          <w:p w:rsidR="0085662F" w:rsidRPr="00FE3626" w:rsidRDefault="0085662F" w:rsidP="0085662F">
            <w:pPr>
              <w:pStyle w:val="TableText"/>
              <w:spacing w:line="256" w:lineRule="auto"/>
              <w:jc w:val="center"/>
              <w:rPr>
                <w:color w:val="auto"/>
                <w:lang w:eastAsia="en-US"/>
              </w:rPr>
            </w:pPr>
            <w:r w:rsidRPr="00FE3626">
              <w:rPr>
                <w:color w:val="auto"/>
                <w:lang w:eastAsia="en-US"/>
              </w:rPr>
              <w:t>8418 21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8418 21 100 0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8418 21 510 0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8418 21 590 0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8418 21 910 0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8418 21 990 0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8418 29 000 0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8418 30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8418 30 200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8418 30 200 1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8418 30 200 2</w:t>
            </w:r>
          </w:p>
          <w:p w:rsidR="0085662F" w:rsidRPr="00FE3626" w:rsidRDefault="0085662F" w:rsidP="0085662F">
            <w:pPr>
              <w:pStyle w:val="TableText"/>
              <w:spacing w:line="256" w:lineRule="auto"/>
              <w:jc w:val="center"/>
              <w:rPr>
                <w:color w:val="auto"/>
                <w:lang w:eastAsia="en-US"/>
              </w:rPr>
            </w:pPr>
            <w:r w:rsidRPr="00FE3626">
              <w:rPr>
                <w:color w:val="auto"/>
                <w:lang w:eastAsia="en-US"/>
              </w:rPr>
              <w:t>8418 30 200 8</w:t>
            </w:r>
          </w:p>
          <w:p w:rsidR="0085662F" w:rsidRPr="00FE3626" w:rsidRDefault="0085662F" w:rsidP="0085662F">
            <w:pPr>
              <w:pStyle w:val="TableText"/>
              <w:spacing w:line="256" w:lineRule="auto"/>
              <w:jc w:val="center"/>
              <w:rPr>
                <w:color w:val="auto"/>
                <w:lang w:eastAsia="en-US"/>
              </w:rPr>
            </w:pPr>
            <w:r w:rsidRPr="00FE3626">
              <w:rPr>
                <w:color w:val="auto"/>
                <w:lang w:eastAsia="en-US"/>
              </w:rPr>
              <w:t>8418 30 800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8418 30 800 1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8418 30 800 2</w:t>
            </w:r>
          </w:p>
          <w:p w:rsidR="0085662F" w:rsidRPr="00FE3626" w:rsidRDefault="0085662F" w:rsidP="0085662F">
            <w:pPr>
              <w:pStyle w:val="TableText"/>
              <w:spacing w:line="256" w:lineRule="auto"/>
              <w:jc w:val="center"/>
              <w:rPr>
                <w:color w:val="auto"/>
                <w:lang w:eastAsia="en-US"/>
              </w:rPr>
            </w:pPr>
            <w:r w:rsidRPr="00FE3626">
              <w:rPr>
                <w:color w:val="auto"/>
                <w:lang w:eastAsia="en-US"/>
              </w:rPr>
              <w:t>8418 30 800 8</w:t>
            </w:r>
          </w:p>
          <w:p w:rsidR="0085662F" w:rsidRPr="00FE3626" w:rsidRDefault="0085662F" w:rsidP="0085662F">
            <w:pPr>
              <w:pStyle w:val="TableText"/>
              <w:spacing w:line="256" w:lineRule="auto"/>
              <w:jc w:val="center"/>
              <w:rPr>
                <w:color w:val="auto"/>
                <w:lang w:eastAsia="en-US"/>
              </w:rPr>
            </w:pPr>
            <w:r w:rsidRPr="00FE3626">
              <w:rPr>
                <w:color w:val="auto"/>
                <w:lang w:eastAsia="en-US"/>
              </w:rPr>
              <w:t>8418 40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8418 40 200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8418 40 200 1</w:t>
            </w:r>
          </w:p>
          <w:p w:rsidR="0085662F" w:rsidRPr="00FE3626" w:rsidRDefault="0085662F" w:rsidP="0085662F">
            <w:pPr>
              <w:pStyle w:val="TableText"/>
              <w:spacing w:line="256" w:lineRule="auto"/>
              <w:jc w:val="center"/>
              <w:rPr>
                <w:color w:val="auto"/>
                <w:lang w:eastAsia="en-US"/>
              </w:rPr>
            </w:pPr>
            <w:r w:rsidRPr="00FE3626">
              <w:rPr>
                <w:color w:val="auto"/>
                <w:lang w:eastAsia="en-US"/>
              </w:rPr>
              <w:lastRenderedPageBreak/>
              <w:t>8418 40 200 2</w:t>
            </w:r>
          </w:p>
          <w:p w:rsidR="0085662F" w:rsidRPr="00FE3626" w:rsidRDefault="0085662F" w:rsidP="0085662F">
            <w:pPr>
              <w:pStyle w:val="TableText"/>
              <w:spacing w:line="256" w:lineRule="auto"/>
              <w:jc w:val="center"/>
              <w:rPr>
                <w:color w:val="auto"/>
                <w:lang w:eastAsia="en-US"/>
              </w:rPr>
            </w:pPr>
            <w:r w:rsidRPr="00FE3626">
              <w:rPr>
                <w:color w:val="auto"/>
                <w:lang w:eastAsia="en-US"/>
              </w:rPr>
              <w:t>8418 40 200 8</w:t>
            </w:r>
          </w:p>
          <w:p w:rsidR="0085662F" w:rsidRPr="00FE3626" w:rsidRDefault="0085662F" w:rsidP="0085662F">
            <w:pPr>
              <w:pStyle w:val="TableText"/>
              <w:spacing w:line="256" w:lineRule="auto"/>
              <w:jc w:val="center"/>
              <w:rPr>
                <w:color w:val="auto"/>
                <w:lang w:eastAsia="en-US"/>
              </w:rPr>
            </w:pPr>
            <w:r w:rsidRPr="00FE3626">
              <w:rPr>
                <w:color w:val="auto"/>
                <w:lang w:eastAsia="en-US"/>
              </w:rPr>
              <w:t>8418 40 800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8418 40 800 1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8418 40 800 2</w:t>
            </w:r>
          </w:p>
          <w:p w:rsidR="0085662F" w:rsidRPr="00FE3626" w:rsidRDefault="0085662F" w:rsidP="0085662F">
            <w:pPr>
              <w:pStyle w:val="TableText"/>
              <w:spacing w:line="256" w:lineRule="auto"/>
              <w:jc w:val="center"/>
              <w:rPr>
                <w:color w:val="auto"/>
                <w:lang w:eastAsia="en-US"/>
              </w:rPr>
            </w:pPr>
            <w:r w:rsidRPr="00FE3626">
              <w:rPr>
                <w:color w:val="auto"/>
                <w:lang w:eastAsia="en-US"/>
              </w:rPr>
              <w:t>8418 40 800 8</w:t>
            </w:r>
          </w:p>
          <w:p w:rsidR="0085662F" w:rsidRPr="00FE3626" w:rsidRDefault="0085662F" w:rsidP="0085662F">
            <w:pPr>
              <w:pStyle w:val="TableText"/>
              <w:spacing w:line="256" w:lineRule="auto"/>
              <w:jc w:val="center"/>
              <w:rPr>
                <w:color w:val="auto"/>
                <w:lang w:eastAsia="en-US"/>
              </w:rPr>
            </w:pPr>
            <w:r w:rsidRPr="00FE3626">
              <w:rPr>
                <w:color w:val="auto"/>
                <w:lang w:eastAsia="en-US"/>
              </w:rPr>
              <w:t>8418 50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8418 50 110 0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8418 50 190 0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8418 50 900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8418 50 900 1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8418 50 900 9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8418 61 00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8418 61 001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8418 61 001 1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8418 61 001 9</w:t>
            </w:r>
          </w:p>
          <w:p w:rsidR="0085662F" w:rsidRPr="00FE3626" w:rsidRDefault="0085662F" w:rsidP="0085662F">
            <w:pPr>
              <w:pStyle w:val="TableText"/>
              <w:spacing w:line="256" w:lineRule="auto"/>
              <w:jc w:val="center"/>
              <w:rPr>
                <w:color w:val="auto"/>
                <w:lang w:eastAsia="en-US"/>
              </w:rPr>
            </w:pPr>
            <w:r w:rsidRPr="00FE3626">
              <w:rPr>
                <w:color w:val="auto"/>
                <w:lang w:eastAsia="en-US"/>
              </w:rPr>
              <w:t>8418 61 009</w:t>
            </w:r>
          </w:p>
          <w:p w:rsidR="0085662F" w:rsidRPr="00FE3626" w:rsidRDefault="0085662F" w:rsidP="0085662F">
            <w:pPr>
              <w:pStyle w:val="TableText"/>
              <w:spacing w:line="256" w:lineRule="auto"/>
              <w:jc w:val="center"/>
              <w:rPr>
                <w:color w:val="auto"/>
                <w:lang w:eastAsia="en-US"/>
              </w:rPr>
            </w:pPr>
            <w:r w:rsidRPr="00FE3626">
              <w:rPr>
                <w:color w:val="auto"/>
                <w:lang w:eastAsia="en-US"/>
              </w:rPr>
              <w:t>8418 61 009 1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8418 61 009 9</w:t>
            </w:r>
          </w:p>
          <w:p w:rsidR="0085662F" w:rsidRPr="00FE3626" w:rsidRDefault="0085662F" w:rsidP="0085662F">
            <w:pPr>
              <w:pStyle w:val="TableText"/>
              <w:spacing w:line="256" w:lineRule="auto"/>
              <w:jc w:val="center"/>
              <w:rPr>
                <w:color w:val="auto"/>
                <w:lang w:eastAsia="en-US"/>
              </w:rPr>
            </w:pPr>
            <w:r w:rsidRPr="00FE3626">
              <w:rPr>
                <w:color w:val="auto"/>
                <w:lang w:eastAsia="en-US"/>
              </w:rPr>
              <w:t>8418 69 000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8418 69 000 1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8418 69 000 2</w:t>
            </w:r>
          </w:p>
          <w:p w:rsidR="0085662F" w:rsidRPr="00FE3626" w:rsidRDefault="0085662F" w:rsidP="0085662F">
            <w:pPr>
              <w:pStyle w:val="TableText"/>
              <w:spacing w:line="256" w:lineRule="auto"/>
              <w:jc w:val="center"/>
              <w:rPr>
                <w:color w:val="auto"/>
                <w:lang w:eastAsia="en-US"/>
              </w:rPr>
            </w:pPr>
            <w:r w:rsidRPr="00FE3626">
              <w:rPr>
                <w:color w:val="auto"/>
                <w:lang w:eastAsia="en-US"/>
              </w:rPr>
              <w:t>8418 69 000 8</w:t>
            </w:r>
          </w:p>
          <w:p w:rsidR="0085662F" w:rsidRPr="00FE3626" w:rsidRDefault="0085662F" w:rsidP="0085662F">
            <w:pPr>
              <w:pStyle w:val="TableText"/>
              <w:spacing w:line="256" w:lineRule="auto"/>
              <w:jc w:val="center"/>
              <w:rPr>
                <w:color w:val="auto"/>
                <w:lang w:eastAsia="en-US"/>
              </w:rPr>
            </w:pPr>
            <w:r w:rsidRPr="00FE3626">
              <w:rPr>
                <w:color w:val="auto"/>
                <w:lang w:eastAsia="en-US"/>
              </w:rPr>
              <w:t>8418 91 000 0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8418 99</w:t>
            </w:r>
          </w:p>
          <w:p w:rsidR="0085662F" w:rsidRPr="00FE3626" w:rsidRDefault="0085662F" w:rsidP="0085662F">
            <w:pPr>
              <w:pStyle w:val="TableText"/>
              <w:spacing w:line="256" w:lineRule="auto"/>
              <w:jc w:val="center"/>
              <w:rPr>
                <w:color w:val="auto"/>
                <w:lang w:eastAsia="en-US"/>
              </w:rPr>
            </w:pPr>
            <w:r w:rsidRPr="00FE3626">
              <w:rPr>
                <w:color w:val="auto"/>
                <w:lang w:eastAsia="en-US"/>
              </w:rPr>
              <w:t>8418 99 100</w:t>
            </w:r>
          </w:p>
          <w:p w:rsidR="0085662F" w:rsidRPr="00FE3626" w:rsidRDefault="0085662F" w:rsidP="0085662F">
            <w:pPr>
              <w:pStyle w:val="TableText"/>
              <w:spacing w:line="256" w:lineRule="auto"/>
              <w:jc w:val="center"/>
              <w:rPr>
                <w:color w:val="auto"/>
                <w:lang w:eastAsia="en-US"/>
              </w:rPr>
            </w:pPr>
            <w:r w:rsidRPr="00FE3626">
              <w:rPr>
                <w:color w:val="auto"/>
                <w:lang w:eastAsia="en-US"/>
              </w:rPr>
              <w:t>8418 99 100 1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8418 99 100 9</w:t>
            </w:r>
          </w:p>
          <w:p w:rsidR="0085662F" w:rsidRPr="00FE3626" w:rsidRDefault="0085662F" w:rsidP="0085662F">
            <w:pPr>
              <w:pStyle w:val="TableText"/>
              <w:spacing w:line="256" w:lineRule="auto"/>
              <w:jc w:val="center"/>
              <w:rPr>
                <w:color w:val="auto"/>
                <w:lang w:eastAsia="en-US"/>
              </w:rPr>
            </w:pPr>
            <w:r w:rsidRPr="00FE3626">
              <w:rPr>
                <w:color w:val="auto"/>
                <w:lang w:eastAsia="en-US"/>
              </w:rPr>
              <w:lastRenderedPageBreak/>
              <w:t>8418 99 900 0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8419 81</w:t>
            </w:r>
          </w:p>
          <w:p w:rsidR="0085662F" w:rsidRPr="00FE3626" w:rsidRDefault="0085662F" w:rsidP="0085662F">
            <w:pPr>
              <w:pStyle w:val="TableText"/>
              <w:spacing w:line="256" w:lineRule="auto"/>
              <w:jc w:val="center"/>
              <w:rPr>
                <w:color w:val="auto"/>
                <w:lang w:eastAsia="en-US"/>
              </w:rPr>
            </w:pPr>
            <w:r w:rsidRPr="00FE3626">
              <w:rPr>
                <w:color w:val="auto"/>
                <w:lang w:eastAsia="en-US"/>
              </w:rPr>
              <w:t>8419 81 200 0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8419 81 800 0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8419 89</w:t>
            </w:r>
          </w:p>
          <w:p w:rsidR="0085662F" w:rsidRPr="00FE3626" w:rsidRDefault="0085662F" w:rsidP="0085662F">
            <w:pPr>
              <w:pStyle w:val="TableText"/>
              <w:spacing w:line="256" w:lineRule="auto"/>
              <w:jc w:val="center"/>
              <w:rPr>
                <w:color w:val="auto"/>
                <w:lang w:eastAsia="en-US"/>
              </w:rPr>
            </w:pPr>
            <w:r w:rsidRPr="00FE3626">
              <w:rPr>
                <w:color w:val="auto"/>
                <w:lang w:eastAsia="en-US"/>
              </w:rPr>
              <w:t>8419 89 100 0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8419 89 300 0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8419 89 98</w:t>
            </w:r>
          </w:p>
          <w:p w:rsidR="0085662F" w:rsidRPr="00FE3626" w:rsidRDefault="0085662F" w:rsidP="0085662F">
            <w:pPr>
              <w:pStyle w:val="TableText"/>
              <w:spacing w:line="256" w:lineRule="auto"/>
              <w:jc w:val="center"/>
              <w:rPr>
                <w:color w:val="auto"/>
                <w:lang w:eastAsia="en-US"/>
              </w:rPr>
            </w:pPr>
            <w:r w:rsidRPr="00FE3626">
              <w:rPr>
                <w:color w:val="auto"/>
                <w:lang w:eastAsia="en-US"/>
              </w:rPr>
              <w:t>8419 90 850 9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8420 10</w:t>
            </w:r>
          </w:p>
          <w:p w:rsidR="0085662F" w:rsidRPr="00FE3626" w:rsidRDefault="0085662F" w:rsidP="0085662F">
            <w:pPr>
              <w:pStyle w:val="TableText"/>
              <w:spacing w:line="256" w:lineRule="auto"/>
              <w:jc w:val="center"/>
              <w:rPr>
                <w:color w:val="auto"/>
                <w:lang w:eastAsia="en-US"/>
              </w:rPr>
            </w:pPr>
            <w:r w:rsidRPr="00FE3626">
              <w:rPr>
                <w:color w:val="auto"/>
                <w:lang w:eastAsia="en-US"/>
              </w:rPr>
              <w:t>8420 10 100 0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8420 10 300 0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8420 10 800 0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8420 91</w:t>
            </w:r>
          </w:p>
          <w:p w:rsidR="0085662F" w:rsidRPr="00FE3626" w:rsidRDefault="0085662F" w:rsidP="0085662F">
            <w:pPr>
              <w:pStyle w:val="TableText"/>
              <w:spacing w:line="256" w:lineRule="auto"/>
              <w:jc w:val="center"/>
              <w:rPr>
                <w:color w:val="auto"/>
                <w:lang w:eastAsia="en-US"/>
              </w:rPr>
            </w:pPr>
            <w:r w:rsidRPr="00FE3626">
              <w:rPr>
                <w:color w:val="auto"/>
                <w:lang w:eastAsia="en-US"/>
              </w:rPr>
              <w:t>8420 91 100 0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8420 91 800 0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8420 99 000 0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8421 11 000 0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8421 12 000 0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8421 19</w:t>
            </w:r>
          </w:p>
          <w:p w:rsidR="0085662F" w:rsidRPr="00FE3626" w:rsidRDefault="0085662F" w:rsidP="0085662F">
            <w:pPr>
              <w:pStyle w:val="TableText"/>
              <w:spacing w:line="256" w:lineRule="auto"/>
              <w:jc w:val="center"/>
              <w:rPr>
                <w:color w:val="auto"/>
                <w:lang w:eastAsia="en-US"/>
              </w:rPr>
            </w:pPr>
            <w:r w:rsidRPr="00FE3626">
              <w:rPr>
                <w:color w:val="auto"/>
                <w:lang w:eastAsia="en-US"/>
              </w:rPr>
              <w:t>8421 19 200</w:t>
            </w:r>
          </w:p>
          <w:p w:rsidR="0085662F" w:rsidRPr="00FE3626" w:rsidRDefault="0085662F" w:rsidP="0085662F">
            <w:pPr>
              <w:pStyle w:val="TableText"/>
              <w:spacing w:line="256" w:lineRule="auto"/>
              <w:jc w:val="center"/>
              <w:rPr>
                <w:color w:val="auto"/>
                <w:lang w:eastAsia="en-US"/>
              </w:rPr>
            </w:pPr>
            <w:r w:rsidRPr="00FE3626">
              <w:rPr>
                <w:color w:val="auto"/>
                <w:lang w:eastAsia="en-US"/>
              </w:rPr>
              <w:t>8421 19 200 1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8421 19 200 9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8421 19 700</w:t>
            </w:r>
          </w:p>
          <w:p w:rsidR="0085662F" w:rsidRPr="00FE3626" w:rsidRDefault="0085662F" w:rsidP="0085662F">
            <w:pPr>
              <w:pStyle w:val="TableText"/>
              <w:spacing w:line="256" w:lineRule="auto"/>
              <w:jc w:val="center"/>
              <w:rPr>
                <w:color w:val="auto"/>
                <w:lang w:eastAsia="en-US"/>
              </w:rPr>
            </w:pPr>
            <w:r w:rsidRPr="00FE3626">
              <w:rPr>
                <w:color w:val="auto"/>
                <w:lang w:eastAsia="en-US"/>
              </w:rPr>
              <w:t>8421 19 700 1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8421 19 700 9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8421 21 000</w:t>
            </w:r>
          </w:p>
          <w:p w:rsidR="0085662F" w:rsidRPr="00FE3626" w:rsidRDefault="0085662F" w:rsidP="0085662F">
            <w:pPr>
              <w:pStyle w:val="TableText"/>
              <w:spacing w:line="256" w:lineRule="auto"/>
              <w:jc w:val="center"/>
              <w:rPr>
                <w:color w:val="auto"/>
                <w:lang w:eastAsia="en-US"/>
              </w:rPr>
            </w:pPr>
            <w:r w:rsidRPr="00FE3626">
              <w:rPr>
                <w:color w:val="auto"/>
                <w:lang w:eastAsia="en-US"/>
              </w:rPr>
              <w:t>8421 21 000 1</w:t>
            </w:r>
          </w:p>
          <w:p w:rsidR="0085662F" w:rsidRPr="00FE3626" w:rsidRDefault="0085662F" w:rsidP="0085662F">
            <w:pPr>
              <w:pStyle w:val="TableText"/>
              <w:spacing w:line="256" w:lineRule="auto"/>
              <w:jc w:val="center"/>
              <w:rPr>
                <w:color w:val="auto"/>
                <w:lang w:eastAsia="en-US"/>
              </w:rPr>
            </w:pPr>
            <w:r w:rsidRPr="00FE3626">
              <w:rPr>
                <w:color w:val="auto"/>
                <w:lang w:eastAsia="en-US"/>
              </w:rPr>
              <w:lastRenderedPageBreak/>
              <w:t>8421 21 000 9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8421 29 000 3</w:t>
            </w:r>
          </w:p>
          <w:p w:rsidR="0085662F" w:rsidRPr="00FE3626" w:rsidRDefault="0085662F" w:rsidP="0085662F">
            <w:pPr>
              <w:pStyle w:val="TableText"/>
              <w:spacing w:line="256" w:lineRule="auto"/>
              <w:jc w:val="center"/>
              <w:rPr>
                <w:color w:val="auto"/>
                <w:lang w:eastAsia="en-US"/>
              </w:rPr>
            </w:pPr>
            <w:r w:rsidRPr="00FE3626">
              <w:rPr>
                <w:color w:val="auto"/>
                <w:lang w:eastAsia="en-US"/>
              </w:rPr>
              <w:t>8421 29 000 9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8421 39 200 9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8421 91 000</w:t>
            </w:r>
          </w:p>
          <w:p w:rsidR="0085662F" w:rsidRPr="00FE3626" w:rsidRDefault="0085662F" w:rsidP="0085662F">
            <w:pPr>
              <w:pStyle w:val="TableText"/>
              <w:spacing w:line="256" w:lineRule="auto"/>
              <w:jc w:val="center"/>
              <w:rPr>
                <w:color w:val="auto"/>
                <w:lang w:eastAsia="en-US"/>
              </w:rPr>
            </w:pPr>
            <w:r w:rsidRPr="00FE3626">
              <w:rPr>
                <w:color w:val="auto"/>
                <w:lang w:eastAsia="en-US"/>
              </w:rPr>
              <w:t>8421 91 000 1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8421 91 000 2</w:t>
            </w:r>
          </w:p>
          <w:p w:rsidR="0085662F" w:rsidRPr="00FE3626" w:rsidRDefault="0085662F" w:rsidP="0085662F">
            <w:pPr>
              <w:pStyle w:val="TableText"/>
              <w:spacing w:line="256" w:lineRule="auto"/>
              <w:jc w:val="center"/>
              <w:rPr>
                <w:color w:val="auto"/>
                <w:lang w:eastAsia="en-US"/>
              </w:rPr>
            </w:pPr>
            <w:r w:rsidRPr="00FE3626">
              <w:rPr>
                <w:color w:val="auto"/>
                <w:lang w:eastAsia="en-US"/>
              </w:rPr>
              <w:t>8421 91 000 9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8421 99 000</w:t>
            </w:r>
          </w:p>
          <w:p w:rsidR="0085662F" w:rsidRPr="00FE3626" w:rsidRDefault="0085662F" w:rsidP="0085662F">
            <w:pPr>
              <w:pStyle w:val="TableText"/>
              <w:spacing w:line="256" w:lineRule="auto"/>
              <w:jc w:val="center"/>
              <w:rPr>
                <w:color w:val="auto"/>
                <w:lang w:eastAsia="en-US"/>
              </w:rPr>
            </w:pPr>
            <w:r w:rsidRPr="00FE3626">
              <w:rPr>
                <w:color w:val="auto"/>
                <w:lang w:eastAsia="en-US"/>
              </w:rPr>
              <w:t>8421 99 000 1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8421 99 000 2</w:t>
            </w:r>
          </w:p>
          <w:p w:rsidR="0085662F" w:rsidRPr="00FE3626" w:rsidRDefault="0085662F" w:rsidP="0085662F">
            <w:pPr>
              <w:pStyle w:val="TableText"/>
              <w:spacing w:line="256" w:lineRule="auto"/>
              <w:jc w:val="center"/>
              <w:rPr>
                <w:color w:val="auto"/>
                <w:lang w:eastAsia="en-US"/>
              </w:rPr>
            </w:pPr>
            <w:r w:rsidRPr="00FE3626">
              <w:rPr>
                <w:color w:val="auto"/>
                <w:lang w:eastAsia="en-US"/>
              </w:rPr>
              <w:t>8421 99 000 8</w:t>
            </w:r>
          </w:p>
          <w:p w:rsidR="0085662F" w:rsidRPr="00FE3626" w:rsidRDefault="0085662F" w:rsidP="0085662F">
            <w:pPr>
              <w:pStyle w:val="TableText"/>
              <w:spacing w:line="256" w:lineRule="auto"/>
              <w:jc w:val="center"/>
              <w:rPr>
                <w:color w:val="auto"/>
                <w:lang w:eastAsia="en-US"/>
              </w:rPr>
            </w:pPr>
            <w:r w:rsidRPr="00FE3626">
              <w:rPr>
                <w:color w:val="auto"/>
                <w:lang w:eastAsia="en-US"/>
              </w:rPr>
              <w:t>8422 11 000 0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8422 19 000 0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8422 20 000</w:t>
            </w:r>
          </w:p>
          <w:p w:rsidR="0085662F" w:rsidRPr="00FE3626" w:rsidRDefault="0085662F" w:rsidP="0085662F">
            <w:pPr>
              <w:pStyle w:val="TableText"/>
              <w:spacing w:line="256" w:lineRule="auto"/>
              <w:jc w:val="center"/>
              <w:rPr>
                <w:color w:val="auto"/>
                <w:lang w:eastAsia="en-US"/>
              </w:rPr>
            </w:pPr>
            <w:r w:rsidRPr="00FE3626">
              <w:rPr>
                <w:color w:val="auto"/>
                <w:lang w:eastAsia="en-US"/>
              </w:rPr>
              <w:t>8422 20 000 1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8422 20 000 9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8424 30</w:t>
            </w:r>
          </w:p>
          <w:p w:rsidR="0085662F" w:rsidRPr="00FE3626" w:rsidRDefault="0085662F" w:rsidP="0085662F">
            <w:pPr>
              <w:pStyle w:val="TableText"/>
              <w:spacing w:line="256" w:lineRule="auto"/>
              <w:jc w:val="center"/>
              <w:rPr>
                <w:color w:val="auto"/>
                <w:lang w:eastAsia="en-US"/>
              </w:rPr>
            </w:pPr>
            <w:r w:rsidRPr="00FE3626">
              <w:rPr>
                <w:color w:val="auto"/>
                <w:lang w:eastAsia="en-US"/>
              </w:rPr>
              <w:t>8424 30 010 0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8424 30 080 0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8424 89 000 9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8428 10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8428 10 200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8428 10 200 1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8428 10 200 2</w:t>
            </w:r>
          </w:p>
          <w:p w:rsidR="0085662F" w:rsidRPr="00FE3626" w:rsidRDefault="0085662F" w:rsidP="0085662F">
            <w:pPr>
              <w:pStyle w:val="TableText"/>
              <w:spacing w:line="256" w:lineRule="auto"/>
              <w:jc w:val="center"/>
              <w:rPr>
                <w:color w:val="auto"/>
                <w:lang w:eastAsia="en-US"/>
              </w:rPr>
            </w:pPr>
            <w:r w:rsidRPr="00FE3626">
              <w:rPr>
                <w:color w:val="auto"/>
                <w:lang w:eastAsia="en-US"/>
              </w:rPr>
              <w:t>8428 10 200 9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8428 10 800 0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8428 20</w:t>
            </w:r>
          </w:p>
          <w:p w:rsidR="0085662F" w:rsidRPr="00FE3626" w:rsidRDefault="0085662F" w:rsidP="0085662F">
            <w:pPr>
              <w:pStyle w:val="TableText"/>
              <w:spacing w:line="256" w:lineRule="auto"/>
              <w:jc w:val="center"/>
              <w:rPr>
                <w:color w:val="auto"/>
                <w:lang w:eastAsia="en-US"/>
              </w:rPr>
            </w:pPr>
            <w:r w:rsidRPr="00FE3626">
              <w:rPr>
                <w:color w:val="auto"/>
                <w:lang w:eastAsia="en-US"/>
              </w:rPr>
              <w:lastRenderedPageBreak/>
              <w:t>8428 20 200 0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8428 20 800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8428 20 800 1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8428 20 800 9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8428 31 000 0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8428 32 000 0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8428 33 000 0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8428 39</w:t>
            </w:r>
          </w:p>
          <w:p w:rsidR="0085662F" w:rsidRPr="00FE3626" w:rsidRDefault="0085662F" w:rsidP="0085662F">
            <w:pPr>
              <w:pStyle w:val="TableText"/>
              <w:spacing w:line="256" w:lineRule="auto"/>
              <w:jc w:val="center"/>
              <w:rPr>
                <w:color w:val="auto"/>
                <w:lang w:eastAsia="en-US"/>
              </w:rPr>
            </w:pPr>
            <w:r w:rsidRPr="00FE3626">
              <w:rPr>
                <w:color w:val="auto"/>
                <w:lang w:eastAsia="en-US"/>
              </w:rPr>
              <w:t>8428 39 200 0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8428 39 900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8428 39 900 1</w:t>
            </w:r>
          </w:p>
          <w:p w:rsidR="0085662F" w:rsidRPr="00FE3626" w:rsidRDefault="0085662F" w:rsidP="0085662F">
            <w:pPr>
              <w:pStyle w:val="TableText"/>
              <w:spacing w:line="256" w:lineRule="auto"/>
              <w:jc w:val="center"/>
              <w:rPr>
                <w:color w:val="auto"/>
                <w:lang w:eastAsia="en-US"/>
              </w:rPr>
            </w:pPr>
            <w:r w:rsidRPr="00FE3626">
              <w:rPr>
                <w:color w:val="auto"/>
                <w:lang w:eastAsia="en-US"/>
              </w:rPr>
              <w:t>8428 39 900 9</w:t>
            </w:r>
          </w:p>
          <w:p w:rsidR="0085662F" w:rsidRPr="00FE3626" w:rsidRDefault="0085662F" w:rsidP="0085662F">
            <w:pPr>
              <w:pStyle w:val="TableText"/>
              <w:spacing w:line="256" w:lineRule="auto"/>
              <w:jc w:val="center"/>
              <w:rPr>
                <w:color w:val="auto"/>
                <w:lang w:eastAsia="en-US"/>
              </w:rPr>
            </w:pPr>
            <w:r w:rsidRPr="00FE3626">
              <w:rPr>
                <w:color w:val="auto"/>
                <w:lang w:eastAsia="en-US"/>
              </w:rPr>
              <w:t>8428 40 000 0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8428 60 000 0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8428 90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8428 90 710 0</w:t>
            </w:r>
          </w:p>
          <w:p w:rsidR="0085662F" w:rsidRPr="00FE3626" w:rsidRDefault="0085662F" w:rsidP="0085662F">
            <w:pPr>
              <w:pStyle w:val="TableText"/>
              <w:spacing w:line="256" w:lineRule="auto"/>
              <w:jc w:val="center"/>
              <w:rPr>
                <w:color w:val="auto"/>
                <w:lang w:eastAsia="en-US"/>
              </w:rPr>
            </w:pPr>
            <w:r w:rsidRPr="00FE3626">
              <w:rPr>
                <w:color w:val="auto"/>
                <w:lang w:eastAsia="en-US"/>
              </w:rPr>
              <w:t>8428 90 790 0</w:t>
            </w:r>
          </w:p>
          <w:p w:rsidR="0085662F" w:rsidRPr="00FE3626" w:rsidRDefault="0085662F" w:rsidP="0085662F">
            <w:pPr>
              <w:pStyle w:val="TableText"/>
              <w:spacing w:line="256" w:lineRule="auto"/>
              <w:ind w:left="57"/>
              <w:jc w:val="center"/>
              <w:rPr>
                <w:color w:val="auto"/>
                <w:lang w:eastAsia="en-US"/>
              </w:rPr>
            </w:pPr>
            <w:r w:rsidRPr="00FE3626">
              <w:rPr>
                <w:color w:val="auto"/>
                <w:lang w:eastAsia="en-US"/>
              </w:rPr>
              <w:t>8428 90 900 0</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низковольтного оборудования» (ТР ТС 004/2011), утвержден решением Комиссии Таможенного союза 16.08.2011 г. № 768</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ТР ТС 004/2011:</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МЭК 60204-1-2002</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МЭК 60204-1-2007</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СТБ МЭК 61310-1-2005</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МЭК 61310-1-2008</w:t>
            </w:r>
          </w:p>
          <w:p w:rsidR="0085662F" w:rsidRPr="00FE3626" w:rsidRDefault="0085662F" w:rsidP="0085662F">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Р 58972-2020</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50779-2021</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СТ РК МЭК 61310-2-2008</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15167" w:type="dxa"/>
            <w:gridSpan w:val="8"/>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67376B">
            <w:pPr>
              <w:spacing w:after="0" w:line="240" w:lineRule="auto"/>
              <w:jc w:val="center"/>
              <w:rPr>
                <w:rFonts w:ascii="Times New Roman" w:eastAsia="Times New Roman" w:hAnsi="Times New Roman" w:cs="Times New Roman"/>
                <w:b/>
                <w:sz w:val="20"/>
                <w:szCs w:val="20"/>
                <w:lang w:eastAsia="ru-RU"/>
              </w:rPr>
            </w:pPr>
            <w:r w:rsidRPr="00FE3626">
              <w:rPr>
                <w:rFonts w:ascii="Times New Roman" w:eastAsia="Times New Roman" w:hAnsi="Times New Roman" w:cs="Times New Roman"/>
                <w:b/>
                <w:sz w:val="20"/>
                <w:szCs w:val="20"/>
                <w:lang w:eastAsia="ru-RU"/>
              </w:rPr>
              <w:lastRenderedPageBreak/>
              <w:t xml:space="preserve">А2. </w:t>
            </w:r>
            <w:r w:rsidRPr="00FE3626">
              <w:rPr>
                <w:sz w:val="20"/>
                <w:szCs w:val="20"/>
              </w:rPr>
              <w:t xml:space="preserve"> </w:t>
            </w:r>
            <w:r w:rsidRPr="00FE3626">
              <w:rPr>
                <w:rFonts w:ascii="Times New Roman" w:eastAsia="Times New Roman" w:hAnsi="Times New Roman" w:cs="Times New Roman"/>
                <w:b/>
                <w:sz w:val="20"/>
                <w:szCs w:val="20"/>
                <w:lang w:eastAsia="ru-RU"/>
              </w:rPr>
              <w:t>Обязательная сертификация продукции требованиям Технического регламента Таможенного союза «О безопасности продукции, предназначенной для детей и подростков» (ТР ТС 007/2011)</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Изделия санитарно-гигиенические и галантерейные изделия: детские из пластмасс (ванночка, горшок туалетный и другие изделия для выполнения туалета) для ухода за детьми.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Сертификация </w:t>
            </w:r>
          </w:p>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4С)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3924</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3922 10 000 0</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3922 20 000 0</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3922 90 000 0</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3924 90 000 1</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3924 90 000 9</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3926 20 000 0</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3926 90 920 0</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3926 90 970 9</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9603 29</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9603 30 900 0</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9605 00 000 0</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9615</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autoSpaceDE w:val="0"/>
              <w:autoSpaceDN w:val="0"/>
              <w:adjustRightInd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autoSpaceDE w:val="0"/>
              <w:autoSpaceDN w:val="0"/>
              <w:adjustRightInd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50962-96</w:t>
            </w:r>
          </w:p>
          <w:p w:rsidR="0085662F" w:rsidRPr="00FE3626" w:rsidRDefault="00764B3C" w:rsidP="0085662F">
            <w:pPr>
              <w:autoSpaceDE w:val="0"/>
              <w:autoSpaceDN w:val="0"/>
              <w:adjustRightInd w:val="0"/>
              <w:spacing w:after="0" w:line="240" w:lineRule="auto"/>
              <w:rPr>
                <w:rFonts w:ascii="Times New Roman" w:hAnsi="Times New Roman" w:cs="Times New Roman"/>
                <w:sz w:val="20"/>
                <w:szCs w:val="20"/>
              </w:rPr>
            </w:pPr>
            <w:hyperlink r:id="rId8" w:history="1">
              <w:r w:rsidR="0085662F" w:rsidRPr="00FE3626">
                <w:rPr>
                  <w:rStyle w:val="a9"/>
                  <w:rFonts w:ascii="Times New Roman" w:hAnsi="Times New Roman"/>
                  <w:b w:val="0"/>
                  <w:color w:val="auto"/>
                  <w:sz w:val="20"/>
                  <w:szCs w:val="20"/>
                </w:rPr>
                <w:t>СТ РК ГОСТ Р 50962-2008</w:t>
              </w:r>
            </w:hyperlink>
            <w:r w:rsidR="0085662F" w:rsidRPr="00FE3626">
              <w:rPr>
                <w:rFonts w:ascii="Times New Roman" w:hAnsi="Times New Roman" w:cs="Times New Roman"/>
                <w:sz w:val="20"/>
                <w:szCs w:val="20"/>
              </w:rPr>
              <w:t xml:space="preserve"> </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ГН 2.3.3.972-00</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Изделия санитарно-гигиенические: изделия резины формовые или неформовые для ухода за детьми (клеенки, пузыри для льда, грелки резиновые и другие аналогичные изделия)</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Сертификация </w:t>
            </w:r>
          </w:p>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4С)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4014 90 000 9</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autoSpaceDE w:val="0"/>
              <w:autoSpaceDN w:val="0"/>
              <w:adjustRightInd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Р 51068-97</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3302-95</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ГОСТ 3303-94 </w:t>
            </w:r>
          </w:p>
          <w:p w:rsidR="0085662F" w:rsidRPr="00FE3626" w:rsidRDefault="0085662F" w:rsidP="0085662F">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ГОСТ 3251-91</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Изделия санитарно-гигиенические и галантерейные изделия детские: изделия из металла (ванна, тазик и другие изделия для выполнения туалета) для ухода за детьми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Сертификация </w:t>
            </w:r>
          </w:p>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4С)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7117</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7324</w:t>
            </w:r>
          </w:p>
          <w:p w:rsidR="0085662F" w:rsidRPr="00FE3626" w:rsidRDefault="0085662F" w:rsidP="0085662F">
            <w:pPr>
              <w:spacing w:after="0" w:line="240" w:lineRule="auto"/>
              <w:jc w:val="center"/>
              <w:rPr>
                <w:rFonts w:ascii="Times New Roman" w:eastAsia="Calibri" w:hAnsi="Times New Roman" w:cs="Times New Roman"/>
                <w:sz w:val="20"/>
                <w:szCs w:val="20"/>
                <w:lang w:val="en-US"/>
              </w:rPr>
            </w:pPr>
            <w:r w:rsidRPr="00FE3626">
              <w:rPr>
                <w:rFonts w:ascii="Times New Roman" w:eastAsia="Calibri" w:hAnsi="Times New Roman" w:cs="Times New Roman"/>
                <w:sz w:val="20"/>
                <w:szCs w:val="20"/>
              </w:rPr>
              <w:t xml:space="preserve">7326 </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7615 200 00 0</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7616</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8213 00 000 0</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8214</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9113</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960329</w:t>
            </w:r>
          </w:p>
          <w:p w:rsidR="0085662F" w:rsidRPr="00FE3626" w:rsidRDefault="0085662F" w:rsidP="0085662F">
            <w:pPr>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9605 00 000 0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9615</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24788</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20558</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27002-86</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51687</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31214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52223</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Посуда и столовые приборы (чашки, блюдца, поильники, тарелки, миски, ложки, вилки, бутылочки и другие аналогичные изделия детские для пищевых </w:t>
            </w:r>
            <w:r w:rsidRPr="00FE3626">
              <w:rPr>
                <w:rFonts w:ascii="Times New Roman" w:eastAsia="Times New Roman" w:hAnsi="Times New Roman" w:cs="Times New Roman"/>
                <w:sz w:val="20"/>
                <w:szCs w:val="20"/>
                <w:lang w:eastAsia="ru-RU"/>
              </w:rPr>
              <w:lastRenderedPageBreak/>
              <w:t>продуктов) из пластмассы, стек-ла, металла, посуда керамическая (фаянсовая, стеклокерамическая, гончарная и майоликовая), посуда одноразовая (из бумаги и кар-тона), заявленные изготовителем как предназначенные для детей старше 3 лет</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 xml:space="preserve">Сертификация </w:t>
            </w:r>
          </w:p>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4С)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3924</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4823</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6912 00</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7010</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7013</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7323</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7418</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7615</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8211</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8215</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30407</w:t>
            </w:r>
          </w:p>
          <w:p w:rsidR="0085662F" w:rsidRPr="00FE3626" w:rsidRDefault="0085662F" w:rsidP="0085662F">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 xml:space="preserve">ГОСТ 28391 </w:t>
            </w:r>
          </w:p>
          <w:p w:rsidR="0085662F" w:rsidRPr="00FE3626" w:rsidRDefault="0085662F" w:rsidP="0085662F">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 xml:space="preserve">ГОСТ 32094 </w:t>
            </w:r>
          </w:p>
          <w:p w:rsidR="0085662F" w:rsidRPr="00FE3626" w:rsidRDefault="0085662F" w:rsidP="0085662F">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 xml:space="preserve">ГОСТ 32092 </w:t>
            </w:r>
          </w:p>
          <w:p w:rsidR="0085662F" w:rsidRPr="00FE3626" w:rsidRDefault="0085662F" w:rsidP="0085662F">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Р 52223</w:t>
            </w:r>
          </w:p>
          <w:p w:rsidR="0085662F" w:rsidRPr="00FE3626" w:rsidRDefault="0085662F" w:rsidP="0085662F">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 xml:space="preserve">ГОСТ 28389 </w:t>
            </w:r>
          </w:p>
          <w:p w:rsidR="0085662F" w:rsidRPr="00FE3626" w:rsidRDefault="0085662F" w:rsidP="0085662F">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 xml:space="preserve">ГОСТ 27002 </w:t>
            </w:r>
          </w:p>
          <w:p w:rsidR="0085662F" w:rsidRPr="00FE3626" w:rsidRDefault="0085662F" w:rsidP="0085662F">
            <w:pPr>
              <w:spacing w:after="0" w:line="240" w:lineRule="auto"/>
              <w:rPr>
                <w:rFonts w:ascii="Times New Roman" w:eastAsia="Calibri" w:hAnsi="Times New Roman" w:cs="Times New Roman"/>
                <w:sz w:val="20"/>
                <w:szCs w:val="20"/>
              </w:rPr>
            </w:pPr>
            <w:r w:rsidRPr="00FE3626">
              <w:rPr>
                <w:rFonts w:ascii="Times New Roman" w:eastAsia="Calibri" w:hAnsi="Times New Roman" w:cs="Times New Roman"/>
                <w:sz w:val="20"/>
                <w:szCs w:val="20"/>
              </w:rPr>
              <w:t>ГОСТ Р 50962</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eastAsia="Calibri" w:hAnsi="Times New Roman" w:cs="Times New Roman"/>
                <w:sz w:val="20"/>
                <w:szCs w:val="20"/>
              </w:rPr>
              <w:t>СТ РК ГОСТ Р 50962</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Коляски детские, комплектующие узлы и детали к ним</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Сертификация </w:t>
            </w:r>
          </w:p>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4С)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8715 00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19245</w:t>
            </w:r>
          </w:p>
          <w:p w:rsidR="0085662F" w:rsidRPr="00FE3626" w:rsidRDefault="0085662F" w:rsidP="0085662F">
            <w:pPr>
              <w:spacing w:after="0" w:line="240" w:lineRule="auto"/>
              <w:rPr>
                <w:rFonts w:ascii="Times New Roman" w:hAnsi="Times New Roman" w:cs="Times New Roman"/>
                <w:sz w:val="20"/>
                <w:szCs w:val="20"/>
              </w:rPr>
            </w:pP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Велосипеды с высотой седла от 435 мм. До 635 мм. Для детей дошкольного возраста, транспортные велосипеды с регулировкой седла на высоту до 635 мм. И более для младших школьников и подростков</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 xml:space="preserve">Сертификация </w:t>
            </w:r>
          </w:p>
          <w:p w:rsidR="0085662F" w:rsidRPr="00FE3626" w:rsidRDefault="0085662F" w:rsidP="0085662F">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4С)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8712 00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7371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28765-90</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31741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29235</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ИСО 8098</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Издательская книжная, журнальная продукция: Детская литература, журналы и продолжающиеся издания детские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4901</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4902</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4903 00 000 0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7.60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3489.1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3489.23</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Школьно-письменные принадлежности: канцелярские товары (ручки, </w:t>
            </w:r>
            <w:r w:rsidRPr="00FE3626">
              <w:rPr>
                <w:rFonts w:ascii="Times New Roman" w:eastAsia="Times New Roman" w:hAnsi="Times New Roman" w:cs="Times New Roman"/>
                <w:sz w:val="20"/>
                <w:szCs w:val="20"/>
                <w:lang w:eastAsia="ru-RU"/>
              </w:rPr>
              <w:lastRenderedPageBreak/>
              <w:t>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 xml:space="preserve">Сертификация </w:t>
            </w:r>
          </w:p>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(1С, 2С, 3С, 4С)</w:t>
            </w:r>
            <w:r w:rsidRPr="00FE3626">
              <w:rPr>
                <w:rFonts w:ascii="Times New Roman" w:eastAsia="Times New Roman" w:hAnsi="Times New Roman" w:cs="Times New Roman"/>
                <w:sz w:val="20"/>
                <w:szCs w:val="20"/>
                <w:lang w:eastAsia="ru-RU"/>
              </w:rPr>
              <w:t>,</w:t>
            </w:r>
          </w:p>
          <w:p w:rsidR="0085662F" w:rsidRPr="00FE3626" w:rsidRDefault="0085662F" w:rsidP="0085662F">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3926 10 000 0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4016 92 000 0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4817 30 000 0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lastRenderedPageBreak/>
              <w:t>4820 10 100 0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4820 10 300 0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4820 10 500 0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4820 10 900 0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4820 20 000 0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4820 30 000 0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4820 40 000 0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4820 50 000 0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4820 90 000 0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4823 90 400 0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8214 10 000 0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9017 80 100 0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9017 20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9603 30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9608</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9609</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ТС 007/2011 «О безопасности продукции, предназначенной для детей и подростков», </w:t>
            </w:r>
            <w:r w:rsidRPr="00FE3626">
              <w:rPr>
                <w:rFonts w:ascii="Times New Roman" w:hAnsi="Times New Roman" w:cs="Times New Roman"/>
                <w:sz w:val="20"/>
                <w:szCs w:val="20"/>
              </w:rPr>
              <w:lastRenderedPageBreak/>
              <w:t>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7.60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3489.1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3489.23</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Кожгалантерейные изделия: Портфели, ранцы ученические, рюкзаки, сумки для детей дошкольного и школьного возраста, перчатки, рукавицы, ремни поясные и изделия мелкой кожгалантереи, заявленные изготовителем как предназначенные для детей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4202</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4203</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6216 00 000 0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6217</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9113</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25871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28631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28754</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28846 (ИСО 4418)</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Одежда и изделия из текстильных материалов и </w:t>
            </w:r>
            <w:r w:rsidRPr="00FE3626">
              <w:rPr>
                <w:rFonts w:ascii="Times New Roman" w:eastAsia="Times New Roman" w:hAnsi="Times New Roman" w:cs="Times New Roman"/>
                <w:sz w:val="20"/>
                <w:szCs w:val="20"/>
                <w:lang w:eastAsia="ru-RU"/>
              </w:rPr>
              <w:lastRenderedPageBreak/>
              <w:t>кожи: изделия на подкладке или без подкладки (пальто, полупальто, плащи, куртки, комбинезоны, полукомбинезоны), костюмы на подкладке, конверты для новорожденных, фартуки, платья, сарафаны, сорочки верхние, блузки, шорты, изделия без подкладки (костюмы, пиджаки, жакеты, жилеты, брюки, юбки), купальные изделия, изделия бельевые (белье нательное, пижамы и корсетные изделия), ползунки, пеленки, распашонки, кофточки, чепчики. Головные уборы 2-го слоя и аналогичные изделия, заявленные изготовителем как предназначенные для детей до и старше 1 года и подростков. Головные уборы (летние) 1-го слоя и аналогичные изделия, заявленные изготовителем как предназначенные для детей до и старше 3 лет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lastRenderedPageBreak/>
              <w:t>4203</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4303</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lastRenderedPageBreak/>
              <w:t>4304</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6201</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6202</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6203</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6204</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6205</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6206</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6207</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6208</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6209</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6210 10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6210 40 000 0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6210 50 000 0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6210 30 000 0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6210 20 000 0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6210 10 980 0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6210 10 100 0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6211 11 000 0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6211 12 000 0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6211 20 000 0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6211 32</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6211 32 310 0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6211 32 410 0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6211 32 420 0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6211 32 900 0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6211 33</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6211 33 310 0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6211 33 410 0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6211 33 420 0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6211 33 900 0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lastRenderedPageBreak/>
              <w:t>6211 39 000 0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6211 42</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6211 42 310 0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6211 42 410 0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6211 42 420 0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6211 42 900 0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6211 43</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6211 43 310 0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6211 43 410 0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6211 43 420 0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6211 43 900 0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6211 49 000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6211 49 000 1</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6211 49 000 9</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6212 10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6212 10 100 0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6212 10 900 0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6212 20 000 0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6212 30 000 0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6212 90 000 0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6505 00 900 0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6504 00 000 0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6505 00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6505 00 100 0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6505 00 300 0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6505 00 900 0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6506</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6506 99 90</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ТС 007/2011 «О безопасности продукции, предназначенной для детей и подростков», </w:t>
            </w:r>
            <w:r w:rsidRPr="00FE3626">
              <w:rPr>
                <w:rFonts w:ascii="Times New Roman" w:hAnsi="Times New Roman" w:cs="Times New Roman"/>
                <w:sz w:val="20"/>
                <w:szCs w:val="20"/>
              </w:rPr>
              <w:lastRenderedPageBreak/>
              <w:t>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25294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ГОСТ 25295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30327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25296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29097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32119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31307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13527</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10581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7779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30386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30332</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31293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1875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936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753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1128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1432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32118</w:t>
            </w:r>
          </w:p>
          <w:p w:rsidR="0085662F" w:rsidRPr="00FE3626" w:rsidRDefault="0085662F" w:rsidP="0085662F">
            <w:pPr>
              <w:spacing w:after="0" w:line="240" w:lineRule="auto"/>
              <w:rPr>
                <w:rFonts w:ascii="Times New Roman" w:hAnsi="Times New Roman" w:cs="Times New Roman"/>
                <w:sz w:val="20"/>
                <w:szCs w:val="20"/>
              </w:rPr>
            </w:pP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Белье постельное и аналогичные изделия, </w:t>
            </w:r>
            <w:r w:rsidRPr="00FE3626">
              <w:rPr>
                <w:rFonts w:ascii="Times New Roman" w:hAnsi="Times New Roman" w:cs="Times New Roman"/>
                <w:sz w:val="20"/>
                <w:szCs w:val="20"/>
              </w:rPr>
              <w:lastRenderedPageBreak/>
              <w:t>заявленные изготовителем как предназначенные для детей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lastRenderedPageBreak/>
              <w:t>6302</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ТР ТС 007/2011 «О безопасности продукции, предназначенной для детей и подростков», </w:t>
            </w:r>
            <w:r w:rsidRPr="00FE3626">
              <w:rPr>
                <w:rFonts w:ascii="Times New Roman" w:hAnsi="Times New Roman" w:cs="Times New Roman"/>
                <w:sz w:val="20"/>
                <w:szCs w:val="20"/>
              </w:rPr>
              <w:lastRenderedPageBreak/>
              <w:t>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31307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ГОСТ 10581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30386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32119</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7779</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Изделия из текстильных материалов, постельные принадлежности: одеяла, подушки, на матрасники, балдахины, валики, мягкие стенки и аналогичные изделия, заявленные изготовителем как предназначенные для детей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6303</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6304</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9404</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9382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27832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30332/ГОСТ Р 50576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30332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936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753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7779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10581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13527</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Одежда и изделия меховые: Пальто, полупальто, куртки, пиджаки, жакеты, жилеты, мешки спальные, конверты для новорожденных, воротники, манжеты, отделки, перчатки, рукавицы, носки, чулки, головные уборы и аналогичные изделия, заявленные изготовителем как предназначенные для детей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 xml:space="preserve">4303 10 </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4303 10 10</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4303 10 90</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4303 90 000 0</w:t>
            </w:r>
          </w:p>
          <w:p w:rsidR="0085662F" w:rsidRPr="00FE3626" w:rsidRDefault="0085662F" w:rsidP="0085662F">
            <w:pPr>
              <w:spacing w:after="0" w:line="240" w:lineRule="auto"/>
              <w:ind w:left="57"/>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6506 99 90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rPr>
              <w:t>6504 00 000 0</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32084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32083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52585</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19878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20176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10325</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Изделия трикотажные: пальто, куртки и аналогичные изделия, </w:t>
            </w:r>
            <w:r w:rsidRPr="00FE3626">
              <w:rPr>
                <w:rFonts w:ascii="Times New Roman" w:hAnsi="Times New Roman" w:cs="Times New Roman"/>
                <w:sz w:val="20"/>
                <w:szCs w:val="20"/>
              </w:rPr>
              <w:lastRenderedPageBreak/>
              <w:t xml:space="preserve">заявленные изготовителем как предназначенные для детей до и старше 1 года и подростков, свитеры, джемперы, жакеты, юбки, брюки, костюмы, рейтузы, полукомбинезоны, комбинезоны, шорты, платья, комплекты, блузки, сорочки верхние, жилеты, пижамы, кальсоны, панталоны, фуфайки, комбинации, купальные изделия, трусы, майки и аналогичные изделия, заявленные изготовителем как предназначенные для детей старше 3 лет и подростков, пеленки, чепчики, ползунки, распашонки, кофточки, фартуки нагрудные, колготки, носки, </w:t>
            </w:r>
            <w:proofErr w:type="spellStart"/>
            <w:r w:rsidRPr="00FE3626">
              <w:rPr>
                <w:rFonts w:ascii="Times New Roman" w:hAnsi="Times New Roman" w:cs="Times New Roman"/>
                <w:sz w:val="20"/>
                <w:szCs w:val="20"/>
              </w:rPr>
              <w:t>получулки</w:t>
            </w:r>
            <w:proofErr w:type="spellEnd"/>
            <w:r w:rsidRPr="00FE3626">
              <w:rPr>
                <w:rFonts w:ascii="Times New Roman" w:hAnsi="Times New Roman" w:cs="Times New Roman"/>
                <w:sz w:val="20"/>
                <w:szCs w:val="20"/>
              </w:rPr>
              <w:t xml:space="preserve">, чулки 1-го слоя и аналогичные изделия, заявленные изготовителем как предназначенные для детей старше 3 лет и подростков, чулки 2-го слоя, перчатки, варежки, платки, </w:t>
            </w:r>
            <w:r w:rsidRPr="00FE3626">
              <w:rPr>
                <w:rFonts w:ascii="Times New Roman" w:hAnsi="Times New Roman" w:cs="Times New Roman"/>
                <w:sz w:val="20"/>
                <w:szCs w:val="20"/>
              </w:rPr>
              <w:lastRenderedPageBreak/>
              <w:t>шарфы, головные уборы (летние) 1-го и 2-го слоя и аналогичные изделия, заявленные изготовителем как предназначенные для детей до 1 года и старше 3 лет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6101</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6102</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6103</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lastRenderedPageBreak/>
              <w:t>6104</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6105</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6106</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6107</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6108</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6109</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6111</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6112</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6114</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6115 21 000 0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6115 22 000 0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6115 29 000 0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6115 30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6115 30 110 0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6115 30 190 0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6115 30 900 0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6115 94 000 0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6115 95 000 0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6115 99 000 0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6115 96 100 0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6115 96</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6115 96 100 0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6115 96 910 0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6115 96 990 0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6116</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6117</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6505 00 900 0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6504</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6505</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ТС 007/2011 «О безопасности продукции, предназначенной для детей и подростков», </w:t>
            </w:r>
            <w:r w:rsidRPr="00FE3626">
              <w:rPr>
                <w:rFonts w:ascii="Times New Roman" w:hAnsi="Times New Roman" w:cs="Times New Roman"/>
                <w:sz w:val="20"/>
                <w:szCs w:val="20"/>
              </w:rPr>
              <w:lastRenderedPageBreak/>
              <w:t>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3897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5007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ГОСТ 5274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8541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31405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31406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31407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31408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31409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31410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1301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33378</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Готовые штучные текстильные изделия: одеяла, шарфы, платки носовые и головные, полотенца, простыни, купальные и аналогичные изделия, заявленные изготовителем как предназначенные для детей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6213</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6214</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6302</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6304</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6301 20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6301 20 900 1</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6301 20 900 9</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6301 20 100 0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6301 30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6301 30 100 0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6301 30 900 0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6301 40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6301 40 100 0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6301 40 900 0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6301 90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6301 90 100 0</w:t>
            </w:r>
          </w:p>
          <w:p w:rsidR="0085662F" w:rsidRPr="00FE3626" w:rsidRDefault="0085662F" w:rsidP="0085662F">
            <w:pPr>
              <w:spacing w:after="0" w:line="240" w:lineRule="auto"/>
              <w:ind w:left="57"/>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6301 90 900 0</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10232</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9382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10524</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33201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10524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11027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27832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11381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11372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872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638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1017</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9441</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Обувь для детей и подростков, кроме спортивной, национальной и ортопедической: сапоги, сапожки, полусапожки, ботинки, полуботинки, </w:t>
            </w:r>
            <w:r w:rsidRPr="00FE3626">
              <w:rPr>
                <w:rFonts w:ascii="Times New Roman" w:hAnsi="Times New Roman" w:cs="Times New Roman"/>
                <w:sz w:val="20"/>
                <w:szCs w:val="20"/>
              </w:rPr>
              <w:lastRenderedPageBreak/>
              <w:t>туфли, сандалеты и другие виды обуви из юфти, хромовых кож, текстильных синтетических и искусственных материалов, резиновые, резинотекстильные и комбинированные, заявленные изготовителем как предназначенные для детей и подростков. Обувь валяная грубошерстная для детей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6401</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6402</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6405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6403 19 000 0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lastRenderedPageBreak/>
              <w:t>6403 12 000 0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6403 20 000 0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6403 51 050 0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6403 51 110 0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6403 51 910 0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6403 59 050 0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6403 59 110 0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6403 59 310 0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6403 59 500 0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6403 91 050 0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6403 59 910 0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6403 91 110 0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6403 91 910 0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6403 99 110 0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6403 99 050 0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6403 99 500 0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6403 99 910 0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6404 11 000 0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6404 19</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6404 19 100 0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6404 20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6404 19 900 0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6404 20 100 0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6404 20 900 0</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6410</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126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18724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1135</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5394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ГОСТ 26165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7296</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1042</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Pr>
          <w:p w:rsidR="0085662F" w:rsidRPr="00FE3626" w:rsidRDefault="0085662F" w:rsidP="0085662F">
            <w:pPr>
              <w:widowControl w:val="0"/>
              <w:autoSpaceDE w:val="0"/>
              <w:autoSpaceDN w:val="0"/>
              <w:adjustRightInd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Изделия трикотажные: пальто, куртки и аналогичные изделия, заявленные изготовителем как предназначенные для детей старше 1 года и </w:t>
            </w:r>
            <w:r w:rsidRPr="00FE3626">
              <w:rPr>
                <w:rFonts w:ascii="Times New Roman" w:hAnsi="Times New Roman" w:cs="Times New Roman"/>
                <w:sz w:val="20"/>
                <w:szCs w:val="20"/>
              </w:rPr>
              <w:lastRenderedPageBreak/>
              <w:t>подростков, головные уборы 2-го слоя и аналогичные изделия, заявленные изготовителем как предназначенные для детей 1 года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6101</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6102</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6103</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6104</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6111</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lastRenderedPageBreak/>
              <w:t>6505 00 900 0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6504</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6505</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3897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5007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5274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8541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31405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ГОСТ 31406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31407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31408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31409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31410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1301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33378</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Pr>
          <w:p w:rsidR="0085662F" w:rsidRPr="00FE3626" w:rsidRDefault="0085662F" w:rsidP="0085662F">
            <w:pPr>
              <w:widowControl w:val="0"/>
              <w:autoSpaceDE w:val="0"/>
              <w:autoSpaceDN w:val="0"/>
              <w:adjustRightInd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Готовые штучные текстильные изделия: одеяла, шарфы, платки носовые и головные, полотенца, простыни, купальные и аналогичные изделия, заявленные изготовителем как предназначенные для детей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6213</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6214</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6302</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6304</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6301 20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6301 20 900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6301 20 900 1</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6301 20 900 9</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6301 20 100 0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6301 30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6301 30 100 0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6301 30 900 0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6301 40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6301 40 100 0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6301 40 900 0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6301 90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6301 90 100 0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6301 90 900 0</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10232</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9382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10524</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33201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10524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11027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27832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11381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11372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872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638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1017</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9441</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pStyle w:val="afff6"/>
              <w:numPr>
                <w:ilvl w:val="0"/>
                <w:numId w:val="3"/>
              </w:numPr>
              <w:spacing w:after="0" w:line="240" w:lineRule="auto"/>
              <w:rPr>
                <w:rFonts w:ascii="Times New Roman" w:hAnsi="Times New Roman" w:cs="Times New Roman"/>
                <w:sz w:val="20"/>
                <w:szCs w:val="20"/>
              </w:rPr>
            </w:pPr>
          </w:p>
        </w:tc>
        <w:tc>
          <w:tcPr>
            <w:tcW w:w="2551" w:type="dxa"/>
          </w:tcPr>
          <w:p w:rsidR="0085662F" w:rsidRPr="00FE3626" w:rsidRDefault="0085662F" w:rsidP="0085662F">
            <w:pPr>
              <w:widowControl w:val="0"/>
              <w:autoSpaceDE w:val="0"/>
              <w:autoSpaceDN w:val="0"/>
              <w:adjustRightInd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Обувь валяная грубошерстная для детей и подростков</w:t>
            </w:r>
          </w:p>
        </w:tc>
        <w:tc>
          <w:tcPr>
            <w:tcW w:w="2443"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Сертификация </w:t>
            </w:r>
          </w:p>
          <w:p w:rsidR="0085662F" w:rsidRPr="00FE3626" w:rsidRDefault="0085662F" w:rsidP="0085662F">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 4С),</w:t>
            </w:r>
          </w:p>
          <w:p w:rsidR="0085662F" w:rsidRPr="00FE3626" w:rsidRDefault="0085662F" w:rsidP="0085662F">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6404 11 000 0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6404 19</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6404 19 100 0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6404 20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6404 19 900 0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lastRenderedPageBreak/>
              <w:t>6404 20 100 0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6404 20 900 0</w:t>
            </w:r>
          </w:p>
        </w:tc>
        <w:tc>
          <w:tcPr>
            <w:tcW w:w="3969"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007/2011 «О безопасности продукции, предназначенной для детей и подростков», утвержден решением Совета ЕЭК от 23.09.2011 №797</w:t>
            </w:r>
          </w:p>
        </w:tc>
        <w:tc>
          <w:tcPr>
            <w:tcW w:w="3657" w:type="dxa"/>
            <w:gridSpan w:val="2"/>
            <w:tcBorders>
              <w:top w:val="single" w:sz="4" w:space="0" w:color="auto"/>
              <w:left w:val="single" w:sz="4" w:space="0" w:color="auto"/>
              <w:bottom w:val="single" w:sz="4" w:space="0" w:color="auto"/>
              <w:right w:val="single" w:sz="4" w:space="0" w:color="auto"/>
            </w:tcBorders>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007/2011;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6410</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126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18724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1135</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ГОСТ 5394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26165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7296</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1042</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15167" w:type="dxa"/>
            <w:gridSpan w:val="8"/>
            <w:tcBorders>
              <w:top w:val="single" w:sz="4" w:space="0" w:color="auto"/>
              <w:left w:val="single" w:sz="4" w:space="0" w:color="auto"/>
              <w:bottom w:val="single" w:sz="4" w:space="0" w:color="auto"/>
              <w:right w:val="single" w:sz="4" w:space="0" w:color="auto"/>
            </w:tcBorders>
          </w:tcPr>
          <w:p w:rsidR="0085662F" w:rsidRPr="00FE3626" w:rsidRDefault="0085662F" w:rsidP="0067376B">
            <w:pPr>
              <w:spacing w:after="0" w:line="240" w:lineRule="auto"/>
              <w:jc w:val="center"/>
              <w:rPr>
                <w:rFonts w:ascii="Times New Roman" w:eastAsia="Times New Roman" w:hAnsi="Times New Roman" w:cs="Times New Roman"/>
                <w:b/>
                <w:sz w:val="20"/>
                <w:szCs w:val="20"/>
                <w:lang w:eastAsia="ru-RU"/>
              </w:rPr>
            </w:pPr>
            <w:r w:rsidRPr="00FE3626">
              <w:rPr>
                <w:rFonts w:ascii="Times New Roman" w:eastAsia="Times New Roman" w:hAnsi="Times New Roman" w:cs="Times New Roman"/>
                <w:b/>
                <w:sz w:val="20"/>
                <w:szCs w:val="20"/>
                <w:lang w:eastAsia="ru-RU"/>
              </w:rPr>
              <w:lastRenderedPageBreak/>
              <w:t xml:space="preserve">А3. </w:t>
            </w:r>
            <w:r w:rsidRPr="00FE3626">
              <w:rPr>
                <w:sz w:val="20"/>
                <w:szCs w:val="20"/>
              </w:rPr>
              <w:t xml:space="preserve"> </w:t>
            </w:r>
            <w:r w:rsidRPr="00FE3626">
              <w:rPr>
                <w:rFonts w:ascii="Times New Roman" w:eastAsia="Times New Roman" w:hAnsi="Times New Roman" w:cs="Times New Roman"/>
                <w:b/>
                <w:sz w:val="20"/>
                <w:szCs w:val="20"/>
                <w:lang w:eastAsia="ru-RU"/>
              </w:rPr>
              <w:t>Обязательная сертификация продукции требованиям Технического регламента Таможенного союза «О безопасности игрушек»</w:t>
            </w:r>
          </w:p>
          <w:p w:rsidR="0085662F" w:rsidRPr="00FE3626" w:rsidRDefault="0085662F" w:rsidP="0067376B">
            <w:pPr>
              <w:spacing w:after="0" w:line="240" w:lineRule="auto"/>
              <w:jc w:val="center"/>
              <w:rPr>
                <w:rFonts w:ascii="Times New Roman" w:eastAsia="Calibri" w:hAnsi="Times New Roman" w:cs="Times New Roman"/>
                <w:sz w:val="20"/>
                <w:szCs w:val="20"/>
                <w:shd w:val="clear" w:color="auto" w:fill="FFFFFF"/>
                <w:lang w:eastAsia="x-none"/>
              </w:rPr>
            </w:pPr>
            <w:r w:rsidRPr="00FE3626">
              <w:rPr>
                <w:rFonts w:ascii="Times New Roman" w:eastAsia="Times New Roman" w:hAnsi="Times New Roman" w:cs="Times New Roman"/>
                <w:b/>
                <w:sz w:val="20"/>
                <w:szCs w:val="20"/>
                <w:lang w:eastAsia="ru-RU"/>
              </w:rPr>
              <w:t>(ТР ТС 008/2011)</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15167" w:type="dxa"/>
            <w:gridSpan w:val="8"/>
            <w:tcBorders>
              <w:top w:val="single" w:sz="4" w:space="0" w:color="auto"/>
              <w:left w:val="single" w:sz="4" w:space="0" w:color="auto"/>
              <w:bottom w:val="single" w:sz="4" w:space="0" w:color="auto"/>
              <w:right w:val="single" w:sz="4" w:space="0" w:color="auto"/>
            </w:tcBorders>
          </w:tcPr>
          <w:p w:rsidR="0085662F" w:rsidRPr="0067376B" w:rsidRDefault="0085662F" w:rsidP="000E1175">
            <w:pPr>
              <w:spacing w:after="0" w:line="240" w:lineRule="auto"/>
              <w:rPr>
                <w:rFonts w:ascii="Times New Roman" w:eastAsia="Times New Roman" w:hAnsi="Times New Roman" w:cs="Times New Roman"/>
                <w:b/>
                <w:sz w:val="20"/>
                <w:szCs w:val="20"/>
                <w:lang w:eastAsia="ru-RU"/>
              </w:rPr>
            </w:pPr>
            <w:r w:rsidRPr="0067376B">
              <w:rPr>
                <w:rFonts w:ascii="Times New Roman" w:eastAsia="Times New Roman" w:hAnsi="Times New Roman" w:cs="Times New Roman"/>
                <w:b/>
                <w:sz w:val="20"/>
                <w:szCs w:val="20"/>
                <w:lang w:eastAsia="ru-RU"/>
              </w:rPr>
              <w:t>Игрушки, предназначенные для детей в возрасте до 14 лет, в том числе:</w:t>
            </w:r>
          </w:p>
        </w:tc>
      </w:tr>
      <w:tr w:rsidR="0085662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85662F" w:rsidRPr="001014D8" w:rsidRDefault="0085662F" w:rsidP="00E81322">
            <w:pPr>
              <w:pStyle w:val="afff6"/>
              <w:numPr>
                <w:ilvl w:val="0"/>
                <w:numId w:val="27"/>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right w:val="single" w:sz="6" w:space="0" w:color="auto"/>
            </w:tcBorders>
            <w:shd w:val="clear" w:color="auto" w:fill="FFFFFF"/>
          </w:tcPr>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Пасты для лепки, включая пластилин для детской лепки, за исключением: "зубоврачебного воска" или составов для получения слепков зубов, расфасованных в наборы, в упаковки для розничной продажи или в виде плиток, в форме подков, в брусках или аналогичных формах; составов для зубоврачебных целей прочих на основе гипса</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(кальцинированного гипса или сульфата кальция)</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Игрушки, несущие массу ребенка, в том числе трехколесные велосипеды, самокаты, педальные автомобили, ходунки и </w:t>
            </w:r>
            <w:r w:rsidRPr="00FE3626">
              <w:rPr>
                <w:rFonts w:ascii="Times New Roman" w:eastAsia="Times New Roman" w:hAnsi="Times New Roman" w:cs="Times New Roman"/>
                <w:sz w:val="20"/>
                <w:szCs w:val="20"/>
                <w:lang w:eastAsia="ru-RU"/>
              </w:rPr>
              <w:lastRenderedPageBreak/>
              <w:t>аналогичные игрушки на колесах; коляски для кукол</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Куклы, изображающие только людей, их части и принадлежности </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Поезда электрические, включая рельсы, светофоры и их прочие принадлежности, наборы элементов для сборки моделей в уменьшенном размере («в масштабе»)</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Наборы конструкторские и игрушки для конструирования прочие </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Игрушки, изображающие животных или других существ, кроме людей </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Инструменты и устройства музыкальные игрушечные </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Головоломки</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Игрушки в наборах или комплектах прочие</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Игрушки и модели, имеющие встроенный двигатель, прочие </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Игрушки прочие</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Мячи детские</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 xml:space="preserve">Электронные игры </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Наборы электрических гоночных автомобилей для соревновательных игр</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Игрушки электрические, товары для развлечений, настольные или комнатные игры</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Изделия для праздников, карнавалов или прочие изделия для увеселения, включая предметы для показа фокусов и шуток</w:t>
            </w:r>
            <w:r w:rsidRPr="00FE3626">
              <w:rPr>
                <w:sz w:val="20"/>
                <w:szCs w:val="20"/>
              </w:rPr>
              <w:t xml:space="preserve"> </w:t>
            </w:r>
            <w:r w:rsidRPr="00FE3626">
              <w:rPr>
                <w:rFonts w:ascii="Times New Roman" w:eastAsia="Times New Roman" w:hAnsi="Times New Roman" w:cs="Times New Roman"/>
                <w:sz w:val="20"/>
                <w:szCs w:val="20"/>
                <w:lang w:eastAsia="ru-RU"/>
              </w:rPr>
              <w:t>за исключением продукции (изделий) из стекла для новогодних и рождественских праздников</w:t>
            </w: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p>
          <w:p w:rsidR="0085662F" w:rsidRPr="00FE3626" w:rsidRDefault="0085662F" w:rsidP="0085662F">
            <w:pPr>
              <w:spacing w:after="0" w:line="240" w:lineRule="auto"/>
              <w:ind w:right="-41"/>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Бассейны для детей</w:t>
            </w:r>
          </w:p>
          <w:p w:rsidR="0085662F" w:rsidRPr="00FE3626" w:rsidRDefault="0085662F" w:rsidP="0085662F">
            <w:pPr>
              <w:spacing w:after="0" w:line="240" w:lineRule="auto"/>
              <w:ind w:right="-41"/>
              <w:rPr>
                <w:rFonts w:ascii="Times New Roman" w:hAnsi="Times New Roman" w:cs="Times New Roman"/>
                <w:sz w:val="20"/>
                <w:szCs w:val="20"/>
                <w:lang w:eastAsia="ar-SA"/>
              </w:rPr>
            </w:pPr>
          </w:p>
          <w:p w:rsidR="0085662F" w:rsidRPr="00FE3626" w:rsidRDefault="0085662F" w:rsidP="0085662F">
            <w:pPr>
              <w:spacing w:after="0" w:line="240" w:lineRule="auto"/>
              <w:ind w:right="-41"/>
              <w:rPr>
                <w:rFonts w:ascii="Times New Roman" w:hAnsi="Times New Roman" w:cs="Times New Roman"/>
                <w:sz w:val="20"/>
                <w:szCs w:val="20"/>
                <w:lang w:eastAsia="ar-SA"/>
              </w:rPr>
            </w:pPr>
            <w:r w:rsidRPr="00FE3626">
              <w:rPr>
                <w:rFonts w:ascii="Times New Roman" w:hAnsi="Times New Roman" w:cs="Times New Roman"/>
                <w:sz w:val="20"/>
                <w:szCs w:val="20"/>
                <w:lang w:eastAsia="ar-SA"/>
              </w:rPr>
              <w:t>Краски, краски, наносимые пальцами, гуашь и другие аналогичные изделия</w:t>
            </w:r>
            <w:r w:rsidRPr="00FE3626">
              <w:rPr>
                <w:sz w:val="20"/>
                <w:szCs w:val="20"/>
              </w:rPr>
              <w:t xml:space="preserve"> </w:t>
            </w:r>
            <w:r w:rsidRPr="00FE3626">
              <w:rPr>
                <w:rFonts w:ascii="Times New Roman" w:hAnsi="Times New Roman" w:cs="Times New Roman"/>
                <w:sz w:val="20"/>
                <w:szCs w:val="20"/>
                <w:lang w:eastAsia="ar-SA"/>
              </w:rPr>
              <w:t>за исключением продукции (изделий), не являющейся игрушкой и не содержащей указания на минимальный возраст ребенка, для которого предназначена игрушка, или пиктограмму, обозначающую возраст ребенка, в маркировке</w:t>
            </w:r>
          </w:p>
        </w:tc>
        <w:tc>
          <w:tcPr>
            <w:tcW w:w="2443" w:type="dxa"/>
            <w:tcBorders>
              <w:top w:val="single" w:sz="6" w:space="0" w:color="auto"/>
              <w:left w:val="single" w:sz="6" w:space="0" w:color="auto"/>
              <w:right w:val="single" w:sz="6" w:space="0" w:color="auto"/>
            </w:tcBorders>
            <w:shd w:val="clear" w:color="auto" w:fill="FFFFFF"/>
          </w:tcPr>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lastRenderedPageBreak/>
              <w:t>Сертификация</w:t>
            </w:r>
          </w:p>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(1С, 2С, 3С)</w:t>
            </w:r>
          </w:p>
          <w:p w:rsidR="0085662F" w:rsidRPr="00FE3626" w:rsidRDefault="0085662F" w:rsidP="0085662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right w:val="single" w:sz="6" w:space="0" w:color="auto"/>
            </w:tcBorders>
            <w:shd w:val="clear" w:color="auto" w:fill="FFFFFF"/>
          </w:tcPr>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3407 00 000 0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9403 70 000 2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9403 70 000 3</w:t>
            </w:r>
          </w:p>
          <w:p w:rsidR="0085662F" w:rsidRPr="00FE3626" w:rsidRDefault="0085662F" w:rsidP="0085662F">
            <w:pPr>
              <w:spacing w:after="0" w:line="240" w:lineRule="auto"/>
              <w:jc w:val="center"/>
              <w:rPr>
                <w:rFonts w:ascii="Times New Roman" w:eastAsia="Calibri" w:hAnsi="Times New Roman" w:cs="Times New Roman"/>
                <w:sz w:val="20"/>
                <w:szCs w:val="20"/>
                <w:lang w:val="en-US" w:eastAsia="ru-RU"/>
              </w:rPr>
            </w:pPr>
            <w:r w:rsidRPr="00FE3626">
              <w:rPr>
                <w:rFonts w:ascii="Times New Roman" w:eastAsia="Calibri" w:hAnsi="Times New Roman" w:cs="Times New Roman"/>
                <w:sz w:val="20"/>
                <w:szCs w:val="20"/>
                <w:lang w:eastAsia="ru-RU"/>
              </w:rPr>
              <w:t xml:space="preserve">9503 00 100 </w:t>
            </w:r>
            <w:r w:rsidRPr="00FE3626">
              <w:rPr>
                <w:rFonts w:ascii="Times New Roman" w:eastAsia="Calibri" w:hAnsi="Times New Roman" w:cs="Times New Roman"/>
                <w:sz w:val="20"/>
                <w:szCs w:val="20"/>
                <w:lang w:val="en-US" w:eastAsia="ru-RU"/>
              </w:rPr>
              <w:t>9</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9503 00 210 0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9503 00 290 0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9503 00 300 0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9503 00 350 0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9503 00 390 0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9503 00 410 0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9503 00 490 0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9503 00 550 0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9503 00 610 0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9503 00 690 0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9503 00 700 0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9503 00 750 0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9503 00 790 0</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9503 00 810 0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9503 00 850 0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9503 00 950 0 </w:t>
            </w:r>
          </w:p>
          <w:p w:rsidR="0085662F" w:rsidRPr="00FE3626" w:rsidRDefault="0085662F" w:rsidP="0085662F">
            <w:pPr>
              <w:spacing w:after="0" w:line="240" w:lineRule="auto"/>
              <w:jc w:val="center"/>
              <w:rPr>
                <w:rFonts w:ascii="Times New Roman" w:eastAsia="Calibri" w:hAnsi="Times New Roman" w:cs="Times New Roman"/>
                <w:sz w:val="20"/>
                <w:szCs w:val="20"/>
                <w:lang w:val="en-US" w:eastAsia="ru-RU"/>
              </w:rPr>
            </w:pPr>
            <w:r w:rsidRPr="00FE3626">
              <w:rPr>
                <w:rFonts w:ascii="Times New Roman" w:eastAsia="Calibri" w:hAnsi="Times New Roman" w:cs="Times New Roman"/>
                <w:sz w:val="20"/>
                <w:szCs w:val="20"/>
                <w:lang w:eastAsia="ru-RU"/>
              </w:rPr>
              <w:t xml:space="preserve">9503 00 990 </w:t>
            </w:r>
            <w:r w:rsidRPr="00FE3626">
              <w:rPr>
                <w:rFonts w:ascii="Times New Roman" w:eastAsia="Calibri" w:hAnsi="Times New Roman" w:cs="Times New Roman"/>
                <w:sz w:val="20"/>
                <w:szCs w:val="20"/>
                <w:lang w:val="en-US" w:eastAsia="ru-RU"/>
              </w:rPr>
              <w:t>9</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9503 00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9504 50 000 2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lastRenderedPageBreak/>
              <w:t xml:space="preserve">9504 90 100 0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9504 50 000 9</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 xml:space="preserve">9504 90 800 9 </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9505</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9506</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sz w:val="20"/>
                <w:szCs w:val="20"/>
                <w:lang w:eastAsia="ru-RU"/>
              </w:rPr>
              <w:t>3213</w:t>
            </w: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p>
          <w:p w:rsidR="0085662F" w:rsidRPr="00FE3626" w:rsidRDefault="0085662F" w:rsidP="0085662F">
            <w:pPr>
              <w:spacing w:after="0" w:line="240" w:lineRule="auto"/>
              <w:jc w:val="center"/>
              <w:rPr>
                <w:rFonts w:ascii="Times New Roman" w:eastAsia="Calibri" w:hAnsi="Times New Roman" w:cs="Times New Roman"/>
                <w:sz w:val="20"/>
                <w:szCs w:val="20"/>
                <w:lang w:eastAsia="ru-RU"/>
              </w:rPr>
            </w:pPr>
          </w:p>
        </w:tc>
        <w:tc>
          <w:tcPr>
            <w:tcW w:w="3969" w:type="dxa"/>
            <w:gridSpan w:val="2"/>
            <w:tcBorders>
              <w:top w:val="single" w:sz="6" w:space="0" w:color="auto"/>
              <w:left w:val="single" w:sz="6" w:space="0" w:color="auto"/>
              <w:right w:val="single" w:sz="6" w:space="0" w:color="auto"/>
            </w:tcBorders>
            <w:shd w:val="clear" w:color="auto" w:fill="FFFFFF"/>
          </w:tcPr>
          <w:p w:rsidR="0085662F" w:rsidRPr="00FE3626" w:rsidRDefault="0085662F" w:rsidP="000E1175">
            <w:pPr>
              <w:autoSpaceDE w:val="0"/>
              <w:autoSpaceDN w:val="0"/>
              <w:adjustRightInd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Таможенного союза «О безопасности игрушек» (ТР ТС 008/2011)</w:t>
            </w:r>
          </w:p>
          <w:p w:rsidR="0085662F" w:rsidRPr="00FE3626" w:rsidRDefault="0085662F" w:rsidP="000E1175">
            <w:pPr>
              <w:autoSpaceDE w:val="0"/>
              <w:autoSpaceDN w:val="0"/>
              <w:adjustRightInd w:val="0"/>
              <w:spacing w:after="0" w:line="240" w:lineRule="auto"/>
              <w:rPr>
                <w:rFonts w:ascii="Times New Roman" w:eastAsia="Times New Roman" w:hAnsi="Times New Roman" w:cs="Times New Roman"/>
                <w:sz w:val="20"/>
                <w:szCs w:val="20"/>
                <w:lang w:eastAsia="ru-RU"/>
              </w:rPr>
            </w:pPr>
            <w:r w:rsidRPr="00FE3626">
              <w:rPr>
                <w:rFonts w:ascii="Times New Roman" w:eastAsia="Times New Roman" w:hAnsi="Times New Roman" w:cs="Times New Roman"/>
                <w:sz w:val="20"/>
                <w:szCs w:val="20"/>
                <w:lang w:eastAsia="ru-RU"/>
              </w:rPr>
              <w:t>утвержден решением Совета ЕЭК от 23.09.2011 №798</w:t>
            </w:r>
          </w:p>
          <w:p w:rsidR="0085662F" w:rsidRPr="00FE3626" w:rsidRDefault="0085662F" w:rsidP="000E117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57" w:type="dxa"/>
            <w:gridSpan w:val="2"/>
            <w:tcBorders>
              <w:top w:val="single" w:sz="6" w:space="0" w:color="auto"/>
              <w:left w:val="single" w:sz="6" w:space="0" w:color="auto"/>
              <w:right w:val="single" w:sz="6" w:space="0" w:color="auto"/>
            </w:tcBorders>
            <w:shd w:val="clear" w:color="auto" w:fill="FFFFFF"/>
          </w:tcPr>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008/2011;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34446-2018</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25779-90 </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ИСО 8124-3-2014</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ИСО 8124-2-2014</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71-1-2014</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71-14-2018</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71-4-2014</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71-5-2014</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71-5-2018</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71-13-2018</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71-7-2014</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62115-2014</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60825-1-2013</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IEC 60825-1-2011</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1087-97</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53906-2010</w:t>
            </w:r>
          </w:p>
          <w:p w:rsidR="0085662F" w:rsidRPr="00FE3626" w:rsidRDefault="0085662F" w:rsidP="0085662F">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 РК ИСО 8124-3-2008</w:t>
            </w:r>
          </w:p>
        </w:tc>
      </w:tr>
      <w:tr w:rsidR="0085662F"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15167" w:type="dxa"/>
            <w:gridSpan w:val="8"/>
            <w:tcBorders>
              <w:top w:val="single" w:sz="6" w:space="0" w:color="auto"/>
              <w:left w:val="single" w:sz="6" w:space="0" w:color="auto"/>
              <w:bottom w:val="single" w:sz="6" w:space="0" w:color="auto"/>
              <w:right w:val="single" w:sz="6" w:space="0" w:color="auto"/>
            </w:tcBorders>
            <w:shd w:val="clear" w:color="auto" w:fill="FFFFFF"/>
          </w:tcPr>
          <w:p w:rsidR="0085662F" w:rsidRPr="00FE3626" w:rsidRDefault="0085662F" w:rsidP="0067376B">
            <w:pPr>
              <w:spacing w:after="0" w:line="240" w:lineRule="auto"/>
              <w:jc w:val="center"/>
              <w:rPr>
                <w:rFonts w:ascii="Times New Roman" w:eastAsia="Times New Roman" w:hAnsi="Times New Roman" w:cs="Times New Roman"/>
                <w:b/>
                <w:sz w:val="20"/>
                <w:szCs w:val="20"/>
                <w:lang w:eastAsia="ru-RU"/>
              </w:rPr>
            </w:pPr>
            <w:r w:rsidRPr="00FE3626">
              <w:rPr>
                <w:rFonts w:ascii="Times New Roman" w:eastAsia="Times New Roman" w:hAnsi="Times New Roman" w:cs="Times New Roman"/>
                <w:b/>
                <w:sz w:val="20"/>
                <w:szCs w:val="20"/>
                <w:lang w:eastAsia="ru-RU"/>
              </w:rPr>
              <w:lastRenderedPageBreak/>
              <w:t>А4. Обязательная сертификация продукции требованиям Технического регламента Таможенного союза «О безопасности машин и оборудования»</w:t>
            </w:r>
          </w:p>
          <w:p w:rsidR="0085662F" w:rsidRPr="00FE3626" w:rsidRDefault="0085662F" w:rsidP="0067376B">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b/>
                <w:sz w:val="20"/>
                <w:szCs w:val="20"/>
                <w:lang w:eastAsia="ru-RU"/>
              </w:rPr>
              <w:t>(ТР ТС 010/2011)</w:t>
            </w:r>
          </w:p>
        </w:tc>
      </w:tr>
      <w:tr w:rsidR="001F4E1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Станки деревообрабатывающие бытовые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1F4E1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1F4E12" w:rsidRPr="00FE3626" w:rsidRDefault="001F4E12" w:rsidP="001F4E1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p w:rsidR="001F4E12" w:rsidRPr="00FE3626" w:rsidRDefault="001F4E12" w:rsidP="001F4E12">
            <w:pPr>
              <w:spacing w:after="0" w:line="240" w:lineRule="auto"/>
              <w:ind w:left="57"/>
              <w:jc w:val="center"/>
              <w:rPr>
                <w:rFonts w:ascii="Times New Roman" w:hAnsi="Times New Roman" w:cs="Times New Roman"/>
                <w:sz w:val="20"/>
                <w:szCs w:val="20"/>
              </w:rPr>
            </w:pPr>
          </w:p>
          <w:p w:rsidR="001F4E12" w:rsidRPr="00FE3626" w:rsidRDefault="001F4E12" w:rsidP="001F4E12">
            <w:pPr>
              <w:spacing w:after="0" w:line="240" w:lineRule="auto"/>
              <w:ind w:left="57"/>
              <w:jc w:val="center"/>
              <w:rPr>
                <w:rFonts w:ascii="Times New Roman" w:hAnsi="Times New Roman" w:cs="Times New Roman"/>
                <w:sz w:val="20"/>
                <w:szCs w:val="20"/>
              </w:rPr>
            </w:pP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1F4E12">
            <w:pPr>
              <w:autoSpaceDE w:val="0"/>
              <w:autoSpaceDN w:val="0"/>
              <w:adjustRightInd w:val="0"/>
              <w:spacing w:after="0" w:line="240" w:lineRule="auto"/>
              <w:rPr>
                <w:rFonts w:ascii="Times New Roman" w:eastAsia="Calibri" w:hAnsi="Times New Roman" w:cs="Times New Roman"/>
                <w:sz w:val="20"/>
                <w:szCs w:val="20"/>
              </w:rPr>
            </w:pPr>
            <w:r w:rsidRPr="00FE3626">
              <w:rPr>
                <w:rFonts w:ascii="Times New Roman" w:hAnsi="Times New Roman" w:cs="Times New Roman"/>
                <w:sz w:val="20"/>
                <w:szCs w:val="20"/>
              </w:rPr>
              <w:t>из 8465</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6"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61029-1-2012</w:t>
            </w:r>
          </w:p>
          <w:p w:rsidR="001F4E12" w:rsidRPr="00FE3626" w:rsidRDefault="001F4E12" w:rsidP="001F4E12">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ГОСТ З1206-2012</w:t>
            </w:r>
          </w:p>
        </w:tc>
      </w:tr>
      <w:tr w:rsidR="001F4E1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Снегоболотоходы, снегоходы и прицепы к ним</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1F4E1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1F4E12" w:rsidRPr="00FE3626" w:rsidRDefault="001F4E12" w:rsidP="001F4E1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из 8702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из 8703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из 8704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из 8716 39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из 8716 40 000 0</w:t>
            </w:r>
          </w:p>
          <w:p w:rsidR="001F4E12" w:rsidRPr="00FE3626" w:rsidRDefault="001F4E12" w:rsidP="001F4E12">
            <w:pPr>
              <w:spacing w:after="0" w:line="240" w:lineRule="auto"/>
              <w:ind w:left="57"/>
              <w:rPr>
                <w:rFonts w:ascii="Times New Roman" w:hAnsi="Times New Roman" w:cs="Times New Roman"/>
                <w:sz w:val="20"/>
                <w:szCs w:val="20"/>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spacing w:after="0" w:line="240" w:lineRule="auto"/>
              <w:ind w:right="-57"/>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32571-2013 (EN 15997:2011)</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34065-2017</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34066-2017</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34095-2017</w:t>
            </w:r>
          </w:p>
          <w:p w:rsidR="001F4E12" w:rsidRPr="00FE3626" w:rsidRDefault="001F4E12" w:rsidP="001F4E12">
            <w:pPr>
              <w:spacing w:after="0" w:line="240" w:lineRule="auto"/>
              <w:rPr>
                <w:rFonts w:ascii="Times New Roman" w:hAnsi="Times New Roman" w:cs="Times New Roman"/>
                <w:sz w:val="20"/>
                <w:szCs w:val="20"/>
              </w:rPr>
            </w:pPr>
          </w:p>
        </w:tc>
      </w:tr>
      <w:tr w:rsidR="001F4E1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hAnsi="Times New Roman" w:cs="Times New Roman"/>
                <w:sz w:val="20"/>
                <w:szCs w:val="20"/>
              </w:rPr>
              <w:t xml:space="preserve">Оборудование гаражное для автотранспортных средств и </w:t>
            </w:r>
            <w:r w:rsidRPr="00FE3626">
              <w:rPr>
                <w:rFonts w:ascii="Times New Roman" w:hAnsi="Times New Roman" w:cs="Times New Roman"/>
                <w:sz w:val="20"/>
                <w:szCs w:val="20"/>
              </w:rPr>
              <w:lastRenderedPageBreak/>
              <w:t>прицепов</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из 8413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8414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из 8425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8428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8467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8479 89 970 7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9026 20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9027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из 9031</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EN 1493-2016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28989-91 (ИСО 3719-82)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31321-2006 (ИСО 7475:2002)</w:t>
            </w:r>
          </w:p>
          <w:p w:rsidR="001F4E12" w:rsidRPr="00FE3626" w:rsidRDefault="001F4E12" w:rsidP="001F4E12">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3</w:t>
            </w:r>
            <w:r w:rsidRPr="00FE3626">
              <w:rPr>
                <w:rFonts w:ascii="Times New Roman" w:hAnsi="Times New Roman" w:cs="Times New Roman"/>
                <w:sz w:val="20"/>
                <w:szCs w:val="20"/>
              </w:rPr>
              <w:t>1489-2012</w:t>
            </w:r>
          </w:p>
          <w:p w:rsidR="001F4E12" w:rsidRPr="00FE3626" w:rsidRDefault="001F4E12" w:rsidP="001F4E12">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СТБ EN 1494-2015</w:t>
            </w:r>
          </w:p>
          <w:p w:rsidR="001F4E12" w:rsidRPr="00FE3626" w:rsidRDefault="001F4E12" w:rsidP="001F4E12">
            <w:pPr>
              <w:spacing w:after="0" w:line="240" w:lineRule="auto"/>
              <w:rPr>
                <w:rFonts w:ascii="Times New Roman" w:hAnsi="Times New Roman" w:cs="Times New Roman"/>
                <w:sz w:val="20"/>
                <w:szCs w:val="20"/>
              </w:rPr>
            </w:pPr>
          </w:p>
        </w:tc>
      </w:tr>
      <w:tr w:rsidR="001F4E1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Машины сельскохозяйственные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8424 41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из 8424 49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8424 82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8427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8428 90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8429 51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8432 10 000 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8432 21 000 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8432 29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8432 31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8432 39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8432 41 000 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8432 42 000 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8432 80 000 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8433 20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8433 30 000 0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8433 40 000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8433 51 000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8433 52 000 0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8433 53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8433 59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8433 60 000 0 </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 8437 </w:t>
            </w:r>
          </w:p>
          <w:p w:rsidR="001F4E12" w:rsidRPr="00FE3626" w:rsidRDefault="001F4E12" w:rsidP="001F4E12">
            <w:pPr>
              <w:spacing w:after="0" w:line="240" w:lineRule="auto"/>
              <w:rPr>
                <w:rFonts w:ascii="Times New Roman" w:hAnsi="Times New Roman" w:cs="Times New Roman"/>
                <w:snapToGrid w:val="0"/>
                <w:sz w:val="20"/>
                <w:szCs w:val="20"/>
              </w:rPr>
            </w:pPr>
            <w:r w:rsidRPr="00FE3626">
              <w:rPr>
                <w:rFonts w:ascii="Times New Roman" w:hAnsi="Times New Roman" w:cs="Times New Roman"/>
                <w:sz w:val="20"/>
                <w:szCs w:val="20"/>
              </w:rPr>
              <w:lastRenderedPageBreak/>
              <w:t>из 8716 20 000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4254-1-2013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ИСО 4254-2-2002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color w:val="000000"/>
                <w:sz w:val="20"/>
                <w:szCs w:val="20"/>
                <w:shd w:val="clear" w:color="auto" w:fill="FFFFFF"/>
              </w:rPr>
              <w:t>СТ РК ИСО 4254-5-2011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4254-6-2012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ИСО 4254-7-2011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4254-8-2013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4254-9-2013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9261-2016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ИСО 7749-1-2004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690-2016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707-2018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1853-2012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12525-2012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12965-2012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13118-2012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13140-2012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15811-2016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16590-1-2018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ЕН 708-2004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12.2.019-2015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6939-93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10000-2017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23982-85</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lastRenderedPageBreak/>
              <w:t>ГОСТ 32617-2014 (EN 909:1998+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А 1:2009, EN 908:1999+Al :2009)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33738-2016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4254-7-2012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1679-2006</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53489-2009</w:t>
            </w:r>
          </w:p>
        </w:tc>
      </w:tr>
      <w:tr w:rsidR="001F4E12"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Средства малой механизации садово-огородного и лесохозяйственного применения механизированные, в том числе электрические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pStyle w:val="af8"/>
              <w:keepNext/>
              <w:spacing w:line="256" w:lineRule="auto"/>
              <w:ind w:left="57"/>
              <w:jc w:val="center"/>
              <w:rPr>
                <w:rFonts w:ascii="Times New Roman" w:hAnsi="Times New Roman"/>
                <w:lang w:eastAsia="en-US"/>
              </w:rPr>
            </w:pPr>
          </w:p>
          <w:p w:rsidR="001F4E12" w:rsidRPr="00FE3626" w:rsidRDefault="001F4E12" w:rsidP="001F4E12">
            <w:pPr>
              <w:pStyle w:val="af8"/>
              <w:keepNext/>
              <w:spacing w:line="256" w:lineRule="auto"/>
              <w:ind w:left="57"/>
              <w:jc w:val="center"/>
              <w:rPr>
                <w:rFonts w:ascii="Times New Roman" w:hAnsi="Times New Roman"/>
                <w:lang w:eastAsia="en-US"/>
              </w:rPr>
            </w:pPr>
          </w:p>
          <w:p w:rsidR="001F4E12" w:rsidRPr="00FE3626" w:rsidRDefault="001F4E12" w:rsidP="001F4E12">
            <w:pPr>
              <w:pStyle w:val="af8"/>
              <w:keepNext/>
              <w:spacing w:line="256" w:lineRule="auto"/>
              <w:ind w:left="57"/>
              <w:jc w:val="center"/>
              <w:rPr>
                <w:rFonts w:ascii="Times New Roman" w:hAnsi="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8432 10 000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8432 21 000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8432 29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8432 31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8432 39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8432 41 000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8432 42 000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8432 80 000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8433 11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8433 19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8433 20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8467 29 800 0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8467 29 850 9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8467 89 000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из 8701 10 000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из 8701 91</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IS0 5395-1-2016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IS0 5395-2-2016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5395-3-2016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ИСО 11449-2002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709-2016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786-2016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13683-2018</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EC 60335-2-77-2011</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 xml:space="preserve">ЕС 60335-2-91-2016               </w:t>
            </w:r>
          </w:p>
          <w:p w:rsidR="001F4E12" w:rsidRPr="00FE3626" w:rsidRDefault="001F4E12" w:rsidP="001F4E12">
            <w:pPr>
              <w:spacing w:after="0" w:line="216" w:lineRule="auto"/>
              <w:rPr>
                <w:rFonts w:ascii="Times New Roman" w:hAnsi="Times New Roman" w:cs="Times New Roman"/>
                <w:sz w:val="20"/>
                <w:szCs w:val="20"/>
              </w:rPr>
            </w:pPr>
            <w:r w:rsidRPr="00FE3626">
              <w:rPr>
                <w:rFonts w:ascii="Times New Roman" w:hAnsi="Times New Roman" w:cs="Times New Roman"/>
                <w:sz w:val="20"/>
                <w:szCs w:val="20"/>
              </w:rPr>
              <w:t>ГОСТ МЭК 60335-2- 92-2004</w:t>
            </w:r>
          </w:p>
          <w:p w:rsidR="001F4E12" w:rsidRPr="00FE3626" w:rsidRDefault="001F4E12" w:rsidP="001F4E12">
            <w:pPr>
              <w:spacing w:after="0" w:line="216" w:lineRule="auto"/>
              <w:rPr>
                <w:rFonts w:ascii="Times New Roman" w:hAnsi="Times New Roman" w:cs="Times New Roman"/>
                <w:sz w:val="20"/>
                <w:szCs w:val="20"/>
              </w:rPr>
            </w:pPr>
            <w:r w:rsidRPr="00FE3626">
              <w:rPr>
                <w:rFonts w:ascii="Times New Roman" w:hAnsi="Times New Roman" w:cs="Times New Roman"/>
                <w:sz w:val="20"/>
                <w:szCs w:val="20"/>
              </w:rPr>
              <w:t>ГОСТ IEC 60335-2-100-2016</w:t>
            </w:r>
          </w:p>
          <w:p w:rsidR="001F4E12" w:rsidRPr="00FE3626" w:rsidRDefault="001F4E12" w:rsidP="001F4E12">
            <w:pPr>
              <w:spacing w:after="0" w:line="216" w:lineRule="auto"/>
              <w:ind w:right="35"/>
              <w:rPr>
                <w:rFonts w:ascii="Times New Roman" w:hAnsi="Times New Roman" w:cs="Times New Roman"/>
                <w:sz w:val="20"/>
                <w:szCs w:val="20"/>
              </w:rPr>
            </w:pPr>
            <w:r w:rsidRPr="00FE3626">
              <w:rPr>
                <w:rFonts w:ascii="Times New Roman" w:hAnsi="Times New Roman" w:cs="Times New Roman"/>
                <w:sz w:val="20"/>
                <w:szCs w:val="20"/>
              </w:rPr>
              <w:t>ГОСТ ТЕС 60335-2-107-2015</w:t>
            </w:r>
          </w:p>
          <w:p w:rsidR="001F4E12" w:rsidRPr="00FE3626" w:rsidRDefault="001F4E12" w:rsidP="001F4E12">
            <w:pPr>
              <w:spacing w:after="0" w:line="216" w:lineRule="auto"/>
              <w:ind w:right="1276"/>
              <w:rPr>
                <w:rFonts w:ascii="Times New Roman" w:hAnsi="Times New Roman" w:cs="Times New Roman"/>
                <w:sz w:val="20"/>
                <w:szCs w:val="20"/>
              </w:rPr>
            </w:pPr>
            <w:r w:rsidRPr="00FE3626">
              <w:rPr>
                <w:rFonts w:ascii="Times New Roman" w:hAnsi="Times New Roman" w:cs="Times New Roman"/>
                <w:sz w:val="20"/>
                <w:szCs w:val="20"/>
              </w:rPr>
              <w:t>ГОСТ 12.2.104-84</w:t>
            </w:r>
          </w:p>
          <w:p w:rsidR="001F4E12" w:rsidRPr="00FE3626" w:rsidRDefault="001F4E12" w:rsidP="001F4E12">
            <w:pPr>
              <w:spacing w:after="0" w:line="216" w:lineRule="auto"/>
              <w:ind w:right="1276"/>
              <w:rPr>
                <w:rFonts w:ascii="Times New Roman" w:hAnsi="Times New Roman" w:cs="Times New Roman"/>
                <w:sz w:val="20"/>
                <w:szCs w:val="20"/>
              </w:rPr>
            </w:pPr>
            <w:r w:rsidRPr="00FE3626">
              <w:rPr>
                <w:rFonts w:ascii="Times New Roman" w:hAnsi="Times New Roman" w:cs="Times New Roman"/>
                <w:sz w:val="20"/>
                <w:szCs w:val="20"/>
              </w:rPr>
              <w:t>ГОСТ 12.2.140-2004</w:t>
            </w:r>
          </w:p>
          <w:p w:rsidR="001F4E12" w:rsidRPr="00FE3626" w:rsidRDefault="001F4E12" w:rsidP="001F4E12">
            <w:pPr>
              <w:spacing w:after="0" w:line="216" w:lineRule="auto"/>
              <w:ind w:right="1276"/>
              <w:rPr>
                <w:rFonts w:ascii="Times New Roman" w:hAnsi="Times New Roman" w:cs="Times New Roman"/>
                <w:sz w:val="20"/>
                <w:szCs w:val="20"/>
              </w:rPr>
            </w:pPr>
            <w:r w:rsidRPr="00FE3626">
              <w:rPr>
                <w:rFonts w:ascii="Times New Roman" w:hAnsi="Times New Roman" w:cs="Times New Roman"/>
                <w:sz w:val="20"/>
                <w:szCs w:val="20"/>
              </w:rPr>
              <w:t>ГОСТ 28708-2013</w:t>
            </w:r>
          </w:p>
          <w:p w:rsidR="001F4E12" w:rsidRPr="00FE3626" w:rsidRDefault="001F4E12" w:rsidP="001F4E12">
            <w:pPr>
              <w:spacing w:after="0" w:line="216" w:lineRule="auto"/>
              <w:ind w:right="35"/>
              <w:rPr>
                <w:rFonts w:ascii="Times New Roman" w:hAnsi="Times New Roman" w:cs="Times New Roman"/>
                <w:sz w:val="20"/>
                <w:szCs w:val="20"/>
              </w:rPr>
            </w:pPr>
            <w:r w:rsidRPr="00FE3626">
              <w:rPr>
                <w:rFonts w:ascii="Times New Roman" w:hAnsi="Times New Roman" w:cs="Times New Roman"/>
                <w:sz w:val="20"/>
                <w:szCs w:val="20"/>
              </w:rPr>
              <w:t xml:space="preserve">ГОСТ 30505-97 (МЭК 745-2-15-84) </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МЭК 60745-2-15-2012</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hAnsi="Times New Roman" w:cs="Times New Roman"/>
                <w:sz w:val="20"/>
                <w:szCs w:val="20"/>
              </w:rPr>
              <w:t>Машины для животноводства, птицеводства и кормопроизводства</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TableText"/>
              <w:spacing w:line="256" w:lineRule="auto"/>
              <w:ind w:left="57"/>
              <w:rPr>
                <w:lang w:eastAsia="en-US"/>
              </w:rPr>
            </w:pPr>
            <w:r w:rsidRPr="00FE3626">
              <w:rPr>
                <w:lang w:eastAsia="en-US"/>
              </w:rPr>
              <w:t xml:space="preserve">из 8413 70 </w:t>
            </w:r>
          </w:p>
          <w:p w:rsidR="001F4E12" w:rsidRPr="00FE3626" w:rsidRDefault="001F4E12" w:rsidP="001F4E12">
            <w:pPr>
              <w:pStyle w:val="TableText"/>
              <w:spacing w:line="256" w:lineRule="auto"/>
              <w:ind w:left="57"/>
              <w:rPr>
                <w:lang w:eastAsia="en-US"/>
              </w:rPr>
            </w:pPr>
            <w:r w:rsidRPr="00FE3626">
              <w:rPr>
                <w:lang w:eastAsia="en-US"/>
              </w:rPr>
              <w:t xml:space="preserve">из 8414 10 </w:t>
            </w:r>
          </w:p>
          <w:p w:rsidR="001F4E12" w:rsidRPr="00FE3626" w:rsidRDefault="001F4E12" w:rsidP="001F4E12">
            <w:pPr>
              <w:pStyle w:val="TableText"/>
              <w:spacing w:line="256" w:lineRule="auto"/>
              <w:ind w:left="57"/>
              <w:rPr>
                <w:lang w:eastAsia="en-US"/>
              </w:rPr>
            </w:pPr>
            <w:r w:rsidRPr="00FE3626">
              <w:rPr>
                <w:lang w:eastAsia="en-US"/>
              </w:rPr>
              <w:t xml:space="preserve">из 8418 69 000 8 </w:t>
            </w:r>
          </w:p>
          <w:p w:rsidR="001F4E12" w:rsidRPr="00FE3626" w:rsidRDefault="001F4E12" w:rsidP="001F4E12">
            <w:pPr>
              <w:pStyle w:val="TableText"/>
              <w:spacing w:line="256" w:lineRule="auto"/>
              <w:ind w:left="57"/>
              <w:rPr>
                <w:lang w:eastAsia="en-US"/>
              </w:rPr>
            </w:pPr>
            <w:r w:rsidRPr="00FE3626">
              <w:rPr>
                <w:lang w:eastAsia="en-US"/>
              </w:rPr>
              <w:t xml:space="preserve">из 8427 </w:t>
            </w:r>
          </w:p>
          <w:p w:rsidR="001F4E12" w:rsidRPr="00FE3626" w:rsidRDefault="001F4E12" w:rsidP="001F4E12">
            <w:pPr>
              <w:pStyle w:val="TableText"/>
              <w:spacing w:line="256" w:lineRule="auto"/>
              <w:ind w:left="57"/>
              <w:rPr>
                <w:lang w:eastAsia="en-US"/>
              </w:rPr>
            </w:pPr>
            <w:r w:rsidRPr="00FE3626">
              <w:rPr>
                <w:lang w:eastAsia="en-US"/>
              </w:rPr>
              <w:t xml:space="preserve">из 8428 90 </w:t>
            </w:r>
          </w:p>
          <w:p w:rsidR="001F4E12" w:rsidRPr="00FE3626" w:rsidRDefault="001F4E12" w:rsidP="001F4E12">
            <w:pPr>
              <w:pStyle w:val="TableText"/>
              <w:spacing w:line="256" w:lineRule="auto"/>
              <w:ind w:left="57"/>
              <w:rPr>
                <w:lang w:eastAsia="en-US"/>
              </w:rPr>
            </w:pPr>
            <w:r w:rsidRPr="00FE3626">
              <w:rPr>
                <w:lang w:eastAsia="en-US"/>
              </w:rPr>
              <w:lastRenderedPageBreak/>
              <w:t xml:space="preserve">из 8433 20 </w:t>
            </w:r>
          </w:p>
          <w:p w:rsidR="001F4E12" w:rsidRPr="00FE3626" w:rsidRDefault="001F4E12" w:rsidP="001F4E12">
            <w:pPr>
              <w:pStyle w:val="TableText"/>
              <w:spacing w:line="256" w:lineRule="auto"/>
              <w:ind w:left="57"/>
              <w:rPr>
                <w:lang w:eastAsia="en-US"/>
              </w:rPr>
            </w:pPr>
            <w:r w:rsidRPr="00FE3626">
              <w:rPr>
                <w:lang w:eastAsia="en-US"/>
              </w:rPr>
              <w:t>из 8433 30 000 0</w:t>
            </w:r>
          </w:p>
          <w:p w:rsidR="001F4E12" w:rsidRPr="00FE3626" w:rsidRDefault="001F4E12" w:rsidP="001F4E12">
            <w:pPr>
              <w:pStyle w:val="TableText"/>
              <w:spacing w:line="256" w:lineRule="auto"/>
              <w:ind w:left="57"/>
              <w:rPr>
                <w:lang w:eastAsia="en-US"/>
              </w:rPr>
            </w:pPr>
            <w:r w:rsidRPr="00FE3626">
              <w:rPr>
                <w:lang w:eastAsia="en-US"/>
              </w:rPr>
              <w:t xml:space="preserve">из 8433 40 000 </w:t>
            </w:r>
          </w:p>
          <w:p w:rsidR="001F4E12" w:rsidRPr="00FE3626" w:rsidRDefault="001F4E12" w:rsidP="001F4E12">
            <w:pPr>
              <w:pStyle w:val="TableText"/>
              <w:spacing w:line="256" w:lineRule="auto"/>
              <w:ind w:left="57"/>
              <w:rPr>
                <w:lang w:eastAsia="en-US"/>
              </w:rPr>
            </w:pPr>
            <w:r w:rsidRPr="00FE3626">
              <w:rPr>
                <w:lang w:eastAsia="en-US"/>
              </w:rPr>
              <w:t xml:space="preserve">8433 53 </w:t>
            </w:r>
          </w:p>
          <w:p w:rsidR="001F4E12" w:rsidRPr="00FE3626" w:rsidRDefault="001F4E12" w:rsidP="001F4E12">
            <w:pPr>
              <w:pStyle w:val="TableText"/>
              <w:spacing w:line="256" w:lineRule="auto"/>
              <w:ind w:left="57"/>
              <w:rPr>
                <w:lang w:eastAsia="en-US"/>
              </w:rPr>
            </w:pPr>
            <w:r w:rsidRPr="00FE3626">
              <w:rPr>
                <w:lang w:eastAsia="en-US"/>
              </w:rPr>
              <w:t xml:space="preserve">из 8433 59 </w:t>
            </w:r>
          </w:p>
          <w:p w:rsidR="001F4E12" w:rsidRPr="00FE3626" w:rsidRDefault="001F4E12" w:rsidP="001F4E12">
            <w:pPr>
              <w:pStyle w:val="TableText"/>
              <w:spacing w:line="256" w:lineRule="auto"/>
              <w:ind w:left="57"/>
              <w:rPr>
                <w:lang w:eastAsia="en-US"/>
              </w:rPr>
            </w:pPr>
            <w:r w:rsidRPr="00FE3626">
              <w:rPr>
                <w:lang w:eastAsia="en-US"/>
              </w:rPr>
              <w:t xml:space="preserve">8433 60 000 0 </w:t>
            </w:r>
          </w:p>
          <w:p w:rsidR="001F4E12" w:rsidRPr="00FE3626" w:rsidRDefault="001F4E12" w:rsidP="001F4E12">
            <w:pPr>
              <w:pStyle w:val="TableText"/>
              <w:spacing w:line="256" w:lineRule="auto"/>
              <w:ind w:left="57"/>
              <w:rPr>
                <w:lang w:eastAsia="en-US"/>
              </w:rPr>
            </w:pPr>
            <w:r w:rsidRPr="00FE3626">
              <w:rPr>
                <w:lang w:eastAsia="en-US"/>
              </w:rPr>
              <w:t xml:space="preserve">8434 10 000 0 </w:t>
            </w:r>
          </w:p>
          <w:p w:rsidR="001F4E12" w:rsidRPr="00FE3626" w:rsidRDefault="001F4E12" w:rsidP="001F4E12">
            <w:pPr>
              <w:pStyle w:val="TableText"/>
              <w:spacing w:line="256" w:lineRule="auto"/>
              <w:ind w:left="57"/>
              <w:rPr>
                <w:lang w:eastAsia="en-US"/>
              </w:rPr>
            </w:pPr>
            <w:r w:rsidRPr="00FE3626">
              <w:rPr>
                <w:lang w:eastAsia="en-US"/>
              </w:rPr>
              <w:t xml:space="preserve">8436 10 000 0 </w:t>
            </w:r>
          </w:p>
          <w:p w:rsidR="001F4E12" w:rsidRPr="00FE3626" w:rsidRDefault="001F4E12" w:rsidP="001F4E12">
            <w:pPr>
              <w:pStyle w:val="TableText"/>
              <w:spacing w:line="256" w:lineRule="auto"/>
              <w:ind w:left="57"/>
              <w:rPr>
                <w:lang w:eastAsia="en-US"/>
              </w:rPr>
            </w:pPr>
            <w:r w:rsidRPr="00FE3626">
              <w:rPr>
                <w:lang w:eastAsia="en-US"/>
              </w:rPr>
              <w:t xml:space="preserve">8436 21 000 0 </w:t>
            </w:r>
          </w:p>
          <w:p w:rsidR="001F4E12" w:rsidRPr="00FE3626" w:rsidRDefault="001F4E12" w:rsidP="001F4E12">
            <w:pPr>
              <w:pStyle w:val="TableText"/>
              <w:spacing w:line="256" w:lineRule="auto"/>
              <w:ind w:left="57"/>
              <w:rPr>
                <w:lang w:eastAsia="en-US"/>
              </w:rPr>
            </w:pPr>
            <w:r w:rsidRPr="00FE3626">
              <w:rPr>
                <w:lang w:eastAsia="en-US"/>
              </w:rPr>
              <w:t xml:space="preserve">8436 29 000 0 </w:t>
            </w:r>
          </w:p>
          <w:p w:rsidR="001F4E12" w:rsidRPr="00FE3626" w:rsidRDefault="001F4E12" w:rsidP="001F4E12">
            <w:pPr>
              <w:pStyle w:val="TableText"/>
              <w:spacing w:line="256" w:lineRule="auto"/>
              <w:ind w:left="57"/>
              <w:rPr>
                <w:lang w:eastAsia="en-US"/>
              </w:rPr>
            </w:pPr>
            <w:r w:rsidRPr="00FE3626">
              <w:rPr>
                <w:lang w:eastAsia="en-US"/>
              </w:rPr>
              <w:t xml:space="preserve">из 8436 80 </w:t>
            </w:r>
          </w:p>
          <w:p w:rsidR="001F4E12" w:rsidRPr="00FE3626" w:rsidRDefault="001F4E12" w:rsidP="001F4E12">
            <w:pPr>
              <w:pStyle w:val="TableText"/>
              <w:spacing w:line="256" w:lineRule="auto"/>
              <w:ind w:left="57"/>
              <w:rPr>
                <w:color w:val="auto"/>
                <w:lang w:eastAsia="en-US"/>
              </w:rPr>
            </w:pPr>
            <w:r w:rsidRPr="00FE3626">
              <w:rPr>
                <w:lang w:eastAsia="en-US"/>
              </w:rPr>
              <w:t>из 8479 82 000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4254-10-2013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w:t>
            </w:r>
            <w:r w:rsidRPr="00FE3626">
              <w:rPr>
                <w:rFonts w:ascii="Times New Roman" w:hAnsi="Times New Roman" w:cs="Times New Roman"/>
                <w:sz w:val="20"/>
                <w:szCs w:val="20"/>
              </w:rPr>
              <w:t>О 4254-11-2013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w:t>
            </w:r>
            <w:r w:rsidRPr="00FE3626">
              <w:rPr>
                <w:rFonts w:ascii="Times New Roman" w:hAnsi="Times New Roman" w:cs="Times New Roman"/>
                <w:sz w:val="20"/>
                <w:szCs w:val="20"/>
              </w:rPr>
              <w:t>О 4254-13-2013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ИСО 5710-2002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703-2012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13448-2012</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lastRenderedPageBreak/>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60335-2-70-2015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60335-2-71-2013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ЕН 745-2004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12.2.042-2013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23708-84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28098-89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50803-2008 (ИСО 5708:1983)</w:t>
            </w:r>
          </w:p>
          <w:p w:rsidR="001F4E12" w:rsidRPr="00FE3626" w:rsidRDefault="001F4E12" w:rsidP="001F4E12">
            <w:pPr>
              <w:spacing w:after="0" w:line="240" w:lineRule="auto"/>
              <w:rPr>
                <w:rFonts w:ascii="Times New Roman" w:eastAsia="Calibri" w:hAnsi="Times New Roman" w:cs="Times New Roman"/>
                <w:sz w:val="20"/>
                <w:szCs w:val="20"/>
              </w:rPr>
            </w:pP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hAnsi="Times New Roman" w:cs="Times New Roman"/>
                <w:sz w:val="20"/>
                <w:szCs w:val="20"/>
              </w:rPr>
              <w:t>Инструмент механизированный, в том числе электрический (инструмент ручной)</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pStyle w:val="TableText"/>
              <w:spacing w:line="256" w:lineRule="auto"/>
              <w:ind w:left="57"/>
              <w:jc w:val="center"/>
              <w:rPr>
                <w:snapToGrid w:val="0"/>
                <w:color w:val="auto"/>
                <w:lang w:eastAsia="en-US"/>
              </w:rPr>
            </w:pPr>
          </w:p>
          <w:p w:rsidR="001F4E12" w:rsidRPr="00FE3626" w:rsidRDefault="001F4E12" w:rsidP="001F4E12">
            <w:pPr>
              <w:pStyle w:val="TableText"/>
              <w:spacing w:line="256" w:lineRule="auto"/>
              <w:ind w:left="57"/>
              <w:jc w:val="center"/>
              <w:rPr>
                <w:snapToGrid w:val="0"/>
                <w:color w:val="auto"/>
                <w:lang w:eastAsia="en-US"/>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TableText"/>
              <w:spacing w:line="256" w:lineRule="auto"/>
              <w:ind w:left="57"/>
              <w:rPr>
                <w:lang w:eastAsia="en-US"/>
              </w:rPr>
            </w:pPr>
            <w:r w:rsidRPr="00FE3626">
              <w:rPr>
                <w:lang w:eastAsia="en-US"/>
              </w:rPr>
              <w:t xml:space="preserve">из 8467 </w:t>
            </w:r>
          </w:p>
          <w:p w:rsidR="001F4E12" w:rsidRPr="00FE3626" w:rsidRDefault="001F4E12" w:rsidP="001F4E12">
            <w:pPr>
              <w:pStyle w:val="TableText"/>
              <w:spacing w:line="256" w:lineRule="auto"/>
              <w:ind w:left="57"/>
              <w:rPr>
                <w:color w:val="auto"/>
                <w:lang w:eastAsia="en-US"/>
              </w:rPr>
            </w:pPr>
            <w:r w:rsidRPr="00FE3626">
              <w:rPr>
                <w:lang w:eastAsia="en-US"/>
              </w:rPr>
              <w:t>8424 20 000 0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IS0 11148-1-2014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IS0 11148-4-2014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IS0 11148-5-2014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IS0 11148-6-2014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IS0 11148-7-2014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IS0 11148-8-2014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IS0 11148-9-2014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IS0 11148-10-2015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IS0 11148-11-2015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792-12-2012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792-13-2012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60745-1-2011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60745-2-1-2014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60745-2-2-2011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0745-2-4-2011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60745-2-5-2014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60745-2-6-2014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IEC 60745-2-8-2011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60745-2-11-2014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60745-2-12-2013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60745-2-14-2014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60745-2-17-2014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61029-1-2012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61029-2-1-2011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61029-22-2011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61029-2-3-2011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61029-2-4-2012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61029-2-5-2011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61029-2-6-2011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61029-2-7-2011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61029-2-8-2011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61029-2-9-2012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61029-2-10-2013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62841-2-2-2015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628412-4-2015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62841-2-5-2015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62841-2-8-2018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62841-2-9-2016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62841-2-10-2018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62841-2-11-2017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62841-2-14-2016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62841-2-17-2018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62841-2-21-2018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62841-3-1-2015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62841-3-4-2016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62841-3-6-2015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62841-3-10-2016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IEC 62841-3-13-2018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12.2.010-75</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12.2.013.3-2002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(МЭК 60745-2-3:1984)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12.2.030-2000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10084-73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12633-90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17770-86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30505-97 (МЭК 745-2-15-84)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30699-2001 (МЭК 745-2-17-89)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30700-2000 (МЭК 745-2-7-89)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30701-2001 (МЭК 745-2-16-93)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ЕН 792-2-2007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ЕН 792-3-2007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МЭК 60745-2-3-2011</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МЭК 60745-2-15-2012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МЭК 60745-2-16-2012</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МЭК 60745-2-20-2011</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МЭК 61029-2-11-2012</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Оборудование технологическое для лесозаготовки, </w:t>
            </w:r>
            <w:proofErr w:type="spellStart"/>
            <w:r w:rsidRPr="00FE3626">
              <w:rPr>
                <w:rFonts w:ascii="Times New Roman" w:hAnsi="Times New Roman" w:cs="Times New Roman"/>
                <w:sz w:val="20"/>
                <w:szCs w:val="20"/>
              </w:rPr>
              <w:t>лесобирж</w:t>
            </w:r>
            <w:proofErr w:type="spellEnd"/>
            <w:r w:rsidRPr="00FE3626">
              <w:rPr>
                <w:rFonts w:ascii="Times New Roman" w:hAnsi="Times New Roman" w:cs="Times New Roman"/>
                <w:sz w:val="20"/>
                <w:szCs w:val="20"/>
              </w:rPr>
              <w:t xml:space="preserve"> и лесосплава:</w:t>
            </w:r>
          </w:p>
          <w:p w:rsidR="001F4E12" w:rsidRPr="00FE3626" w:rsidRDefault="001F4E12" w:rsidP="001F4E1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hAnsi="Times New Roman" w:cs="Times New Roman"/>
                <w:sz w:val="20"/>
                <w:szCs w:val="20"/>
              </w:rPr>
              <w:t xml:space="preserve">пилы </w:t>
            </w:r>
            <w:proofErr w:type="spellStart"/>
            <w:r w:rsidRPr="00FE3626">
              <w:rPr>
                <w:rFonts w:ascii="Times New Roman" w:hAnsi="Times New Roman" w:cs="Times New Roman"/>
                <w:sz w:val="20"/>
                <w:szCs w:val="20"/>
              </w:rPr>
              <w:t>бензиномоторные</w:t>
            </w:r>
            <w:proofErr w:type="spellEnd"/>
            <w:r w:rsidRPr="00FE3626">
              <w:rPr>
                <w:rFonts w:ascii="Times New Roman" w:hAnsi="Times New Roman" w:cs="Times New Roman"/>
                <w:sz w:val="20"/>
                <w:szCs w:val="20"/>
              </w:rPr>
              <w:t xml:space="preserve"> пилы цепные электрические</w:t>
            </w:r>
          </w:p>
        </w:tc>
        <w:tc>
          <w:tcPr>
            <w:tcW w:w="2443"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TableText"/>
              <w:spacing w:line="256" w:lineRule="auto"/>
              <w:ind w:left="57"/>
              <w:jc w:val="center"/>
              <w:rPr>
                <w:snapToGrid w:val="0"/>
                <w:color w:val="auto"/>
                <w:lang w:eastAsia="en-US"/>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TableText"/>
              <w:spacing w:line="256" w:lineRule="auto"/>
              <w:ind w:left="57"/>
              <w:rPr>
                <w:lang w:eastAsia="en-US"/>
              </w:rPr>
            </w:pPr>
            <w:r w:rsidRPr="00FE3626">
              <w:rPr>
                <w:lang w:eastAsia="en-US"/>
              </w:rPr>
              <w:t xml:space="preserve">из 8467 22 100 0 </w:t>
            </w:r>
          </w:p>
          <w:p w:rsidR="001F4E12" w:rsidRPr="00FE3626" w:rsidRDefault="001F4E12" w:rsidP="001F4E12">
            <w:pPr>
              <w:pStyle w:val="TableText"/>
              <w:spacing w:line="256" w:lineRule="auto"/>
              <w:ind w:left="57"/>
              <w:rPr>
                <w:lang w:eastAsia="en-US"/>
              </w:rPr>
            </w:pPr>
            <w:r w:rsidRPr="00FE3626">
              <w:rPr>
                <w:lang w:eastAsia="en-US"/>
              </w:rPr>
              <w:t xml:space="preserve">из 8467 81 000 0 </w:t>
            </w:r>
          </w:p>
          <w:p w:rsidR="001F4E12" w:rsidRPr="00FE3626" w:rsidRDefault="001F4E12" w:rsidP="001F4E12">
            <w:pPr>
              <w:pStyle w:val="TableText"/>
              <w:spacing w:line="256" w:lineRule="auto"/>
              <w:ind w:left="57"/>
              <w:rPr>
                <w:lang w:eastAsia="en-US"/>
              </w:rPr>
            </w:pPr>
            <w:r w:rsidRPr="00FE3626">
              <w:rPr>
                <w:lang w:eastAsia="en-US"/>
              </w:rPr>
              <w:t>из 8467 89 000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7914-2012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ИСО 7918-2002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12.2.104-84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30506-97 (МЭК 745-2-13-89)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30723-2001 (ИСО 6533-93, ИСО 6534-92)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31183-2002 (ИСО 11806:1997)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31742-2012</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МЭК 60745-2-13-2012</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Оборудование для </w:t>
            </w:r>
            <w:r w:rsidRPr="00FE3626">
              <w:rPr>
                <w:rFonts w:ascii="Times New Roman" w:hAnsi="Times New Roman" w:cs="Times New Roman"/>
                <w:sz w:val="20"/>
                <w:szCs w:val="20"/>
              </w:rPr>
              <w:lastRenderedPageBreak/>
              <w:t>вскрышных и очистных работ и крепления горных выработок:</w:t>
            </w:r>
          </w:p>
          <w:p w:rsidR="001F4E12" w:rsidRPr="00FE3626" w:rsidRDefault="001F4E12" w:rsidP="001F4E12">
            <w:pPr>
              <w:widowControl w:val="0"/>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комбайны очистные; комплексы механизированные; </w:t>
            </w:r>
          </w:p>
          <w:p w:rsidR="001F4E12" w:rsidRPr="00FE3626" w:rsidRDefault="001F4E12" w:rsidP="001F4E12">
            <w:pPr>
              <w:widowControl w:val="0"/>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крепи механизированные для лав; </w:t>
            </w:r>
            <w:proofErr w:type="spellStart"/>
            <w:r w:rsidRPr="00FE3626">
              <w:rPr>
                <w:rFonts w:ascii="Times New Roman" w:hAnsi="Times New Roman" w:cs="Times New Roman"/>
                <w:sz w:val="20"/>
                <w:szCs w:val="20"/>
              </w:rPr>
              <w:t>пневмоинструмент</w:t>
            </w:r>
            <w:proofErr w:type="spellEnd"/>
          </w:p>
          <w:p w:rsidR="001F4E12" w:rsidRPr="00FE3626" w:rsidRDefault="001F4E12" w:rsidP="001F4E12">
            <w:pPr>
              <w:widowControl w:val="0"/>
              <w:spacing w:after="0" w:line="240" w:lineRule="auto"/>
              <w:ind w:left="57"/>
              <w:rPr>
                <w:rFonts w:ascii="Times New Roman" w:eastAsia="Times New Roman" w:hAnsi="Times New Roman" w:cs="Times New Roman"/>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(1С, 3С, 9С)</w:t>
            </w:r>
          </w:p>
          <w:p w:rsidR="001F4E12" w:rsidRPr="00FE3626" w:rsidRDefault="001F4E12" w:rsidP="001F4E12">
            <w:pPr>
              <w:pStyle w:val="af8"/>
              <w:keepNext/>
              <w:spacing w:line="256" w:lineRule="auto"/>
              <w:ind w:left="57"/>
              <w:jc w:val="center"/>
              <w:rPr>
                <w:rFonts w:ascii="Times New Roman" w:hAnsi="Times New Roman"/>
                <w:lang w:eastAsia="en-US"/>
              </w:rPr>
            </w:pPr>
          </w:p>
          <w:p w:rsidR="001F4E12" w:rsidRPr="00FE3626" w:rsidRDefault="001F4E12" w:rsidP="001F4E12">
            <w:pPr>
              <w:pStyle w:val="af8"/>
              <w:keepNext/>
              <w:spacing w:line="256" w:lineRule="auto"/>
              <w:ind w:left="57"/>
              <w:jc w:val="center"/>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Default"/>
              <w:spacing w:line="256" w:lineRule="auto"/>
              <w:ind w:left="57"/>
              <w:rPr>
                <w:sz w:val="20"/>
                <w:szCs w:val="20"/>
                <w:lang w:eastAsia="en-US"/>
              </w:rPr>
            </w:pPr>
          </w:p>
          <w:p w:rsidR="001F4E12" w:rsidRPr="00FE3626" w:rsidRDefault="001F4E12" w:rsidP="001F4E12">
            <w:pPr>
              <w:pStyle w:val="Default"/>
              <w:spacing w:line="256" w:lineRule="auto"/>
              <w:ind w:left="57"/>
              <w:rPr>
                <w:sz w:val="20"/>
                <w:szCs w:val="20"/>
                <w:lang w:eastAsia="en-US"/>
              </w:rPr>
            </w:pPr>
            <w:r w:rsidRPr="00FE3626">
              <w:rPr>
                <w:sz w:val="20"/>
                <w:szCs w:val="20"/>
                <w:lang w:eastAsia="en-US"/>
              </w:rPr>
              <w:lastRenderedPageBreak/>
              <w:t xml:space="preserve">из 7308 40 000 </w:t>
            </w:r>
          </w:p>
          <w:p w:rsidR="001F4E12" w:rsidRPr="00FE3626" w:rsidRDefault="001F4E12" w:rsidP="001F4E12">
            <w:pPr>
              <w:pStyle w:val="Default"/>
              <w:spacing w:line="256" w:lineRule="auto"/>
              <w:ind w:left="57"/>
              <w:rPr>
                <w:sz w:val="20"/>
                <w:szCs w:val="20"/>
                <w:lang w:eastAsia="en-US"/>
              </w:rPr>
            </w:pPr>
            <w:r w:rsidRPr="00FE3626">
              <w:rPr>
                <w:sz w:val="20"/>
                <w:szCs w:val="20"/>
                <w:lang w:eastAsia="en-US"/>
              </w:rPr>
              <w:t xml:space="preserve">из 8428 20 </w:t>
            </w:r>
          </w:p>
          <w:p w:rsidR="001F4E12" w:rsidRPr="00FE3626" w:rsidRDefault="001F4E12" w:rsidP="001F4E12">
            <w:pPr>
              <w:pStyle w:val="Default"/>
              <w:spacing w:line="256" w:lineRule="auto"/>
              <w:ind w:left="57"/>
              <w:rPr>
                <w:sz w:val="20"/>
                <w:szCs w:val="20"/>
                <w:lang w:eastAsia="en-US"/>
              </w:rPr>
            </w:pPr>
            <w:r w:rsidRPr="00FE3626">
              <w:rPr>
                <w:sz w:val="20"/>
                <w:szCs w:val="20"/>
                <w:lang w:eastAsia="en-US"/>
              </w:rPr>
              <w:t>из 8428 31 000 0</w:t>
            </w:r>
          </w:p>
          <w:p w:rsidR="001F4E12" w:rsidRPr="00FE3626" w:rsidRDefault="001F4E12" w:rsidP="001F4E12">
            <w:pPr>
              <w:pStyle w:val="Default"/>
              <w:spacing w:line="256" w:lineRule="auto"/>
              <w:ind w:left="57"/>
              <w:rPr>
                <w:sz w:val="20"/>
                <w:szCs w:val="20"/>
                <w:lang w:eastAsia="en-US"/>
              </w:rPr>
            </w:pPr>
            <w:r w:rsidRPr="00FE3626">
              <w:rPr>
                <w:sz w:val="20"/>
                <w:szCs w:val="20"/>
                <w:lang w:eastAsia="en-US"/>
              </w:rPr>
              <w:t xml:space="preserve">из 8428 32 000 0 </w:t>
            </w:r>
          </w:p>
          <w:p w:rsidR="001F4E12" w:rsidRPr="00FE3626" w:rsidRDefault="001F4E12" w:rsidP="001F4E12">
            <w:pPr>
              <w:pStyle w:val="Default"/>
              <w:spacing w:line="256" w:lineRule="auto"/>
              <w:ind w:left="57"/>
              <w:rPr>
                <w:sz w:val="20"/>
                <w:szCs w:val="20"/>
                <w:lang w:eastAsia="en-US"/>
              </w:rPr>
            </w:pPr>
            <w:r w:rsidRPr="00FE3626">
              <w:rPr>
                <w:sz w:val="20"/>
                <w:szCs w:val="20"/>
                <w:lang w:eastAsia="en-US"/>
              </w:rPr>
              <w:t xml:space="preserve">из 8428 33 000 0 </w:t>
            </w:r>
          </w:p>
          <w:p w:rsidR="001F4E12" w:rsidRPr="00FE3626" w:rsidRDefault="001F4E12" w:rsidP="001F4E12">
            <w:pPr>
              <w:pStyle w:val="Default"/>
              <w:spacing w:line="256" w:lineRule="auto"/>
              <w:ind w:left="57"/>
              <w:rPr>
                <w:sz w:val="20"/>
                <w:szCs w:val="20"/>
                <w:lang w:eastAsia="en-US"/>
              </w:rPr>
            </w:pPr>
            <w:r w:rsidRPr="00FE3626">
              <w:rPr>
                <w:sz w:val="20"/>
                <w:szCs w:val="20"/>
                <w:lang w:eastAsia="en-US"/>
              </w:rPr>
              <w:t xml:space="preserve">из 8428 39 </w:t>
            </w:r>
          </w:p>
          <w:p w:rsidR="001F4E12" w:rsidRPr="00FE3626" w:rsidRDefault="001F4E12" w:rsidP="001F4E12">
            <w:pPr>
              <w:pStyle w:val="Default"/>
              <w:spacing w:line="256" w:lineRule="auto"/>
              <w:ind w:left="57"/>
              <w:rPr>
                <w:sz w:val="20"/>
                <w:szCs w:val="20"/>
                <w:lang w:eastAsia="en-US"/>
              </w:rPr>
            </w:pPr>
            <w:r w:rsidRPr="00FE3626">
              <w:rPr>
                <w:sz w:val="20"/>
                <w:szCs w:val="20"/>
                <w:lang w:eastAsia="en-US"/>
              </w:rPr>
              <w:t xml:space="preserve">из 8428 90 800 0 </w:t>
            </w:r>
          </w:p>
          <w:p w:rsidR="001F4E12" w:rsidRPr="00FE3626" w:rsidRDefault="001F4E12" w:rsidP="001F4E12">
            <w:pPr>
              <w:pStyle w:val="Default"/>
              <w:spacing w:line="256" w:lineRule="auto"/>
              <w:ind w:left="57"/>
              <w:rPr>
                <w:sz w:val="20"/>
                <w:szCs w:val="20"/>
                <w:lang w:eastAsia="en-US"/>
              </w:rPr>
            </w:pPr>
            <w:r w:rsidRPr="00FE3626">
              <w:rPr>
                <w:sz w:val="20"/>
                <w:szCs w:val="20"/>
                <w:lang w:eastAsia="en-US"/>
              </w:rPr>
              <w:t xml:space="preserve">из 8430 </w:t>
            </w:r>
          </w:p>
          <w:p w:rsidR="001F4E12" w:rsidRPr="00FE3626" w:rsidRDefault="001F4E12" w:rsidP="001F4E12">
            <w:pPr>
              <w:pStyle w:val="Default"/>
              <w:spacing w:line="256" w:lineRule="auto"/>
              <w:ind w:left="57"/>
              <w:rPr>
                <w:sz w:val="20"/>
                <w:szCs w:val="20"/>
                <w:lang w:eastAsia="en-US"/>
              </w:rPr>
            </w:pPr>
            <w:r w:rsidRPr="00FE3626">
              <w:rPr>
                <w:sz w:val="20"/>
                <w:szCs w:val="20"/>
                <w:lang w:eastAsia="en-US"/>
              </w:rPr>
              <w:t xml:space="preserve">из 8464 </w:t>
            </w:r>
          </w:p>
          <w:p w:rsidR="001F4E12" w:rsidRPr="00FE3626" w:rsidRDefault="001F4E12" w:rsidP="001F4E12">
            <w:pPr>
              <w:pStyle w:val="Default"/>
              <w:spacing w:line="256" w:lineRule="auto"/>
              <w:ind w:left="57"/>
              <w:rPr>
                <w:sz w:val="20"/>
                <w:szCs w:val="20"/>
                <w:lang w:eastAsia="en-US"/>
              </w:rPr>
            </w:pPr>
            <w:r w:rsidRPr="00FE3626">
              <w:rPr>
                <w:sz w:val="20"/>
                <w:szCs w:val="20"/>
                <w:lang w:eastAsia="en-US"/>
              </w:rPr>
              <w:t xml:space="preserve">из 8467 </w:t>
            </w:r>
          </w:p>
          <w:p w:rsidR="001F4E12" w:rsidRPr="00FE3626" w:rsidRDefault="001F4E12" w:rsidP="001F4E12">
            <w:pPr>
              <w:pStyle w:val="Default"/>
              <w:spacing w:line="256" w:lineRule="auto"/>
              <w:ind w:left="57"/>
              <w:rPr>
                <w:sz w:val="20"/>
                <w:szCs w:val="20"/>
                <w:lang w:eastAsia="en-US"/>
              </w:rPr>
            </w:pPr>
            <w:r w:rsidRPr="00FE3626">
              <w:rPr>
                <w:sz w:val="20"/>
                <w:szCs w:val="20"/>
                <w:lang w:eastAsia="en-US"/>
              </w:rPr>
              <w:t xml:space="preserve">из 8474 </w:t>
            </w:r>
          </w:p>
          <w:p w:rsidR="001F4E12" w:rsidRPr="00FE3626" w:rsidRDefault="001F4E12" w:rsidP="001F4E12">
            <w:pPr>
              <w:pStyle w:val="Default"/>
              <w:spacing w:line="256" w:lineRule="auto"/>
              <w:ind w:left="57"/>
              <w:rPr>
                <w:color w:val="auto"/>
                <w:sz w:val="20"/>
                <w:szCs w:val="20"/>
                <w:lang w:eastAsia="en-US"/>
              </w:rPr>
            </w:pPr>
            <w:r w:rsidRPr="00FE3626">
              <w:rPr>
                <w:sz w:val="20"/>
                <w:szCs w:val="20"/>
                <w:lang w:eastAsia="en-US"/>
              </w:rPr>
              <w:t>из 8479</w:t>
            </w:r>
          </w:p>
          <w:p w:rsidR="001F4E12" w:rsidRPr="00FE3626" w:rsidRDefault="001F4E12" w:rsidP="001F4E12">
            <w:pPr>
              <w:pStyle w:val="Default"/>
              <w:spacing w:line="256" w:lineRule="auto"/>
              <w:ind w:left="57"/>
              <w:rPr>
                <w:color w:val="auto"/>
                <w:sz w:val="20"/>
                <w:szCs w:val="20"/>
                <w:lang w:eastAsia="en-US"/>
              </w:rPr>
            </w:pP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12.2.010-75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12.2.030-2000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12.2.105-84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12.2.106-85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17770-86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27038-86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28318-89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28597-90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28629-90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31557-2012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31559-2012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31561-2012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33164.1-2014 (EN 1804-1:2001)</w:t>
            </w:r>
          </w:p>
          <w:p w:rsidR="001F4E12" w:rsidRPr="00FE3626" w:rsidRDefault="001F4E12" w:rsidP="001F4E12">
            <w:pPr>
              <w:spacing w:after="0" w:line="216" w:lineRule="auto"/>
              <w:jc w:val="both"/>
              <w:rPr>
                <w:rFonts w:ascii="Times New Roman" w:hAnsi="Times New Roman" w:cs="Times New Roman"/>
                <w:sz w:val="20"/>
                <w:szCs w:val="20"/>
              </w:rPr>
            </w:pPr>
            <w:r w:rsidRPr="00FE3626">
              <w:rPr>
                <w:rFonts w:ascii="Times New Roman" w:hAnsi="Times New Roman" w:cs="Times New Roman"/>
                <w:sz w:val="20"/>
                <w:szCs w:val="20"/>
              </w:rPr>
              <w:t>ГОСТ 33164.3-2014</w:t>
            </w:r>
          </w:p>
          <w:p w:rsidR="001F4E12" w:rsidRPr="00FE3626" w:rsidRDefault="001F4E12" w:rsidP="001F4E12">
            <w:pPr>
              <w:spacing w:after="3"/>
              <w:rPr>
                <w:rFonts w:ascii="Times New Roman" w:hAnsi="Times New Roman" w:cs="Times New Roman"/>
                <w:sz w:val="20"/>
                <w:szCs w:val="20"/>
              </w:rPr>
            </w:pPr>
            <w:r w:rsidRPr="00FE3626">
              <w:rPr>
                <w:rFonts w:ascii="Times New Roman" w:hAnsi="Times New Roman" w:cs="Times New Roman"/>
                <w:sz w:val="20"/>
                <w:szCs w:val="20"/>
              </w:rPr>
              <w:t>(EN 1804- 3:2006+А1 :2010)</w:t>
            </w:r>
          </w:p>
          <w:p w:rsidR="001F4E12" w:rsidRPr="00FE3626" w:rsidRDefault="001F4E12" w:rsidP="001F4E12">
            <w:pPr>
              <w:spacing w:after="3"/>
              <w:ind w:left="48"/>
              <w:rPr>
                <w:rFonts w:ascii="Times New Roman" w:hAnsi="Times New Roman" w:cs="Times New Roman"/>
                <w:sz w:val="20"/>
                <w:szCs w:val="20"/>
              </w:rPr>
            </w:pPr>
            <w:r w:rsidRPr="00FE3626">
              <w:rPr>
                <w:rFonts w:ascii="Times New Roman" w:hAnsi="Times New Roman" w:cs="Times New Roman"/>
                <w:sz w:val="20"/>
                <w:szCs w:val="20"/>
              </w:rPr>
              <w:t>СТБ 1575-2005</w:t>
            </w:r>
          </w:p>
          <w:p w:rsidR="001F4E12" w:rsidRPr="00FE3626" w:rsidRDefault="001F4E12" w:rsidP="001F4E12">
            <w:pPr>
              <w:spacing w:after="3"/>
              <w:ind w:left="48"/>
              <w:rPr>
                <w:rFonts w:ascii="Times New Roman" w:hAnsi="Times New Roman" w:cs="Times New Roman"/>
                <w:sz w:val="20"/>
                <w:szCs w:val="20"/>
              </w:rPr>
            </w:pPr>
            <w:r w:rsidRPr="00FE3626">
              <w:rPr>
                <w:rFonts w:ascii="Times New Roman" w:hAnsi="Times New Roman" w:cs="Times New Roman"/>
                <w:sz w:val="20"/>
                <w:szCs w:val="20"/>
              </w:rPr>
              <w:t>ГОСТ Р 53650-2009</w:t>
            </w:r>
          </w:p>
          <w:p w:rsidR="001F4E12" w:rsidRPr="00FE3626" w:rsidRDefault="001F4E12" w:rsidP="001F4E12">
            <w:pPr>
              <w:spacing w:after="3"/>
              <w:ind w:left="48"/>
              <w:rPr>
                <w:rFonts w:ascii="Times New Roman" w:hAnsi="Times New Roman" w:cs="Times New Roman"/>
                <w:sz w:val="20"/>
                <w:szCs w:val="20"/>
              </w:rPr>
            </w:pPr>
            <w:r w:rsidRPr="00FE3626">
              <w:rPr>
                <w:rFonts w:ascii="Times New Roman" w:hAnsi="Times New Roman" w:cs="Times New Roman"/>
                <w:sz w:val="20"/>
                <w:szCs w:val="20"/>
              </w:rPr>
              <w:t>ГОСТ Р 54775-2011</w:t>
            </w:r>
          </w:p>
          <w:p w:rsidR="001F4E12" w:rsidRPr="00FE3626" w:rsidRDefault="001F4E12" w:rsidP="001F4E12">
            <w:pPr>
              <w:spacing w:after="3"/>
              <w:ind w:left="48"/>
              <w:rPr>
                <w:rFonts w:ascii="Times New Roman" w:hAnsi="Times New Roman" w:cs="Times New Roman"/>
                <w:sz w:val="20"/>
                <w:szCs w:val="20"/>
              </w:rPr>
            </w:pPr>
            <w:r w:rsidRPr="00FE3626">
              <w:rPr>
                <w:rFonts w:ascii="Times New Roman" w:hAnsi="Times New Roman" w:cs="Times New Roman"/>
                <w:sz w:val="20"/>
                <w:szCs w:val="20"/>
              </w:rPr>
              <w:t>ГОСТ Р 55729-2013</w:t>
            </w:r>
          </w:p>
          <w:p w:rsidR="001F4E12" w:rsidRPr="00FE3626" w:rsidRDefault="001F4E12" w:rsidP="001F4E12">
            <w:pPr>
              <w:spacing w:after="3"/>
              <w:ind w:left="48"/>
              <w:rPr>
                <w:rFonts w:ascii="Times New Roman" w:hAnsi="Times New Roman" w:cs="Times New Roman"/>
                <w:sz w:val="20"/>
                <w:szCs w:val="20"/>
              </w:rPr>
            </w:pPr>
            <w:r w:rsidRPr="00FE3626">
              <w:rPr>
                <w:rFonts w:ascii="Times New Roman" w:hAnsi="Times New Roman" w:cs="Times New Roman"/>
                <w:sz w:val="20"/>
                <w:szCs w:val="20"/>
              </w:rPr>
              <w:t>ГОСТ Р 55734-2013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58199-2018</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58200-2018</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Оборудование для проходки горных выработок:</w:t>
            </w:r>
          </w:p>
          <w:p w:rsidR="001F4E12" w:rsidRPr="00FE3626" w:rsidRDefault="001F4E12" w:rsidP="001F4E12">
            <w:pPr>
              <w:widowControl w:val="0"/>
              <w:spacing w:after="0" w:line="240" w:lineRule="auto"/>
              <w:ind w:left="57"/>
              <w:rPr>
                <w:rFonts w:ascii="Times New Roman" w:hAnsi="Times New Roman" w:cs="Times New Roman"/>
                <w:sz w:val="20"/>
                <w:szCs w:val="20"/>
              </w:rPr>
            </w:pPr>
          </w:p>
          <w:p w:rsidR="001F4E12" w:rsidRPr="00FE3626" w:rsidRDefault="001F4E12" w:rsidP="001F4E12">
            <w:pPr>
              <w:widowControl w:val="0"/>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комбайны проходческие по углю и породе; </w:t>
            </w:r>
          </w:p>
          <w:p w:rsidR="001F4E12" w:rsidRPr="00FE3626" w:rsidRDefault="001F4E12" w:rsidP="001F4E1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 xml:space="preserve">крепи металлические для подготовительных </w:t>
            </w:r>
            <w:r w:rsidRPr="00FE3626">
              <w:rPr>
                <w:rFonts w:ascii="Times New Roman" w:hAnsi="Times New Roman" w:cs="Times New Roman"/>
                <w:sz w:val="20"/>
                <w:szCs w:val="20"/>
              </w:rPr>
              <w:lastRenderedPageBreak/>
              <w:t>выработок;</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pStyle w:val="af8"/>
              <w:keepNext/>
              <w:spacing w:line="256" w:lineRule="auto"/>
              <w:ind w:left="57"/>
              <w:jc w:val="center"/>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ind w:left="57"/>
              <w:rPr>
                <w:rFonts w:ascii="Times New Roman" w:hAnsi="Times New Roman" w:cs="Times New Roman"/>
                <w:sz w:val="20"/>
                <w:szCs w:val="20"/>
              </w:rPr>
            </w:pPr>
          </w:p>
          <w:p w:rsidR="001F4E12" w:rsidRPr="00FE3626" w:rsidRDefault="001F4E12" w:rsidP="001F4E12">
            <w:pPr>
              <w:spacing w:after="0" w:line="240" w:lineRule="auto"/>
              <w:ind w:left="57"/>
              <w:rPr>
                <w:rFonts w:ascii="Times New Roman" w:hAnsi="Times New Roman" w:cs="Times New Roman"/>
                <w:sz w:val="20"/>
                <w:szCs w:val="20"/>
              </w:rPr>
            </w:pPr>
          </w:p>
          <w:p w:rsidR="001F4E12" w:rsidRPr="00FE3626" w:rsidRDefault="001F4E12" w:rsidP="001F4E12">
            <w:pPr>
              <w:spacing w:after="0" w:line="240" w:lineRule="auto"/>
              <w:ind w:left="57"/>
              <w:rPr>
                <w:rFonts w:ascii="Times New Roman" w:hAnsi="Times New Roman" w:cs="Times New Roman"/>
                <w:sz w:val="20"/>
                <w:szCs w:val="20"/>
              </w:rPr>
            </w:pPr>
          </w:p>
          <w:p w:rsidR="001F4E12" w:rsidRPr="00FE3626" w:rsidRDefault="001F4E12" w:rsidP="001F4E12">
            <w:pPr>
              <w:spacing w:after="0" w:line="240" w:lineRule="auto"/>
              <w:ind w:left="57"/>
              <w:rPr>
                <w:rFonts w:ascii="Times New Roman" w:hAnsi="Times New Roman" w:cs="Times New Roman"/>
                <w:sz w:val="20"/>
                <w:szCs w:val="20"/>
              </w:rPr>
            </w:pP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из 7308 40 000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из 8430 </w:t>
            </w:r>
          </w:p>
          <w:p w:rsidR="001F4E12" w:rsidRPr="00FE3626" w:rsidRDefault="001F4E12" w:rsidP="001F4E12">
            <w:pPr>
              <w:spacing w:after="0" w:line="240" w:lineRule="auto"/>
              <w:ind w:left="57"/>
              <w:rPr>
                <w:rFonts w:ascii="Times New Roman" w:hAnsi="Times New Roman" w:cs="Times New Roman"/>
                <w:snapToGrid w:val="0"/>
                <w:sz w:val="20"/>
                <w:szCs w:val="20"/>
              </w:rPr>
            </w:pPr>
            <w:r w:rsidRPr="00FE3626">
              <w:rPr>
                <w:rFonts w:ascii="Times New Roman" w:hAnsi="Times New Roman" w:cs="Times New Roman"/>
                <w:sz w:val="20"/>
                <w:szCs w:val="20"/>
              </w:rPr>
              <w:t>8479 89 300 0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12.2.106-85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12.2.105-84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50703-2002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31560-2012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52018-2003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31559-2012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52217-2004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52218-2004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Р 53960-2010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55731-2013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58199-2018</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стволовых подъемов и шахтного транспорта:</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конвейеры шахтные скребковые;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конвейеры шахтные ленточные;</w:t>
            </w:r>
          </w:p>
          <w:p w:rsidR="001F4E12" w:rsidRPr="00FE3626" w:rsidRDefault="001F4E12" w:rsidP="001F4E12">
            <w:pPr>
              <w:widowControl w:val="0"/>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лебедки шахтные и горнорудные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из 8425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из 8428 20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из 8428 31 000 0</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из 8428 32 000 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из 8428 33 000 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из 8428 39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из 8428 90 800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12.2.106-85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12.2.105-84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7828-80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15035-80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25996-97 (ИСО 610-90)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27039-86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31558-2012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55152-2012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55156-2012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55158-2012</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57841-2017</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Оборудование для бурения шпуров и скважин, оборудование для зарядки и забойки взрывных скважин: </w:t>
            </w:r>
          </w:p>
          <w:p w:rsidR="001F4E12" w:rsidRPr="00FE3626" w:rsidRDefault="001F4E12" w:rsidP="001F4E12">
            <w:pPr>
              <w:widowControl w:val="0"/>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перфораторы пневматические (молотки бурильные); </w:t>
            </w:r>
          </w:p>
          <w:p w:rsidR="001F4E12" w:rsidRPr="00FE3626" w:rsidRDefault="001F4E12" w:rsidP="001F4E12">
            <w:pPr>
              <w:widowControl w:val="0"/>
              <w:spacing w:after="0" w:line="240" w:lineRule="auto"/>
              <w:ind w:left="57"/>
              <w:rPr>
                <w:rFonts w:ascii="Times New Roman" w:hAnsi="Times New Roman" w:cs="Times New Roman"/>
                <w:sz w:val="20"/>
                <w:szCs w:val="20"/>
              </w:rPr>
            </w:pPr>
          </w:p>
          <w:p w:rsidR="001F4E12" w:rsidRPr="00FE3626" w:rsidRDefault="001F4E12" w:rsidP="001F4E12">
            <w:pPr>
              <w:widowControl w:val="0"/>
              <w:spacing w:after="0" w:line="240" w:lineRule="auto"/>
              <w:ind w:left="57"/>
              <w:rPr>
                <w:rFonts w:ascii="Times New Roman" w:hAnsi="Times New Roman" w:cs="Times New Roman"/>
                <w:sz w:val="20"/>
                <w:szCs w:val="20"/>
              </w:rPr>
            </w:pPr>
            <w:proofErr w:type="spellStart"/>
            <w:r w:rsidRPr="00FE3626">
              <w:rPr>
                <w:rFonts w:ascii="Times New Roman" w:hAnsi="Times New Roman" w:cs="Times New Roman"/>
                <w:sz w:val="20"/>
                <w:szCs w:val="20"/>
              </w:rPr>
              <w:t>пневмоударники</w:t>
            </w:r>
            <w:proofErr w:type="spellEnd"/>
            <w:r w:rsidRPr="00FE3626">
              <w:rPr>
                <w:rFonts w:ascii="Times New Roman" w:hAnsi="Times New Roman" w:cs="Times New Roman"/>
                <w:sz w:val="20"/>
                <w:szCs w:val="20"/>
              </w:rPr>
              <w:t xml:space="preserve">; </w:t>
            </w:r>
          </w:p>
          <w:p w:rsidR="001F4E12" w:rsidRPr="00FE3626" w:rsidRDefault="001F4E12" w:rsidP="001F4E12">
            <w:pPr>
              <w:widowControl w:val="0"/>
              <w:spacing w:after="0" w:line="240" w:lineRule="auto"/>
              <w:ind w:left="57"/>
              <w:rPr>
                <w:rFonts w:ascii="Times New Roman" w:hAnsi="Times New Roman" w:cs="Times New Roman"/>
                <w:sz w:val="20"/>
                <w:szCs w:val="20"/>
              </w:rPr>
            </w:pPr>
          </w:p>
          <w:p w:rsidR="001F4E12" w:rsidRPr="00FE3626" w:rsidRDefault="001F4E12" w:rsidP="001F4E12">
            <w:pPr>
              <w:widowControl w:val="0"/>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станки для бурения скважин в горнорудной промышленности; </w:t>
            </w:r>
          </w:p>
          <w:p w:rsidR="001F4E12" w:rsidRPr="00FE3626" w:rsidRDefault="001F4E12" w:rsidP="001F4E12">
            <w:pPr>
              <w:widowControl w:val="0"/>
              <w:spacing w:after="0" w:line="240" w:lineRule="auto"/>
              <w:ind w:left="57"/>
              <w:rPr>
                <w:rFonts w:ascii="Times New Roman" w:hAnsi="Times New Roman" w:cs="Times New Roman"/>
                <w:sz w:val="20"/>
                <w:szCs w:val="20"/>
              </w:rPr>
            </w:pPr>
          </w:p>
          <w:p w:rsidR="001F4E12" w:rsidRPr="00FE3626" w:rsidRDefault="001F4E12" w:rsidP="001F4E1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установки бурильные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autoSpaceDE w:val="0"/>
              <w:autoSpaceDN w:val="0"/>
              <w:adjustRightInd w:val="0"/>
              <w:spacing w:after="0" w:line="240" w:lineRule="auto"/>
              <w:jc w:val="both"/>
              <w:rPr>
                <w:rFonts w:ascii="Times New Roman" w:hAnsi="Times New Roman" w:cs="Times New Roman"/>
                <w:sz w:val="20"/>
                <w:szCs w:val="20"/>
              </w:rPr>
            </w:pPr>
            <w:r w:rsidRPr="00FE3626">
              <w:rPr>
                <w:rFonts w:ascii="Times New Roman" w:hAnsi="Times New Roman" w:cs="Times New Roman"/>
                <w:sz w:val="20"/>
                <w:szCs w:val="20"/>
              </w:rPr>
              <w:t>из 8412</w:t>
            </w:r>
          </w:p>
          <w:p w:rsidR="001F4E12" w:rsidRPr="00FE3626" w:rsidRDefault="001F4E12" w:rsidP="001F4E12">
            <w:pPr>
              <w:autoSpaceDE w:val="0"/>
              <w:autoSpaceDN w:val="0"/>
              <w:adjustRightInd w:val="0"/>
              <w:spacing w:after="0" w:line="240" w:lineRule="auto"/>
              <w:jc w:val="both"/>
              <w:rPr>
                <w:rFonts w:ascii="Times New Roman" w:hAnsi="Times New Roman" w:cs="Times New Roman"/>
                <w:sz w:val="20"/>
                <w:szCs w:val="20"/>
              </w:rPr>
            </w:pPr>
            <w:r w:rsidRPr="00FE3626">
              <w:rPr>
                <w:rFonts w:ascii="Times New Roman" w:hAnsi="Times New Roman" w:cs="Times New Roman"/>
                <w:sz w:val="20"/>
                <w:szCs w:val="20"/>
              </w:rPr>
              <w:t xml:space="preserve">из 8430 </w:t>
            </w:r>
          </w:p>
          <w:p w:rsidR="001F4E12" w:rsidRPr="00FE3626" w:rsidRDefault="001F4E12" w:rsidP="001F4E12">
            <w:pPr>
              <w:autoSpaceDE w:val="0"/>
              <w:autoSpaceDN w:val="0"/>
              <w:adjustRightInd w:val="0"/>
              <w:spacing w:after="0" w:line="240" w:lineRule="auto"/>
              <w:jc w:val="both"/>
              <w:rPr>
                <w:rFonts w:ascii="Times New Roman" w:hAnsi="Times New Roman" w:cs="Times New Roman"/>
                <w:sz w:val="20"/>
                <w:szCs w:val="20"/>
              </w:rPr>
            </w:pPr>
            <w:r w:rsidRPr="00FE3626">
              <w:rPr>
                <w:rFonts w:ascii="Times New Roman" w:hAnsi="Times New Roman" w:cs="Times New Roman"/>
                <w:sz w:val="20"/>
                <w:szCs w:val="20"/>
              </w:rPr>
              <w:t xml:space="preserve">из 8467 </w:t>
            </w:r>
          </w:p>
          <w:p w:rsidR="001F4E12" w:rsidRPr="00FE3626" w:rsidRDefault="001F4E12" w:rsidP="001F4E12">
            <w:pPr>
              <w:autoSpaceDE w:val="0"/>
              <w:autoSpaceDN w:val="0"/>
              <w:adjustRightInd w:val="0"/>
              <w:spacing w:after="0" w:line="240" w:lineRule="auto"/>
              <w:jc w:val="both"/>
              <w:rPr>
                <w:rFonts w:ascii="Times New Roman" w:hAnsi="Times New Roman" w:cs="Times New Roman"/>
                <w:sz w:val="20"/>
                <w:szCs w:val="20"/>
              </w:rPr>
            </w:pPr>
            <w:r w:rsidRPr="00FE3626">
              <w:rPr>
                <w:rFonts w:ascii="Times New Roman" w:hAnsi="Times New Roman" w:cs="Times New Roman"/>
                <w:sz w:val="20"/>
                <w:szCs w:val="20"/>
              </w:rPr>
              <w:t xml:space="preserve">из 8479 </w:t>
            </w:r>
          </w:p>
          <w:p w:rsidR="001F4E12" w:rsidRPr="00FE3626" w:rsidRDefault="001F4E12" w:rsidP="001F4E12">
            <w:pPr>
              <w:autoSpaceDE w:val="0"/>
              <w:autoSpaceDN w:val="0"/>
              <w:adjustRightInd w:val="0"/>
              <w:spacing w:after="0" w:line="240" w:lineRule="auto"/>
              <w:jc w:val="both"/>
              <w:rPr>
                <w:rFonts w:ascii="Times New Roman" w:hAnsi="Times New Roman" w:cs="Times New Roman"/>
                <w:sz w:val="20"/>
                <w:szCs w:val="20"/>
              </w:rPr>
            </w:pPr>
            <w:r w:rsidRPr="00FE3626">
              <w:rPr>
                <w:rFonts w:ascii="Times New Roman" w:hAnsi="Times New Roman" w:cs="Times New Roman"/>
                <w:sz w:val="20"/>
                <w:szCs w:val="20"/>
              </w:rPr>
              <w:t>из 8705 20 000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12.2.088-83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12.2.232-2012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12.2.106-85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12.2.105-84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17770-86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26698.1-93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26698.2-93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26699-98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27038-86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31562-2012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31563-2012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31564-2012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51681-2000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55162-2012</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55736-2013</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Оборудование для </w:t>
            </w:r>
            <w:r w:rsidRPr="00FE3626">
              <w:rPr>
                <w:rFonts w:ascii="Times New Roman" w:hAnsi="Times New Roman" w:cs="Times New Roman"/>
                <w:sz w:val="20"/>
                <w:szCs w:val="20"/>
              </w:rPr>
              <w:lastRenderedPageBreak/>
              <w:t xml:space="preserve">вентиляции и пылеподавления: </w:t>
            </w:r>
          </w:p>
          <w:p w:rsidR="001F4E12" w:rsidRPr="00FE3626" w:rsidRDefault="001F4E12" w:rsidP="001F4E12">
            <w:pPr>
              <w:widowControl w:val="0"/>
              <w:spacing w:after="0" w:line="240" w:lineRule="auto"/>
              <w:rPr>
                <w:rFonts w:ascii="Times New Roman" w:hAnsi="Times New Roman" w:cs="Times New Roman"/>
                <w:sz w:val="20"/>
                <w:szCs w:val="20"/>
              </w:rPr>
            </w:pP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вентиляторы шахтные; </w:t>
            </w:r>
          </w:p>
          <w:p w:rsidR="001F4E12" w:rsidRPr="00FE3626" w:rsidRDefault="001F4E12" w:rsidP="001F4E12">
            <w:pPr>
              <w:widowControl w:val="0"/>
              <w:spacing w:after="0" w:line="240" w:lineRule="auto"/>
              <w:rPr>
                <w:rFonts w:ascii="Times New Roman" w:hAnsi="Times New Roman" w:cs="Times New Roman"/>
                <w:sz w:val="20"/>
                <w:szCs w:val="20"/>
              </w:rPr>
            </w:pP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средства пылеулавливания и пылеподавления; </w:t>
            </w:r>
          </w:p>
          <w:p w:rsidR="001F4E12" w:rsidRPr="00FE3626" w:rsidRDefault="001F4E12" w:rsidP="001F4E12">
            <w:pPr>
              <w:widowControl w:val="0"/>
              <w:spacing w:after="0" w:line="240" w:lineRule="auto"/>
              <w:rPr>
                <w:rFonts w:ascii="Times New Roman" w:hAnsi="Times New Roman" w:cs="Times New Roman"/>
                <w:sz w:val="20"/>
                <w:szCs w:val="20"/>
              </w:rPr>
            </w:pPr>
          </w:p>
          <w:p w:rsidR="001F4E12" w:rsidRPr="00FE3626" w:rsidRDefault="001F4E12" w:rsidP="001F4E12">
            <w:pPr>
              <w:widowControl w:val="0"/>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компрессоры кислородные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(1С, 3С, 9С)</w:t>
            </w:r>
          </w:p>
          <w:p w:rsidR="001F4E12" w:rsidRPr="00FE3626" w:rsidRDefault="001F4E12" w:rsidP="001F4E12">
            <w:pPr>
              <w:pStyle w:val="TableText"/>
              <w:spacing w:line="256" w:lineRule="auto"/>
              <w:ind w:left="57"/>
              <w:jc w:val="center"/>
              <w:rPr>
                <w:snapToGrid w:val="0"/>
                <w:color w:val="auto"/>
                <w:lang w:eastAsia="en-US"/>
              </w:rPr>
            </w:pPr>
          </w:p>
          <w:p w:rsidR="001F4E12" w:rsidRPr="00FE3626" w:rsidRDefault="001F4E12" w:rsidP="001F4E12">
            <w:pPr>
              <w:pStyle w:val="TableText"/>
              <w:spacing w:line="256" w:lineRule="auto"/>
              <w:ind w:left="57"/>
              <w:jc w:val="center"/>
              <w:rPr>
                <w:snapToGrid w:val="0"/>
                <w:color w:val="auto"/>
                <w:lang w:eastAsia="en-US"/>
              </w:rPr>
            </w:pPr>
          </w:p>
          <w:p w:rsidR="001F4E12" w:rsidRPr="00FE3626" w:rsidRDefault="001F4E12" w:rsidP="001F4E12">
            <w:pPr>
              <w:pStyle w:val="TableText"/>
              <w:spacing w:line="256" w:lineRule="auto"/>
              <w:ind w:left="57"/>
              <w:jc w:val="center"/>
              <w:rPr>
                <w:snapToGrid w:val="0"/>
                <w:color w:val="auto"/>
                <w:lang w:eastAsia="en-US"/>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TableText"/>
              <w:spacing w:line="256" w:lineRule="auto"/>
              <w:rPr>
                <w:lang w:eastAsia="en-US"/>
              </w:rPr>
            </w:pPr>
          </w:p>
          <w:p w:rsidR="001F4E12" w:rsidRPr="00FE3626" w:rsidRDefault="001F4E12" w:rsidP="001F4E12">
            <w:pPr>
              <w:pStyle w:val="TableText"/>
              <w:spacing w:line="256" w:lineRule="auto"/>
              <w:rPr>
                <w:lang w:eastAsia="en-US"/>
              </w:rPr>
            </w:pPr>
          </w:p>
          <w:p w:rsidR="001F4E12" w:rsidRPr="00FE3626" w:rsidRDefault="001F4E12" w:rsidP="001F4E12">
            <w:pPr>
              <w:pStyle w:val="TableText"/>
              <w:spacing w:line="256" w:lineRule="auto"/>
              <w:rPr>
                <w:lang w:eastAsia="en-US"/>
              </w:rPr>
            </w:pPr>
          </w:p>
          <w:p w:rsidR="001F4E12" w:rsidRPr="00FE3626" w:rsidRDefault="001F4E12" w:rsidP="001F4E12">
            <w:pPr>
              <w:pStyle w:val="TableText"/>
              <w:spacing w:line="256" w:lineRule="auto"/>
              <w:rPr>
                <w:lang w:eastAsia="en-US"/>
              </w:rPr>
            </w:pPr>
            <w:r w:rsidRPr="00FE3626">
              <w:rPr>
                <w:lang w:eastAsia="en-US"/>
              </w:rPr>
              <w:t xml:space="preserve">из 8414 </w:t>
            </w:r>
          </w:p>
          <w:p w:rsidR="001F4E12" w:rsidRPr="00FE3626" w:rsidRDefault="001F4E12" w:rsidP="001F4E12">
            <w:pPr>
              <w:pStyle w:val="TableText"/>
              <w:spacing w:line="256" w:lineRule="auto"/>
              <w:rPr>
                <w:color w:val="auto"/>
                <w:lang w:eastAsia="en-US"/>
              </w:rPr>
            </w:pPr>
            <w:r w:rsidRPr="00FE3626">
              <w:rPr>
                <w:lang w:eastAsia="en-US"/>
              </w:rPr>
              <w:t>из 8421</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6625-85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11004-84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31826-2012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55164-2012</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57736-2017</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tabs>
                <w:tab w:val="left" w:pos="180"/>
              </w:tabs>
              <w:spacing w:after="0" w:line="240" w:lineRule="auto"/>
              <w:ind w:right="-41"/>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Оборудование подъемно-транспортное, краны грузоподъемные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pStyle w:val="TableText"/>
              <w:spacing w:line="256" w:lineRule="auto"/>
              <w:ind w:left="57"/>
              <w:jc w:val="center"/>
              <w:rPr>
                <w:snapToGrid w:val="0"/>
                <w:color w:val="auto"/>
                <w:lang w:eastAsia="en-US"/>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TableText"/>
              <w:spacing w:line="256" w:lineRule="auto"/>
              <w:ind w:left="57"/>
              <w:rPr>
                <w:lang w:eastAsia="en-US"/>
              </w:rPr>
            </w:pPr>
            <w:r w:rsidRPr="00FE3626">
              <w:rPr>
                <w:lang w:eastAsia="en-US"/>
              </w:rPr>
              <w:t xml:space="preserve">8425 </w:t>
            </w:r>
          </w:p>
          <w:p w:rsidR="001F4E12" w:rsidRPr="00FE3626" w:rsidRDefault="001F4E12" w:rsidP="001F4E12">
            <w:pPr>
              <w:pStyle w:val="TableText"/>
              <w:spacing w:line="256" w:lineRule="auto"/>
              <w:ind w:left="57"/>
              <w:rPr>
                <w:lang w:eastAsia="en-US"/>
              </w:rPr>
            </w:pPr>
            <w:r w:rsidRPr="00FE3626">
              <w:rPr>
                <w:lang w:eastAsia="en-US"/>
              </w:rPr>
              <w:t xml:space="preserve">8426 </w:t>
            </w:r>
          </w:p>
          <w:p w:rsidR="001F4E12" w:rsidRPr="00FE3626" w:rsidRDefault="001F4E12" w:rsidP="001F4E12">
            <w:pPr>
              <w:pStyle w:val="TableText"/>
              <w:spacing w:line="256" w:lineRule="auto"/>
              <w:ind w:left="57"/>
              <w:rPr>
                <w:lang w:eastAsia="en-US"/>
              </w:rPr>
            </w:pPr>
            <w:r w:rsidRPr="00FE3626">
              <w:rPr>
                <w:lang w:eastAsia="en-US"/>
              </w:rPr>
              <w:t xml:space="preserve">8428 </w:t>
            </w:r>
          </w:p>
          <w:p w:rsidR="001F4E12" w:rsidRPr="00FE3626" w:rsidRDefault="001F4E12" w:rsidP="001F4E12">
            <w:pPr>
              <w:pStyle w:val="TableText"/>
              <w:spacing w:line="256" w:lineRule="auto"/>
              <w:ind w:left="57"/>
              <w:rPr>
                <w:lang w:eastAsia="en-US"/>
              </w:rPr>
            </w:pPr>
            <w:r w:rsidRPr="00FE3626">
              <w:rPr>
                <w:lang w:eastAsia="en-US"/>
              </w:rPr>
              <w:t xml:space="preserve">8704 </w:t>
            </w:r>
          </w:p>
          <w:p w:rsidR="001F4E12" w:rsidRPr="00FE3626" w:rsidRDefault="001F4E12" w:rsidP="001F4E12">
            <w:pPr>
              <w:pStyle w:val="TableText"/>
              <w:spacing w:line="256" w:lineRule="auto"/>
              <w:ind w:left="57"/>
              <w:rPr>
                <w:snapToGrid w:val="0"/>
                <w:color w:val="auto"/>
                <w:lang w:eastAsia="en-US"/>
              </w:rPr>
            </w:pPr>
            <w:r w:rsidRPr="00FE3626">
              <w:rPr>
                <w:lang w:eastAsia="en-US"/>
              </w:rPr>
              <w:t>8705 10 00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12385-1-2015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12385-2-2015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12385-3-2015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12385-4-2015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12385-10-2015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13411-5-2015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12.2.053-91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12.2.058-81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12.2.071-90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7075-80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7890-93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13556-2016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22045-89</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34589-2019</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22827-85</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25032-81</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28296-89</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28433-90</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28434-90</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30188-97</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lastRenderedPageBreak/>
              <w:t>ГОСТ 30321-95</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30441-97 (ИСО 3076-84)</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32577-2013</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32682.3-2014 (IS0 16653-3:2011)</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33167-2014</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33168-2014</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33171-2014</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33558.1-2015 (EN 12158-1:2000)</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33558.2-2015 (EN 12158-2:2000)</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33651-2015 (EN 12159:2012)</w:t>
            </w:r>
          </w:p>
          <w:p w:rsidR="001F4E12" w:rsidRPr="00FE3626" w:rsidRDefault="001F4E12" w:rsidP="001F4E12">
            <w:pPr>
              <w:spacing w:after="0" w:line="252" w:lineRule="auto"/>
              <w:ind w:right="-108"/>
              <w:rPr>
                <w:rFonts w:ascii="Times New Roman" w:hAnsi="Times New Roman" w:cs="Times New Roman"/>
                <w:sz w:val="20"/>
                <w:szCs w:val="20"/>
              </w:rPr>
            </w:pPr>
            <w:r w:rsidRPr="00FE3626">
              <w:rPr>
                <w:rFonts w:ascii="Times New Roman" w:hAnsi="Times New Roman" w:cs="Times New Roman"/>
                <w:sz w:val="20"/>
                <w:szCs w:val="20"/>
              </w:rPr>
              <w:t>ГОСТ 33966.1-2016 (EN 115-1:2008+А1:2010)</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34022-2016</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34443-2018 (IS0 16368:2010)</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55555-2013 (ИСО 9386-1:2000)</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55556-2013 (ИСО 9386-2:2000)</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Height w:val="200"/>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Турбины и установки газотурбинные</w:t>
            </w:r>
          </w:p>
        </w:tc>
        <w:tc>
          <w:tcPr>
            <w:tcW w:w="2443"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TableText"/>
              <w:spacing w:line="256" w:lineRule="auto"/>
              <w:ind w:left="57"/>
              <w:jc w:val="center"/>
              <w:rPr>
                <w:snapToGrid w:val="0"/>
                <w:color w:val="auto"/>
                <w:lang w:eastAsia="en-US"/>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TableText"/>
              <w:spacing w:line="256" w:lineRule="auto"/>
              <w:rPr>
                <w:lang w:eastAsia="en-US"/>
              </w:rPr>
            </w:pPr>
            <w:r w:rsidRPr="00FE3626">
              <w:rPr>
                <w:lang w:eastAsia="en-US"/>
              </w:rPr>
              <w:t xml:space="preserve">8406 </w:t>
            </w:r>
          </w:p>
          <w:p w:rsidR="001F4E12" w:rsidRPr="00FE3626" w:rsidRDefault="001F4E12" w:rsidP="001F4E12">
            <w:pPr>
              <w:pStyle w:val="TableText"/>
              <w:spacing w:line="256" w:lineRule="auto"/>
              <w:rPr>
                <w:color w:val="auto"/>
                <w:lang w:eastAsia="en-US"/>
              </w:rPr>
            </w:pPr>
            <w:r w:rsidRPr="00FE3626">
              <w:rPr>
                <w:lang w:eastAsia="en-US"/>
              </w:rPr>
              <w:t>8411</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20689-80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24278-2016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25364-97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27165-97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28757-90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28775-90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28969-91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29328-92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55263-2012 (ИСО 7919-2:2009)</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55265.2-2012 (ИСО 108162:2009)</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Машины тягодутьевые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p w:rsidR="001F4E12" w:rsidRPr="00FE3626" w:rsidRDefault="001F4E12" w:rsidP="001F4E12">
            <w:pPr>
              <w:spacing w:after="0" w:line="240" w:lineRule="auto"/>
              <w:rPr>
                <w:rFonts w:ascii="Times New Roman" w:hAnsi="Times New Roman" w:cs="Times New Roman"/>
                <w:snapToGrid w:val="0"/>
                <w:sz w:val="20"/>
                <w:szCs w:val="20"/>
              </w:rPr>
            </w:pP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TableText"/>
              <w:spacing w:line="256" w:lineRule="auto"/>
              <w:ind w:left="57"/>
              <w:rPr>
                <w:lang w:eastAsia="en-US"/>
              </w:rPr>
            </w:pPr>
            <w:r w:rsidRPr="00FE3626">
              <w:rPr>
                <w:lang w:eastAsia="en-US"/>
              </w:rPr>
              <w:lastRenderedPageBreak/>
              <w:t xml:space="preserve">8414 51 000 0 </w:t>
            </w:r>
          </w:p>
          <w:p w:rsidR="001F4E12" w:rsidRPr="00FE3626" w:rsidRDefault="001F4E12" w:rsidP="001F4E12">
            <w:pPr>
              <w:pStyle w:val="TableText"/>
              <w:spacing w:line="256" w:lineRule="auto"/>
              <w:ind w:left="57"/>
              <w:rPr>
                <w:color w:val="auto"/>
                <w:lang w:eastAsia="en-US"/>
              </w:rPr>
            </w:pPr>
            <w:r w:rsidRPr="00FE3626">
              <w:rPr>
                <w:lang w:eastAsia="en-US"/>
              </w:rPr>
              <w:lastRenderedPageBreak/>
              <w:t>8414 59</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lastRenderedPageBreak/>
              <w:t>ГОСТ Р 55852-2013</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rPr>
                <w:rFonts w:ascii="Times New Roman" w:eastAsia="Times New Roman" w:hAnsi="Times New Roman" w:cs="Times New Roman"/>
                <w:spacing w:val="-2"/>
                <w:sz w:val="20"/>
                <w:szCs w:val="20"/>
                <w:lang w:eastAsia="ru-RU"/>
              </w:rPr>
            </w:pPr>
            <w:r w:rsidRPr="00FE3626">
              <w:rPr>
                <w:rFonts w:ascii="Times New Roman" w:hAnsi="Times New Roman" w:cs="Times New Roman"/>
                <w:sz w:val="20"/>
                <w:szCs w:val="20"/>
              </w:rPr>
              <w:t xml:space="preserve">Дробилки </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p w:rsidR="001F4E12" w:rsidRPr="00FE3626" w:rsidRDefault="001F4E12" w:rsidP="001F4E12">
            <w:pPr>
              <w:spacing w:after="0" w:line="240" w:lineRule="auto"/>
              <w:ind w:left="57"/>
              <w:jc w:val="center"/>
              <w:rPr>
                <w:rFonts w:ascii="Times New Roman"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8474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8479 82 000 0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ISO 21873-1-2013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ISO 21873-2-2013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12.2.105-95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6937-91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7090-72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12375-70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12376-71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27412-93</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Дизель-генераторы</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hd w:val="clear" w:color="auto" w:fill="FFFFFF"/>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8502 11 </w:t>
            </w:r>
          </w:p>
          <w:p w:rsidR="001F4E12" w:rsidRPr="00FE3626" w:rsidRDefault="001F4E12" w:rsidP="001F4E12">
            <w:pPr>
              <w:shd w:val="clear" w:color="auto" w:fill="FFFFFF"/>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8502 12 000 0 </w:t>
            </w:r>
          </w:p>
          <w:p w:rsidR="001F4E12" w:rsidRPr="00FE3626" w:rsidRDefault="001F4E12" w:rsidP="001F4E12">
            <w:pPr>
              <w:shd w:val="clear" w:color="auto" w:fill="FFFFFF"/>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8502 13</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8528-3-2011</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8528-4-2011</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8528-5-2017</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8528-6-2017</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8528-8-2011</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8528-12-2011</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EN 12601-2016</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13822-82</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23162-2014</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23377-84</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26363-84</w:t>
            </w:r>
          </w:p>
          <w:p w:rsidR="001F4E12" w:rsidRPr="00FE3626" w:rsidRDefault="001F4E12" w:rsidP="001F4E12">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lastRenderedPageBreak/>
              <w:t>ГОСТ 33105-2014</w:t>
            </w:r>
          </w:p>
          <w:p w:rsidR="001F4E12" w:rsidRPr="00FE3626" w:rsidRDefault="001F4E12" w:rsidP="001F4E12">
            <w:pPr>
              <w:spacing w:after="0" w:line="240" w:lineRule="auto"/>
              <w:rPr>
                <w:rFonts w:ascii="Times New Roman" w:eastAsia="Times New Roman" w:hAnsi="Times New Roman" w:cs="Times New Roman"/>
                <w:sz w:val="20"/>
                <w:szCs w:val="20"/>
                <w:lang w:val="en-US" w:eastAsia="ru-RU"/>
              </w:rPr>
            </w:pPr>
            <w:r w:rsidRPr="00FE3626">
              <w:rPr>
                <w:rFonts w:ascii="Times New Roman" w:hAnsi="Times New Roman" w:cs="Times New Roman"/>
                <w:sz w:val="20"/>
                <w:szCs w:val="20"/>
              </w:rPr>
              <w:t>ГОСТ 33115-2014</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Приспособления для грузоподъемных операций</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hd w:val="clear" w:color="auto" w:fill="FFFFFF"/>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7312 </w:t>
            </w:r>
          </w:p>
          <w:p w:rsidR="001F4E12" w:rsidRPr="00FE3626" w:rsidRDefault="001F4E12" w:rsidP="001F4E12">
            <w:pPr>
              <w:shd w:val="clear" w:color="auto" w:fill="FFFFFF"/>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8431</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818-1-2017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818-2-2017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818-3-2017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818-4-2011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818-5-2011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818-7-2010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1677-1-2015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1677-2-2015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12385-4-2015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12385-10-2015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13411-3-2015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13411-4-2015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13411-5-2015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14110-97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24366-80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24599-87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25573-82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28408-89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30013-2002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30188-97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30441-97 (ИСО 3076-84)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33168-2014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34016-2016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34022-2016</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Р 54889-2012</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Конвейеры</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hd w:val="clear" w:color="auto" w:fill="FFFFFF"/>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 8428 20 </w:t>
            </w:r>
          </w:p>
          <w:p w:rsidR="001F4E12" w:rsidRPr="00FE3626" w:rsidRDefault="001F4E12" w:rsidP="001F4E12">
            <w:pPr>
              <w:shd w:val="clear" w:color="auto" w:fill="FFFFFF"/>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8428 31 000 0 </w:t>
            </w:r>
          </w:p>
          <w:p w:rsidR="001F4E12" w:rsidRPr="00FE3626" w:rsidRDefault="001F4E12" w:rsidP="001F4E12">
            <w:pPr>
              <w:shd w:val="clear" w:color="auto" w:fill="FFFFFF"/>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8428 32 000 0 </w:t>
            </w:r>
          </w:p>
          <w:p w:rsidR="001F4E12" w:rsidRPr="00FE3626" w:rsidRDefault="001F4E12" w:rsidP="001F4E12">
            <w:pPr>
              <w:shd w:val="clear" w:color="auto" w:fill="FFFFFF"/>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lastRenderedPageBreak/>
              <w:t xml:space="preserve">8428 33 000 0 </w:t>
            </w:r>
          </w:p>
          <w:p w:rsidR="001F4E12" w:rsidRPr="00FE3626" w:rsidRDefault="001F4E12" w:rsidP="001F4E12">
            <w:pPr>
              <w:shd w:val="clear" w:color="auto" w:fill="FFFFFF"/>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8428 39</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EN 617-2015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618-2015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619-2015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EN 620-2012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12.2.022-80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12.2.119-88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2103-89</w:t>
            </w:r>
          </w:p>
          <w:p w:rsidR="001F4E12" w:rsidRPr="00FE3626" w:rsidRDefault="001F4E12" w:rsidP="001F4E12">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ГОСТ 30137-95</w:t>
            </w:r>
          </w:p>
          <w:p w:rsidR="001F4E12" w:rsidRPr="00FE3626" w:rsidRDefault="001F4E12" w:rsidP="001F4E12">
            <w:pPr>
              <w:spacing w:after="0" w:line="240" w:lineRule="auto"/>
              <w:rPr>
                <w:rFonts w:ascii="Times New Roman" w:eastAsia="Times New Roman" w:hAnsi="Times New Roman" w:cs="Times New Roman"/>
                <w:sz w:val="20"/>
                <w:szCs w:val="20"/>
                <w:lang w:val="en-US" w:eastAsia="ru-RU"/>
              </w:rPr>
            </w:pPr>
            <w:r w:rsidRPr="00FE3626">
              <w:rPr>
                <w:rFonts w:ascii="Times New Roman" w:hAnsi="Times New Roman" w:cs="Times New Roman"/>
                <w:sz w:val="20"/>
                <w:szCs w:val="20"/>
              </w:rPr>
              <w:t>ГОСТ З1549-2012</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Тали электрические канатные и цепные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8425 11 000 0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ГОСТ 22584-96</w:t>
            </w:r>
          </w:p>
          <w:p w:rsidR="001F4E12" w:rsidRPr="00FE3626" w:rsidRDefault="001F4E12" w:rsidP="001F4E12">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ГОСТ 33172-2014</w:t>
            </w:r>
          </w:p>
          <w:p w:rsidR="001F4E12" w:rsidRPr="00FE3626" w:rsidRDefault="001F4E12" w:rsidP="001F4E12">
            <w:pPr>
              <w:spacing w:after="0" w:line="240" w:lineRule="auto"/>
              <w:rPr>
                <w:rFonts w:ascii="Times New Roman" w:eastAsia="Times New Roman" w:hAnsi="Times New Roman" w:cs="Times New Roman"/>
                <w:sz w:val="20"/>
                <w:szCs w:val="20"/>
                <w:lang w:val="en-US" w:eastAsia="ru-RU"/>
              </w:rPr>
            </w:pPr>
            <w:r w:rsidRPr="00FE3626">
              <w:rPr>
                <w:rFonts w:ascii="Times New Roman" w:hAnsi="Times New Roman" w:cs="Times New Roman"/>
                <w:sz w:val="20"/>
                <w:szCs w:val="20"/>
              </w:rPr>
              <w:t>ГОСТ 34022-2016</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Транспорт производственный напольный безрельсовый</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8427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8709 11 900 0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8709 19 900 0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18962-97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25940-83 (ИСО 3287-78)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30013-2002 (ИСО 2328:1993, ИСО 2331:1974, ИСО 2330:1995)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30868-2002 (ИСО 6292:96)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30871-2002 (ИСО </w:t>
            </w:r>
            <w:proofErr w:type="gramStart"/>
            <w:r w:rsidRPr="00FE3626">
              <w:rPr>
                <w:rFonts w:ascii="Times New Roman" w:hAnsi="Times New Roman" w:cs="Times New Roman"/>
                <w:sz w:val="20"/>
                <w:szCs w:val="20"/>
              </w:rPr>
              <w:t>3691 :</w:t>
            </w:r>
            <w:proofErr w:type="gramEnd"/>
            <w:r w:rsidRPr="00FE3626">
              <w:rPr>
                <w:rFonts w:ascii="Times New Roman" w:hAnsi="Times New Roman" w:cs="Times New Roman"/>
                <w:sz w:val="20"/>
                <w:szCs w:val="20"/>
              </w:rPr>
              <w:t xml:space="preserve"> 1980)</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химическое, нефтегазоперерабатывающее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widowControl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7419 80 000 0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7508 90 000 9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7611 00 000 0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7612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8108 90 900 8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8417 80 500 0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и817 80 700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8419 39 000 8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8419 40 000 9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8419 50 000 0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8419 89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8421 19 700 9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8421 21 000 9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8421 29 000 9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8479 82 000 0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8479 89 970 7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8514 19 900 0</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8514 39 000 0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8514 40 000 0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13706-2011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17032-2010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20680-2002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26646-90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27120-86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27468-92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28705-90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30872-2002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З1828-2012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З1829-2012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31833-2012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З1836-2012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З1838-2012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51126-98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51127-98</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51364-99 (ИСО 6758-80)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53682-2009 (ИСО 13705:2006)</w:t>
            </w:r>
          </w:p>
          <w:p w:rsidR="001F4E12" w:rsidRPr="00FE3626" w:rsidRDefault="001F4E12" w:rsidP="001F4E12">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ГОСТ Р 53681-2009</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для переработки полимерных материалов</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8419 89 989 0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8420 10 800 0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8465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8477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8480 71 000 0</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8480 79 000 0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12.2.045-94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1996-79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14106-80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14333-79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15940-84</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насосное (насосы, агрегаты и установки насосные)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8413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8414</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16330-2017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proofErr w:type="spellStart"/>
            <w:r w:rsidRPr="00FE3626">
              <w:rPr>
                <w:rFonts w:ascii="Times New Roman" w:hAnsi="Times New Roman" w:cs="Times New Roman"/>
                <w:sz w:val="20"/>
                <w:szCs w:val="20"/>
              </w:rPr>
              <w:t>lSO</w:t>
            </w:r>
            <w:proofErr w:type="spellEnd"/>
            <w:r w:rsidRPr="00FE3626">
              <w:rPr>
                <w:rFonts w:ascii="Times New Roman" w:hAnsi="Times New Roman" w:cs="Times New Roman"/>
                <w:sz w:val="20"/>
                <w:szCs w:val="20"/>
              </w:rPr>
              <w:t xml:space="preserve"> 17769-2-2015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809-2017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13951-2012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60335-2-41-2015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3347-91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13823-93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22247-96 (ИСО 2858-75)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30576-98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30645-99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З1835-2012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З1839-2012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З1840-2012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32600-2013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32601-2013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34183-2017</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lastRenderedPageBreak/>
              <w:t>ГОСТ 34252-2017 (IS0 15783:2002)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1831-2008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53675-2009</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54804-2011 (ИСО 9908:1993)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54805-2011 (ИСО 5199:2002)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54806-2011 (ИСО 9905:1994)</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криогенное, компрессорное, холодильное, автогенное, газоочистное:</w:t>
            </w:r>
          </w:p>
          <w:p w:rsidR="001F4E12" w:rsidRPr="00FE3626" w:rsidRDefault="001F4E12" w:rsidP="001F4E12">
            <w:pPr>
              <w:widowControl w:val="0"/>
              <w:spacing w:after="0" w:line="240" w:lineRule="auto"/>
              <w:rPr>
                <w:rFonts w:ascii="Times New Roman" w:hAnsi="Times New Roman" w:cs="Times New Roman"/>
                <w:sz w:val="20"/>
                <w:szCs w:val="20"/>
              </w:rPr>
            </w:pP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установки воздухоразделительные и редких газов; </w:t>
            </w:r>
          </w:p>
          <w:p w:rsidR="001F4E12" w:rsidRPr="00FE3626" w:rsidRDefault="001F4E12" w:rsidP="001F4E12">
            <w:pPr>
              <w:widowControl w:val="0"/>
              <w:spacing w:after="0" w:line="240" w:lineRule="auto"/>
              <w:rPr>
                <w:rFonts w:ascii="Times New Roman" w:hAnsi="Times New Roman" w:cs="Times New Roman"/>
                <w:sz w:val="20"/>
                <w:szCs w:val="20"/>
              </w:rPr>
            </w:pP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аппаратура для подготовки и очистки газов и жидкостей, аппаратура тепло- и массообменная криогенных систем и установок; </w:t>
            </w:r>
          </w:p>
          <w:p w:rsidR="001F4E12" w:rsidRPr="00FE3626" w:rsidRDefault="001F4E12" w:rsidP="001F4E12">
            <w:pPr>
              <w:widowControl w:val="0"/>
              <w:spacing w:after="0" w:line="240" w:lineRule="auto"/>
              <w:rPr>
                <w:rFonts w:ascii="Times New Roman" w:hAnsi="Times New Roman" w:cs="Times New Roman"/>
                <w:sz w:val="20"/>
                <w:szCs w:val="20"/>
              </w:rPr>
            </w:pP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компрессоры (воздушные и газовые приводные);</w:t>
            </w:r>
          </w:p>
          <w:p w:rsidR="001F4E12" w:rsidRPr="00FE3626" w:rsidRDefault="001F4E12" w:rsidP="001F4E12">
            <w:pPr>
              <w:widowControl w:val="0"/>
              <w:spacing w:after="0" w:line="240" w:lineRule="auto"/>
              <w:rPr>
                <w:rFonts w:ascii="Times New Roman" w:hAnsi="Times New Roman" w:cs="Times New Roman"/>
                <w:sz w:val="20"/>
                <w:szCs w:val="20"/>
              </w:rPr>
            </w:pP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установки холодильные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7613 00 000 0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8414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8418 10 200 8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8418 10 800 8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8418 30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8418 40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8418 61 00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8418 69 000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8419 50 000 0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8419 89 989 0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8421 21 000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8421 29 000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8421 39</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11650-2017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13136-2017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12.2.016-81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12.2.016.1-91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12.2.016.5-91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12.2.052-81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12.2.133-94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12.2.233-2012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5149:1993)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18517-84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30176-95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30829-2002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30938-2002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31824-2012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31826-2012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31830-2012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31831-2012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31834-2012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31837-2012</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31843-2013 (IS0 13707:2000)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34070-2017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34294-2017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51360-99 (ИСО 917-89)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52615-2006 (ЕН 1012-2:1996)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Р 54802-2011 (ИСО 13631:2002)</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для газопламенной обработки металлов и металлизации изделий</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8468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8515 </w:t>
            </w:r>
          </w:p>
          <w:p w:rsidR="001F4E12" w:rsidRPr="00FE3626" w:rsidRDefault="001F4E12" w:rsidP="001F4E12">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8543 30 000 0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12.2.008-75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12.2.052-81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5191-79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30829-2002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50402-2011 (ИСО 5175:1987)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54791-2011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13861-89 (ИСО 2503-83)</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ind w:left="57"/>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Оборудование газоочистное и пылеулавливающее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8421 31 000 0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8421 39 200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8421 39 610 0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8421 39 800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31826-2012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31831-2012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33007-2014</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widowControl w:val="0"/>
              <w:spacing w:after="0" w:line="240" w:lineRule="auto"/>
              <w:ind w:left="57"/>
              <w:rPr>
                <w:rFonts w:ascii="Times New Roman" w:eastAsia="Times New Roman" w:hAnsi="Times New Roman" w:cs="Times New Roman"/>
                <w:sz w:val="20"/>
                <w:szCs w:val="20"/>
                <w:lang w:val="en-US" w:eastAsia="ru-RU"/>
              </w:rPr>
            </w:pPr>
            <w:r w:rsidRPr="00FE3626">
              <w:rPr>
                <w:rFonts w:ascii="Times New Roman" w:hAnsi="Times New Roman" w:cs="Times New Roman"/>
                <w:sz w:val="20"/>
                <w:szCs w:val="20"/>
              </w:rPr>
              <w:t xml:space="preserve">Оборудование </w:t>
            </w:r>
            <w:proofErr w:type="spellStart"/>
            <w:r w:rsidRPr="00FE3626">
              <w:rPr>
                <w:rFonts w:ascii="Times New Roman" w:hAnsi="Times New Roman" w:cs="Times New Roman"/>
                <w:sz w:val="20"/>
                <w:szCs w:val="20"/>
              </w:rPr>
              <w:t>целлюлознобумажное</w:t>
            </w:r>
            <w:proofErr w:type="spellEnd"/>
            <w:r w:rsidRPr="00FE3626">
              <w:rPr>
                <w:rFonts w:ascii="Times New Roman" w:hAnsi="Times New Roman" w:cs="Times New Roman"/>
                <w:sz w:val="20"/>
                <w:szCs w:val="20"/>
                <w:lang w:val="en-US"/>
              </w:rPr>
              <w:t xml:space="preserve"> </w:t>
            </w:r>
            <w:r w:rsidRPr="00FE3626">
              <w:rPr>
                <w:rFonts w:ascii="Times New Roman" w:hAnsi="Times New Roman" w:cs="Times New Roman"/>
                <w:sz w:val="20"/>
                <w:szCs w:val="20"/>
              </w:rPr>
              <w:t>и бумагоделательное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ind w:left="57"/>
              <w:rPr>
                <w:rFonts w:ascii="Times New Roman" w:hAnsi="Times New Roman" w:cs="Times New Roman"/>
                <w:sz w:val="20"/>
                <w:szCs w:val="20"/>
                <w:lang w:val="en-US"/>
              </w:rPr>
            </w:pPr>
            <w:r w:rsidRPr="00FE3626">
              <w:rPr>
                <w:rFonts w:ascii="Times New Roman" w:hAnsi="Times New Roman" w:cs="Times New Roman"/>
                <w:sz w:val="20"/>
                <w:szCs w:val="20"/>
              </w:rPr>
              <w:t xml:space="preserve">8419 35 000 0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8420 10 300 0 </w:t>
            </w:r>
          </w:p>
          <w:p w:rsidR="001F4E12" w:rsidRPr="00FE3626" w:rsidRDefault="001F4E12" w:rsidP="001F4E12">
            <w:pPr>
              <w:pStyle w:val="af8"/>
              <w:keepNext/>
              <w:spacing w:line="256" w:lineRule="auto"/>
              <w:ind w:left="57"/>
              <w:rPr>
                <w:rFonts w:ascii="Times New Roman" w:hAnsi="Times New Roman"/>
                <w:lang w:eastAsia="en-US"/>
              </w:rPr>
            </w:pPr>
            <w:r w:rsidRPr="00FE3626">
              <w:rPr>
                <w:rFonts w:ascii="Times New Roman" w:hAnsi="Times New Roman"/>
                <w:lang w:eastAsia="en-US"/>
              </w:rPr>
              <w:t xml:space="preserve">8439 </w:t>
            </w:r>
          </w:p>
          <w:p w:rsidR="001F4E12" w:rsidRPr="00FE3626" w:rsidRDefault="001F4E12" w:rsidP="001F4E12">
            <w:pPr>
              <w:pStyle w:val="af8"/>
              <w:keepNext/>
              <w:spacing w:line="256" w:lineRule="auto"/>
              <w:ind w:left="57"/>
              <w:rPr>
                <w:rFonts w:ascii="Times New Roman" w:hAnsi="Times New Roman"/>
                <w:lang w:val="en-US" w:eastAsia="en-US"/>
              </w:rPr>
            </w:pPr>
            <w:r w:rsidRPr="00FE3626">
              <w:rPr>
                <w:rFonts w:ascii="Times New Roman" w:hAnsi="Times New Roman"/>
                <w:lang w:eastAsia="en-US"/>
              </w:rPr>
              <w:t>8441</w:t>
            </w:r>
          </w:p>
          <w:p w:rsidR="001F4E12" w:rsidRPr="00FE3626" w:rsidRDefault="001F4E12" w:rsidP="001F4E12">
            <w:pPr>
              <w:pStyle w:val="af8"/>
              <w:keepNext/>
              <w:spacing w:line="256" w:lineRule="auto"/>
              <w:ind w:left="57"/>
              <w:rPr>
                <w:rFonts w:ascii="Times New Roman" w:hAnsi="Times New Roman"/>
                <w:lang w:val="en-US" w:eastAsia="en-US"/>
              </w:rPr>
            </w:pPr>
          </w:p>
          <w:p w:rsidR="001F4E12" w:rsidRPr="00FE3626" w:rsidRDefault="001F4E12" w:rsidP="001F4E12">
            <w:pPr>
              <w:pStyle w:val="af8"/>
              <w:keepNext/>
              <w:spacing w:line="256" w:lineRule="auto"/>
              <w:ind w:left="57"/>
              <w:rPr>
                <w:rFonts w:ascii="Times New Roman" w:hAnsi="Times New Roman"/>
                <w:lang w:val="en-US" w:eastAsia="en-US"/>
              </w:rPr>
            </w:pP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25166-82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26563-85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31827-2012</w:t>
            </w:r>
          </w:p>
          <w:p w:rsidR="001F4E12" w:rsidRPr="00FE3626" w:rsidRDefault="001F4E12" w:rsidP="001F4E12">
            <w:pPr>
              <w:spacing w:after="0" w:line="240" w:lineRule="auto"/>
              <w:rPr>
                <w:rFonts w:ascii="Times New Roman" w:eastAsia="Times New Roman" w:hAnsi="Times New Roman" w:cs="Times New Roman"/>
                <w:sz w:val="20"/>
                <w:szCs w:val="20"/>
                <w:lang w:eastAsia="ru-RU"/>
              </w:rPr>
            </w:pPr>
            <w:r w:rsidRPr="00FE3626">
              <w:rPr>
                <w:rFonts w:ascii="Times New Roman" w:hAnsi="Times New Roman" w:cs="Times New Roman"/>
                <w:sz w:val="20"/>
                <w:szCs w:val="20"/>
              </w:rPr>
              <w:t>ГОСТ 31829-2012</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keepNext/>
              <w:widowControl w:val="0"/>
              <w:spacing w:after="0" w:line="240" w:lineRule="auto"/>
              <w:rPr>
                <w:rFonts w:ascii="Times New Roman" w:eastAsia="Times New Roman" w:hAnsi="Times New Roman" w:cs="Times New Roman"/>
                <w:snapToGrid w:val="0"/>
                <w:sz w:val="20"/>
                <w:szCs w:val="20"/>
                <w:lang w:eastAsia="ru-RU"/>
              </w:rPr>
            </w:pPr>
            <w:r w:rsidRPr="00FE3626">
              <w:rPr>
                <w:rFonts w:ascii="Times New Roman" w:hAnsi="Times New Roman" w:cs="Times New Roman"/>
                <w:sz w:val="20"/>
                <w:szCs w:val="20"/>
              </w:rPr>
              <w:t xml:space="preserve">Оборудование нефтепромысловое, буровое </w:t>
            </w:r>
            <w:proofErr w:type="gramStart"/>
            <w:r w:rsidRPr="00FE3626">
              <w:rPr>
                <w:rFonts w:ascii="Times New Roman" w:hAnsi="Times New Roman" w:cs="Times New Roman"/>
                <w:sz w:val="20"/>
                <w:szCs w:val="20"/>
              </w:rPr>
              <w:t>геолого-разведочное</w:t>
            </w:r>
            <w:proofErr w:type="gramEnd"/>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8207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8413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8421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8425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8428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8430</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8481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8705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8905</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shd w:val="clear" w:color="auto" w:fill="FFFFFF"/>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10432-2014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13680-2016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14310-2014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16070-2015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17078-1-2014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17078-2-2014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17078-4-2015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12.2.041-79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12.2.044-80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12.2.088-2017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12.2.108-85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12.2.115-2002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12.2.125-91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12.2.132-93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12.2.136-98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12.2.228-2004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12.2.232-2012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631-75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632-80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633-80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5286-75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7360-2015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15880-96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20692-2003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23979-2018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26698.1-93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26698.2-93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27834-95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28487-2018</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30315-95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30767-2002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30776-2002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30894-2003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31446-2017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11960:2014)</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31835-2012</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31841-2012 (IS0 14693:2003)</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31844-2012 (IS0 13535:2000)</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32503-2013 (IS0 28781 :2010)</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lastRenderedPageBreak/>
              <w:t>ГОСТ 32503-2013 (IS0 28781 :2010)</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33005-2014 (IS0 13625:2002)</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ИСО 13533-2013</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ИСО 13626-2013</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50278-92</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51245-99</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51365-2009 (ИСО 10423:2003)</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Р 54382-2011</w:t>
            </w:r>
          </w:p>
          <w:p w:rsidR="001F4E12" w:rsidRPr="00FE3626" w:rsidRDefault="001F4E12" w:rsidP="001F4E12">
            <w:pPr>
              <w:spacing w:after="6"/>
              <w:rPr>
                <w:rFonts w:ascii="Times New Roman" w:hAnsi="Times New Roman" w:cs="Times New Roman"/>
                <w:sz w:val="20"/>
                <w:szCs w:val="20"/>
              </w:rPr>
            </w:pPr>
            <w:r w:rsidRPr="00FE3626">
              <w:rPr>
                <w:rFonts w:ascii="Times New Roman" w:hAnsi="Times New Roman" w:cs="Times New Roman"/>
                <w:sz w:val="20"/>
                <w:szCs w:val="20"/>
              </w:rPr>
              <w:t>ГОСТ Р 54483-2011 (ИСО 19900:2002)</w:t>
            </w:r>
          </w:p>
          <w:p w:rsidR="001F4E12" w:rsidRPr="00FE3626" w:rsidRDefault="001F4E12" w:rsidP="001F4E12">
            <w:pPr>
              <w:spacing w:after="6"/>
              <w:rPr>
                <w:rFonts w:ascii="Times New Roman" w:hAnsi="Times New Roman" w:cs="Times New Roman"/>
                <w:sz w:val="20"/>
                <w:szCs w:val="20"/>
              </w:rPr>
            </w:pPr>
            <w:r w:rsidRPr="00FE3626">
              <w:rPr>
                <w:rFonts w:ascii="Times New Roman" w:hAnsi="Times New Roman" w:cs="Times New Roman"/>
                <w:sz w:val="20"/>
                <w:szCs w:val="20"/>
              </w:rPr>
              <w:t>ГОСТ Р 55736-2013</w:t>
            </w:r>
          </w:p>
          <w:p w:rsidR="001F4E12" w:rsidRPr="00FE3626" w:rsidRDefault="001F4E12" w:rsidP="001F4E12">
            <w:pPr>
              <w:spacing w:after="6"/>
              <w:rPr>
                <w:rFonts w:ascii="Times New Roman" w:hAnsi="Times New Roman" w:cs="Times New Roman"/>
                <w:sz w:val="20"/>
                <w:szCs w:val="20"/>
              </w:rPr>
            </w:pPr>
            <w:r w:rsidRPr="00FE3626">
              <w:rPr>
                <w:rFonts w:ascii="Times New Roman" w:hAnsi="Times New Roman" w:cs="Times New Roman"/>
                <w:sz w:val="20"/>
                <w:szCs w:val="20"/>
              </w:rPr>
              <w:t>ГОСТ Р 56830-2015</w:t>
            </w:r>
          </w:p>
          <w:p w:rsidR="001F4E12" w:rsidRPr="00FE3626" w:rsidRDefault="001F4E12" w:rsidP="001F4E12">
            <w:pPr>
              <w:spacing w:after="6"/>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Р 58190-2018</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Height w:val="1713"/>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технологическое и аппаратура для нанесения лакокрасочных покрытий на изделия машиностроения</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8419 39 000 8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8419 89 989 0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8424 20 000 0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8424 89 000 9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8514 19 900 0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8514 39 000 0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8514 40 000 0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1F4E12" w:rsidRPr="00FE3626" w:rsidRDefault="001F4E12" w:rsidP="001F4E12">
            <w:pPr>
              <w:spacing w:after="6"/>
              <w:rPr>
                <w:rFonts w:ascii="Times New Roman" w:hAnsi="Times New Roman" w:cs="Times New Roman"/>
                <w:sz w:val="20"/>
                <w:szCs w:val="20"/>
                <w:lang w:val="en-US"/>
              </w:rPr>
            </w:pPr>
            <w:r w:rsidRPr="00FE3626">
              <w:rPr>
                <w:rFonts w:ascii="Times New Roman" w:hAnsi="Times New Roman" w:cs="Times New Roman"/>
                <w:sz w:val="20"/>
                <w:szCs w:val="20"/>
              </w:rPr>
              <w:t>ГОСТ EN 12981-2016</w:t>
            </w:r>
          </w:p>
          <w:p w:rsidR="001F4E12" w:rsidRPr="00FE3626" w:rsidRDefault="001F4E12" w:rsidP="001F4E12">
            <w:pPr>
              <w:spacing w:after="0"/>
              <w:rPr>
                <w:rFonts w:ascii="Times New Roman" w:hAnsi="Times New Roman" w:cs="Times New Roman"/>
                <w:sz w:val="20"/>
                <w:szCs w:val="20"/>
              </w:rPr>
            </w:pPr>
            <w:r w:rsidRPr="00FE3626">
              <w:rPr>
                <w:rFonts w:ascii="Times New Roman" w:hAnsi="Times New Roman" w:cs="Times New Roman"/>
                <w:sz w:val="20"/>
                <w:szCs w:val="20"/>
              </w:rPr>
              <w:t>ГОСТ 12.3.008-75</w:t>
            </w:r>
          </w:p>
          <w:p w:rsidR="001F4E12" w:rsidRPr="00FE3626" w:rsidRDefault="001F4E12" w:rsidP="001F4E12">
            <w:pPr>
              <w:spacing w:after="0" w:line="240" w:lineRule="auto"/>
              <w:rPr>
                <w:rFonts w:ascii="Times New Roman" w:eastAsia="Times New Roman" w:hAnsi="Times New Roman" w:cs="Times New Roman"/>
                <w:color w:val="FF0000"/>
                <w:sz w:val="20"/>
                <w:szCs w:val="20"/>
                <w:lang w:eastAsia="ru-RU"/>
              </w:rPr>
            </w:pP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для жидкого аммиака</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7311 00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7613 00 000 0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8418 69 000</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1F4E12" w:rsidRPr="00FE3626" w:rsidRDefault="001F4E12" w:rsidP="001F4E12">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ИСО 4254-2-2002</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Оборудование для подготовки и очистки </w:t>
            </w:r>
            <w:r w:rsidRPr="00FE3626">
              <w:rPr>
                <w:rFonts w:ascii="Times New Roman" w:hAnsi="Times New Roman" w:cs="Times New Roman"/>
                <w:sz w:val="20"/>
                <w:szCs w:val="20"/>
              </w:rPr>
              <w:lastRenderedPageBreak/>
              <w:t>питьевой воды</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lastRenderedPageBreak/>
              <w:t>8421 21 000 9</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26646-90</w:t>
            </w:r>
          </w:p>
          <w:p w:rsidR="001F4E12" w:rsidRPr="00FE3626" w:rsidRDefault="001F4E12" w:rsidP="001F4E12">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31952-2012</w:t>
            </w:r>
          </w:p>
        </w:tc>
      </w:tr>
      <w:tr w:rsidR="001F4E12"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1F4E12" w:rsidRPr="00FE3626" w:rsidRDefault="001F4E12"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Станки металлообрабатывающие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1F4E12" w:rsidRPr="00FE3626" w:rsidRDefault="001F4E12" w:rsidP="001F4E12">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8456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8457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8458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8459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8460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8461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8462 </w:t>
            </w:r>
          </w:p>
          <w:p w:rsidR="001F4E12" w:rsidRPr="00FE3626" w:rsidRDefault="001F4E12" w:rsidP="001F4E12">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8463</w:t>
            </w:r>
          </w:p>
        </w:tc>
        <w:tc>
          <w:tcPr>
            <w:tcW w:w="3969" w:type="dxa"/>
            <w:gridSpan w:val="2"/>
            <w:tcBorders>
              <w:top w:val="single" w:sz="4" w:space="0" w:color="auto"/>
              <w:left w:val="single" w:sz="4" w:space="0" w:color="auto"/>
              <w:bottom w:val="single" w:sz="4" w:space="0" w:color="auto"/>
              <w:right w:val="single" w:sz="6" w:space="0" w:color="auto"/>
            </w:tcBorders>
          </w:tcPr>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1F4E12" w:rsidRPr="00FE3626" w:rsidRDefault="001F4E12"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1F4E12" w:rsidRPr="00FE3626" w:rsidRDefault="001F4E12"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28881-2016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12348-2016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12417-2016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12717-2011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12840-2011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13128-2016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13218-2011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13898-2011</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ЕН 12415-2006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ЕН 12478-2006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ЕН 12626-2006</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12.2.009-99</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12.2.048-80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12.2.107-85</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7599-82</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30685-2000</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ЕН 13788-2007</w:t>
            </w:r>
          </w:p>
          <w:p w:rsidR="001F4E12" w:rsidRPr="00FE3626" w:rsidRDefault="001F4E12" w:rsidP="001F4E12">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ИСО 16156-2008</w:t>
            </w:r>
          </w:p>
          <w:p w:rsidR="001F4E12" w:rsidRPr="00FE3626" w:rsidRDefault="001F4E12" w:rsidP="001F4E12">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Р 50786-2012</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Машины </w:t>
            </w:r>
            <w:proofErr w:type="gramStart"/>
            <w:r w:rsidRPr="00FE3626">
              <w:rPr>
                <w:rFonts w:ascii="Times New Roman" w:hAnsi="Times New Roman" w:cs="Times New Roman"/>
                <w:sz w:val="20"/>
                <w:szCs w:val="20"/>
              </w:rPr>
              <w:t>кузнечно-прессовые</w:t>
            </w:r>
            <w:proofErr w:type="gramEnd"/>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8462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8463</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692-2014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12.2.017-93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12.2.017.3-90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12.2.017.4-2003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12.2.055-81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12.2.113-2006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12.2.114-86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12.2.116-2004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12.2.118-2006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12.2.131-92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6113-84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7600-90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8390-84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31541-2012</w:t>
            </w:r>
          </w:p>
          <w:p w:rsidR="00AB781D" w:rsidRPr="00FE3626" w:rsidRDefault="00AB781D" w:rsidP="00AB781D">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3</w:t>
            </w:r>
            <w:r w:rsidRPr="00FE3626">
              <w:rPr>
                <w:rFonts w:ascii="Times New Roman" w:hAnsi="Times New Roman" w:cs="Times New Roman"/>
                <w:sz w:val="20"/>
                <w:szCs w:val="20"/>
              </w:rPr>
              <w:t>1542-2012</w:t>
            </w:r>
          </w:p>
          <w:p w:rsidR="00AB781D" w:rsidRPr="00FE3626" w:rsidRDefault="00AB781D" w:rsidP="00AB781D">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ГОСТ 31543-2012</w:t>
            </w:r>
          </w:p>
          <w:p w:rsidR="00AB781D" w:rsidRPr="00FE3626" w:rsidRDefault="00AB781D" w:rsidP="00AB781D">
            <w:pPr>
              <w:spacing w:after="0" w:line="240" w:lineRule="auto"/>
              <w:rPr>
                <w:rFonts w:ascii="Times New Roman" w:eastAsia="Times New Roman" w:hAnsi="Times New Roman" w:cs="Times New Roman"/>
                <w:color w:val="FF0000"/>
                <w:sz w:val="20"/>
                <w:szCs w:val="20"/>
                <w:lang w:val="en-US" w:eastAsia="ru-RU"/>
              </w:rPr>
            </w:pPr>
            <w:r w:rsidRPr="00FE3626">
              <w:rPr>
                <w:rFonts w:ascii="Times New Roman" w:hAnsi="Times New Roman" w:cs="Times New Roman"/>
                <w:sz w:val="20"/>
                <w:szCs w:val="20"/>
              </w:rPr>
              <w:t>ГОСТ 31733-2012 (EN 693:2001)</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Оборудование деревообрабатывающее </w:t>
            </w:r>
          </w:p>
          <w:p w:rsidR="00AB781D" w:rsidRPr="00FE3626" w:rsidRDefault="00AB781D" w:rsidP="00AB781D">
            <w:pPr>
              <w:keepNext/>
              <w:widowControl w:val="0"/>
              <w:spacing w:after="0" w:line="240" w:lineRule="auto"/>
              <w:rPr>
                <w:rFonts w:ascii="Times New Roman" w:hAnsi="Times New Roman" w:cs="Times New Roman"/>
                <w:sz w:val="20"/>
                <w:szCs w:val="20"/>
              </w:rPr>
            </w:pPr>
            <w:proofErr w:type="gramStart"/>
            <w:r w:rsidRPr="00FE3626">
              <w:rPr>
                <w:rFonts w:ascii="Times New Roman" w:hAnsi="Times New Roman" w:cs="Times New Roman"/>
                <w:sz w:val="20"/>
                <w:szCs w:val="20"/>
              </w:rPr>
              <w:t>( за</w:t>
            </w:r>
            <w:proofErr w:type="gramEnd"/>
            <w:r w:rsidRPr="00FE3626">
              <w:rPr>
                <w:rFonts w:ascii="Times New Roman" w:hAnsi="Times New Roman" w:cs="Times New Roman"/>
                <w:sz w:val="20"/>
                <w:szCs w:val="20"/>
              </w:rPr>
              <w:t xml:space="preserve"> исключением станков деревообрабатывающих бытовых)</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8465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8479 30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848-2-2013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859-2015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860-2015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861-2015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940-2015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1870-3-2014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1870-5-2014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1870-6-2014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1870-7-2014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1870-8-2014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1870-9-2014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1870-10-2014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1870-11-2014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1870-12-2014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1870-15-2014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1870-16-2014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1870-18-2014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1870-19-2014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12.2.026.O-2015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25223-82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СТБ ЕН 848-3-2004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ЕН 1870-2-2006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ЕН 1870-4-2006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ЕН 848-1-2011</w:t>
            </w:r>
          </w:p>
          <w:p w:rsidR="00AB781D" w:rsidRPr="00BE3E22"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Р ЕН 12750-2012</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технологическое для литейного производства</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8454</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710-2014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1265-2014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14677-2014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12.2.046.0-2004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8907-87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10580-2006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15595-84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19497-90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19498-74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23484-79</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30573-98</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30647-99</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31335-2006</w:t>
            </w:r>
          </w:p>
          <w:p w:rsidR="00AB781D" w:rsidRPr="00FE3626" w:rsidRDefault="00AB781D" w:rsidP="00AB781D">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3</w:t>
            </w:r>
            <w:r w:rsidRPr="00FE3626">
              <w:rPr>
                <w:rFonts w:ascii="Times New Roman" w:hAnsi="Times New Roman" w:cs="Times New Roman"/>
                <w:sz w:val="20"/>
                <w:szCs w:val="20"/>
              </w:rPr>
              <w:t>1545-2012</w:t>
            </w:r>
          </w:p>
          <w:p w:rsidR="00AB781D" w:rsidRPr="00FE3626" w:rsidRDefault="00AB781D" w:rsidP="00AB781D">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СТБ EN 1247-2011</w:t>
            </w:r>
          </w:p>
          <w:p w:rsidR="00AB781D" w:rsidRPr="00FE3626" w:rsidRDefault="00AB781D" w:rsidP="00AB781D">
            <w:pPr>
              <w:spacing w:after="0" w:line="240" w:lineRule="auto"/>
              <w:rPr>
                <w:rFonts w:ascii="Times New Roman" w:eastAsia="Times New Roman" w:hAnsi="Times New Roman" w:cs="Times New Roman"/>
                <w:color w:val="FF0000"/>
                <w:sz w:val="20"/>
                <w:szCs w:val="20"/>
                <w:lang w:val="en-US" w:eastAsia="ru-RU"/>
              </w:rPr>
            </w:pPr>
            <w:r w:rsidRPr="00FE3626">
              <w:rPr>
                <w:rFonts w:ascii="Times New Roman" w:hAnsi="Times New Roman" w:cs="Times New Roman"/>
                <w:sz w:val="20"/>
                <w:szCs w:val="20"/>
              </w:rPr>
              <w:t>СТБ 1857-2009</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Оборудование для сварки и </w:t>
            </w:r>
            <w:proofErr w:type="spellStart"/>
            <w:r w:rsidRPr="00FE3626">
              <w:rPr>
                <w:rFonts w:ascii="Times New Roman" w:hAnsi="Times New Roman" w:cs="Times New Roman"/>
                <w:sz w:val="20"/>
                <w:szCs w:val="20"/>
              </w:rPr>
              <w:t>газотермического</w:t>
            </w:r>
            <w:proofErr w:type="spellEnd"/>
            <w:r w:rsidRPr="00FE3626">
              <w:rPr>
                <w:rFonts w:ascii="Times New Roman" w:hAnsi="Times New Roman" w:cs="Times New Roman"/>
                <w:sz w:val="20"/>
                <w:szCs w:val="20"/>
              </w:rPr>
              <w:t xml:space="preserve"> напыления</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8468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8515</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60974-2-2014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60974-3-2014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60974-5-2014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60974-6-2017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60974-7-2015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60974-8-2014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IEC 60974-10-2017</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60974-11-2014</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lastRenderedPageBreak/>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60974-12-2014</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60974-13-2016</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62135-1-2017</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12.l .035-81</w:t>
            </w:r>
          </w:p>
          <w:p w:rsidR="00AB781D" w:rsidRPr="00FE3626" w:rsidRDefault="00AB781D" w:rsidP="00AB781D">
            <w:pPr>
              <w:spacing w:after="0"/>
              <w:rPr>
                <w:rFonts w:ascii="Times New Roman" w:hAnsi="Times New Roman" w:cs="Times New Roman"/>
                <w:sz w:val="20"/>
                <w:szCs w:val="20"/>
                <w:lang w:val="en-US"/>
              </w:rPr>
            </w:pPr>
            <w:r w:rsidRPr="00FE3626">
              <w:rPr>
                <w:rFonts w:ascii="Times New Roman" w:hAnsi="Times New Roman" w:cs="Times New Roman"/>
                <w:sz w:val="20"/>
                <w:szCs w:val="20"/>
              </w:rPr>
              <w:t>ГОСТ 12.2.008-75</w:t>
            </w:r>
          </w:p>
          <w:p w:rsidR="00AB781D" w:rsidRPr="00FE3626" w:rsidRDefault="00AB781D" w:rsidP="00AB781D">
            <w:pPr>
              <w:spacing w:after="0"/>
              <w:rPr>
                <w:rFonts w:ascii="Times New Roman" w:hAnsi="Times New Roman" w:cs="Times New Roman"/>
                <w:sz w:val="20"/>
                <w:szCs w:val="20"/>
                <w:lang w:val="en-US"/>
              </w:rPr>
            </w:pPr>
            <w:r w:rsidRPr="00FE3626">
              <w:rPr>
                <w:rFonts w:ascii="Times New Roman" w:hAnsi="Times New Roman" w:cs="Times New Roman"/>
                <w:sz w:val="20"/>
                <w:szCs w:val="20"/>
              </w:rPr>
              <w:t>ГОСТ 21694-94</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30275-96</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Тракторы промышленные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8701 21 10</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8701 22 10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8701 23 10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8701 24 10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8701 29 10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8701 30 000 9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8701 91 900 0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8701 92 900 0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8701 93 900 0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8701 94 900 0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8701 95 900 0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8706 00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8709</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12.2.121-2013</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Автопогрузчики</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8427</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ind w:left="71"/>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22915-1-2014</w:t>
            </w:r>
          </w:p>
          <w:p w:rsidR="00AB781D" w:rsidRPr="00FE3626" w:rsidRDefault="00AB781D" w:rsidP="00AB781D">
            <w:pPr>
              <w:spacing w:after="0"/>
              <w:ind w:left="71"/>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22915-2-2014</w:t>
            </w:r>
          </w:p>
          <w:p w:rsidR="00AB781D" w:rsidRPr="00FE3626" w:rsidRDefault="00AB781D" w:rsidP="00AB781D">
            <w:pPr>
              <w:spacing w:after="0"/>
              <w:ind w:left="71"/>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22915-3-2014</w:t>
            </w:r>
          </w:p>
          <w:p w:rsidR="00AB781D" w:rsidRPr="00FE3626" w:rsidRDefault="00AB781D" w:rsidP="00AB781D">
            <w:pPr>
              <w:spacing w:after="0"/>
              <w:ind w:left="71"/>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22915-4-2014</w:t>
            </w:r>
          </w:p>
          <w:p w:rsidR="00AB781D" w:rsidRPr="00FE3626" w:rsidRDefault="00AB781D" w:rsidP="00AB781D">
            <w:pPr>
              <w:spacing w:after="0"/>
              <w:ind w:left="71"/>
              <w:rPr>
                <w:rFonts w:ascii="Times New Roman" w:hAnsi="Times New Roman" w:cs="Times New Roman"/>
                <w:sz w:val="20"/>
                <w:szCs w:val="20"/>
              </w:rPr>
            </w:pPr>
            <w:r w:rsidRPr="00FE3626">
              <w:rPr>
                <w:rFonts w:ascii="Times New Roman" w:hAnsi="Times New Roman" w:cs="Times New Roman"/>
                <w:sz w:val="20"/>
                <w:szCs w:val="20"/>
              </w:rPr>
              <w:t>ГОСТ 16215-80</w:t>
            </w:r>
          </w:p>
          <w:p w:rsidR="00AB781D" w:rsidRPr="00FE3626" w:rsidRDefault="00AB781D" w:rsidP="00AB781D">
            <w:pPr>
              <w:spacing w:after="0"/>
              <w:ind w:left="71"/>
              <w:rPr>
                <w:rFonts w:ascii="Times New Roman" w:hAnsi="Times New Roman" w:cs="Times New Roman"/>
                <w:sz w:val="20"/>
                <w:szCs w:val="20"/>
              </w:rPr>
            </w:pPr>
            <w:r w:rsidRPr="00FE3626">
              <w:rPr>
                <w:rFonts w:ascii="Times New Roman" w:hAnsi="Times New Roman" w:cs="Times New Roman"/>
                <w:sz w:val="20"/>
                <w:szCs w:val="20"/>
              </w:rPr>
              <w:t>ГОСТ 27270-87</w:t>
            </w:r>
          </w:p>
          <w:p w:rsidR="00AB781D" w:rsidRPr="00FE3626" w:rsidRDefault="00AB781D" w:rsidP="00AB781D">
            <w:pPr>
              <w:spacing w:after="0"/>
              <w:ind w:left="71"/>
              <w:rPr>
                <w:rFonts w:ascii="Times New Roman" w:hAnsi="Times New Roman" w:cs="Times New Roman"/>
                <w:sz w:val="20"/>
                <w:szCs w:val="20"/>
              </w:rPr>
            </w:pPr>
            <w:r w:rsidRPr="00FE3626">
              <w:rPr>
                <w:rFonts w:ascii="Times New Roman" w:hAnsi="Times New Roman" w:cs="Times New Roman"/>
                <w:sz w:val="20"/>
                <w:szCs w:val="20"/>
              </w:rPr>
              <w:t>ГОСТ 25940-83 (ИСО 3287-78)</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Велосипеды (</w:t>
            </w:r>
            <w:proofErr w:type="gramStart"/>
            <w:r w:rsidRPr="00FE3626">
              <w:rPr>
                <w:rFonts w:ascii="Times New Roman" w:hAnsi="Times New Roman" w:cs="Times New Roman"/>
                <w:sz w:val="20"/>
                <w:szCs w:val="20"/>
              </w:rPr>
              <w:t xml:space="preserve">кроме  </w:t>
            </w:r>
            <w:r w:rsidRPr="00FE3626">
              <w:rPr>
                <w:rFonts w:ascii="Times New Roman" w:hAnsi="Times New Roman" w:cs="Times New Roman"/>
                <w:sz w:val="20"/>
                <w:szCs w:val="20"/>
              </w:rPr>
              <w:lastRenderedPageBreak/>
              <w:t>велосипедов</w:t>
            </w:r>
            <w:proofErr w:type="gramEnd"/>
            <w:r w:rsidRPr="00FE3626">
              <w:rPr>
                <w:rFonts w:ascii="Times New Roman" w:hAnsi="Times New Roman" w:cs="Times New Roman"/>
                <w:sz w:val="20"/>
                <w:szCs w:val="20"/>
              </w:rPr>
              <w:t xml:space="preserve"> детских)</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lastRenderedPageBreak/>
              <w:t>8712 00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lastRenderedPageBreak/>
              <w:t>ГОСТ 31741-2012</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Машины для землеройных, мелиоративных работ, разработки и обслуживания карьеров</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8429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8430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8704</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9244-2016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9247-2017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15817-2014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17063-2013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21507-2014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23727-2014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ИСО 10532-2000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474-1-2013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474-2-2012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474-3-2013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474-4-2013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474-5-2013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474-6-2013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474-7-2013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474-8-2013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474-9-2014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474-10-2012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474-11-2012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12.2.130-91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11030-2017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16469-2017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30035-93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30067-93</w:t>
            </w:r>
          </w:p>
          <w:p w:rsidR="00AB781D" w:rsidRPr="00FE3626" w:rsidRDefault="00AB781D" w:rsidP="00AB781D">
            <w:pPr>
              <w:spacing w:after="0" w:line="240" w:lineRule="auto"/>
              <w:rPr>
                <w:rFonts w:ascii="Times New Roman" w:hAnsi="Times New Roman" w:cs="Times New Roman"/>
                <w:sz w:val="20"/>
                <w:szCs w:val="20"/>
                <w:lang w:val="en-US"/>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3</w:t>
            </w:r>
            <w:r w:rsidRPr="00FE3626">
              <w:rPr>
                <w:rFonts w:ascii="Times New Roman" w:hAnsi="Times New Roman" w:cs="Times New Roman"/>
                <w:sz w:val="20"/>
                <w:szCs w:val="20"/>
              </w:rPr>
              <w:t>1553-2012</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Машины дорожные, </w:t>
            </w:r>
            <w:r w:rsidRPr="00FE3626">
              <w:rPr>
                <w:rFonts w:ascii="Times New Roman" w:hAnsi="Times New Roman" w:cs="Times New Roman"/>
                <w:sz w:val="20"/>
                <w:szCs w:val="20"/>
              </w:rPr>
              <w:lastRenderedPageBreak/>
              <w:t>оборудование для приготовления строительных смесей</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lastRenderedPageBreak/>
              <w:t xml:space="preserve">8413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lastRenderedPageBreak/>
              <w:t xml:space="preserve">8429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8430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8474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8479 10 000 0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8705</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EN 500-1-2014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EN 500-2-2014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500-3-2014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500-4-2014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500-6-2014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536-2012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13019-2012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13020-2012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13021-2012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13524-2012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13862-2014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12.2.011-2012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11030-2017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21915-2018</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27336-2016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27338-93</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27339-2016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27598-94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27614-2016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27811-2016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27945-2018</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31548-2012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31552-2012</w:t>
            </w:r>
          </w:p>
          <w:p w:rsidR="00AB781D" w:rsidRPr="00FE3626" w:rsidRDefault="00AB781D" w:rsidP="00AB781D">
            <w:pPr>
              <w:spacing w:after="0" w:line="240" w:lineRule="auto"/>
              <w:rPr>
                <w:rFonts w:ascii="Times New Roman" w:eastAsia="Times New Roman" w:hAnsi="Times New Roman" w:cs="Times New Roman"/>
                <w:color w:val="FF0000"/>
                <w:sz w:val="20"/>
                <w:szCs w:val="20"/>
                <w:lang w:val="en-US" w:eastAsia="ru-RU"/>
              </w:rPr>
            </w:pPr>
            <w:r w:rsidRPr="00FE3626">
              <w:rPr>
                <w:rFonts w:ascii="Times New Roman" w:hAnsi="Times New Roman" w:cs="Times New Roman"/>
                <w:sz w:val="20"/>
                <w:szCs w:val="20"/>
              </w:rPr>
              <w:t>ГОСТ 31556-2012</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Height w:val="78"/>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и машины строительные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8413 40 000 0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8425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8426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8428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8430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8467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8474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lastRenderedPageBreak/>
              <w:t>8479 10 000 0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18650-1-2017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18652-2014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19432-2014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19433-2017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19452-2017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21592-2013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21873-2-2013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EN 12001-2012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12.2.011-2012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26055-84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27336-2016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27338-93</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27339-2016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27614-2016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29168-91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30700-2000 (МЭК 745-2-7-89)</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31546-2012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31547-2012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31549-2012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31550-2012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31551-2012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31553-2012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31554-2012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31555-2012</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33558.1-2015 (EN 12158-1:2000)</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33558.2-2015 (EN 12158-2:2000)</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33651-2015 (EN 12159:2012)</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СТБ 1208-2000</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53037-2013 (ИСО 16368:2010)</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53984-2010 (ИСО 18893:2004)</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54770-2011 (ИСО 16369:2007)</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55180-2012 (ИСО 16653-1:2008)</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55181-2012 (ИСО 16653-2:2009)</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Height w:val="112"/>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Оборудование для промышленности </w:t>
            </w:r>
            <w:r w:rsidRPr="00FE3626">
              <w:rPr>
                <w:rFonts w:ascii="Times New Roman" w:hAnsi="Times New Roman" w:cs="Times New Roman"/>
                <w:sz w:val="20"/>
                <w:szCs w:val="20"/>
              </w:rPr>
              <w:lastRenderedPageBreak/>
              <w:t>строительных материалов</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lastRenderedPageBreak/>
              <w:t xml:space="preserve">8474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8479</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noProof/>
                <w:sz w:val="20"/>
                <w:szCs w:val="20"/>
              </w:rPr>
            </w:pPr>
            <w:r w:rsidRPr="00FE3626">
              <w:rPr>
                <w:rFonts w:ascii="Times New Roman" w:hAnsi="Times New Roman" w:cs="Times New Roman"/>
                <w:sz w:val="20"/>
                <w:szCs w:val="20"/>
              </w:rPr>
              <w:lastRenderedPageBreak/>
              <w:t>ГОСТ 12.2.100-97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9231-80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10037-83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10141-91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12367-85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27636-95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28122-95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28541-95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30369-96</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30540-97</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Height w:val="122"/>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Оборудование технологическое для лесозаготовки, </w:t>
            </w:r>
            <w:proofErr w:type="spellStart"/>
            <w:r w:rsidRPr="00FE3626">
              <w:rPr>
                <w:rFonts w:ascii="Times New Roman" w:hAnsi="Times New Roman" w:cs="Times New Roman"/>
                <w:sz w:val="20"/>
                <w:szCs w:val="20"/>
              </w:rPr>
              <w:t>лесобирж</w:t>
            </w:r>
            <w:proofErr w:type="spellEnd"/>
            <w:r w:rsidRPr="00FE3626">
              <w:rPr>
                <w:rFonts w:ascii="Times New Roman" w:hAnsi="Times New Roman" w:cs="Times New Roman"/>
                <w:sz w:val="20"/>
                <w:szCs w:val="20"/>
              </w:rPr>
              <w:t xml:space="preserve"> и лесосплава </w:t>
            </w:r>
            <w:proofErr w:type="gramStart"/>
            <w:r w:rsidRPr="00FE3626">
              <w:rPr>
                <w:rFonts w:ascii="Times New Roman" w:hAnsi="Times New Roman" w:cs="Times New Roman"/>
                <w:sz w:val="20"/>
                <w:szCs w:val="20"/>
              </w:rPr>
              <w:t>( за</w:t>
            </w:r>
            <w:proofErr w:type="gramEnd"/>
            <w:r w:rsidRPr="00FE3626">
              <w:rPr>
                <w:rFonts w:ascii="Times New Roman" w:hAnsi="Times New Roman" w:cs="Times New Roman"/>
                <w:sz w:val="20"/>
                <w:szCs w:val="20"/>
              </w:rPr>
              <w:t xml:space="preserve"> исключением пил </w:t>
            </w:r>
            <w:proofErr w:type="spellStart"/>
            <w:r w:rsidRPr="00FE3626">
              <w:rPr>
                <w:rFonts w:ascii="Times New Roman" w:hAnsi="Times New Roman" w:cs="Times New Roman"/>
                <w:sz w:val="20"/>
                <w:szCs w:val="20"/>
              </w:rPr>
              <w:t>бензиномоторных</w:t>
            </w:r>
            <w:proofErr w:type="spellEnd"/>
            <w:r w:rsidRPr="00FE3626">
              <w:rPr>
                <w:rFonts w:ascii="Times New Roman" w:hAnsi="Times New Roman" w:cs="Times New Roman"/>
                <w:sz w:val="20"/>
                <w:szCs w:val="20"/>
              </w:rPr>
              <w:t xml:space="preserve"> и  цепных электрических)</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8426 91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8427 20 190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8427 90 000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8436 80 100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8465 91</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8465 96 000 0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8465 99 000 0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8704 22 920 1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8704 23 920 9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8704 32 920 1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8716 40 000 0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8704 42 910 1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 xml:space="preserve">8704 43 910 3 </w:t>
            </w:r>
          </w:p>
          <w:p w:rsidR="00AB781D" w:rsidRPr="00FE3626" w:rsidRDefault="00AB781D" w:rsidP="00AB781D">
            <w:pPr>
              <w:spacing w:after="0" w:line="240" w:lineRule="auto"/>
              <w:ind w:left="57"/>
              <w:rPr>
                <w:rFonts w:ascii="Times New Roman" w:hAnsi="Times New Roman" w:cs="Times New Roman"/>
                <w:sz w:val="20"/>
                <w:szCs w:val="20"/>
              </w:rPr>
            </w:pPr>
            <w:r w:rsidRPr="00FE3626">
              <w:rPr>
                <w:rFonts w:ascii="Times New Roman" w:hAnsi="Times New Roman" w:cs="Times New Roman"/>
                <w:sz w:val="20"/>
                <w:szCs w:val="20"/>
              </w:rPr>
              <w:t>8704 52 910 1</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noProof/>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11850-2011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ИСО 4254-4-2002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609-1-2012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609-2-2012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1853-2012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13448-2012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13525-2012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12.2.102-2013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12.2.104-84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15594-80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31593-2012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31595-2012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34280-2017 (IS0 19472:2006)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10000-2017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ЕН 14861-2007</w:t>
            </w:r>
          </w:p>
          <w:p w:rsidR="00AB781D" w:rsidRPr="00FE3626" w:rsidRDefault="00AB781D" w:rsidP="00AB781D">
            <w:pPr>
              <w:spacing w:after="4"/>
              <w:rPr>
                <w:rFonts w:ascii="Times New Roman" w:hAnsi="Times New Roman" w:cs="Times New Roman"/>
                <w:sz w:val="20"/>
                <w:szCs w:val="20"/>
              </w:rPr>
            </w:pPr>
            <w:r w:rsidRPr="00FE3626">
              <w:rPr>
                <w:rFonts w:ascii="Times New Roman" w:hAnsi="Times New Roman" w:cs="Times New Roman"/>
                <w:sz w:val="20"/>
                <w:szCs w:val="20"/>
              </w:rPr>
              <w:t>ГОСТ Р ИСО 11448-2002</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технологическое для торфяной промышленности</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8428 90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8429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8430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8474 20 000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8474 80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8428 70 000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прачечное промышленное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8421 12 000 0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8450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8451</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IEC 60335-2-4-2013</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60335-2-7-2014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12.2.084-93 (ИСО 6178-83)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24824-88</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27457-93</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для химической чистки и крашения одежды и бытовых изделий</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8451</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12.2.084-93 (ИСО 6178-83)</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Р 51362-99 (ИСО 7000-89)</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Машины и оборудование для коммунального хозяйства</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8424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8430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8479 10 000 0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8508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8705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9603 90 910 0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1501-1-2014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1501-2-2012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150142014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1501-5-2014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З1544-2012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31829-2012</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31836-2012</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Вентиляторы промышленные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8414 51 000 0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8414 59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8414 60 000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5976-90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9725-82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1442-90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24814-81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24857-81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31350-2007 (ИСО 14694:2003)</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34343-2017 (IS0 12499:1999)</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Кондиционеры промышленные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8415</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60335-2-40-2016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30646-99</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СТБ EN 14511-4-2016</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Height w:val="302"/>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Воздухонагреватели и воздухоохладители</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8415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8419 50 000 0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8419 89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8479 89 970 7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8516 21 000 0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8516 29</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3</w:t>
            </w:r>
            <w:r w:rsidRPr="00FE3626">
              <w:rPr>
                <w:rFonts w:ascii="Times New Roman" w:hAnsi="Times New Roman" w:cs="Times New Roman"/>
                <w:sz w:val="20"/>
                <w:szCs w:val="20"/>
              </w:rPr>
              <w:t>1284-2004</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технологическое для легкой промышленности</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8447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8449 00 000 0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8451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8452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8453</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60204-31-2012</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60335-2-28-2012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12.2.123-90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12.2.138-97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6737-80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9193-77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12167-82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19716-81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24824-88</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27126-86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27126-86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27274-87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27288-87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27295-87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27443-87</w:t>
            </w:r>
          </w:p>
          <w:p w:rsidR="00AB781D" w:rsidRPr="00FE3626" w:rsidRDefault="00AB781D" w:rsidP="00AB781D">
            <w:pPr>
              <w:spacing w:after="0" w:line="240" w:lineRule="auto"/>
              <w:rPr>
                <w:rFonts w:ascii="Times New Roman" w:eastAsia="Times New Roman" w:hAnsi="Times New Roman" w:cs="Times New Roman"/>
                <w:color w:val="FF0000"/>
                <w:sz w:val="20"/>
                <w:szCs w:val="20"/>
                <w:lang w:val="en-US" w:eastAsia="ru-RU"/>
              </w:rPr>
            </w:pPr>
            <w:r w:rsidRPr="00FE3626">
              <w:rPr>
                <w:rFonts w:ascii="Times New Roman" w:hAnsi="Times New Roman" w:cs="Times New Roman"/>
                <w:sz w:val="20"/>
                <w:szCs w:val="20"/>
              </w:rPr>
              <w:t>СТБ 1357-2002</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технологическое для текстильной промышленности</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8420 10 100 0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8444 00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8445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8446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8447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8449 00 000 0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8451</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12.2.123-90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12.2.138-97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6737-80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9193-77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12167-82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19716-81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27269-87</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28646-90</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технологическое для выработки химических волокон, стекловолокна и асбестовых нитей</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8444 00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8445</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6737-80</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технологическое для пищевой, мясомолочной и рыбной промышленности</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8417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8419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8421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8422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8434 20 000 0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8435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8438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8479 20 000 0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8514</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454-2013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1672-1-2014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1672-2-2012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1678-2014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1974-2013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12042-2013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12851-2013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12984-2013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13288-2013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13289-2017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13534-2013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13570-2016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13591-2013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13621-2016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13732-2013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13870-2013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13885-2014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13886-2013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13951-2012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13954-2013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14958-2013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15166-2013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EN 15774-2013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15861-2014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12.2.124-2013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12.2.135-95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3347-91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12027-93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18518-80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20258-95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21253-75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24885-91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26582-85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28107-89</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28110-89</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28112-89</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28531-90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28532-90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28535-90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28693-90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29065-91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30146-95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30150-96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30316-95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31521-2012 (EN 13871:2005)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З1522-2012 (EN 1674:2000)</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31523-2012 (EN 453:2000)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31524-2012 (EN 12041 :2000)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31525-2012 (EN 12268:2003)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31526-2012 (EN 12267:2003)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31527-2012 (EN 12043:2000)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31528-2012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31529-2012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EN 12852-2009</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EN 12855-2008</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ЕН 12853-2007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ЕН 12854-2007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ЕН 12853-2012</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53895-2010 (ЕН 12331:2003)</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54320-2011 (ЕН 1673:2000)</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54321-2011 (ЕН 12505:2000)</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54387-2011 (ЕН 12355:2003)</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54388-2011 (ЕН 13390:2002)</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54423-2011 (ЕН 12852:2001)</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54424-2011 (ЕН 13208:2003)</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54425-2011 (ЕН 12854:2003)</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54967-2012 (ЕН 12855:2003)</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Р 54972-2012 (ЕН 12463:2004)</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технологическое для мукомольно-крупяной, комбикормовой и элеваторной промышленности</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8414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8428 20 200 0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8428 32 000 0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8428 33 000 0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8428 39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8428 90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8437</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12.2.124-2013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18518-80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26582-85</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27962-88</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Оборудование технологическое для предприятий торговли, общественного питания и пищеблоков: </w:t>
            </w:r>
          </w:p>
          <w:p w:rsidR="00AB781D" w:rsidRPr="00FE3626" w:rsidRDefault="00AB781D" w:rsidP="00AB781D">
            <w:pPr>
              <w:keepNext/>
              <w:widowControl w:val="0"/>
              <w:spacing w:after="0" w:line="240" w:lineRule="auto"/>
              <w:rPr>
                <w:rFonts w:ascii="Times New Roman" w:hAnsi="Times New Roman" w:cs="Times New Roman"/>
                <w:sz w:val="20"/>
                <w:szCs w:val="20"/>
              </w:rPr>
            </w:pPr>
          </w:p>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оборудование для механической обработки продуктов питания, в том числе оборудование для плодоовощных баз и фабрик заготовочных; </w:t>
            </w:r>
          </w:p>
          <w:p w:rsidR="00AB781D" w:rsidRPr="00FE3626" w:rsidRDefault="00AB781D" w:rsidP="00AB781D">
            <w:pPr>
              <w:keepNext/>
              <w:widowControl w:val="0"/>
              <w:spacing w:after="0" w:line="240" w:lineRule="auto"/>
              <w:rPr>
                <w:rFonts w:ascii="Times New Roman" w:hAnsi="Times New Roman" w:cs="Times New Roman"/>
                <w:sz w:val="20"/>
                <w:szCs w:val="20"/>
              </w:rPr>
            </w:pPr>
          </w:p>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тепловое для предприятий общественного питания, пищеблоков, а также плодоовощных баз и фабрик заготовочных</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7611 00 000 0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7612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8210 00 000 0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8414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8418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8419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8422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8428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8438</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EN 454-2013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1672-2-2012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1974-2013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12042-2013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12851-2013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EN 12984-2013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13288-2013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13389-2013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13534-2013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13591-2013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13732-2013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13870-2013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13886-2013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13954-2013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14958-2013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15166-2013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15774-2013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60335-1-2015</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60335-2-14-2013</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60335-2-24-2016</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60335-2-36-2016</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IEC 60335-2-37-2012</w:t>
            </w:r>
          </w:p>
          <w:p w:rsidR="00AB781D" w:rsidRPr="00FE3626" w:rsidRDefault="00AB781D" w:rsidP="00AB781D">
            <w:pPr>
              <w:spacing w:after="0" w:line="244" w:lineRule="auto"/>
              <w:ind w:right="57"/>
              <w:jc w:val="both"/>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60335-2-38-2013</w:t>
            </w:r>
          </w:p>
          <w:p w:rsidR="00AB781D" w:rsidRPr="00FE3626" w:rsidRDefault="00AB781D" w:rsidP="00AB781D">
            <w:pPr>
              <w:spacing w:after="0"/>
              <w:ind w:right="624"/>
              <w:jc w:val="both"/>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60335-2-39-2013</w:t>
            </w:r>
          </w:p>
          <w:p w:rsidR="00AB781D" w:rsidRPr="00FE3626" w:rsidRDefault="00AB781D" w:rsidP="00AB781D">
            <w:pPr>
              <w:spacing w:after="0"/>
              <w:jc w:val="both"/>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60335-2-42-2013</w:t>
            </w:r>
          </w:p>
          <w:p w:rsidR="00AB781D" w:rsidRPr="00FE3626" w:rsidRDefault="00AB781D" w:rsidP="00AB781D">
            <w:pPr>
              <w:spacing w:after="0"/>
              <w:jc w:val="both"/>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EC 60335-2-47-2012</w:t>
            </w:r>
          </w:p>
          <w:p w:rsidR="00AB781D" w:rsidRPr="00FE3626" w:rsidRDefault="00AB781D" w:rsidP="00AB781D">
            <w:pPr>
              <w:spacing w:after="0"/>
              <w:ind w:right="964"/>
              <w:jc w:val="both"/>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60335-2-48-2013</w:t>
            </w:r>
          </w:p>
          <w:p w:rsidR="00AB781D" w:rsidRPr="00FE3626" w:rsidRDefault="00AB781D" w:rsidP="00AB781D">
            <w:pPr>
              <w:spacing w:after="0"/>
              <w:ind w:right="737"/>
              <w:jc w:val="both"/>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60335-2-49-2017</w:t>
            </w:r>
          </w:p>
          <w:p w:rsidR="00AB781D" w:rsidRPr="00FE3626" w:rsidRDefault="00AB781D" w:rsidP="00AB781D">
            <w:pPr>
              <w:spacing w:after="0"/>
              <w:ind w:right="907"/>
              <w:jc w:val="both"/>
              <w:rPr>
                <w:rFonts w:ascii="Times New Roman" w:hAnsi="Times New Roman" w:cs="Times New Roman"/>
                <w:sz w:val="20"/>
                <w:szCs w:val="20"/>
              </w:rPr>
            </w:pPr>
            <w:r w:rsidRPr="00FE3626">
              <w:rPr>
                <w:rFonts w:ascii="Times New Roman" w:hAnsi="Times New Roman" w:cs="Times New Roman"/>
                <w:sz w:val="20"/>
                <w:szCs w:val="20"/>
              </w:rPr>
              <w:t>ГОСТ IEC 60335-2-50-2013</w:t>
            </w:r>
          </w:p>
          <w:p w:rsidR="00AB781D" w:rsidRPr="00FE3626" w:rsidRDefault="00AB781D" w:rsidP="00AB781D">
            <w:pPr>
              <w:spacing w:after="0"/>
              <w:ind w:right="737"/>
              <w:jc w:val="both"/>
              <w:rPr>
                <w:rFonts w:ascii="Times New Roman" w:hAnsi="Times New Roman" w:cs="Times New Roman"/>
                <w:sz w:val="20"/>
                <w:szCs w:val="20"/>
              </w:rPr>
            </w:pPr>
            <w:r w:rsidRPr="00FE3626">
              <w:rPr>
                <w:rFonts w:ascii="Times New Roman" w:hAnsi="Times New Roman" w:cs="Times New Roman"/>
                <w:sz w:val="20"/>
                <w:szCs w:val="20"/>
              </w:rPr>
              <w:t>ГОСТ МЭК 60335-2-58-2009</w:t>
            </w:r>
          </w:p>
          <w:p w:rsidR="00AB781D" w:rsidRPr="00FE3626" w:rsidRDefault="00AB781D" w:rsidP="00AB781D">
            <w:pPr>
              <w:spacing w:after="0"/>
              <w:ind w:right="737"/>
              <w:jc w:val="both"/>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60335-2-62-2013</w:t>
            </w:r>
          </w:p>
          <w:p w:rsidR="00AB781D" w:rsidRPr="00FE3626" w:rsidRDefault="00AB781D" w:rsidP="00AB781D">
            <w:pPr>
              <w:spacing w:after="0"/>
              <w:ind w:right="907"/>
              <w:jc w:val="both"/>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60335-2-64-2016</w:t>
            </w:r>
          </w:p>
          <w:p w:rsidR="00AB781D" w:rsidRPr="00FE3626" w:rsidRDefault="00AB781D" w:rsidP="00AB781D">
            <w:pPr>
              <w:spacing w:after="0"/>
              <w:ind w:right="850"/>
              <w:jc w:val="both"/>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60335-2-75-2013</w:t>
            </w:r>
          </w:p>
          <w:p w:rsidR="00AB781D" w:rsidRPr="00FE3626" w:rsidRDefault="00AB781D" w:rsidP="00AB781D">
            <w:pPr>
              <w:spacing w:after="0" w:line="244" w:lineRule="auto"/>
              <w:ind w:right="907"/>
              <w:jc w:val="both"/>
              <w:rPr>
                <w:rFonts w:ascii="Times New Roman" w:hAnsi="Times New Roman" w:cs="Times New Roman"/>
                <w:sz w:val="20"/>
                <w:szCs w:val="20"/>
              </w:rPr>
            </w:pPr>
            <w:r w:rsidRPr="00FE3626">
              <w:rPr>
                <w:rFonts w:ascii="Times New Roman" w:hAnsi="Times New Roman" w:cs="Times New Roman"/>
                <w:sz w:val="20"/>
                <w:szCs w:val="20"/>
              </w:rPr>
              <w:lastRenderedPageBreak/>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60335-2-89-2013</w:t>
            </w:r>
          </w:p>
          <w:p w:rsidR="00AB781D" w:rsidRPr="00FE3626" w:rsidRDefault="00AB781D" w:rsidP="00AB781D">
            <w:pPr>
              <w:spacing w:after="0" w:line="244" w:lineRule="auto"/>
              <w:ind w:right="907"/>
              <w:jc w:val="both"/>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60335-2-90-2013</w:t>
            </w:r>
          </w:p>
          <w:p w:rsidR="00AB781D" w:rsidRPr="00FE3626" w:rsidRDefault="00AB781D" w:rsidP="00AB781D">
            <w:pPr>
              <w:spacing w:after="0" w:line="244" w:lineRule="auto"/>
              <w:ind w:right="1148"/>
              <w:jc w:val="both"/>
              <w:rPr>
                <w:rFonts w:ascii="Times New Roman" w:hAnsi="Times New Roman" w:cs="Times New Roman"/>
                <w:sz w:val="20"/>
                <w:szCs w:val="20"/>
              </w:rPr>
            </w:pPr>
            <w:r w:rsidRPr="00FE3626">
              <w:rPr>
                <w:rFonts w:ascii="Times New Roman" w:hAnsi="Times New Roman" w:cs="Times New Roman"/>
                <w:sz w:val="20"/>
                <w:szCs w:val="20"/>
              </w:rPr>
              <w:t>ГОСТ 12.2.092-94</w:t>
            </w:r>
          </w:p>
          <w:p w:rsidR="00AB781D" w:rsidRPr="00FE3626" w:rsidRDefault="00AB781D" w:rsidP="00AB781D">
            <w:pPr>
              <w:spacing w:after="0" w:line="244" w:lineRule="auto"/>
              <w:ind w:right="1148"/>
              <w:jc w:val="both"/>
              <w:rPr>
                <w:rFonts w:ascii="Times New Roman" w:hAnsi="Times New Roman" w:cs="Times New Roman"/>
                <w:sz w:val="20"/>
                <w:szCs w:val="20"/>
              </w:rPr>
            </w:pPr>
            <w:r w:rsidRPr="00FE3626">
              <w:rPr>
                <w:rFonts w:ascii="Times New Roman" w:hAnsi="Times New Roman" w:cs="Times New Roman"/>
                <w:sz w:val="20"/>
                <w:szCs w:val="20"/>
              </w:rPr>
              <w:t>ГОСТ 12.2.233-2012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5149:1993)</w:t>
            </w:r>
          </w:p>
          <w:p w:rsidR="00AB781D" w:rsidRPr="00FE3626" w:rsidRDefault="00AB781D" w:rsidP="00AB781D">
            <w:pPr>
              <w:spacing w:after="0" w:line="244" w:lineRule="auto"/>
              <w:ind w:right="1148"/>
              <w:jc w:val="both"/>
              <w:rPr>
                <w:rFonts w:ascii="Times New Roman" w:hAnsi="Times New Roman" w:cs="Times New Roman"/>
                <w:sz w:val="20"/>
                <w:szCs w:val="20"/>
              </w:rPr>
            </w:pPr>
            <w:r w:rsidRPr="00FE3626">
              <w:rPr>
                <w:rFonts w:ascii="Times New Roman" w:hAnsi="Times New Roman" w:cs="Times New Roman"/>
                <w:sz w:val="20"/>
                <w:szCs w:val="20"/>
              </w:rPr>
              <w:t>ГОСТ 14227-97</w:t>
            </w:r>
          </w:p>
          <w:p w:rsidR="00AB781D" w:rsidRPr="00FE3626" w:rsidRDefault="00AB781D" w:rsidP="00AB781D">
            <w:pPr>
              <w:spacing w:after="0" w:line="244" w:lineRule="auto"/>
              <w:ind w:right="1148"/>
              <w:jc w:val="both"/>
              <w:rPr>
                <w:rFonts w:ascii="Times New Roman" w:hAnsi="Times New Roman" w:cs="Times New Roman"/>
                <w:sz w:val="20"/>
                <w:szCs w:val="20"/>
              </w:rPr>
            </w:pPr>
            <w:r w:rsidRPr="00FE3626">
              <w:rPr>
                <w:rFonts w:ascii="Times New Roman" w:hAnsi="Times New Roman" w:cs="Times New Roman"/>
                <w:sz w:val="20"/>
                <w:szCs w:val="20"/>
              </w:rPr>
              <w:t>ГОСТ 22502-89</w:t>
            </w:r>
          </w:p>
          <w:p w:rsidR="00AB781D" w:rsidRPr="00FE3626" w:rsidRDefault="00AB781D" w:rsidP="00AB781D">
            <w:pPr>
              <w:spacing w:after="0" w:line="244" w:lineRule="auto"/>
              <w:ind w:right="1148"/>
              <w:jc w:val="both"/>
              <w:rPr>
                <w:rFonts w:ascii="Times New Roman" w:hAnsi="Times New Roman" w:cs="Times New Roman"/>
                <w:sz w:val="20"/>
                <w:szCs w:val="20"/>
              </w:rPr>
            </w:pPr>
            <w:r w:rsidRPr="00FE3626">
              <w:rPr>
                <w:rFonts w:ascii="Times New Roman" w:hAnsi="Times New Roman" w:cs="Times New Roman"/>
                <w:sz w:val="20"/>
                <w:szCs w:val="20"/>
              </w:rPr>
              <w:t>ГОСТ 23833-95</w:t>
            </w:r>
          </w:p>
          <w:p w:rsidR="00AB781D" w:rsidRPr="00FE3626" w:rsidRDefault="00AB781D" w:rsidP="00AB781D">
            <w:pPr>
              <w:spacing w:after="0" w:line="244" w:lineRule="auto"/>
              <w:ind w:right="1148"/>
              <w:jc w:val="both"/>
              <w:rPr>
                <w:rFonts w:ascii="Times New Roman" w:hAnsi="Times New Roman" w:cs="Times New Roman"/>
                <w:sz w:val="20"/>
                <w:szCs w:val="20"/>
              </w:rPr>
            </w:pPr>
            <w:r w:rsidRPr="00FE3626">
              <w:rPr>
                <w:rFonts w:ascii="Times New Roman" w:hAnsi="Times New Roman" w:cs="Times New Roman"/>
                <w:sz w:val="20"/>
                <w:szCs w:val="20"/>
              </w:rPr>
              <w:t>ГОСТ 27440-87</w:t>
            </w:r>
          </w:p>
          <w:p w:rsidR="00AB781D" w:rsidRPr="00FE3626" w:rsidRDefault="00AB781D" w:rsidP="00AB781D">
            <w:pPr>
              <w:spacing w:after="0" w:line="244" w:lineRule="auto"/>
              <w:ind w:right="1148"/>
              <w:jc w:val="both"/>
              <w:rPr>
                <w:rFonts w:ascii="Times New Roman" w:hAnsi="Times New Roman" w:cs="Times New Roman"/>
                <w:sz w:val="20"/>
                <w:szCs w:val="20"/>
              </w:rPr>
            </w:pPr>
            <w:r w:rsidRPr="00FE3626">
              <w:rPr>
                <w:rFonts w:ascii="Times New Roman" w:hAnsi="Times New Roman" w:cs="Times New Roman"/>
                <w:sz w:val="20"/>
                <w:szCs w:val="20"/>
              </w:rPr>
              <w:t>ГОСТ 27570.0-87</w:t>
            </w:r>
          </w:p>
          <w:p w:rsidR="00AB781D" w:rsidRPr="00FE3626" w:rsidRDefault="00AB781D" w:rsidP="00AB781D">
            <w:pPr>
              <w:spacing w:after="0" w:line="244" w:lineRule="auto"/>
              <w:ind w:right="1148"/>
              <w:jc w:val="both"/>
              <w:rPr>
                <w:rFonts w:ascii="Times New Roman" w:hAnsi="Times New Roman" w:cs="Times New Roman"/>
                <w:sz w:val="20"/>
                <w:szCs w:val="20"/>
              </w:rPr>
            </w:pPr>
            <w:r w:rsidRPr="00FE3626">
              <w:rPr>
                <w:rFonts w:ascii="Times New Roman" w:hAnsi="Times New Roman" w:cs="Times New Roman"/>
                <w:sz w:val="20"/>
                <w:szCs w:val="20"/>
              </w:rPr>
              <w:t>ГОСТ 27570.34-92 (МЭК 335-2-36-86)</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27570.36-92 (МЭК 335-2-38-86)</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27570.41-92 (МЭК 335-2-48-88)</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27570.42-92 (МЭК 335-2-49-88)</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27570.51-95 (МЭК 335-2-62-90)</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27570.52-95 (МЭК 335-2-63-90)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27570.53-95 (МЭК 335-2-64-91)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27684-88</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СТБ </w:t>
            </w:r>
            <w:r w:rsidRPr="00FE3626">
              <w:rPr>
                <w:rFonts w:ascii="Times New Roman" w:hAnsi="Times New Roman" w:cs="Times New Roman"/>
                <w:sz w:val="20"/>
                <w:szCs w:val="20"/>
                <w:lang w:val="en-US"/>
              </w:rPr>
              <w:t>I</w:t>
            </w:r>
            <w:r w:rsidRPr="00FE3626">
              <w:rPr>
                <w:rFonts w:ascii="Times New Roman" w:hAnsi="Times New Roman" w:cs="Times New Roman"/>
                <w:sz w:val="20"/>
                <w:szCs w:val="20"/>
              </w:rPr>
              <w:t>ЕС 60335-1-2013</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полиграфическое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8440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8441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8442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8443</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12643-4-2017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ГОСТ </w:t>
            </w:r>
            <w:r w:rsidRPr="00FE3626">
              <w:rPr>
                <w:rFonts w:ascii="Times New Roman" w:hAnsi="Times New Roman" w:cs="Times New Roman"/>
                <w:sz w:val="20"/>
                <w:szCs w:val="20"/>
                <w:lang w:val="en-US"/>
              </w:rPr>
              <w:t>ISO</w:t>
            </w:r>
            <w:r w:rsidRPr="00FE3626">
              <w:rPr>
                <w:rFonts w:ascii="Times New Roman" w:hAnsi="Times New Roman" w:cs="Times New Roman"/>
                <w:sz w:val="20"/>
                <w:szCs w:val="20"/>
              </w:rPr>
              <w:t xml:space="preserve"> 12643-5-2017</w:t>
            </w:r>
          </w:p>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ISO/TR 15847-2014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1010-1-2016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1010-3-2011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1539-2015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12.2.231-2012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1568-2005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ЕН 1010-2-2011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Р ЕН 1010-4-2011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ЕН 1010-5-2012</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технологическое для стекольной, фарфоровой, фаянсовой и кабельной промышленности</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8464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8474</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8475 21 000 0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8475 29 000 0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8477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8479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8485</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12.2.015-93</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Котлы отопительные, работающие на жидком и твердом топливе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8403 10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303-1-2013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303-2-2013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303-4-2013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303-5-2013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303-6-2013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14394-2013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50156-1-2016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12.2.096-83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10617-83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20548-93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30735-2001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32452-2013 (EN 15270:2007)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33014-2014 (EN 12815:2001)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33015-2014 (EN 12809:2001)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33016-2014 (EN 303-5:2012)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EN 15034-2013</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СТ РК EN 15034-2013</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Горелки газовые и комбинированные (кроме блочных), </w:t>
            </w:r>
            <w:proofErr w:type="spellStart"/>
            <w:r w:rsidRPr="00FE3626">
              <w:rPr>
                <w:rFonts w:ascii="Times New Roman" w:hAnsi="Times New Roman" w:cs="Times New Roman"/>
                <w:sz w:val="20"/>
                <w:szCs w:val="20"/>
              </w:rPr>
              <w:t>жидкотопливные</w:t>
            </w:r>
            <w:proofErr w:type="spellEnd"/>
            <w:r w:rsidRPr="00FE3626">
              <w:rPr>
                <w:rFonts w:ascii="Times New Roman" w:hAnsi="Times New Roman" w:cs="Times New Roman"/>
                <w:sz w:val="20"/>
                <w:szCs w:val="20"/>
              </w:rPr>
              <w:t xml:space="preserve">, встраиваемые в </w:t>
            </w:r>
            <w:r w:rsidRPr="00FE3626">
              <w:rPr>
                <w:rFonts w:ascii="Times New Roman" w:hAnsi="Times New Roman" w:cs="Times New Roman"/>
                <w:sz w:val="20"/>
                <w:szCs w:val="20"/>
              </w:rPr>
              <w:lastRenderedPageBreak/>
              <w:t>оборудование, предназначенное для использования в технологических процессах на промышленных предприятиях</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8416 10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8416 20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lastRenderedPageBreak/>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EN 267-2016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EN 676-2016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21204-97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27824-2000</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Аппараты водонагревательные и отопительные, работающие на жидком и твердом топливе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7321 12 000 0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7321 19 000 0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7321 82 000 0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7321 89 000 0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8419 19 000 0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9817-95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22992-82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33013-2014 (EN 13240:2001)</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Р 53321-2009</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Фрезы: фрезы с многогранными твердосплавными пластинами; отрезные и прорезные фрезы из быстрорежущей стали; фрезы твердосплавные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8207 70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2679-2014 (IS0 2296:2011)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13932-80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22749-77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24360-2016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26596-2016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52419-2005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52589-2006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52590-2006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53926-2010 (ЕН 847-2:2001)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53927-2010 (ЕН 847-1:2005)</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Резцы: резцы токарные с напайными твердосплавными пластинами; резцы токарные с многогранными твердосплавными пластинами</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8207 80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26613-2016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51140-98</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Пилы дисковые с твердосплавными пластинами для обработки древесных материалов</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8202</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54489-2011 (ЕН 847-1:2005)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54490-2011 (ЕН 847-1:2005)</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Инструмент слесарно-монтажный с изолирующими рукоятками для работы в электроустановках напряжением до 1000 В</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8203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8204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8205</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11516-94 (МЭК 900-87)</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Фрезы насадные: фрезы дереворежущие насадные с </w:t>
            </w:r>
            <w:proofErr w:type="spellStart"/>
            <w:r w:rsidRPr="00FE3626">
              <w:rPr>
                <w:rFonts w:ascii="Times New Roman" w:hAnsi="Times New Roman" w:cs="Times New Roman"/>
                <w:sz w:val="20"/>
                <w:szCs w:val="20"/>
              </w:rPr>
              <w:t>затылованными</w:t>
            </w:r>
            <w:proofErr w:type="spellEnd"/>
            <w:r w:rsidRPr="00FE3626">
              <w:rPr>
                <w:rFonts w:ascii="Times New Roman" w:hAnsi="Times New Roman" w:cs="Times New Roman"/>
                <w:sz w:val="20"/>
                <w:szCs w:val="20"/>
              </w:rPr>
              <w:t xml:space="preserve"> зубьями; фрезы дереворежущие насадные с ножами из стали или твердого сплава; фрезы насадные цилиндрические сборные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8207 70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rPr>
                <w:rFonts w:ascii="Times New Roman" w:hAnsi="Times New Roman" w:cs="Times New Roman"/>
                <w:sz w:val="20"/>
                <w:szCs w:val="20"/>
              </w:rPr>
            </w:pPr>
            <w:r w:rsidRPr="00FE3626">
              <w:rPr>
                <w:rFonts w:ascii="Times New Roman" w:hAnsi="Times New Roman" w:cs="Times New Roman"/>
                <w:sz w:val="20"/>
                <w:szCs w:val="20"/>
              </w:rPr>
              <w:t>ГОСТ 2679-2014 (IS0 2296:2011)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13932-80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22749-77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24360-2016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26596-2016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52419-2005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52589-2006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52590-2006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53926-2010 (ЕН 847-2:2001)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53927-2010 (ЕН 847-1:2005)</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Инструмент из природных и синтетических алмазов: круги алмазные шлифовальные; круги алмазные отрезные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6804 21 000 0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26004-83</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32406-2013</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32833-2014</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Инструмент из синтетических сверхтвердых материалов на основе нитрида бора (инструмент из </w:t>
            </w:r>
            <w:proofErr w:type="spellStart"/>
            <w:r w:rsidRPr="00FE3626">
              <w:rPr>
                <w:rFonts w:ascii="Times New Roman" w:hAnsi="Times New Roman" w:cs="Times New Roman"/>
                <w:sz w:val="20"/>
                <w:szCs w:val="20"/>
              </w:rPr>
              <w:t>эльбора</w:t>
            </w:r>
            <w:proofErr w:type="spellEnd"/>
            <w:r w:rsidRPr="00FE3626">
              <w:rPr>
                <w:rFonts w:ascii="Times New Roman" w:hAnsi="Times New Roman" w:cs="Times New Roman"/>
                <w:sz w:val="20"/>
                <w:szCs w:val="20"/>
              </w:rPr>
              <w:t xml:space="preserve">): </w:t>
            </w:r>
          </w:p>
          <w:p w:rsidR="00AB781D" w:rsidRPr="00FE3626" w:rsidRDefault="00AB781D" w:rsidP="00AB781D">
            <w:pPr>
              <w:keepNext/>
              <w:widowControl w:val="0"/>
              <w:spacing w:after="0" w:line="240" w:lineRule="auto"/>
              <w:rPr>
                <w:rFonts w:ascii="Times New Roman" w:hAnsi="Times New Roman" w:cs="Times New Roman"/>
                <w:sz w:val="20"/>
                <w:szCs w:val="20"/>
              </w:rPr>
            </w:pPr>
          </w:p>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круги шлифовальные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6804 22</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32406-2013</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Арматура промышленная трубопроводная</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8481</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12.2.063-2015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12.2.085-2017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4666-2015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5260-75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5761-2005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5762-2002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7192-89</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9697-87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9698-86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9702-87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9887-70</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12521-89</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13547-2015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16587-71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21345-2005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22445-88</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22642-88</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22643-87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28343-89 (ИСО 7121-86)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33423-2015</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33852-2016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33857-2016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34029-2016</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ГОСТ 34288-2017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34289-2017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34290-2017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34291-2017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34292-2017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34293-2017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34294-2017</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55018-2012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55019-2012</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Р 55511-2013</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Р 56001-2014</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4"/>
              </w:num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Инструмент абразивный, материалы абразивные: </w:t>
            </w:r>
          </w:p>
          <w:p w:rsidR="00AB781D" w:rsidRPr="00FE3626" w:rsidRDefault="00AB781D" w:rsidP="00AB781D">
            <w:pPr>
              <w:keepNext/>
              <w:widowControl w:val="0"/>
              <w:spacing w:after="0" w:line="240" w:lineRule="auto"/>
              <w:rPr>
                <w:rFonts w:ascii="Times New Roman" w:hAnsi="Times New Roman" w:cs="Times New Roman"/>
                <w:sz w:val="20"/>
                <w:szCs w:val="20"/>
              </w:rPr>
            </w:pPr>
          </w:p>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круги шлифовальные, в том числе для ручных машин; </w:t>
            </w:r>
          </w:p>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круги отрезные; </w:t>
            </w:r>
          </w:p>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круги полировальные; </w:t>
            </w:r>
          </w:p>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круги шлифовальные лепестковые; </w:t>
            </w:r>
          </w:p>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ленты шлифовальные бесконечные; </w:t>
            </w:r>
          </w:p>
          <w:p w:rsidR="00AB781D" w:rsidRPr="00FE3626" w:rsidRDefault="00AB781D" w:rsidP="00AB781D">
            <w:pPr>
              <w:keepNext/>
              <w:widowControl w:val="0"/>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диски шлифовальные фибровые</w:t>
            </w:r>
          </w:p>
        </w:tc>
        <w:tc>
          <w:tcPr>
            <w:tcW w:w="2443" w:type="dxa"/>
            <w:tcBorders>
              <w:top w:val="single" w:sz="4" w:space="0" w:color="auto"/>
              <w:left w:val="single" w:sz="4" w:space="0" w:color="auto"/>
              <w:bottom w:val="single" w:sz="4" w:space="0" w:color="auto"/>
              <w:right w:val="single" w:sz="4" w:space="0" w:color="auto"/>
            </w:tcBorders>
          </w:tcPr>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6A02F8" w:rsidRPr="00FE3626" w:rsidRDefault="006A02F8" w:rsidP="006A02F8">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9С)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6804 22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6805 10 000 0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6805 20 000 0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6805 30 000</w:t>
            </w:r>
          </w:p>
        </w:tc>
        <w:tc>
          <w:tcPr>
            <w:tcW w:w="3969" w:type="dxa"/>
            <w:gridSpan w:val="2"/>
            <w:tcBorders>
              <w:top w:val="single" w:sz="4" w:space="0" w:color="auto"/>
              <w:left w:val="single" w:sz="4" w:space="0" w:color="auto"/>
              <w:bottom w:val="single" w:sz="4" w:space="0" w:color="auto"/>
              <w:right w:val="single" w:sz="6" w:space="0" w:color="auto"/>
            </w:tcBorders>
          </w:tcPr>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Таможенного союза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«О безопасности машин и оборудования»</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(ТР ТС 010/2011) утвержден решением </w:t>
            </w:r>
          </w:p>
          <w:p w:rsidR="00AB781D" w:rsidRPr="00FE3626" w:rsidRDefault="00AB781D" w:rsidP="000E1175">
            <w:pPr>
              <w:snapToGrid w:val="0"/>
              <w:spacing w:after="0" w:line="240" w:lineRule="auto"/>
              <w:ind w:left="708" w:right="-120" w:hanging="708"/>
              <w:rPr>
                <w:rFonts w:ascii="Times New Roman" w:hAnsi="Times New Roman" w:cs="Times New Roman"/>
                <w:sz w:val="20"/>
                <w:szCs w:val="20"/>
              </w:rPr>
            </w:pPr>
            <w:r w:rsidRPr="00FE3626">
              <w:rPr>
                <w:rFonts w:ascii="Times New Roman" w:hAnsi="Times New Roman" w:cs="Times New Roman"/>
                <w:sz w:val="20"/>
                <w:szCs w:val="20"/>
              </w:rPr>
              <w:t xml:space="preserve">Комиссии Таможенного союза от 18 октября </w:t>
            </w:r>
          </w:p>
          <w:p w:rsidR="00AB781D" w:rsidRPr="00FE3626" w:rsidRDefault="00AB781D" w:rsidP="000E1175">
            <w:pPr>
              <w:rPr>
                <w:rFonts w:ascii="Times New Roman" w:hAnsi="Times New Roman" w:cs="Times New Roman"/>
                <w:sz w:val="20"/>
                <w:szCs w:val="20"/>
              </w:rPr>
            </w:pPr>
            <w:r w:rsidRPr="00FE3626">
              <w:rPr>
                <w:rFonts w:ascii="Times New Roman" w:hAnsi="Times New Roman" w:cs="Times New Roman"/>
                <w:sz w:val="20"/>
                <w:szCs w:val="20"/>
              </w:rPr>
              <w:t>2011г. № 823</w:t>
            </w:r>
          </w:p>
        </w:tc>
        <w:tc>
          <w:tcPr>
            <w:tcW w:w="3657" w:type="dxa"/>
            <w:gridSpan w:val="2"/>
            <w:tcBorders>
              <w:top w:val="single" w:sz="4" w:space="0" w:color="auto"/>
              <w:left w:val="single" w:sz="6" w:space="0" w:color="auto"/>
              <w:bottom w:val="single" w:sz="4" w:space="0" w:color="auto"/>
              <w:right w:val="single" w:sz="6" w:space="0" w:color="auto"/>
            </w:tcBorders>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9769-79</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32406-2013</w:t>
            </w:r>
          </w:p>
          <w:p w:rsidR="00AB781D" w:rsidRPr="00FE3626" w:rsidRDefault="00AB781D" w:rsidP="00AB781D">
            <w:pPr>
              <w:spacing w:after="0" w:line="240" w:lineRule="auto"/>
              <w:rPr>
                <w:rFonts w:ascii="Times New Roman" w:eastAsia="Times New Roman" w:hAnsi="Times New Roman" w:cs="Times New Roman"/>
                <w:color w:val="FF0000"/>
                <w:sz w:val="20"/>
                <w:szCs w:val="20"/>
                <w:lang w:eastAsia="ru-RU"/>
              </w:rPr>
            </w:pPr>
            <w:r w:rsidRPr="00FE3626">
              <w:rPr>
                <w:rFonts w:ascii="Times New Roman" w:hAnsi="Times New Roman" w:cs="Times New Roman"/>
                <w:sz w:val="20"/>
                <w:szCs w:val="20"/>
              </w:rPr>
              <w:t>ГОСТ Р 52588-2011</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15167" w:type="dxa"/>
            <w:gridSpan w:val="8"/>
            <w:tcBorders>
              <w:top w:val="single" w:sz="4" w:space="0" w:color="auto"/>
              <w:left w:val="single" w:sz="4" w:space="0" w:color="auto"/>
              <w:bottom w:val="single" w:sz="4" w:space="0" w:color="auto"/>
              <w:right w:val="single" w:sz="4" w:space="0" w:color="auto"/>
            </w:tcBorders>
          </w:tcPr>
          <w:p w:rsidR="00AB781D" w:rsidRPr="00FE3626" w:rsidRDefault="00AB781D" w:rsidP="0067376B">
            <w:pPr>
              <w:autoSpaceDE w:val="0"/>
              <w:autoSpaceDN w:val="0"/>
              <w:adjustRightInd w:val="0"/>
              <w:spacing w:after="0" w:line="240" w:lineRule="auto"/>
              <w:jc w:val="center"/>
              <w:rPr>
                <w:rFonts w:ascii="Times New Roman" w:eastAsia="Calibri" w:hAnsi="Times New Roman" w:cs="Times New Roman"/>
                <w:b/>
                <w:sz w:val="20"/>
                <w:szCs w:val="20"/>
              </w:rPr>
            </w:pPr>
            <w:r w:rsidRPr="00FE3626">
              <w:rPr>
                <w:rFonts w:ascii="Times New Roman" w:eastAsia="Calibri" w:hAnsi="Times New Roman" w:cs="Times New Roman"/>
                <w:b/>
                <w:sz w:val="20"/>
                <w:szCs w:val="20"/>
              </w:rPr>
              <w:t>А</w:t>
            </w:r>
            <w:r w:rsidR="001E1652">
              <w:rPr>
                <w:rFonts w:ascii="Times New Roman" w:eastAsia="Calibri" w:hAnsi="Times New Roman" w:cs="Times New Roman"/>
                <w:b/>
                <w:sz w:val="20"/>
                <w:szCs w:val="20"/>
              </w:rPr>
              <w:t>5</w:t>
            </w:r>
            <w:r w:rsidRPr="00FE3626">
              <w:rPr>
                <w:rFonts w:ascii="Times New Roman" w:eastAsia="Calibri" w:hAnsi="Times New Roman" w:cs="Times New Roman"/>
                <w:b/>
                <w:sz w:val="20"/>
                <w:szCs w:val="20"/>
              </w:rPr>
              <w:t>. Обязательная сертификация продукции требованиям Технического регламента Таможенного союза «О безопасности продукции легкой промышленности»</w:t>
            </w:r>
          </w:p>
          <w:p w:rsidR="00AB781D" w:rsidRPr="00FE3626" w:rsidRDefault="00AB781D" w:rsidP="0067376B">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FE3626">
              <w:rPr>
                <w:rFonts w:ascii="Times New Roman" w:eastAsia="Calibri" w:hAnsi="Times New Roman" w:cs="Times New Roman"/>
                <w:b/>
                <w:sz w:val="20"/>
                <w:szCs w:val="20"/>
              </w:rPr>
              <w:t>(</w:t>
            </w:r>
            <w:r w:rsidRPr="00FE3626">
              <w:rPr>
                <w:rFonts w:ascii="Times New Roman" w:hAnsi="Times New Roman" w:cs="Times New Roman"/>
                <w:b/>
                <w:sz w:val="20"/>
                <w:szCs w:val="20"/>
              </w:rPr>
              <w:t>ТР ТС 017</w:t>
            </w:r>
            <w:r w:rsidRPr="00FE3626">
              <w:rPr>
                <w:rFonts w:ascii="Times New Roman" w:eastAsia="Calibri" w:hAnsi="Times New Roman" w:cs="Times New Roman"/>
                <w:b/>
                <w:sz w:val="20"/>
                <w:szCs w:val="20"/>
              </w:rPr>
              <w:t>/2011)</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21"/>
              </w:numPr>
              <w:spacing w:after="0" w:line="240" w:lineRule="auto"/>
              <w:rPr>
                <w:rFonts w:ascii="Times New Roman" w:hAnsi="Times New Roman" w:cs="Times New Roman"/>
                <w:sz w:val="20"/>
                <w:szCs w:val="20"/>
              </w:rPr>
            </w:pPr>
          </w:p>
        </w:tc>
        <w:tc>
          <w:tcPr>
            <w:tcW w:w="2551" w:type="dxa"/>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Материалы текстильные: </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-бельевые (для постельного, нательного, столового </w:t>
            </w:r>
            <w:r w:rsidRPr="00FE3626">
              <w:rPr>
                <w:rFonts w:ascii="Times New Roman" w:hAnsi="Times New Roman" w:cs="Times New Roman"/>
                <w:sz w:val="20"/>
                <w:szCs w:val="20"/>
              </w:rPr>
              <w:lastRenderedPageBreak/>
              <w:t>белья, бельевых, корсетных и купальных изделий) кроме суровых текстильных материалов, предназначенных для дальнейшей заключительной обработки в текстильном производстве (крашение и др.)</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полотенечные (для полотенец, простыней (купальных), гладких, жаккардовых, вафельных, махровых) кроме суровых текстильных материалов, предназначенных для дальнейшей заключительной обработки в текстильном производстве (крашение и др.)</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 одежные </w:t>
            </w:r>
            <w:proofErr w:type="spellStart"/>
            <w:r w:rsidRPr="00FE3626">
              <w:rPr>
                <w:rFonts w:ascii="Times New Roman" w:hAnsi="Times New Roman" w:cs="Times New Roman"/>
                <w:sz w:val="20"/>
                <w:szCs w:val="20"/>
              </w:rPr>
              <w:t>одежные</w:t>
            </w:r>
            <w:proofErr w:type="spellEnd"/>
            <w:r w:rsidRPr="00FE3626">
              <w:rPr>
                <w:rFonts w:ascii="Times New Roman" w:hAnsi="Times New Roman" w:cs="Times New Roman"/>
                <w:sz w:val="20"/>
                <w:szCs w:val="20"/>
              </w:rPr>
              <w:t xml:space="preserve"> (плащевые и курточные, пальтовые, костюмные, платьево-костюмные, платьевые, блузочные, сорочечные, платочные и подкладочные) кроме суровых текстильных </w:t>
            </w:r>
            <w:r w:rsidRPr="00FE3626">
              <w:rPr>
                <w:rFonts w:ascii="Times New Roman" w:hAnsi="Times New Roman" w:cs="Times New Roman"/>
                <w:sz w:val="20"/>
                <w:szCs w:val="20"/>
              </w:rPr>
              <w:lastRenderedPageBreak/>
              <w:t>материалов, предназначенных для дальнейшей заключительной обработки в текстильном производстве (крашение и др.)</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обувные (для верха и подкладки обуви) кроме суровых текстильных материалов, предназначенных для дальнейшей заключительной обработки в текстильном производстве (крашение и др.)</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декоративные (для гардин, портьер, штор, покрывал, скатертей, накидок, дорожек, шезлонгов) кроме суровых текстильных материалов, предназначенных для дальнейшей заключительной обработки в текстильном производстве (крашение и др.)</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мебельные (для обивки мебели, матрацев, чехольные) кроме суровых текстильных материалов, предназначенных для дальнейшей заключительной обработки в текстильном производстве (крашение и др.)</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мех искусственный и ткани ворсовые (для верхних изделий, воротников, отделки, подкладки, головных уборов, декоративного назначения, в том числе пледов) кроме суровых текстильных материалов, предназначенных для дальнейшей заключительной обработки в текстильном производстве (крашение и др.)</w:t>
            </w:r>
          </w:p>
        </w:tc>
        <w:tc>
          <w:tcPr>
            <w:tcW w:w="2443"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eastAsia="Times New Roman" w:hAnsi="Times New Roman" w:cs="Times New Roman"/>
                <w:sz w:val="20"/>
                <w:szCs w:val="20"/>
                <w:lang w:eastAsia="ru-RU"/>
              </w:rPr>
              <w:lastRenderedPageBreak/>
              <w:t>Сертификация</w:t>
            </w:r>
            <w:r w:rsidRPr="00FE3626">
              <w:rPr>
                <w:rFonts w:ascii="Times New Roman" w:hAnsi="Times New Roman" w:cs="Times New Roman"/>
                <w:sz w:val="20"/>
                <w:szCs w:val="20"/>
              </w:rPr>
              <w:t xml:space="preserve">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w:t>
            </w:r>
          </w:p>
        </w:tc>
        <w:tc>
          <w:tcPr>
            <w:tcW w:w="1701"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5007</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5111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5112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5208</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5209</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5210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5211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5212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5113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5309</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5310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5311 00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5407</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5408</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5512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5513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5514</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5515</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5516</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5801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5802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5803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5804</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5806</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5809 00 000 0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5810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5811 00 000 0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5903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6001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6002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6003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6004</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6005</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6006</w:t>
            </w:r>
          </w:p>
          <w:p w:rsidR="00AB781D" w:rsidRPr="00FE3626" w:rsidRDefault="00AB781D" w:rsidP="00AB781D">
            <w:pPr>
              <w:spacing w:after="0" w:line="240" w:lineRule="auto"/>
              <w:jc w:val="center"/>
              <w:rPr>
                <w:rFonts w:ascii="Times New Roman" w:hAnsi="Times New Roman" w:cs="Times New Roman"/>
                <w:sz w:val="20"/>
                <w:szCs w:val="20"/>
              </w:rPr>
            </w:pPr>
          </w:p>
        </w:tc>
        <w:tc>
          <w:tcPr>
            <w:tcW w:w="3969" w:type="dxa"/>
            <w:gridSpan w:val="2"/>
          </w:tcPr>
          <w:p w:rsidR="00AB781D" w:rsidRPr="00FE3626" w:rsidRDefault="00AB781D"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ТС 017/2011 Технический регламент Таможенного союза "О безопасности продукции легкой промышленности", утвержден Решением Комиссии </w:t>
            </w:r>
            <w:r w:rsidRPr="00FE3626">
              <w:rPr>
                <w:rFonts w:ascii="Times New Roman" w:hAnsi="Times New Roman" w:cs="Times New Roman"/>
                <w:sz w:val="20"/>
                <w:szCs w:val="20"/>
              </w:rPr>
              <w:lastRenderedPageBreak/>
              <w:t>Таможенного союза от 9 декабря 2011 года N 876</w:t>
            </w:r>
          </w:p>
          <w:p w:rsidR="00AB781D" w:rsidRPr="00FE3626" w:rsidRDefault="00AB781D" w:rsidP="000E1175">
            <w:pPr>
              <w:spacing w:after="0" w:line="240" w:lineRule="auto"/>
              <w:rPr>
                <w:rFonts w:ascii="Times New Roman" w:hAnsi="Times New Roman" w:cs="Times New Roman"/>
                <w:sz w:val="20"/>
                <w:szCs w:val="20"/>
              </w:rPr>
            </w:pPr>
          </w:p>
          <w:p w:rsidR="00AB781D" w:rsidRPr="00FE3626" w:rsidRDefault="00AB781D" w:rsidP="000E1175">
            <w:pPr>
              <w:spacing w:after="0" w:line="240" w:lineRule="auto"/>
              <w:rPr>
                <w:rFonts w:ascii="Times New Roman" w:hAnsi="Times New Roman" w:cs="Times New Roman"/>
                <w:sz w:val="20"/>
                <w:szCs w:val="20"/>
              </w:rPr>
            </w:pPr>
          </w:p>
        </w:tc>
        <w:tc>
          <w:tcPr>
            <w:tcW w:w="3657" w:type="dxa"/>
            <w:gridSpan w:val="2"/>
          </w:tcPr>
          <w:p w:rsidR="00AB781D" w:rsidRPr="00FE3626" w:rsidRDefault="00AB781D" w:rsidP="00AB781D">
            <w:pPr>
              <w:spacing w:after="0" w:line="240" w:lineRule="auto"/>
              <w:rPr>
                <w:rStyle w:val="a9"/>
                <w:rFonts w:ascii="Times New Roman" w:hAnsi="Times New Roman"/>
                <w:b w:val="0"/>
                <w:color w:val="auto"/>
                <w:sz w:val="20"/>
                <w:szCs w:val="20"/>
              </w:rPr>
            </w:pPr>
            <w:r w:rsidRPr="00FE3626">
              <w:rPr>
                <w:rFonts w:ascii="Times New Roman" w:hAnsi="Times New Roman" w:cs="Times New Roman"/>
                <w:sz w:val="20"/>
                <w:szCs w:val="20"/>
              </w:rPr>
              <w:lastRenderedPageBreak/>
              <w:t>ТР ТС 017/2011;</w:t>
            </w:r>
          </w:p>
          <w:p w:rsidR="00AB781D" w:rsidRPr="00FE3626" w:rsidRDefault="00764B3C" w:rsidP="00AB781D">
            <w:pPr>
              <w:spacing w:after="0" w:line="240" w:lineRule="auto"/>
              <w:rPr>
                <w:rFonts w:ascii="Times New Roman" w:hAnsi="Times New Roman" w:cs="Times New Roman"/>
                <w:sz w:val="20"/>
                <w:szCs w:val="20"/>
              </w:rPr>
            </w:pPr>
            <w:hyperlink r:id="rId9" w:tooltip="&quot;ГОСТ 1443-78 Полотно трикотажное для подкладки полимерной обуви. Технические ...&quot;&#10;(утв. постановлением Госстандарта СССР от 02.08.1978 N 2085)&#10;Применяется с 01.07.1979&#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1443</w:t>
              </w:r>
            </w:hyperlink>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2351</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3897</w:t>
            </w:r>
          </w:p>
          <w:p w:rsidR="00AB781D" w:rsidRPr="00FE3626" w:rsidRDefault="00764B3C" w:rsidP="00AB781D">
            <w:pPr>
              <w:spacing w:after="0" w:line="240" w:lineRule="auto"/>
              <w:rPr>
                <w:rFonts w:ascii="Times New Roman" w:hAnsi="Times New Roman" w:cs="Times New Roman"/>
                <w:sz w:val="20"/>
                <w:szCs w:val="20"/>
              </w:rPr>
            </w:pPr>
            <w:hyperlink r:id="rId10" w:tooltip="&quot;ГОСТ 10581-91 Изделия швейные. Маркировка, упаковка, транспортирование и хранение ...&quot;&#10;(утв. постановлением Госстандарта СССР от 28.10.1991 N 1662)&#10;Применяется с 01.01.199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10581</w:t>
              </w:r>
            </w:hyperlink>
          </w:p>
          <w:p w:rsidR="00AB781D" w:rsidRPr="00FE3626" w:rsidRDefault="00764B3C" w:rsidP="00AB781D">
            <w:pPr>
              <w:spacing w:after="0" w:line="240" w:lineRule="auto"/>
              <w:rPr>
                <w:rFonts w:ascii="Times New Roman" w:hAnsi="Times New Roman" w:cs="Times New Roman"/>
                <w:sz w:val="20"/>
                <w:szCs w:val="20"/>
              </w:rPr>
            </w:pPr>
            <w:hyperlink r:id="rId11" w:tooltip="&quot;ГОСТ 5617-71 Ткань суровая из натурального шелка. Технические условия (с Изменением N 1)&quot;&#10;(утв. постановлением Госстандарта СССР от 05.01.1971 N 10)&#10;Применяется с 01.07.197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5617</w:t>
              </w:r>
            </w:hyperlink>
          </w:p>
          <w:p w:rsidR="00AB781D" w:rsidRPr="00FE3626" w:rsidRDefault="00764B3C" w:rsidP="00AB781D">
            <w:pPr>
              <w:spacing w:after="0" w:line="240" w:lineRule="auto"/>
              <w:rPr>
                <w:rFonts w:ascii="Times New Roman" w:hAnsi="Times New Roman" w:cs="Times New Roman"/>
                <w:sz w:val="20"/>
                <w:szCs w:val="20"/>
              </w:rPr>
            </w:pPr>
            <w:hyperlink r:id="rId12" w:tooltip="&quot;ГОСТ 5665-2015 Ткани бортовые льняные и полульняные. Общие технические условия&quot;&#10;(утв. приказом Росстандарта от 25.11.2015 N 1967-ст)&#10;Статус: действует с 01.07.2016" w:history="1">
              <w:r w:rsidR="00AB781D" w:rsidRPr="00FE3626">
                <w:rPr>
                  <w:rStyle w:val="a9"/>
                  <w:rFonts w:ascii="Times New Roman" w:hAnsi="Times New Roman"/>
                  <w:b w:val="0"/>
                  <w:color w:val="auto"/>
                  <w:sz w:val="20"/>
                  <w:szCs w:val="20"/>
                </w:rPr>
                <w:t>ГОСТ 5665</w:t>
              </w:r>
            </w:hyperlink>
          </w:p>
          <w:p w:rsidR="00AB781D" w:rsidRPr="00FE3626" w:rsidRDefault="00764B3C" w:rsidP="00AB781D">
            <w:pPr>
              <w:spacing w:after="0" w:line="240" w:lineRule="auto"/>
              <w:rPr>
                <w:rFonts w:ascii="Times New Roman" w:hAnsi="Times New Roman" w:cs="Times New Roman"/>
                <w:sz w:val="20"/>
                <w:szCs w:val="20"/>
              </w:rPr>
            </w:pPr>
            <w:hyperlink r:id="rId13" w:tooltip="&quot;ГОСТ 7000-80 Материалы текстильные. Упаковка, маркировка, транспортирование и ...&quot;&#10;(утв. постановлением Госстандарта СССР от 21.06.1984 N 9293)&#10;Применяется с 01.07.198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7000</w:t>
              </w:r>
            </w:hyperlink>
          </w:p>
          <w:p w:rsidR="00AB781D" w:rsidRPr="00FE3626" w:rsidRDefault="00764B3C" w:rsidP="00AB781D">
            <w:pPr>
              <w:spacing w:after="0" w:line="240" w:lineRule="auto"/>
              <w:rPr>
                <w:rFonts w:ascii="Times New Roman" w:hAnsi="Times New Roman" w:cs="Times New Roman"/>
                <w:sz w:val="20"/>
                <w:szCs w:val="20"/>
              </w:rPr>
            </w:pPr>
            <w:hyperlink r:id="rId14" w:tooltip="&quot;ГОСТ 7081-93 Полотна шелковые и полушелковые ворсовые. Общие технические условия&quot;&#10;Применяется с 01.01.1995 взамен ГОСТ 14869-85, ГОСТ 7779-75, ГОСТ Р 50103-92, ГОСТ 7081-87&#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7081</w:t>
              </w:r>
            </w:hyperlink>
          </w:p>
          <w:p w:rsidR="00AB781D" w:rsidRPr="00FE3626" w:rsidRDefault="00764B3C" w:rsidP="00AB781D">
            <w:pPr>
              <w:spacing w:after="0" w:line="240" w:lineRule="auto"/>
              <w:rPr>
                <w:rFonts w:ascii="Times New Roman" w:hAnsi="Times New Roman" w:cs="Times New Roman"/>
                <w:sz w:val="20"/>
                <w:szCs w:val="20"/>
              </w:rPr>
            </w:pPr>
            <w:hyperlink r:id="rId15" w:tooltip="&quot;ГОСТ 7297-90 Ткани хлопчатобумажные палаточные и плащевые. Технические условия (с ...&quot;&#10;(утв. постановлением Госстандарта СССР от 24.07.1990 N 2253)&#10;Применяется с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7297</w:t>
              </w:r>
            </w:hyperlink>
          </w:p>
          <w:p w:rsidR="00AB781D" w:rsidRPr="00FE3626" w:rsidRDefault="00764B3C" w:rsidP="00AB781D">
            <w:pPr>
              <w:spacing w:after="0" w:line="240" w:lineRule="auto"/>
              <w:rPr>
                <w:rFonts w:ascii="Times New Roman" w:hAnsi="Times New Roman" w:cs="Times New Roman"/>
                <w:sz w:val="20"/>
                <w:szCs w:val="20"/>
              </w:rPr>
            </w:pPr>
            <w:hyperlink r:id="rId16" w:tooltip="&quot;ГОСТ 7701-93 Тики хлопчатобумажные и смешанные. Общие технические условия&quot;&#10;(утв. постановлением Госстандарта России от 08.02.1995 N 41)&#10;Применяется с 01.01.1996&#10;Статус: действует с 01.01.1996&#10;Применяется для целей технического регламента" w:history="1">
              <w:r w:rsidR="00AB781D" w:rsidRPr="00FE3626">
                <w:rPr>
                  <w:rStyle w:val="a9"/>
                  <w:rFonts w:ascii="Times New Roman" w:hAnsi="Times New Roman"/>
                  <w:b w:val="0"/>
                  <w:color w:val="auto"/>
                  <w:sz w:val="20"/>
                  <w:szCs w:val="20"/>
                </w:rPr>
                <w:t>ГОСТ 7701</w:t>
              </w:r>
            </w:hyperlink>
          </w:p>
          <w:p w:rsidR="00AB781D" w:rsidRPr="00FE3626" w:rsidRDefault="00764B3C" w:rsidP="00AB781D">
            <w:pPr>
              <w:spacing w:after="0" w:line="240" w:lineRule="auto"/>
              <w:rPr>
                <w:rFonts w:ascii="Times New Roman" w:hAnsi="Times New Roman" w:cs="Times New Roman"/>
                <w:sz w:val="20"/>
                <w:szCs w:val="20"/>
              </w:rPr>
            </w:pPr>
            <w:hyperlink r:id="rId17" w:tooltip="&quot;ГОСТ 7779-2015 Ткани и изделия штучные шелковые и полушелковые. Нормы устойчивости окраски и методы ее определения&quot;&#10;(утв. приказом Росстандарта от 21.12.2015 N 2185-ст)&#10;Статус: действует с 01.07.2016&#10;Применяется для целей технического регламента" w:history="1">
              <w:r w:rsidR="00AB781D" w:rsidRPr="00FE3626">
                <w:rPr>
                  <w:rStyle w:val="a9"/>
                  <w:rFonts w:ascii="Times New Roman" w:hAnsi="Times New Roman"/>
                  <w:b w:val="0"/>
                  <w:color w:val="auto"/>
                  <w:sz w:val="20"/>
                  <w:szCs w:val="20"/>
                </w:rPr>
                <w:t>ГОСТ 7779</w:t>
              </w:r>
            </w:hyperlink>
          </w:p>
          <w:p w:rsidR="00AB781D" w:rsidRPr="00FE3626" w:rsidRDefault="00764B3C" w:rsidP="00AB781D">
            <w:pPr>
              <w:spacing w:after="0" w:line="240" w:lineRule="auto"/>
              <w:rPr>
                <w:rFonts w:ascii="Times New Roman" w:hAnsi="Times New Roman" w:cs="Times New Roman"/>
                <w:sz w:val="20"/>
                <w:szCs w:val="20"/>
              </w:rPr>
            </w:pPr>
            <w:hyperlink r:id="rId18" w:tooltip="&quot;ГОСТ 7913-76 Ткани и штучные изделия хлопчатобумажные и смешанные. Нормы ...&quot;&#10;(утв. постановлением Госстандарта СССР от 27.04.1976 N 946)&#10;Заменен в части c 01.07.1990 на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7913</w:t>
              </w:r>
            </w:hyperlink>
          </w:p>
          <w:p w:rsidR="00AB781D" w:rsidRPr="00FE3626" w:rsidRDefault="00764B3C" w:rsidP="00AB781D">
            <w:pPr>
              <w:spacing w:after="0" w:line="240" w:lineRule="auto"/>
              <w:rPr>
                <w:rFonts w:ascii="Times New Roman" w:hAnsi="Times New Roman" w:cs="Times New Roman"/>
                <w:sz w:val="20"/>
                <w:szCs w:val="20"/>
              </w:rPr>
            </w:pPr>
            <w:hyperlink r:id="rId19" w:tooltip="&quot;ГОСТ 9009-93 Ткани хлопчатобумажные плащевые с водоотталкивающей отделкой ...&quot;&#10;(утв. постановлением Госстандарта России от 02.06.1994 N 160)&#10;Применяется с 01.01.1995&#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9009</w:t>
              </w:r>
            </w:hyperlink>
          </w:p>
          <w:p w:rsidR="00AB781D" w:rsidRPr="00FE3626" w:rsidRDefault="00764B3C" w:rsidP="00AB781D">
            <w:pPr>
              <w:spacing w:after="0" w:line="240" w:lineRule="auto"/>
              <w:rPr>
                <w:rFonts w:ascii="Times New Roman" w:hAnsi="Times New Roman" w:cs="Times New Roman"/>
                <w:sz w:val="20"/>
                <w:szCs w:val="20"/>
              </w:rPr>
            </w:pPr>
            <w:hyperlink r:id="rId20" w:tooltip="&quot;ГОСТ 9845-83 Ткани шелковые и полушелковые галстучные. Общие технические условия ...&quot;&#10;(утв. постановлением Госстандарта СССР от 07.07.1983 N 2985)&#10;Применяется с 01.07.1984&#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9845</w:t>
              </w:r>
            </w:hyperlink>
          </w:p>
          <w:p w:rsidR="00AB781D" w:rsidRPr="00FE3626" w:rsidRDefault="00764B3C" w:rsidP="00AB781D">
            <w:pPr>
              <w:spacing w:after="0" w:line="240" w:lineRule="auto"/>
              <w:rPr>
                <w:rFonts w:ascii="Times New Roman" w:hAnsi="Times New Roman" w:cs="Times New Roman"/>
                <w:sz w:val="20"/>
                <w:szCs w:val="20"/>
              </w:rPr>
            </w:pPr>
            <w:hyperlink r:id="rId21" w:tooltip="&quot;ГОСТ 10138-93 Ткани чистольняные, льняные и полульняные бельевые. Общие технические условия&quot;&#10;(утв. постановлением Госстандарта России от 02.06.1994 N 160)&#10;Статус: действует с 01.01.1995&#10;Применяется для целей технического регламента" w:history="1">
              <w:r w:rsidR="00AB781D" w:rsidRPr="00FE3626">
                <w:rPr>
                  <w:rStyle w:val="a9"/>
                  <w:rFonts w:ascii="Times New Roman" w:hAnsi="Times New Roman"/>
                  <w:b w:val="0"/>
                  <w:color w:val="auto"/>
                  <w:sz w:val="20"/>
                  <w:szCs w:val="20"/>
                </w:rPr>
                <w:t>ГОСТ 10138</w:t>
              </w:r>
            </w:hyperlink>
          </w:p>
          <w:p w:rsidR="00AB781D" w:rsidRPr="00FE3626" w:rsidRDefault="00764B3C" w:rsidP="00AB781D">
            <w:pPr>
              <w:spacing w:after="0" w:line="240" w:lineRule="auto"/>
              <w:rPr>
                <w:rFonts w:ascii="Times New Roman" w:hAnsi="Times New Roman" w:cs="Times New Roman"/>
                <w:sz w:val="20"/>
                <w:szCs w:val="20"/>
              </w:rPr>
            </w:pPr>
            <w:hyperlink r:id="rId22" w:tooltip="&quot;ГОСТ 10232-77 Ткани и штучные изделия чистольняные, льняные и полульняные ...&quot;&#10;(утв. постановлением Госстандарта СССР от 20.12.1977 N 2946)&#10;Заменен в части c 01.01.2016 на ...&#10;Статус: действующая редакция&#10;Применяется для целей технического регламен" w:history="1">
              <w:r w:rsidR="00AB781D" w:rsidRPr="00FE3626">
                <w:rPr>
                  <w:rStyle w:val="a9"/>
                  <w:rFonts w:ascii="Times New Roman" w:hAnsi="Times New Roman"/>
                  <w:b w:val="0"/>
                  <w:color w:val="auto"/>
                  <w:sz w:val="20"/>
                  <w:szCs w:val="20"/>
                </w:rPr>
                <w:t>ГОСТ 10232</w:t>
              </w:r>
            </w:hyperlink>
          </w:p>
          <w:p w:rsidR="00AB781D" w:rsidRPr="00FE3626" w:rsidRDefault="00764B3C" w:rsidP="00AB781D">
            <w:pPr>
              <w:spacing w:after="0" w:line="240" w:lineRule="auto"/>
              <w:rPr>
                <w:rFonts w:ascii="Times New Roman" w:hAnsi="Times New Roman" w:cs="Times New Roman"/>
                <w:sz w:val="20"/>
                <w:szCs w:val="20"/>
              </w:rPr>
            </w:pPr>
            <w:hyperlink r:id="rId23" w:tooltip="&quot;ГОСТ 10524-2014 Ткани и штучные изделия льняные и полульняные махровые. Общие технические условия&quot;&#10;(утв. приказом Росстандарта от 25.12.2014 N 2133-ст)&#10;Статус: действует с 01.01.2016&#10;Применяется для целей технического регламента" w:history="1">
              <w:r w:rsidR="00AB781D" w:rsidRPr="00FE3626">
                <w:rPr>
                  <w:rStyle w:val="a9"/>
                  <w:rFonts w:ascii="Times New Roman" w:hAnsi="Times New Roman"/>
                  <w:b w:val="0"/>
                  <w:color w:val="auto"/>
                  <w:sz w:val="20"/>
                  <w:szCs w:val="20"/>
                </w:rPr>
                <w:t>ГОСТ 10524</w:t>
              </w:r>
            </w:hyperlink>
          </w:p>
          <w:p w:rsidR="00AB781D" w:rsidRPr="00FE3626" w:rsidRDefault="00764B3C" w:rsidP="00AB781D">
            <w:pPr>
              <w:spacing w:after="0" w:line="240" w:lineRule="auto"/>
              <w:rPr>
                <w:rFonts w:ascii="Times New Roman" w:hAnsi="Times New Roman" w:cs="Times New Roman"/>
                <w:sz w:val="20"/>
                <w:szCs w:val="20"/>
              </w:rPr>
            </w:pPr>
            <w:hyperlink r:id="rId24" w:tooltip="&quot;ГОСТ 10530-79 Изделия штучные текстильные декоративные. Общие ...&quot;&#10;(утв. постановлением Госстандарта СССР от 30.10.1979 N 4139)&#10;Применяется с ...&#10;Статус: действующая редакция (действ. с 01.07.2003)&#10;Применяется для целей технического регламента" w:history="1">
              <w:r w:rsidR="00AB781D" w:rsidRPr="00FE3626">
                <w:rPr>
                  <w:rStyle w:val="a9"/>
                  <w:rFonts w:ascii="Times New Roman" w:hAnsi="Times New Roman"/>
                  <w:b w:val="0"/>
                  <w:color w:val="auto"/>
                  <w:sz w:val="20"/>
                  <w:szCs w:val="20"/>
                </w:rPr>
                <w:t>ГОСТ 10530</w:t>
              </w:r>
            </w:hyperlink>
          </w:p>
          <w:p w:rsidR="00AB781D" w:rsidRPr="00FE3626" w:rsidRDefault="00764B3C" w:rsidP="00AB781D">
            <w:pPr>
              <w:spacing w:after="0" w:line="240" w:lineRule="auto"/>
              <w:rPr>
                <w:rFonts w:ascii="Times New Roman" w:hAnsi="Times New Roman" w:cs="Times New Roman"/>
                <w:sz w:val="20"/>
                <w:szCs w:val="20"/>
              </w:rPr>
            </w:pPr>
            <w:hyperlink r:id="rId25" w:tooltip="&quot;ГОСТ 30877-2003 Материалы текстильные. Покрытия и изделия ковровые машинного ...&quot;&#10;(утв. приказом Росстандарта от 05.07.2005 N 181-ст)&#10;Применяется с 01.10.2005&#10;Статус: действует с 01.10.2005&#10;Применяется для целей технического регламента" w:history="1">
              <w:r w:rsidR="00AB781D" w:rsidRPr="00FE3626">
                <w:rPr>
                  <w:rStyle w:val="a9"/>
                  <w:rFonts w:ascii="Times New Roman" w:hAnsi="Times New Roman"/>
                  <w:b w:val="0"/>
                  <w:color w:val="auto"/>
                  <w:sz w:val="20"/>
                  <w:szCs w:val="20"/>
                </w:rPr>
                <w:t>ГОСТ 30877</w:t>
              </w:r>
            </w:hyperlink>
          </w:p>
          <w:p w:rsidR="00AB781D" w:rsidRPr="00FE3626" w:rsidRDefault="00764B3C" w:rsidP="00AB781D">
            <w:pPr>
              <w:spacing w:after="0" w:line="240" w:lineRule="auto"/>
              <w:rPr>
                <w:rFonts w:ascii="Times New Roman" w:hAnsi="Times New Roman" w:cs="Times New Roman"/>
                <w:sz w:val="20"/>
                <w:szCs w:val="20"/>
              </w:rPr>
            </w:pPr>
            <w:hyperlink r:id="rId26" w:tooltip="&quot;ГОСТ 11027-2014 Ткани и штучные изделия хлопчатобумажные махровые и вафельные. Общие технические условия&quot;&#10;(утв. приказом Росстандарта от 23.04.2014 N 292-ст)&#10;Статус: действует с 01.01.2016&#10;Применяется для целей технического регламента" w:history="1">
              <w:r w:rsidR="00AB781D" w:rsidRPr="00FE3626">
                <w:rPr>
                  <w:rStyle w:val="a9"/>
                  <w:rFonts w:ascii="Times New Roman" w:hAnsi="Times New Roman"/>
                  <w:b w:val="0"/>
                  <w:color w:val="auto"/>
                  <w:sz w:val="20"/>
                  <w:szCs w:val="20"/>
                </w:rPr>
                <w:t>ГОСТ 11027</w:t>
              </w:r>
            </w:hyperlink>
          </w:p>
          <w:p w:rsidR="00AB781D" w:rsidRPr="00FE3626" w:rsidRDefault="00764B3C" w:rsidP="00AB781D">
            <w:pPr>
              <w:spacing w:after="0" w:line="240" w:lineRule="auto"/>
              <w:rPr>
                <w:rFonts w:ascii="Times New Roman" w:hAnsi="Times New Roman" w:cs="Times New Roman"/>
                <w:sz w:val="20"/>
                <w:szCs w:val="20"/>
              </w:rPr>
            </w:pPr>
            <w:hyperlink r:id="rId27" w:tooltip="&quot;ГОСТ 11039-2015 Ткани льняные и полульняные пестротканые и кислованные. Общие технические условия&quot; (утв. приказом Росстандарта от 19.08.2015 N 1179-ст) Статус: действует с 01.07.2016" w:history="1">
              <w:r w:rsidR="00AB781D" w:rsidRPr="00FE3626">
                <w:rPr>
                  <w:rStyle w:val="a9"/>
                  <w:rFonts w:ascii="Times New Roman" w:hAnsi="Times New Roman"/>
                  <w:b w:val="0"/>
                  <w:color w:val="auto"/>
                  <w:sz w:val="20"/>
                  <w:szCs w:val="20"/>
                </w:rPr>
                <w:t>ГОСТ 11039</w:t>
              </w:r>
            </w:hyperlink>
          </w:p>
          <w:p w:rsidR="00AB781D" w:rsidRPr="00FE3626" w:rsidRDefault="00764B3C" w:rsidP="00AB781D">
            <w:pPr>
              <w:spacing w:after="0" w:line="240" w:lineRule="auto"/>
              <w:rPr>
                <w:rFonts w:ascii="Times New Roman" w:hAnsi="Times New Roman" w:cs="Times New Roman"/>
                <w:sz w:val="20"/>
                <w:szCs w:val="20"/>
              </w:rPr>
            </w:pPr>
            <w:hyperlink r:id="rId28" w:tooltip="&quot;ГОСТ 11109-90 Марля бытовая хлопчатобумажная. Общие технические условия&quot;&#10;(утв. постановлением Госстандарта СССР от 21.11.1990 N 2877)&#10;Применяется с 01.01.1992 взамен ...&#10;Статус: действует с 01.01.1992&#10;Применяется для целей технического регламента" w:history="1">
              <w:r w:rsidR="00AB781D" w:rsidRPr="00FE3626">
                <w:rPr>
                  <w:rStyle w:val="a9"/>
                  <w:rFonts w:ascii="Times New Roman" w:hAnsi="Times New Roman"/>
                  <w:b w:val="0"/>
                  <w:color w:val="auto"/>
                  <w:sz w:val="20"/>
                  <w:szCs w:val="20"/>
                </w:rPr>
                <w:t>ГОСТ 11109</w:t>
              </w:r>
            </w:hyperlink>
          </w:p>
          <w:p w:rsidR="00AB781D" w:rsidRPr="00FE3626" w:rsidRDefault="00764B3C" w:rsidP="00AB781D">
            <w:pPr>
              <w:spacing w:after="0" w:line="240" w:lineRule="auto"/>
              <w:rPr>
                <w:rFonts w:ascii="Times New Roman" w:hAnsi="Times New Roman" w:cs="Times New Roman"/>
                <w:sz w:val="20"/>
                <w:szCs w:val="20"/>
              </w:rPr>
            </w:pPr>
            <w:hyperlink r:id="rId29" w:tooltip="&quot;ГОСТ 11518-88 Ткани сорочечные из химических нитей и смешанной пряжи. Общие ...&quot;&#10;(утв. постановлением Госстандарта СССР от 23.12.1988 N 4484)&#10;Применяется с 01.01.1990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11518</w:t>
              </w:r>
            </w:hyperlink>
          </w:p>
          <w:p w:rsidR="00AB781D" w:rsidRPr="00FE3626" w:rsidRDefault="00764B3C" w:rsidP="00AB781D">
            <w:pPr>
              <w:spacing w:after="0" w:line="240" w:lineRule="auto"/>
              <w:rPr>
                <w:rFonts w:ascii="Times New Roman" w:hAnsi="Times New Roman" w:cs="Times New Roman"/>
                <w:sz w:val="20"/>
                <w:szCs w:val="20"/>
              </w:rPr>
            </w:pPr>
            <w:hyperlink r:id="rId30" w:tooltip="&quot;ГОСТ 13527-78 Изделия штучные тканые и ткани набивные чистошерстяные и ...&quot;&#10;(утв. постановлением Госстандарта СССР от 01.11.1978 N 2854)&#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13527</w:t>
              </w:r>
            </w:hyperlink>
          </w:p>
          <w:p w:rsidR="00AB781D" w:rsidRPr="00FE3626" w:rsidRDefault="00764B3C" w:rsidP="00AB781D">
            <w:pPr>
              <w:spacing w:after="0" w:line="240" w:lineRule="auto"/>
              <w:rPr>
                <w:rFonts w:ascii="Times New Roman" w:hAnsi="Times New Roman" w:cs="Times New Roman"/>
                <w:sz w:val="20"/>
                <w:szCs w:val="20"/>
              </w:rPr>
            </w:pPr>
            <w:hyperlink r:id="rId31" w:tooltip="&quot;ГОСТ 15968-2014 Ткани чистольняные, льняные и полульняные одежные. Общие технические условия&quot; (утв. приказом Росстандарта от 25.12.2014 N 2098-ст) Статус: действует с 01.01.2016" w:history="1">
              <w:r w:rsidR="00AB781D" w:rsidRPr="00FE3626">
                <w:rPr>
                  <w:rStyle w:val="a9"/>
                  <w:rFonts w:ascii="Times New Roman" w:hAnsi="Times New Roman"/>
                  <w:b w:val="0"/>
                  <w:color w:val="auto"/>
                  <w:sz w:val="20"/>
                  <w:szCs w:val="20"/>
                </w:rPr>
                <w:t>ГОСТ 15968</w:t>
              </w:r>
            </w:hyperlink>
          </w:p>
          <w:p w:rsidR="00AB781D" w:rsidRPr="00FE3626" w:rsidRDefault="00764B3C" w:rsidP="00AB781D">
            <w:pPr>
              <w:spacing w:after="0" w:line="240" w:lineRule="auto"/>
              <w:rPr>
                <w:rFonts w:ascii="Times New Roman" w:hAnsi="Times New Roman" w:cs="Times New Roman"/>
                <w:sz w:val="20"/>
                <w:szCs w:val="20"/>
              </w:rPr>
            </w:pPr>
            <w:hyperlink r:id="rId32" w:tooltip="&quot;ГОСТ 17504-80 Ткани хлопчатобумажные и смешанные с отделками синтетическими ...&quot;&#10;(утв. постановлением Госстандарта СССР от 14.04.1980 N 1682)&#10;Применяется с 01.01.198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17504</w:t>
              </w:r>
            </w:hyperlink>
          </w:p>
          <w:p w:rsidR="00AB781D" w:rsidRPr="00FE3626" w:rsidRDefault="00764B3C" w:rsidP="00AB781D">
            <w:pPr>
              <w:spacing w:after="0" w:line="240" w:lineRule="auto"/>
              <w:rPr>
                <w:rFonts w:ascii="Times New Roman" w:hAnsi="Times New Roman" w:cs="Times New Roman"/>
                <w:sz w:val="20"/>
                <w:szCs w:val="20"/>
              </w:rPr>
            </w:pPr>
            <w:hyperlink r:id="rId33" w:tooltip="&quot;ГОСТ 18273-89 Ватины холстопрошивные шерстяные. Общие технические условия&quot; (утв. постановлением Госстандарта СССР от 28.12.1989 N 4195) Применяется с 01.01.1991 Статус: действует с 01.01.1991 Применяется для целей технического регламента" w:history="1">
              <w:r w:rsidR="00AB781D" w:rsidRPr="00FE3626">
                <w:rPr>
                  <w:rStyle w:val="a9"/>
                  <w:rFonts w:ascii="Times New Roman" w:hAnsi="Times New Roman"/>
                  <w:b w:val="0"/>
                  <w:color w:val="auto"/>
                  <w:sz w:val="20"/>
                  <w:szCs w:val="20"/>
                </w:rPr>
                <w:t>ГОСТ 18273</w:t>
              </w:r>
            </w:hyperlink>
          </w:p>
          <w:p w:rsidR="00AB781D" w:rsidRPr="00FE3626" w:rsidRDefault="00764B3C" w:rsidP="00AB781D">
            <w:pPr>
              <w:spacing w:after="0" w:line="240" w:lineRule="auto"/>
              <w:rPr>
                <w:rFonts w:ascii="Times New Roman" w:hAnsi="Times New Roman" w:cs="Times New Roman"/>
                <w:sz w:val="20"/>
                <w:szCs w:val="20"/>
              </w:rPr>
            </w:pPr>
            <w:hyperlink r:id="rId34" w:tooltip="&quot;ГОСТ 17923-72 Полотна холстопрошивные из лубяных волокон. Технические условия (с ...&quot;&#10;(утв. постановлением Госстандарта СССР от 19.07.1972 N 1443)&#10;Применяется с 01.01.1974&#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17923</w:t>
              </w:r>
            </w:hyperlink>
          </w:p>
          <w:p w:rsidR="00AB781D" w:rsidRPr="00FE3626" w:rsidRDefault="00764B3C" w:rsidP="00AB781D">
            <w:pPr>
              <w:spacing w:after="0" w:line="240" w:lineRule="auto"/>
              <w:rPr>
                <w:rFonts w:ascii="Times New Roman" w:hAnsi="Times New Roman" w:cs="Times New Roman"/>
                <w:sz w:val="20"/>
                <w:szCs w:val="20"/>
              </w:rPr>
            </w:pPr>
            <w:hyperlink r:id="rId35" w:tooltip="&quot;ГОСТ 19008-93 Ватины холстопрошивные хлопчатобумажные. Общие технические условия&quot;&#10;(утв. постановлением Госстандарта России от 27.04.1994 N 132)&#10;Применяется с 01.01.1995&#10;Статус: действует с 01.01.1995&#10;Применяется для целей технического регламента" w:history="1">
              <w:r w:rsidR="00AB781D" w:rsidRPr="00FE3626">
                <w:rPr>
                  <w:rStyle w:val="a9"/>
                  <w:rFonts w:ascii="Times New Roman" w:hAnsi="Times New Roman"/>
                  <w:b w:val="0"/>
                  <w:color w:val="auto"/>
                  <w:sz w:val="20"/>
                  <w:szCs w:val="20"/>
                </w:rPr>
                <w:t>ГОСТ 19008</w:t>
              </w:r>
            </w:hyperlink>
          </w:p>
          <w:p w:rsidR="00AB781D" w:rsidRPr="00FE3626" w:rsidRDefault="00764B3C" w:rsidP="00AB781D">
            <w:pPr>
              <w:spacing w:after="0" w:line="240" w:lineRule="auto"/>
              <w:rPr>
                <w:rFonts w:ascii="Times New Roman" w:hAnsi="Times New Roman" w:cs="Times New Roman"/>
                <w:sz w:val="20"/>
                <w:szCs w:val="20"/>
              </w:rPr>
            </w:pPr>
            <w:hyperlink r:id="rId36" w:tooltip="&quot;ГОСТ 19196-93 Ткани обувные. Общие технические условия&quot;&#10;(утв. постановлением Госстандарта России от 02.06.1994 N 160)&#10;Статус: действует с 01.01.1995&#10;Применяется для целей технического регламента" w:history="1">
              <w:r w:rsidR="00AB781D" w:rsidRPr="00FE3626">
                <w:rPr>
                  <w:rStyle w:val="a9"/>
                  <w:rFonts w:ascii="Times New Roman" w:hAnsi="Times New Roman"/>
                  <w:b w:val="0"/>
                  <w:color w:val="auto"/>
                  <w:sz w:val="20"/>
                  <w:szCs w:val="20"/>
                </w:rPr>
                <w:t>ГОСТ 19196</w:t>
              </w:r>
            </w:hyperlink>
          </w:p>
          <w:p w:rsidR="00AB781D" w:rsidRPr="00FE3626" w:rsidRDefault="00764B3C" w:rsidP="00AB781D">
            <w:pPr>
              <w:spacing w:after="0" w:line="240" w:lineRule="auto"/>
              <w:rPr>
                <w:rFonts w:ascii="Times New Roman" w:hAnsi="Times New Roman" w:cs="Times New Roman"/>
                <w:sz w:val="20"/>
                <w:szCs w:val="20"/>
              </w:rPr>
            </w:pPr>
            <w:hyperlink r:id="rId37" w:tooltip="&quot;ГОСТ 19864-89 Полотно кружевное. Общие технические условия (с Изменением N 1)&quot;&#10;(утв. постановлением Госстандарта СССР от 26.06.1989 N 1979)&#10;Применяется с 01.07.199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19864</w:t>
              </w:r>
            </w:hyperlink>
          </w:p>
          <w:p w:rsidR="00AB781D" w:rsidRPr="00FE3626" w:rsidRDefault="00764B3C" w:rsidP="00AB781D">
            <w:pPr>
              <w:spacing w:after="0" w:line="240" w:lineRule="auto"/>
              <w:rPr>
                <w:rFonts w:ascii="Times New Roman" w:hAnsi="Times New Roman" w:cs="Times New Roman"/>
                <w:sz w:val="20"/>
                <w:szCs w:val="20"/>
              </w:rPr>
            </w:pPr>
            <w:hyperlink r:id="rId38" w:tooltip="&quot;ГОСТ 20272-2014 Ткани подкладочные из химических нитей и пряжи. Общие технические условия&quot;&#10;(утв. приказом Росстандарта от 29.12.2014 N 2162-ст)&#10;Статус: действует с 01.01.2016" w:history="1">
              <w:r w:rsidR="00AB781D" w:rsidRPr="00FE3626">
                <w:rPr>
                  <w:rStyle w:val="a9"/>
                  <w:rFonts w:ascii="Times New Roman" w:hAnsi="Times New Roman"/>
                  <w:b w:val="0"/>
                  <w:color w:val="auto"/>
                  <w:sz w:val="20"/>
                  <w:szCs w:val="20"/>
                </w:rPr>
                <w:t>ГОСТ 20272</w:t>
              </w:r>
            </w:hyperlink>
          </w:p>
          <w:p w:rsidR="00AB781D" w:rsidRPr="00FE3626" w:rsidRDefault="00764B3C" w:rsidP="00AB781D">
            <w:pPr>
              <w:spacing w:after="0" w:line="240" w:lineRule="auto"/>
              <w:rPr>
                <w:rFonts w:ascii="Times New Roman" w:hAnsi="Times New Roman" w:cs="Times New Roman"/>
                <w:sz w:val="20"/>
                <w:szCs w:val="20"/>
              </w:rPr>
            </w:pPr>
            <w:hyperlink r:id="rId39" w:tooltip="&quot;ГОСТ 20723-2003 Ткани плательные из натурального крученого шелка. Общие технические условия&quot;&#10;(утв. приказом Росстандарта от 30.11.2004 N 89-ст)&#10;Статус: действует с 01.01.2006&#10;Применяется для целей технического регламента" w:history="1">
              <w:r w:rsidR="00AB781D" w:rsidRPr="00FE3626">
                <w:rPr>
                  <w:rStyle w:val="a9"/>
                  <w:rFonts w:ascii="Times New Roman" w:hAnsi="Times New Roman"/>
                  <w:b w:val="0"/>
                  <w:color w:val="auto"/>
                  <w:sz w:val="20"/>
                  <w:szCs w:val="20"/>
                </w:rPr>
                <w:t>ГОСТ 20723</w:t>
              </w:r>
            </w:hyperlink>
          </w:p>
          <w:p w:rsidR="00AB781D" w:rsidRPr="00FE3626" w:rsidRDefault="00764B3C" w:rsidP="00AB781D">
            <w:pPr>
              <w:spacing w:after="0" w:line="240" w:lineRule="auto"/>
              <w:rPr>
                <w:rFonts w:ascii="Times New Roman" w:hAnsi="Times New Roman" w:cs="Times New Roman"/>
                <w:sz w:val="20"/>
                <w:szCs w:val="20"/>
              </w:rPr>
            </w:pPr>
            <w:hyperlink r:id="rId40" w:tooltip="&quot;ГОСТ 21746-92 Кружева. Общие технические условия&quot;&#10;(утв. постановлением Госстандарта СССР от 20.01.1992 N 37)&#10;Статус: действует с 01.07.1993&#10;Применяется для целей технического регламента" w:history="1">
              <w:r w:rsidR="00AB781D" w:rsidRPr="00FE3626">
                <w:rPr>
                  <w:rStyle w:val="a9"/>
                  <w:rFonts w:ascii="Times New Roman" w:hAnsi="Times New Roman"/>
                  <w:b w:val="0"/>
                  <w:color w:val="auto"/>
                  <w:sz w:val="20"/>
                  <w:szCs w:val="20"/>
                </w:rPr>
                <w:t>ГОСТ 21746</w:t>
              </w:r>
            </w:hyperlink>
          </w:p>
          <w:p w:rsidR="00AB781D" w:rsidRPr="00FE3626" w:rsidRDefault="00764B3C" w:rsidP="00AB781D">
            <w:pPr>
              <w:spacing w:after="0" w:line="240" w:lineRule="auto"/>
              <w:rPr>
                <w:rFonts w:ascii="Times New Roman" w:hAnsi="Times New Roman" w:cs="Times New Roman"/>
                <w:sz w:val="20"/>
                <w:szCs w:val="20"/>
              </w:rPr>
            </w:pPr>
            <w:hyperlink r:id="rId41" w:tooltip="&quot;ГОСТ 22017-92 Полотно гардинное. Общие технические условия&quot;&#10;(утв. постановлением Госстандарта СССР от 20.01.1992 N 36)&#10;Статус: действует с 01.07.1993&#10;Применяется для целей технического регламента" w:history="1">
              <w:r w:rsidR="00AB781D" w:rsidRPr="00FE3626">
                <w:rPr>
                  <w:rStyle w:val="a9"/>
                  <w:rFonts w:ascii="Times New Roman" w:hAnsi="Times New Roman"/>
                  <w:b w:val="0"/>
                  <w:color w:val="auto"/>
                  <w:sz w:val="20"/>
                  <w:szCs w:val="20"/>
                </w:rPr>
                <w:t>ГОСТ 22017</w:t>
              </w:r>
            </w:hyperlink>
          </w:p>
          <w:p w:rsidR="00AB781D" w:rsidRPr="00FE3626" w:rsidRDefault="00764B3C" w:rsidP="00AB781D">
            <w:pPr>
              <w:spacing w:after="0" w:line="240" w:lineRule="auto"/>
              <w:rPr>
                <w:rFonts w:ascii="Times New Roman" w:hAnsi="Times New Roman" w:cs="Times New Roman"/>
                <w:sz w:val="20"/>
                <w:szCs w:val="20"/>
              </w:rPr>
            </w:pPr>
            <w:hyperlink r:id="rId42" w:tooltip="&quot;ГОСТ 23432-89 Полотна декоративные. Общие технические условия (с Изменением N 1)&quot;&#10;(утв. постановлением Госстандарта СССР от 29.06.1989 N 222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23432</w:t>
              </w:r>
            </w:hyperlink>
          </w:p>
          <w:p w:rsidR="00AB781D" w:rsidRPr="00FE3626" w:rsidRDefault="00764B3C" w:rsidP="00AB781D">
            <w:pPr>
              <w:spacing w:after="0" w:line="240" w:lineRule="auto"/>
              <w:rPr>
                <w:rFonts w:ascii="Times New Roman" w:hAnsi="Times New Roman" w:cs="Times New Roman"/>
                <w:sz w:val="20"/>
                <w:szCs w:val="20"/>
              </w:rPr>
            </w:pPr>
            <w:hyperlink r:id="rId43" w:tooltip="&quot;ГОСТ 24220-80 Ткани мебельные. Общие технические условия (с Изменениями N 1-5)&quot;&#10;(утв. постановлением Госстандарта СССР от 30.05.1980 N 2449)&#10;Применяется с 01.01.1982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24220</w:t>
              </w:r>
            </w:hyperlink>
          </w:p>
          <w:p w:rsidR="00AB781D" w:rsidRPr="00FE3626" w:rsidRDefault="00764B3C" w:rsidP="00AB781D">
            <w:pPr>
              <w:spacing w:after="0" w:line="240" w:lineRule="auto"/>
              <w:rPr>
                <w:rFonts w:ascii="Times New Roman" w:hAnsi="Times New Roman" w:cs="Times New Roman"/>
                <w:sz w:val="20"/>
                <w:szCs w:val="20"/>
              </w:rPr>
            </w:pPr>
            <w:hyperlink r:id="rId44" w:tooltip="&quot;ГОСТ 28000-2004 Ткани одежные чистошерстяные, шерстяные и полушерстяные. Общие ...&quot;&#10;(утв. приказом Росстандарта от 01.03.2006 N 21-ст)&#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28000</w:t>
              </w:r>
            </w:hyperlink>
          </w:p>
          <w:p w:rsidR="00AB781D" w:rsidRPr="00FE3626" w:rsidRDefault="00764B3C" w:rsidP="00AB781D">
            <w:pPr>
              <w:spacing w:after="0" w:line="240" w:lineRule="auto"/>
              <w:rPr>
                <w:rFonts w:ascii="Times New Roman" w:hAnsi="Times New Roman" w:cs="Times New Roman"/>
                <w:sz w:val="20"/>
                <w:szCs w:val="20"/>
              </w:rPr>
            </w:pPr>
            <w:hyperlink r:id="rId45" w:tooltip="&quot;ГОСТ 28253-89 Ткани шелковые и полушелковые плательные и плательно-костюмные ...&quot;&#10;(утв. постановлением Госстандарта СССР от 21.09.1989 N 2825)&#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28253</w:t>
              </w:r>
            </w:hyperlink>
          </w:p>
          <w:p w:rsidR="00AB781D" w:rsidRPr="00FE3626" w:rsidRDefault="00764B3C" w:rsidP="00AB781D">
            <w:pPr>
              <w:spacing w:after="0" w:line="240" w:lineRule="auto"/>
              <w:rPr>
                <w:rFonts w:ascii="Times New Roman" w:hAnsi="Times New Roman" w:cs="Times New Roman"/>
                <w:sz w:val="20"/>
                <w:szCs w:val="20"/>
              </w:rPr>
            </w:pPr>
            <w:hyperlink r:id="rId46" w:tooltip="&quot;ГОСТ 28367-94 Мех искусственный трикотажный. Общие технические условия&quot;&#10;(утв. постановлением Госстандарта России от 09.12.2003 N 354-ст)&#10;Статус: действует с 01.09.2004&#10;Применяется для целей технического регламента" w:history="1">
              <w:r w:rsidR="00AB781D" w:rsidRPr="00FE3626">
                <w:rPr>
                  <w:rStyle w:val="a9"/>
                  <w:rFonts w:ascii="Times New Roman" w:hAnsi="Times New Roman"/>
                  <w:b w:val="0"/>
                  <w:color w:val="auto"/>
                  <w:sz w:val="20"/>
                  <w:szCs w:val="20"/>
                </w:rPr>
                <w:t>ГОСТ 28367</w:t>
              </w:r>
            </w:hyperlink>
          </w:p>
          <w:p w:rsidR="00AB781D" w:rsidRPr="00FE3626" w:rsidRDefault="00764B3C" w:rsidP="00AB781D">
            <w:pPr>
              <w:spacing w:after="0" w:line="240" w:lineRule="auto"/>
              <w:rPr>
                <w:rFonts w:ascii="Times New Roman" w:hAnsi="Times New Roman" w:cs="Times New Roman"/>
                <w:sz w:val="20"/>
                <w:szCs w:val="20"/>
              </w:rPr>
            </w:pPr>
            <w:hyperlink r:id="rId47" w:tooltip="&quot;ГОСТ 28486-90 Ткани плащевые и курточные из синтетических нитей. Общие технические ...&quot;&#10;(утв. постановлением Госстандарта СССР от 27.03.1990 N 61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28486</w:t>
              </w:r>
            </w:hyperlink>
          </w:p>
          <w:p w:rsidR="00AB781D" w:rsidRPr="00FE3626" w:rsidRDefault="00764B3C" w:rsidP="00AB781D">
            <w:pPr>
              <w:spacing w:after="0" w:line="240" w:lineRule="auto"/>
              <w:rPr>
                <w:rFonts w:ascii="Times New Roman" w:hAnsi="Times New Roman" w:cs="Times New Roman"/>
                <w:sz w:val="20"/>
                <w:szCs w:val="20"/>
              </w:rPr>
            </w:pPr>
            <w:hyperlink r:id="rId48" w:tooltip="&quot;ГОСТ 28554-90 Полотно трикотажное. Общие технические условия (с Поправкой)&quot;&#10;(утв. постановлением Госстандарта СССР от 10.05.1990 N 1135)&#10;Применяется с 01.07.1991 взамен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28554</w:t>
              </w:r>
            </w:hyperlink>
          </w:p>
          <w:p w:rsidR="00AB781D" w:rsidRPr="00FE3626" w:rsidRDefault="00764B3C" w:rsidP="00AB781D">
            <w:pPr>
              <w:spacing w:after="0" w:line="240" w:lineRule="auto"/>
              <w:rPr>
                <w:rFonts w:ascii="Times New Roman" w:hAnsi="Times New Roman" w:cs="Times New Roman"/>
                <w:sz w:val="20"/>
                <w:szCs w:val="20"/>
              </w:rPr>
            </w:pPr>
            <w:hyperlink r:id="rId49" w:tooltip="&quot;ГОСТ 28748-90 Полотна нетканые махровые. Общие технические условия&quot;&#10;(утв. постановлением Госстандарта СССР от 26.11.1990 N 2926)&#10;Применяется с 01.01.1992&#10;Статус: действует с 01.01.1992&#10;Применяется для целей технического регламента" w:history="1">
              <w:r w:rsidR="00AB781D" w:rsidRPr="00FE3626">
                <w:rPr>
                  <w:rStyle w:val="a9"/>
                  <w:rFonts w:ascii="Times New Roman" w:hAnsi="Times New Roman"/>
                  <w:b w:val="0"/>
                  <w:color w:val="auto"/>
                  <w:sz w:val="20"/>
                  <w:szCs w:val="20"/>
                </w:rPr>
                <w:t>ГОСТ 28748</w:t>
              </w:r>
            </w:hyperlink>
          </w:p>
          <w:p w:rsidR="00AB781D" w:rsidRPr="00FE3626" w:rsidRDefault="00764B3C" w:rsidP="00AB781D">
            <w:pPr>
              <w:spacing w:after="0" w:line="240" w:lineRule="auto"/>
              <w:rPr>
                <w:rFonts w:ascii="Times New Roman" w:hAnsi="Times New Roman" w:cs="Times New Roman"/>
                <w:sz w:val="20"/>
                <w:szCs w:val="20"/>
              </w:rPr>
            </w:pPr>
            <w:hyperlink r:id="rId50" w:tooltip="&quot;ГОСТ 28755-90 Мех искусственный тканепрошивной. Общие технические условия&quot;&#10;(утв. постановлением Госстандарта СССР от 28.11.1990 N 2954)&#10;Применяется с 01.01.199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28755</w:t>
              </w:r>
            </w:hyperlink>
          </w:p>
          <w:p w:rsidR="00AB781D" w:rsidRPr="00FE3626" w:rsidRDefault="00764B3C" w:rsidP="00AB781D">
            <w:pPr>
              <w:spacing w:after="0" w:line="240" w:lineRule="auto"/>
              <w:rPr>
                <w:rFonts w:ascii="Times New Roman" w:hAnsi="Times New Roman" w:cs="Times New Roman"/>
                <w:sz w:val="20"/>
                <w:szCs w:val="20"/>
              </w:rPr>
            </w:pPr>
            <w:hyperlink r:id="rId51" w:tooltip="&quot;ГОСТ 29013-91 Ткани одеяльные и корсетные из химических нитей и пряжи. Общие ...&quot;&#10;(утв. постановлением Госстандарта СССР от 22.05.1991 N 722)&#10;Применяется с 01.07.1992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29013</w:t>
              </w:r>
            </w:hyperlink>
          </w:p>
          <w:p w:rsidR="00AB781D" w:rsidRPr="00FE3626" w:rsidRDefault="00764B3C" w:rsidP="00AB781D">
            <w:pPr>
              <w:spacing w:after="0" w:line="240" w:lineRule="auto"/>
              <w:rPr>
                <w:rFonts w:ascii="Times New Roman" w:hAnsi="Times New Roman" w:cs="Times New Roman"/>
                <w:sz w:val="20"/>
                <w:szCs w:val="20"/>
              </w:rPr>
            </w:pPr>
            <w:hyperlink r:id="rId52" w:tooltip="&quot;ГОСТ 29098-91 Ткани для галантерейных изделий. Общие технические условия&quot;&#10;(утв. постановлением Госстандарта СССР от 23.09.1991 N 148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29098</w:t>
              </w:r>
            </w:hyperlink>
          </w:p>
          <w:p w:rsidR="00AB781D" w:rsidRPr="00FE3626" w:rsidRDefault="00764B3C" w:rsidP="00AB781D">
            <w:pPr>
              <w:spacing w:after="0" w:line="240" w:lineRule="auto"/>
              <w:rPr>
                <w:rFonts w:ascii="Times New Roman" w:hAnsi="Times New Roman" w:cs="Times New Roman"/>
                <w:sz w:val="20"/>
                <w:szCs w:val="20"/>
              </w:rPr>
            </w:pPr>
            <w:hyperlink r:id="rId53" w:tooltip="&quot;ГОСТ 29222-91 Ткани плащевые из химических волокон и смешанные. Общие технические ...&quot;&#10;(утв. постановлением Госстандарта СССР от 27.12.1991 N 2200)&#10;Применяется с ...&#10;Статус: действует с 01.01.1993&#10;Применяется для целей технического регламента" w:history="1">
              <w:r w:rsidR="00AB781D" w:rsidRPr="00FE3626">
                <w:rPr>
                  <w:rStyle w:val="a9"/>
                  <w:rFonts w:ascii="Times New Roman" w:hAnsi="Times New Roman"/>
                  <w:b w:val="0"/>
                  <w:color w:val="auto"/>
                  <w:sz w:val="20"/>
                  <w:szCs w:val="20"/>
                </w:rPr>
                <w:t>ГОСТ 29222</w:t>
              </w:r>
            </w:hyperlink>
          </w:p>
          <w:p w:rsidR="00AB781D" w:rsidRPr="00FE3626" w:rsidRDefault="00764B3C" w:rsidP="00AB781D">
            <w:pPr>
              <w:spacing w:after="0" w:line="240" w:lineRule="auto"/>
              <w:rPr>
                <w:rFonts w:ascii="Times New Roman" w:hAnsi="Times New Roman" w:cs="Times New Roman"/>
                <w:sz w:val="20"/>
                <w:szCs w:val="20"/>
              </w:rPr>
            </w:pPr>
            <w:hyperlink r:id="rId54" w:tooltip="&quot;ГОСТ 29223-91 Ткани плательные, плательно-костюмные и костюмные из химических ...&quot;&#10;(утв. постановлением Госстандарта СССР от 27.12.1991 N 2201)&#10;Статус: действует с 01.01.1993&#10;Применяется для целей технического регламента" w:history="1">
              <w:r w:rsidR="00AB781D" w:rsidRPr="00FE3626">
                <w:rPr>
                  <w:rStyle w:val="a9"/>
                  <w:rFonts w:ascii="Times New Roman" w:hAnsi="Times New Roman"/>
                  <w:b w:val="0"/>
                  <w:color w:val="auto"/>
                  <w:sz w:val="20"/>
                  <w:szCs w:val="20"/>
                </w:rPr>
                <w:t>ГОСТ 29223</w:t>
              </w:r>
            </w:hyperlink>
          </w:p>
          <w:p w:rsidR="00AB781D" w:rsidRPr="00FE3626" w:rsidRDefault="00764B3C" w:rsidP="00AB781D">
            <w:pPr>
              <w:spacing w:after="0" w:line="240" w:lineRule="auto"/>
              <w:rPr>
                <w:rFonts w:ascii="Times New Roman" w:hAnsi="Times New Roman" w:cs="Times New Roman"/>
                <w:sz w:val="20"/>
                <w:szCs w:val="20"/>
              </w:rPr>
            </w:pPr>
            <w:hyperlink r:id="rId55" w:tooltip="&quot;ГОСТ 29298-2005 Ткани хлопчатобумажные и смешанные бытовые. Общие технические условия (с Поправкой)&quot;&#10;(утв. приказом Росстандарта от 10.05.2006 N 90-ст)&#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29298</w:t>
              </w:r>
            </w:hyperlink>
          </w:p>
          <w:p w:rsidR="00AB781D" w:rsidRPr="00FE3626" w:rsidRDefault="00764B3C" w:rsidP="00AB781D">
            <w:pPr>
              <w:spacing w:after="0" w:line="240" w:lineRule="auto"/>
              <w:rPr>
                <w:rFonts w:ascii="Times New Roman" w:hAnsi="Times New Roman" w:cs="Times New Roman"/>
                <w:sz w:val="20"/>
                <w:szCs w:val="20"/>
              </w:rPr>
            </w:pPr>
            <w:hyperlink r:id="rId56" w:tooltip="&quot;Изменение N 1 ГОСТ 30386-95 Материалы текстильные. Предельно допустимые ...&quot;&#10;(утв. приказом Росстандарта от 25.12.2014 N 2118-ст)&#10;Применяется с 01.07.2015&#10;Статус: действует с 01.07.2015&#10;Применяется для целей технического регламента" w:history="1">
              <w:r w:rsidR="00AB781D" w:rsidRPr="00FE3626">
                <w:rPr>
                  <w:rStyle w:val="a9"/>
                  <w:rFonts w:ascii="Times New Roman" w:hAnsi="Times New Roman"/>
                  <w:b w:val="0"/>
                  <w:color w:val="auto"/>
                  <w:sz w:val="20"/>
                  <w:szCs w:val="20"/>
                </w:rPr>
                <w:t>ГОСТ 30386</w:t>
              </w:r>
            </w:hyperlink>
          </w:p>
          <w:p w:rsidR="00AB781D" w:rsidRPr="00FE3626" w:rsidRDefault="00764B3C" w:rsidP="00AB781D">
            <w:pPr>
              <w:spacing w:after="0" w:line="240" w:lineRule="auto"/>
              <w:rPr>
                <w:rFonts w:ascii="Times New Roman" w:hAnsi="Times New Roman" w:cs="Times New Roman"/>
                <w:sz w:val="20"/>
                <w:szCs w:val="20"/>
              </w:rPr>
            </w:pPr>
            <w:hyperlink r:id="rId57" w:tooltip="&quot;СТБ 872-2007 Полотна и штучные изделия нетканые махровые. Общие технические условия&quot;&#10;СТБ от 29.12.2007 N 872-2007&#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872</w:t>
              </w:r>
            </w:hyperlink>
          </w:p>
          <w:p w:rsidR="00AB781D" w:rsidRPr="00FE3626" w:rsidRDefault="00764B3C" w:rsidP="00AB781D">
            <w:pPr>
              <w:spacing w:after="0" w:line="240" w:lineRule="auto"/>
              <w:rPr>
                <w:rFonts w:ascii="Times New Roman" w:hAnsi="Times New Roman" w:cs="Times New Roman"/>
                <w:sz w:val="20"/>
                <w:szCs w:val="20"/>
              </w:rPr>
            </w:pPr>
            <w:hyperlink r:id="rId58" w:tooltip="&quot;СТБ 969-2010 Ткани хлопчатобумажные и смешанные бытовые суровые и готовые. Общие технические условия&quot;&#10;СТБ от 30.12.2010 N 969-2010&#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969</w:t>
              </w:r>
            </w:hyperlink>
          </w:p>
          <w:p w:rsidR="00AB781D" w:rsidRPr="00FE3626" w:rsidRDefault="00764B3C" w:rsidP="00AB781D">
            <w:pPr>
              <w:spacing w:after="0" w:line="240" w:lineRule="auto"/>
              <w:rPr>
                <w:rFonts w:ascii="Times New Roman" w:hAnsi="Times New Roman" w:cs="Times New Roman"/>
                <w:sz w:val="20"/>
                <w:szCs w:val="20"/>
              </w:rPr>
            </w:pPr>
            <w:hyperlink r:id="rId59" w:tooltip="&quot;СТБ 1139-99 Ткани чистольняные, льняные и полульняные одежные. Общие технические условия (с Изменениями N 1, 2, 3)&quot;&#10;СТБ от 26.02.1999 N 1139-99&#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1139</w:t>
              </w:r>
            </w:hyperlink>
          </w:p>
          <w:p w:rsidR="00AB781D" w:rsidRPr="00FE3626" w:rsidRDefault="00764B3C" w:rsidP="00AB781D">
            <w:pPr>
              <w:spacing w:after="0" w:line="240" w:lineRule="auto"/>
              <w:rPr>
                <w:rFonts w:ascii="Times New Roman" w:hAnsi="Times New Roman" w:cs="Times New Roman"/>
                <w:sz w:val="20"/>
                <w:szCs w:val="20"/>
              </w:rPr>
            </w:pPr>
            <w:hyperlink r:id="rId60" w:tooltip="&quot;СТБ 1145-99 Ткани одежные из химических волокон с вложением шерстяного волокна менее 20%. Общие технические условия&quot;&#10;СТБ от 30.04.1999 N 1145-99&#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1145</w:t>
              </w:r>
            </w:hyperlink>
          </w:p>
          <w:p w:rsidR="00AB781D" w:rsidRPr="00FE3626" w:rsidRDefault="00764B3C" w:rsidP="00AB781D">
            <w:pPr>
              <w:spacing w:after="0" w:line="240" w:lineRule="auto"/>
              <w:rPr>
                <w:rFonts w:ascii="Times New Roman" w:hAnsi="Times New Roman" w:cs="Times New Roman"/>
                <w:sz w:val="20"/>
                <w:szCs w:val="20"/>
              </w:rPr>
            </w:pPr>
            <w:hyperlink r:id="rId61" w:tooltip="&quot;СТБ 1017-96 Ткани и штучные изделия хлопчатобумажные и смешанные махровые и вафельные. Общие технические условия (с Изменениями N 1-5)&quot; СТБ от 29.02.1996 N 1017-96 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1017</w:t>
              </w:r>
            </w:hyperlink>
          </w:p>
          <w:p w:rsidR="00AB781D" w:rsidRPr="00FE3626" w:rsidRDefault="00764B3C" w:rsidP="00AB781D">
            <w:pPr>
              <w:spacing w:after="0" w:line="240" w:lineRule="auto"/>
              <w:rPr>
                <w:rFonts w:ascii="Times New Roman" w:hAnsi="Times New Roman" w:cs="Times New Roman"/>
                <w:sz w:val="20"/>
                <w:szCs w:val="20"/>
              </w:rPr>
            </w:pPr>
            <w:hyperlink r:id="rId62" w:tooltip="&quot;СТБ 1508-2004 Ткани и изделия штучные текстильные декоративные. Общие технические условия&quot; СТБ от 30.11.2004 N 1508-2004 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1508</w:t>
              </w:r>
            </w:hyperlink>
          </w:p>
          <w:p w:rsidR="00AB781D" w:rsidRPr="00FE3626" w:rsidRDefault="00764B3C" w:rsidP="00AB781D">
            <w:pPr>
              <w:spacing w:after="0" w:line="240" w:lineRule="auto"/>
              <w:rPr>
                <w:rFonts w:ascii="Times New Roman" w:hAnsi="Times New Roman" w:cs="Times New Roman"/>
                <w:sz w:val="20"/>
                <w:szCs w:val="20"/>
              </w:rPr>
            </w:pPr>
            <w:hyperlink r:id="rId63" w:tooltip="&quot;СТБ 1678-2006 Полотно ворсовое трикотажное. Общие технические условия&quot;&#10;СТБ от 16.10.2006 N 1678-2006&#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1678</w:t>
              </w:r>
            </w:hyperlink>
          </w:p>
          <w:p w:rsidR="00AB781D" w:rsidRPr="00FE3626" w:rsidRDefault="00764B3C" w:rsidP="00AB781D">
            <w:pPr>
              <w:spacing w:after="0" w:line="240" w:lineRule="auto"/>
              <w:rPr>
                <w:rFonts w:ascii="Times New Roman" w:hAnsi="Times New Roman" w:cs="Times New Roman"/>
                <w:sz w:val="20"/>
                <w:szCs w:val="20"/>
              </w:rPr>
            </w:pPr>
            <w:hyperlink r:id="rId64" w:tooltip="&quot;СТБ 1819-2007 Полотна декоративные трудновоспламеняемые. Общие технические условия (с Изменениями N 1, 2)&quot;&#10;СТБ от 29.12.2007 N 1819-2007&#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1819</w:t>
              </w:r>
            </w:hyperlink>
          </w:p>
          <w:p w:rsidR="00AB781D" w:rsidRPr="00FE3626" w:rsidRDefault="00764B3C" w:rsidP="00AB781D">
            <w:pPr>
              <w:spacing w:after="0" w:line="240" w:lineRule="auto"/>
              <w:rPr>
                <w:rFonts w:ascii="Times New Roman" w:hAnsi="Times New Roman" w:cs="Times New Roman"/>
                <w:sz w:val="20"/>
                <w:szCs w:val="20"/>
              </w:rPr>
            </w:pPr>
            <w:hyperlink r:id="rId65" w:tooltip="&quot;СТБ 2204-2011 Полотна нетканые. Общие технические условия (с Изменением N 1)&quot;&#10;СТБ от 30.05.2011 N 2204-2011&#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2204</w:t>
              </w:r>
            </w:hyperlink>
          </w:p>
          <w:p w:rsidR="00AB781D" w:rsidRPr="00FE3626" w:rsidRDefault="00764B3C" w:rsidP="00AB781D">
            <w:pPr>
              <w:spacing w:after="0" w:line="240" w:lineRule="auto"/>
              <w:rPr>
                <w:rFonts w:ascii="Times New Roman" w:hAnsi="Times New Roman" w:cs="Times New Roman"/>
                <w:sz w:val="20"/>
                <w:szCs w:val="20"/>
              </w:rPr>
            </w:pPr>
            <w:hyperlink r:id="rId66" w:tooltip="&quot;СТБ 2207-2011 Полотно трикотажное. Общие технические условия&quot;&#10;СТБ от 30.05.2011 N 2207-2011&#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2207</w:t>
              </w:r>
            </w:hyperlink>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21"/>
              </w:numPr>
              <w:spacing w:after="0" w:line="240" w:lineRule="auto"/>
              <w:rPr>
                <w:rFonts w:ascii="Times New Roman" w:hAnsi="Times New Roman" w:cs="Times New Roman"/>
                <w:sz w:val="20"/>
                <w:szCs w:val="20"/>
              </w:rPr>
            </w:pPr>
          </w:p>
        </w:tc>
        <w:tc>
          <w:tcPr>
            <w:tcW w:w="2551" w:type="dxa"/>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Одежда и   изделия швейные и трикотажные: (кроме специальных, защитных, ведомственных, а также спортивных изделий, предназначенных для </w:t>
            </w:r>
            <w:r w:rsidRPr="00FE3626">
              <w:rPr>
                <w:rFonts w:ascii="Times New Roman" w:hAnsi="Times New Roman" w:cs="Times New Roman"/>
                <w:sz w:val="20"/>
                <w:szCs w:val="20"/>
              </w:rPr>
              <w:lastRenderedPageBreak/>
              <w:t>экипировки спортивных команд)</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-изделия верхние (жакеты, джемперы, куртки, жилеты, костюмы, блузки, юбки, платья, сарафаны, шорты, комплекты, халаты, брюки, комбинезоны, рейтузы, костюмы и брюки спортивные и другие аналогичные изделия)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кроме купальных костюмов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(коды 6112 31, 6112 39, 6112 41, 6112 49, 6211 11 000 0, 6211 12 000 0. ТН ВЭД ЕАЭС)</w:t>
            </w:r>
          </w:p>
          <w:p w:rsidR="00AB781D" w:rsidRPr="00FE3626" w:rsidRDefault="00AB781D" w:rsidP="00AB781D">
            <w:pPr>
              <w:spacing w:after="0" w:line="240" w:lineRule="auto"/>
              <w:rPr>
                <w:rFonts w:ascii="Times New Roman" w:hAnsi="Times New Roman" w:cs="Times New Roman"/>
                <w:color w:val="FF0000"/>
                <w:sz w:val="20"/>
                <w:szCs w:val="20"/>
                <w:u w:val="single"/>
              </w:rPr>
            </w:pP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-изделия чулочно-носочные, имеющие непосредственный контакт с кожей человека (колготки, чулки, </w:t>
            </w:r>
            <w:proofErr w:type="spellStart"/>
            <w:r w:rsidRPr="00FE3626">
              <w:rPr>
                <w:rFonts w:ascii="Times New Roman" w:hAnsi="Times New Roman" w:cs="Times New Roman"/>
                <w:sz w:val="20"/>
                <w:szCs w:val="20"/>
              </w:rPr>
              <w:t>получулки</w:t>
            </w:r>
            <w:proofErr w:type="spellEnd"/>
            <w:r w:rsidRPr="00FE3626">
              <w:rPr>
                <w:rFonts w:ascii="Times New Roman" w:hAnsi="Times New Roman" w:cs="Times New Roman"/>
                <w:sz w:val="20"/>
                <w:szCs w:val="20"/>
              </w:rPr>
              <w:t xml:space="preserve">, гетры, носки, легинсы, кюлоты, </w:t>
            </w:r>
            <w:proofErr w:type="spellStart"/>
            <w:r w:rsidRPr="00FE3626">
              <w:rPr>
                <w:rFonts w:ascii="Times New Roman" w:hAnsi="Times New Roman" w:cs="Times New Roman"/>
                <w:sz w:val="20"/>
                <w:szCs w:val="20"/>
              </w:rPr>
              <w:t>подследники</w:t>
            </w:r>
            <w:proofErr w:type="spellEnd"/>
            <w:r w:rsidRPr="00FE3626">
              <w:rPr>
                <w:rFonts w:ascii="Times New Roman" w:hAnsi="Times New Roman" w:cs="Times New Roman"/>
                <w:sz w:val="20"/>
                <w:szCs w:val="20"/>
              </w:rPr>
              <w:t xml:space="preserve"> и другие аналогичные изделия) кроме компрессионных чулочно-носочных изделий с распределенным давлением </w:t>
            </w:r>
            <w:r w:rsidRPr="00FE3626">
              <w:rPr>
                <w:rFonts w:ascii="Times New Roman" w:hAnsi="Times New Roman" w:cs="Times New Roman"/>
                <w:sz w:val="20"/>
                <w:szCs w:val="20"/>
              </w:rPr>
              <w:lastRenderedPageBreak/>
              <w:t>(изделия медицинского назначения)</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-изделия чулочно-носочные зимнего ассортимента, имеющие ограниченный контакт с кожей человека;</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-изделия перчаточные (перчатки, варежки, рукавицы и другие аналогичные изделия); </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-изделия платочно-</w:t>
            </w:r>
            <w:proofErr w:type="spellStart"/>
            <w:r w:rsidRPr="00FE3626">
              <w:rPr>
                <w:rFonts w:ascii="Times New Roman" w:hAnsi="Times New Roman" w:cs="Times New Roman"/>
                <w:sz w:val="20"/>
                <w:szCs w:val="20"/>
              </w:rPr>
              <w:t>шарфовые</w:t>
            </w:r>
            <w:proofErr w:type="spellEnd"/>
            <w:r w:rsidRPr="00FE3626">
              <w:rPr>
                <w:rFonts w:ascii="Times New Roman" w:hAnsi="Times New Roman" w:cs="Times New Roman"/>
                <w:sz w:val="20"/>
                <w:szCs w:val="20"/>
              </w:rPr>
              <w:t xml:space="preserve"> (шарфы, платки, косынки); </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-одежда верхняя (пальто, полупальто, плащи, куртки, куртки (брюки, костюмы) спортивные, комбинезоны, полукомбинезоны и другие аналогичные изделия) кроме купальных костюмов (коды 6112 31, 6112 39, 6112 41, 6112 49, 6211 11 000 0, 6211 12 000 0 ТН ВЭД ЕАЭС)</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-сорочки верхние</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-изделия костюмные (костюмы, пиджаки, жакеты, юбки, жилеты, куртки типа пиджаков, брюки, шорты и другие аналогичные изделия) кроме купальных костюмов</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(коды 6211 11 000 0, 6211 12 000 0 ТН ВЭД ЕАЭС) </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-изделия плательные (платья (включая сарафаны, халаты), юбки, блузки, жилеты, фартуки, брючные комплекты и другие аналогичные изделия)</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-одежда домашняя (халаты, костюмы и другие аналогичные изделия)</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-изделия бельевые (кроме специальных, защитных, ведомственных)</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-белье нательное (кроме купальных и домашних халатов)</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-белье постельное</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-белье столовое и кухонное, полотенца, простыни купальные</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-носовые платки</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-изделия купальные (кроме простыней купальных)</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-изделия корсетные (бюстгальтеры, корсеты и другие аналогичные изделия)</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-постельные принадлежности (одеяла, подушки и другие аналогичные изделия) кроме одеял электрических</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-головные уборы (фуражки, кепи, шапки, шляпы, панамы, береты, тюбетейки и другие аналогичные изделия)</w:t>
            </w:r>
          </w:p>
        </w:tc>
        <w:tc>
          <w:tcPr>
            <w:tcW w:w="2443"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eastAsia="Times New Roman" w:hAnsi="Times New Roman" w:cs="Times New Roman"/>
                <w:sz w:val="20"/>
                <w:szCs w:val="20"/>
                <w:lang w:eastAsia="ru-RU"/>
              </w:rPr>
              <w:lastRenderedPageBreak/>
              <w:t>Сертификация</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w:t>
            </w:r>
          </w:p>
        </w:tc>
        <w:tc>
          <w:tcPr>
            <w:tcW w:w="1701"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6101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6102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6103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6104</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6105</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6106</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6107</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6108</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6109</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6110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6112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6113 00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6115</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6116</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6117</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6201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6202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6203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6204</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6205</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6206</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6207</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6208</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6210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6211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6212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6213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6214</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6215</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6216 00 000 0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6217 10 000 0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6301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6302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6504</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6505</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6506</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9404 90</w:t>
            </w:r>
          </w:p>
        </w:tc>
        <w:tc>
          <w:tcPr>
            <w:tcW w:w="3969" w:type="dxa"/>
            <w:gridSpan w:val="2"/>
          </w:tcPr>
          <w:p w:rsidR="00AB781D" w:rsidRPr="00FE3626" w:rsidRDefault="00AB781D"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p w:rsidR="00AB781D" w:rsidRPr="00FE3626" w:rsidRDefault="00AB781D" w:rsidP="000E1175">
            <w:pPr>
              <w:spacing w:after="0" w:line="240" w:lineRule="auto"/>
              <w:rPr>
                <w:rFonts w:ascii="Times New Roman" w:hAnsi="Times New Roman" w:cs="Times New Roman"/>
                <w:sz w:val="20"/>
                <w:szCs w:val="20"/>
              </w:rPr>
            </w:pPr>
          </w:p>
          <w:p w:rsidR="00AB781D" w:rsidRPr="00FE3626" w:rsidRDefault="00AB781D" w:rsidP="000E1175">
            <w:pPr>
              <w:spacing w:after="0" w:line="240" w:lineRule="auto"/>
              <w:rPr>
                <w:rFonts w:ascii="Times New Roman" w:hAnsi="Times New Roman" w:cs="Times New Roman"/>
                <w:sz w:val="20"/>
                <w:szCs w:val="20"/>
              </w:rPr>
            </w:pPr>
          </w:p>
        </w:tc>
        <w:tc>
          <w:tcPr>
            <w:tcW w:w="3657" w:type="dxa"/>
            <w:gridSpan w:val="2"/>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017/2011;</w:t>
            </w:r>
          </w:p>
          <w:p w:rsidR="00AB781D" w:rsidRPr="00FE3626" w:rsidRDefault="00764B3C" w:rsidP="00AB781D">
            <w:pPr>
              <w:spacing w:after="0" w:line="240" w:lineRule="auto"/>
              <w:rPr>
                <w:rFonts w:ascii="Times New Roman" w:hAnsi="Times New Roman" w:cs="Times New Roman"/>
                <w:sz w:val="20"/>
                <w:szCs w:val="20"/>
              </w:rPr>
            </w:pPr>
            <w:hyperlink r:id="rId67" w:tooltip="&quot;ГОСТ 28846-90 (ИСО 4418-78) Перчатки и рукавицы. Общие технические условия&quot;&#10;(утв. постановлением Госстандарта СССР от 29.12.1990 N 3580)&#10;Применяется с 01.01.199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28846</w:t>
              </w:r>
            </w:hyperlink>
          </w:p>
          <w:p w:rsidR="00AB781D" w:rsidRPr="00FE3626" w:rsidRDefault="00764B3C" w:rsidP="00AB781D">
            <w:pPr>
              <w:spacing w:after="0" w:line="240" w:lineRule="auto"/>
              <w:rPr>
                <w:rFonts w:ascii="Times New Roman" w:hAnsi="Times New Roman" w:cs="Times New Roman"/>
                <w:sz w:val="20"/>
                <w:szCs w:val="20"/>
              </w:rPr>
            </w:pPr>
            <w:hyperlink r:id="rId68" w:tooltip="&quot;СТБ 1049-97 Продукция легкой промышленности. Требования безопасности и методы контроля (с Изменениями N 1, 2)&quot;&#10;СТБ от 10.09.1997 N 1049-97&#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1049</w:t>
              </w:r>
            </w:hyperlink>
          </w:p>
          <w:p w:rsidR="00AB781D" w:rsidRPr="00FE3626" w:rsidRDefault="00764B3C" w:rsidP="00AB781D">
            <w:pPr>
              <w:spacing w:after="0" w:line="240" w:lineRule="auto"/>
              <w:rPr>
                <w:rFonts w:ascii="Times New Roman" w:hAnsi="Times New Roman" w:cs="Times New Roman"/>
                <w:sz w:val="20"/>
                <w:szCs w:val="20"/>
              </w:rPr>
            </w:pPr>
            <w:hyperlink r:id="rId69" w:tooltip="&quot;ГОСТ 10581-91 Изделия швейные. Маркировка, упаковка, транспортирование и хранение ...&quot;&#10;(утв. постановлением Госстандарта СССР от 28.10.1991 N 1662)&#10;Применяется с 01.01.199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10581</w:t>
              </w:r>
            </w:hyperlink>
          </w:p>
          <w:p w:rsidR="00AB781D" w:rsidRPr="00FE3626" w:rsidRDefault="00764B3C" w:rsidP="00AB781D">
            <w:pPr>
              <w:spacing w:after="0" w:line="240" w:lineRule="auto"/>
              <w:rPr>
                <w:rFonts w:ascii="Times New Roman" w:hAnsi="Times New Roman" w:cs="Times New Roman"/>
                <w:sz w:val="20"/>
                <w:szCs w:val="20"/>
              </w:rPr>
            </w:pPr>
            <w:hyperlink r:id="rId70" w:tooltip="&quot;ГОСТ 5274-2014 Шарфы и платки трикотажные. Общие технические условия&quot;&#10;(утв. приказом Росстандарта от 25.12.2014 N 2135-ст)&#10;Статус: действует с 01.01.2016&#10;Применяется для целей технического регламента" w:history="1">
              <w:r w:rsidR="00AB781D" w:rsidRPr="00FE3626">
                <w:rPr>
                  <w:rStyle w:val="a9"/>
                  <w:rFonts w:ascii="Times New Roman" w:hAnsi="Times New Roman"/>
                  <w:b w:val="0"/>
                  <w:color w:val="auto"/>
                  <w:sz w:val="20"/>
                  <w:szCs w:val="20"/>
                </w:rPr>
                <w:t>ГОСТ 5274</w:t>
              </w:r>
            </w:hyperlink>
          </w:p>
          <w:p w:rsidR="00AB781D" w:rsidRPr="00FE3626" w:rsidRDefault="00764B3C" w:rsidP="00AB781D">
            <w:pPr>
              <w:spacing w:after="0" w:line="240" w:lineRule="auto"/>
              <w:rPr>
                <w:rFonts w:ascii="Times New Roman" w:hAnsi="Times New Roman" w:cs="Times New Roman"/>
                <w:sz w:val="20"/>
                <w:szCs w:val="20"/>
              </w:rPr>
            </w:pPr>
            <w:hyperlink r:id="rId71" w:tooltip="&quot;ГОСТ 6752-78 Платки тканые из натурального шелка и химических нитей. Общие ...&quot;&#10;(утв. постановлением Госстандарта СССР от 22.08.1978 N 2283)&#10;Применяется с 01.07.1979&#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6752</w:t>
              </w:r>
            </w:hyperlink>
          </w:p>
          <w:p w:rsidR="00AB781D" w:rsidRPr="00FE3626" w:rsidRDefault="00764B3C" w:rsidP="00AB781D">
            <w:pPr>
              <w:spacing w:after="0" w:line="240" w:lineRule="auto"/>
              <w:rPr>
                <w:rFonts w:ascii="Times New Roman" w:hAnsi="Times New Roman" w:cs="Times New Roman"/>
                <w:sz w:val="20"/>
                <w:szCs w:val="20"/>
              </w:rPr>
            </w:pPr>
            <w:hyperlink r:id="rId72" w:tooltip="&quot;ГОСТ 8541-2014 Изделия чулочно-носочные, вырабатываемые на круглочулочных ...&quot;&#10;(утв. приказом Росстандарта от 25.12.2014 N 2132-ст)&#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8541</w:t>
              </w:r>
            </w:hyperlink>
          </w:p>
          <w:p w:rsidR="00AB781D" w:rsidRPr="00FE3626" w:rsidRDefault="00764B3C" w:rsidP="00AB781D">
            <w:pPr>
              <w:spacing w:after="0" w:line="240" w:lineRule="auto"/>
              <w:rPr>
                <w:rFonts w:ascii="Times New Roman" w:hAnsi="Times New Roman" w:cs="Times New Roman"/>
                <w:sz w:val="20"/>
                <w:szCs w:val="20"/>
              </w:rPr>
            </w:pPr>
            <w:hyperlink r:id="rId73" w:tooltip="&quot;ГОСТ 9382-2014 Одеяла чистошерстяные, шерстяные и полушерстяные. Общие технические условия&quot;&#10;(утв. приказом Росстандарта от 23.04.2015 N 293-ст)&#10;Статус: действует с 01.01.2016&#10;Применяется для целей технического регламента" w:history="1">
              <w:r w:rsidR="00AB781D" w:rsidRPr="00FE3626">
                <w:rPr>
                  <w:rStyle w:val="a9"/>
                  <w:rFonts w:ascii="Times New Roman" w:hAnsi="Times New Roman"/>
                  <w:b w:val="0"/>
                  <w:color w:val="auto"/>
                  <w:sz w:val="20"/>
                  <w:szCs w:val="20"/>
                </w:rPr>
                <w:t>ГОСТ 9382</w:t>
              </w:r>
            </w:hyperlink>
          </w:p>
          <w:p w:rsidR="00AB781D" w:rsidRPr="00FE3626" w:rsidRDefault="00764B3C" w:rsidP="00AB781D">
            <w:pPr>
              <w:spacing w:after="0" w:line="240" w:lineRule="auto"/>
              <w:rPr>
                <w:rFonts w:ascii="Times New Roman" w:hAnsi="Times New Roman" w:cs="Times New Roman"/>
                <w:sz w:val="20"/>
                <w:szCs w:val="20"/>
              </w:rPr>
            </w:pPr>
            <w:hyperlink r:id="rId74" w:tooltip="&quot;ГОСТ 9441-2014 Платки, шарфы и палантины чистошерстяные, шерстяные и полушерстяные. Общие технические условия&quot;&#10;(утв. приказом Росстандарта от 23.04.2015 N 291-ст)&#10;Статус: действует с 01.01.2016&#10;Применяется для целей технического регламента" w:history="1">
              <w:r w:rsidR="00AB781D" w:rsidRPr="00FE3626">
                <w:rPr>
                  <w:rStyle w:val="a9"/>
                  <w:rFonts w:ascii="Times New Roman" w:hAnsi="Times New Roman"/>
                  <w:b w:val="0"/>
                  <w:color w:val="auto"/>
                  <w:sz w:val="20"/>
                  <w:szCs w:val="20"/>
                </w:rPr>
                <w:t>ГОСТ 9441</w:t>
              </w:r>
            </w:hyperlink>
          </w:p>
          <w:p w:rsidR="00AB781D" w:rsidRPr="00FE3626" w:rsidRDefault="00764B3C" w:rsidP="00AB781D">
            <w:pPr>
              <w:spacing w:after="0" w:line="240" w:lineRule="auto"/>
              <w:rPr>
                <w:rFonts w:ascii="Times New Roman" w:hAnsi="Times New Roman" w:cs="Times New Roman"/>
                <w:sz w:val="20"/>
                <w:szCs w:val="20"/>
              </w:rPr>
            </w:pPr>
            <w:hyperlink r:id="rId75" w:tooltip="&quot;ГОСТ 10581-91 Изделия швейные. Маркировка, упаковка, транспортирование и хранение ...&quot;&#10;(утв. постановлением Госстандарта СССР от 28.10.1991 N 1662)&#10;Применяется с 01.01.199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10581</w:t>
              </w:r>
            </w:hyperlink>
          </w:p>
          <w:p w:rsidR="00AB781D" w:rsidRPr="00FE3626" w:rsidRDefault="00764B3C" w:rsidP="00AB781D">
            <w:pPr>
              <w:spacing w:after="0" w:line="240" w:lineRule="auto"/>
              <w:rPr>
                <w:rFonts w:ascii="Times New Roman" w:hAnsi="Times New Roman" w:cs="Times New Roman"/>
                <w:sz w:val="20"/>
                <w:szCs w:val="20"/>
              </w:rPr>
            </w:pPr>
            <w:hyperlink r:id="rId76" w:tooltip="&quot;ГОСТ 31307-2005 Белье постельное. Общие технические условия&quot;&#10;(утв. приказом Росстандарта от 03.05.2006 N 83-ст)&#10;Применяется с 01.01.2007&#10;Статус: действует с 01.01.2007&#10;Применяется для целей технического регламента" w:history="1">
              <w:r w:rsidR="00AB781D" w:rsidRPr="00FE3626">
                <w:rPr>
                  <w:rStyle w:val="a9"/>
                  <w:rFonts w:ascii="Times New Roman" w:hAnsi="Times New Roman"/>
                  <w:b w:val="0"/>
                  <w:color w:val="auto"/>
                  <w:sz w:val="20"/>
                  <w:szCs w:val="20"/>
                </w:rPr>
                <w:t>ГОСТ 31307</w:t>
              </w:r>
            </w:hyperlink>
          </w:p>
          <w:p w:rsidR="00AB781D" w:rsidRPr="00FE3626" w:rsidRDefault="00764B3C" w:rsidP="00AB781D">
            <w:pPr>
              <w:spacing w:after="0" w:line="240" w:lineRule="auto"/>
              <w:rPr>
                <w:rFonts w:ascii="Times New Roman" w:hAnsi="Times New Roman" w:cs="Times New Roman"/>
                <w:sz w:val="20"/>
                <w:szCs w:val="20"/>
              </w:rPr>
            </w:pPr>
            <w:hyperlink r:id="rId77" w:tooltip="&quot;СТБ 921-2004 Изделия корсетные. Общие технические условия&quot;&#10;СТБ от 31.05.2004 N 921-2004&#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921</w:t>
              </w:r>
            </w:hyperlink>
          </w:p>
          <w:p w:rsidR="00AB781D" w:rsidRPr="00FE3626" w:rsidRDefault="00764B3C" w:rsidP="00AB781D">
            <w:pPr>
              <w:spacing w:after="0" w:line="240" w:lineRule="auto"/>
              <w:rPr>
                <w:rFonts w:ascii="Times New Roman" w:hAnsi="Times New Roman" w:cs="Times New Roman"/>
                <w:sz w:val="20"/>
                <w:szCs w:val="20"/>
              </w:rPr>
            </w:pPr>
            <w:hyperlink r:id="rId78" w:tooltip="&quot;СТБ 1017-96 Ткани и штучные изделия хлопчатобумажные и смешанные махровые и вафельные. Общие технические условия (с Изменениями N 1-5)&quot;&#10;СТБ от 29.02.1996 N 1017-96&#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1017</w:t>
              </w:r>
            </w:hyperlink>
          </w:p>
          <w:p w:rsidR="00AB781D" w:rsidRPr="00FE3626" w:rsidRDefault="00764B3C" w:rsidP="00AB781D">
            <w:pPr>
              <w:spacing w:after="0" w:line="240" w:lineRule="auto"/>
              <w:rPr>
                <w:rFonts w:ascii="Times New Roman" w:hAnsi="Times New Roman" w:cs="Times New Roman"/>
                <w:sz w:val="20"/>
                <w:szCs w:val="20"/>
              </w:rPr>
            </w:pPr>
            <w:hyperlink r:id="rId79" w:tooltip="&quot;СТБ 1508-2004 Ткани и изделия штучные текстильные декоративные. Общие технические условия&quot;&#10;СТБ от 30.11.2004 N 1508-2004&#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1508</w:t>
              </w:r>
            </w:hyperlink>
          </w:p>
          <w:p w:rsidR="00AB781D" w:rsidRPr="00FE3626" w:rsidRDefault="00764B3C" w:rsidP="00AB781D">
            <w:pPr>
              <w:spacing w:after="0" w:line="240" w:lineRule="auto"/>
              <w:rPr>
                <w:rFonts w:ascii="Times New Roman" w:hAnsi="Times New Roman" w:cs="Times New Roman"/>
                <w:sz w:val="20"/>
                <w:szCs w:val="20"/>
              </w:rPr>
            </w:pPr>
            <w:hyperlink r:id="rId80" w:tooltip="&quot;СТБ 1432-2003 Головные уборы. Общие технические условия (с Изменениями N 1, 2, 3)&quot;&#10;СТБ от 30.12.2003 N 1432-2003&#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1432</w:t>
              </w:r>
            </w:hyperlink>
          </w:p>
          <w:p w:rsidR="00AB781D" w:rsidRPr="00FE3626" w:rsidRDefault="00764B3C" w:rsidP="00AB781D">
            <w:pPr>
              <w:spacing w:after="0" w:line="240" w:lineRule="auto"/>
              <w:rPr>
                <w:rFonts w:ascii="Times New Roman" w:hAnsi="Times New Roman" w:cs="Times New Roman"/>
                <w:sz w:val="20"/>
                <w:szCs w:val="20"/>
              </w:rPr>
            </w:pPr>
            <w:hyperlink r:id="rId81" w:tooltip="&quot;СТБ 1301-2002 Колготки, вырабатываемые на круглочулочных автоматах. Общие технические условия (с Изменениями N 1-5)&quot;&#10;СТБ от 27.02.2002 N 1301-2002&#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1301</w:t>
              </w:r>
            </w:hyperlink>
          </w:p>
          <w:p w:rsidR="00AB781D" w:rsidRPr="00FE3626" w:rsidRDefault="00764B3C" w:rsidP="00AB781D">
            <w:pPr>
              <w:spacing w:after="0" w:line="240" w:lineRule="auto"/>
              <w:rPr>
                <w:rFonts w:ascii="Times New Roman" w:hAnsi="Times New Roman" w:cs="Times New Roman"/>
                <w:sz w:val="20"/>
                <w:szCs w:val="20"/>
              </w:rPr>
            </w:pPr>
            <w:hyperlink r:id="rId82" w:tooltip="&quot;ГОСТ 29097-2015 Изделия корсетные. Общие технические условия&quot;&#10;(утв. приказом Росстандарта от 11.08.2015 N 1123-ст)&#10;Статус: действует с 01.07.2016&#10;Применяется для целей технического регламента" w:history="1">
              <w:r w:rsidR="00AB781D" w:rsidRPr="00FE3626">
                <w:rPr>
                  <w:rStyle w:val="a9"/>
                  <w:rFonts w:ascii="Times New Roman" w:hAnsi="Times New Roman"/>
                  <w:b w:val="0"/>
                  <w:color w:val="auto"/>
                  <w:sz w:val="20"/>
                  <w:szCs w:val="20"/>
                </w:rPr>
                <w:t>ГОСТ 29097</w:t>
              </w:r>
            </w:hyperlink>
          </w:p>
          <w:p w:rsidR="00AB781D" w:rsidRPr="00FE3626" w:rsidRDefault="00764B3C" w:rsidP="00AB781D">
            <w:pPr>
              <w:spacing w:after="0" w:line="240" w:lineRule="auto"/>
              <w:rPr>
                <w:rFonts w:ascii="Times New Roman" w:hAnsi="Times New Roman" w:cs="Times New Roman"/>
                <w:sz w:val="20"/>
                <w:szCs w:val="20"/>
              </w:rPr>
            </w:pPr>
            <w:hyperlink r:id="rId83" w:tooltip="&quot;ГОСТ 7000-80 Материалы текстильные. Упаковка, маркировка, транспортирование и ...&quot;&#10;(утв. постановлением Госстандарта СССР от 21.06.1984 N 9293)&#10;Применяется с 01.07.198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7000</w:t>
              </w:r>
            </w:hyperlink>
          </w:p>
          <w:p w:rsidR="00AB781D" w:rsidRPr="00FE3626" w:rsidRDefault="00764B3C" w:rsidP="00AB781D">
            <w:pPr>
              <w:spacing w:after="0" w:line="240" w:lineRule="auto"/>
              <w:rPr>
                <w:rFonts w:ascii="Times New Roman" w:hAnsi="Times New Roman" w:cs="Times New Roman"/>
                <w:sz w:val="20"/>
                <w:szCs w:val="20"/>
              </w:rPr>
            </w:pPr>
            <w:hyperlink r:id="rId84" w:tooltip="&quot;ГОСТ 11027-2014 Ткани и штучные изделия хлопчатобумажные махровые и вафельные. Общие технические условия&quot;&#10;(утв. приказом Росстандарта от 23.04.2014 N 292-ст)&#10;Статус: действует с 01.01.2016&#10;Применяется для целей технического регламента" w:history="1">
              <w:r w:rsidR="00AB781D" w:rsidRPr="00FE3626">
                <w:rPr>
                  <w:rStyle w:val="a9"/>
                  <w:rFonts w:ascii="Times New Roman" w:hAnsi="Times New Roman"/>
                  <w:b w:val="0"/>
                  <w:color w:val="auto"/>
                  <w:sz w:val="20"/>
                  <w:szCs w:val="20"/>
                </w:rPr>
                <w:t>ГОСТ 11027</w:t>
              </w:r>
            </w:hyperlink>
          </w:p>
          <w:p w:rsidR="00AB781D" w:rsidRPr="00FE3626" w:rsidRDefault="00764B3C" w:rsidP="00AB781D">
            <w:pPr>
              <w:spacing w:after="0" w:line="240" w:lineRule="auto"/>
              <w:rPr>
                <w:rFonts w:ascii="Times New Roman" w:hAnsi="Times New Roman" w:cs="Times New Roman"/>
                <w:sz w:val="20"/>
                <w:szCs w:val="20"/>
              </w:rPr>
            </w:pPr>
            <w:hyperlink r:id="rId85" w:tooltip="&quot;ГОСТ 30327-2013 Сорочки верхние. Общие технические условия (с Поправкой)&quot;&#10;(утв. приказом Росстандарта от 11.06.2014 N 590-ст)&#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30327</w:t>
              </w:r>
            </w:hyperlink>
          </w:p>
          <w:p w:rsidR="00AB781D" w:rsidRPr="00FE3626" w:rsidRDefault="00764B3C" w:rsidP="00AB781D">
            <w:pPr>
              <w:spacing w:after="0" w:line="240" w:lineRule="auto"/>
              <w:rPr>
                <w:rFonts w:ascii="Times New Roman" w:hAnsi="Times New Roman" w:cs="Times New Roman"/>
                <w:sz w:val="20"/>
                <w:szCs w:val="20"/>
              </w:rPr>
            </w:pPr>
            <w:hyperlink r:id="rId86" w:tooltip="&quot;СТ РК 1017-2000 Одеяла и покрывала стеганые. Общие технические условия&quot;&#10;СТ РК от 16.11.2000 N 1017-2000&#10;Статус: применяется для целей технического регламента" w:history="1">
              <w:r w:rsidR="00AB781D" w:rsidRPr="00FE3626">
                <w:rPr>
                  <w:rStyle w:val="a9"/>
                  <w:rFonts w:ascii="Times New Roman" w:hAnsi="Times New Roman"/>
                  <w:b w:val="0"/>
                  <w:color w:val="auto"/>
                  <w:sz w:val="20"/>
                  <w:szCs w:val="20"/>
                </w:rPr>
                <w:t>СТ РК 1017</w:t>
              </w:r>
            </w:hyperlink>
          </w:p>
          <w:p w:rsidR="00AB781D" w:rsidRPr="00FE3626" w:rsidRDefault="00764B3C" w:rsidP="00AB781D">
            <w:pPr>
              <w:spacing w:after="0" w:line="240" w:lineRule="auto"/>
              <w:rPr>
                <w:rFonts w:ascii="Times New Roman" w:hAnsi="Times New Roman" w:cs="Times New Roman"/>
                <w:sz w:val="20"/>
                <w:szCs w:val="20"/>
              </w:rPr>
            </w:pPr>
            <w:hyperlink r:id="rId87" w:tooltip="&quot;СТБ 936-93 Одеяла и покрывала стеганые. Общие технические условия&quot;&#10;СТБ от 15.11.1993 N 936-93&#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936</w:t>
              </w:r>
            </w:hyperlink>
          </w:p>
          <w:p w:rsidR="00AB781D" w:rsidRPr="00FE3626" w:rsidRDefault="00764B3C" w:rsidP="00AB781D">
            <w:pPr>
              <w:spacing w:after="0" w:line="240" w:lineRule="auto"/>
              <w:rPr>
                <w:rFonts w:ascii="Times New Roman" w:hAnsi="Times New Roman" w:cs="Times New Roman"/>
                <w:sz w:val="20"/>
                <w:szCs w:val="20"/>
              </w:rPr>
            </w:pPr>
            <w:hyperlink r:id="rId88" w:tooltip="&quot;ГОСТ 30332-95 Изделия перо-пуховые. Общие технические условия (аутентичен ГОСТ Р 50576-93)&quot;&#10;(утв. постановлением Госстандарта России от 12.03.1996 N 164)&#10;Статус: применяется для целей технического регламента" w:history="1">
              <w:r w:rsidR="00AB781D" w:rsidRPr="00FE3626">
                <w:rPr>
                  <w:rStyle w:val="a9"/>
                  <w:rFonts w:ascii="Times New Roman" w:hAnsi="Times New Roman"/>
                  <w:b w:val="0"/>
                  <w:color w:val="auto"/>
                  <w:sz w:val="20"/>
                  <w:szCs w:val="20"/>
                </w:rPr>
                <w:t>ГОСТ 30332</w:t>
              </w:r>
            </w:hyperlink>
          </w:p>
          <w:p w:rsidR="00AB781D" w:rsidRPr="00FE3626" w:rsidRDefault="00764B3C" w:rsidP="00AB781D">
            <w:pPr>
              <w:spacing w:after="0" w:line="240" w:lineRule="auto"/>
              <w:rPr>
                <w:rFonts w:ascii="Times New Roman" w:hAnsi="Times New Roman" w:cs="Times New Roman"/>
                <w:sz w:val="20"/>
                <w:szCs w:val="20"/>
              </w:rPr>
            </w:pPr>
            <w:hyperlink r:id="rId89" w:tooltip="&quot;ГОСТ 11381-83 Платки носовые хлопчатобумажные. Общие технические условия (с ...&quot;&#10;(утв. постановлением Госстандарта СССР от 28.09.1983 N 4664)&#10;Применяется с 01.01.1985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11381</w:t>
              </w:r>
            </w:hyperlink>
          </w:p>
          <w:p w:rsidR="00AB781D" w:rsidRPr="00FE3626" w:rsidRDefault="00764B3C" w:rsidP="00AB781D">
            <w:pPr>
              <w:spacing w:after="0" w:line="240" w:lineRule="auto"/>
              <w:rPr>
                <w:rFonts w:ascii="Times New Roman" w:hAnsi="Times New Roman" w:cs="Times New Roman"/>
                <w:sz w:val="20"/>
                <w:szCs w:val="20"/>
              </w:rPr>
            </w:pPr>
            <w:hyperlink r:id="rId90" w:tooltip="&quot;ГОСТ 31405-2009 Изделия трикотажные бельевые для женщин и девочек. Общие ...&quot;&#10;(утв. приказом Росстандарта от 23.06.2010 N 103-ст)&#10;Применяется с 01.07.2010 взамен ГОСТ ...&#10;Статус: действует с 01.07.2010&#10;Применяется для целей технического регламента" w:history="1">
              <w:r w:rsidR="00AB781D" w:rsidRPr="00FE3626">
                <w:rPr>
                  <w:rStyle w:val="a9"/>
                  <w:rFonts w:ascii="Times New Roman" w:hAnsi="Times New Roman"/>
                  <w:b w:val="0"/>
                  <w:color w:val="auto"/>
                  <w:sz w:val="20"/>
                  <w:szCs w:val="20"/>
                </w:rPr>
                <w:t>ГОСТ 31405</w:t>
              </w:r>
            </w:hyperlink>
          </w:p>
          <w:p w:rsidR="00AB781D" w:rsidRPr="00FE3626" w:rsidRDefault="00764B3C" w:rsidP="00AB781D">
            <w:pPr>
              <w:spacing w:after="0" w:line="240" w:lineRule="auto"/>
              <w:rPr>
                <w:rFonts w:ascii="Times New Roman" w:hAnsi="Times New Roman" w:cs="Times New Roman"/>
                <w:sz w:val="20"/>
                <w:szCs w:val="20"/>
              </w:rPr>
            </w:pPr>
            <w:hyperlink r:id="rId91" w:tooltip="&quot;ГОСТ 31406-2009 Изделия трикотажные купальные. Общие технические условия&quot;&#10;(утв. приказом Росстандарта от 23.06.2010 N 105-ст)&#10;Применяется с 01.07.2010 взамен ГОСТ ...&#10;Статус: действует с 01.07.2010&#10;Применяется для целей технического регламента" w:history="1">
              <w:r w:rsidR="00AB781D" w:rsidRPr="00FE3626">
                <w:rPr>
                  <w:rStyle w:val="a9"/>
                  <w:rFonts w:ascii="Times New Roman" w:hAnsi="Times New Roman"/>
                  <w:b w:val="0"/>
                  <w:color w:val="auto"/>
                  <w:sz w:val="20"/>
                  <w:szCs w:val="20"/>
                </w:rPr>
                <w:t>ГОСТ 31406</w:t>
              </w:r>
            </w:hyperlink>
          </w:p>
          <w:p w:rsidR="00AB781D" w:rsidRPr="00FE3626" w:rsidRDefault="00764B3C" w:rsidP="00AB781D">
            <w:pPr>
              <w:spacing w:after="0" w:line="240" w:lineRule="auto"/>
              <w:rPr>
                <w:rFonts w:ascii="Times New Roman" w:hAnsi="Times New Roman" w:cs="Times New Roman"/>
                <w:sz w:val="20"/>
                <w:szCs w:val="20"/>
              </w:rPr>
            </w:pPr>
            <w:hyperlink r:id="rId92" w:tooltip="&quot;ГОСТ 31408-2009 Изделия трикотажные бельевые для мужчин и мальчиков. Общие ...&quot;&#10;(утв. приказом Росстандарта от 23.06.2010 N 106-ст)&#10;Применяется с 01.07.2010 взамен ГОСТ ...&#10;Статус: действует с 01.07.2010&#10;Применяется для целей технического регламент" w:history="1">
              <w:r w:rsidR="00AB781D" w:rsidRPr="00FE3626">
                <w:rPr>
                  <w:rStyle w:val="a9"/>
                  <w:rFonts w:ascii="Times New Roman" w:hAnsi="Times New Roman"/>
                  <w:b w:val="0"/>
                  <w:color w:val="auto"/>
                  <w:sz w:val="20"/>
                  <w:szCs w:val="20"/>
                </w:rPr>
                <w:t>ГОСТ 31408</w:t>
              </w:r>
            </w:hyperlink>
          </w:p>
          <w:p w:rsidR="00AB781D" w:rsidRPr="00FE3626" w:rsidRDefault="00764B3C" w:rsidP="00AB781D">
            <w:pPr>
              <w:spacing w:after="0" w:line="240" w:lineRule="auto"/>
              <w:rPr>
                <w:rFonts w:ascii="Times New Roman" w:hAnsi="Times New Roman" w:cs="Times New Roman"/>
                <w:sz w:val="20"/>
                <w:szCs w:val="20"/>
              </w:rPr>
            </w:pPr>
            <w:hyperlink r:id="rId93" w:tooltip="&quot;ГОСТ 31409-2009 Изделия трикотажные верхние для женщин и девочек. Общие ...&quot;&#10;(утв. приказом Росстандарта от 23.06.2010 N 104-ст)&#10;Применяется с 01.07.2010 взамен ГОСТ ...&#10;Статус: действует с 01.07.2010&#10;Применяется для целей технического регламента" w:history="1">
              <w:r w:rsidR="00AB781D" w:rsidRPr="00FE3626">
                <w:rPr>
                  <w:rStyle w:val="a9"/>
                  <w:rFonts w:ascii="Times New Roman" w:hAnsi="Times New Roman"/>
                  <w:b w:val="0"/>
                  <w:color w:val="auto"/>
                  <w:sz w:val="20"/>
                  <w:szCs w:val="20"/>
                </w:rPr>
                <w:t>ГОСТ 31409</w:t>
              </w:r>
            </w:hyperlink>
          </w:p>
          <w:p w:rsidR="00AB781D" w:rsidRPr="00FE3626" w:rsidRDefault="00764B3C" w:rsidP="00AB781D">
            <w:pPr>
              <w:spacing w:after="0" w:line="240" w:lineRule="auto"/>
              <w:rPr>
                <w:rFonts w:ascii="Times New Roman" w:hAnsi="Times New Roman" w:cs="Times New Roman"/>
                <w:sz w:val="20"/>
                <w:szCs w:val="20"/>
              </w:rPr>
            </w:pPr>
            <w:hyperlink r:id="rId94" w:tooltip="&quot;ГОСТ 31410-2009 Изделия трикотажные верхние для мужчин и мальчиков. Общие технические условия&quot;&#10;(утв. приказом Росстандарта от 23.06.2010 N 107-ст)&#10;Применяется с 01.07.2010 взамен ГОСТ 28039-89, ГОСТ Р 53147-2008&#10;Статус: действует с 01.07.2010" w:history="1">
              <w:r w:rsidR="00AB781D" w:rsidRPr="00FE3626">
                <w:rPr>
                  <w:rStyle w:val="a9"/>
                  <w:rFonts w:ascii="Times New Roman" w:hAnsi="Times New Roman"/>
                  <w:b w:val="0"/>
                  <w:color w:val="auto"/>
                  <w:sz w:val="20"/>
                  <w:szCs w:val="20"/>
                </w:rPr>
                <w:t>ГОСТ 31410</w:t>
              </w:r>
            </w:hyperlink>
          </w:p>
          <w:p w:rsidR="00AB781D" w:rsidRPr="00FE3626" w:rsidRDefault="00764B3C" w:rsidP="00AB781D">
            <w:pPr>
              <w:spacing w:after="0" w:line="240" w:lineRule="auto"/>
              <w:rPr>
                <w:rFonts w:ascii="Times New Roman" w:hAnsi="Times New Roman" w:cs="Times New Roman"/>
                <w:sz w:val="20"/>
                <w:szCs w:val="20"/>
              </w:rPr>
            </w:pPr>
            <w:hyperlink r:id="rId95" w:tooltip="&quot;ГОСТ 23627-89 Изделия текстильно-галантерейные тканые, плетеные, витые и вязаные ...&quot;&#10;(утв. постановлением Госстандарта СССР от 26.06.1989 N 1980)&#10;Применяется с 01.07.199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23627</w:t>
              </w:r>
            </w:hyperlink>
          </w:p>
          <w:p w:rsidR="00AB781D" w:rsidRPr="00FE3626" w:rsidRDefault="00764B3C" w:rsidP="00AB781D">
            <w:pPr>
              <w:spacing w:after="0" w:line="240" w:lineRule="auto"/>
              <w:rPr>
                <w:rFonts w:ascii="Times New Roman" w:hAnsi="Times New Roman" w:cs="Times New Roman"/>
                <w:sz w:val="20"/>
                <w:szCs w:val="20"/>
              </w:rPr>
            </w:pPr>
            <w:hyperlink r:id="rId96" w:tooltip="&quot;ГОСТ Р 50576-93 Изделия перо-пуховые. Общие технические условия (принят в качестве межгосударственного стандарта ГОСТ 50576-93)&quot;&#10;Статус: действует с 01.07.1994&#10;Применяется для целей технического регламента&#10;Карточка документа" w:history="1">
              <w:r w:rsidR="00AB781D" w:rsidRPr="00FE3626">
                <w:rPr>
                  <w:rStyle w:val="a9"/>
                  <w:rFonts w:ascii="Times New Roman" w:hAnsi="Times New Roman"/>
                  <w:b w:val="0"/>
                  <w:color w:val="auto"/>
                  <w:sz w:val="20"/>
                  <w:szCs w:val="20"/>
                </w:rPr>
                <w:t>ГОСТ Р 50576</w:t>
              </w:r>
            </w:hyperlink>
          </w:p>
          <w:p w:rsidR="00AB781D" w:rsidRPr="00FE3626" w:rsidRDefault="00764B3C" w:rsidP="00AB781D">
            <w:pPr>
              <w:spacing w:after="0" w:line="240" w:lineRule="auto"/>
              <w:rPr>
                <w:rFonts w:ascii="Times New Roman" w:hAnsi="Times New Roman" w:cs="Times New Roman"/>
                <w:sz w:val="20"/>
                <w:szCs w:val="20"/>
              </w:rPr>
            </w:pPr>
            <w:hyperlink r:id="rId97" w:tooltip="&quot;Изменение N 1 ГОСТ 30386-95 Материалы текстильные. Предельно допустимые ...&quot;&#10;(утв. приказом Росстандарта от 25.12.2014 N 2118-ст)&#10;Применяется с 01.07.2015&#10;Статус: действует с 01.07.2015&#10;Применяется для целей технического регламента" w:history="1">
              <w:r w:rsidR="00AB781D" w:rsidRPr="00FE3626">
                <w:rPr>
                  <w:rStyle w:val="a9"/>
                  <w:rFonts w:ascii="Times New Roman" w:hAnsi="Times New Roman"/>
                  <w:b w:val="0"/>
                  <w:color w:val="auto"/>
                  <w:sz w:val="20"/>
                  <w:szCs w:val="20"/>
                </w:rPr>
                <w:t>ГОСТ 30386</w:t>
              </w:r>
            </w:hyperlink>
          </w:p>
          <w:p w:rsidR="00AB781D" w:rsidRPr="00FE3626" w:rsidRDefault="00764B3C" w:rsidP="00AB781D">
            <w:pPr>
              <w:spacing w:after="0" w:line="240" w:lineRule="auto"/>
              <w:rPr>
                <w:rFonts w:ascii="Times New Roman" w:hAnsi="Times New Roman" w:cs="Times New Roman"/>
                <w:sz w:val="20"/>
                <w:szCs w:val="20"/>
              </w:rPr>
            </w:pPr>
            <w:hyperlink r:id="rId98" w:tooltip="&quot;ГОСТ 11372-84 Платки головные хлопчатобумажные, смешанные и из вискозной пряжи ...&quot;&#10;(утв. постановлением Госстандарта СССР от 26.06.1984 N 2118)&#10;Применяется с 01.01.1986&#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11372</w:t>
              </w:r>
            </w:hyperlink>
          </w:p>
          <w:p w:rsidR="00AB781D" w:rsidRPr="00FE3626" w:rsidRDefault="00764B3C" w:rsidP="00AB781D">
            <w:pPr>
              <w:spacing w:after="0" w:line="240" w:lineRule="auto"/>
              <w:rPr>
                <w:rFonts w:ascii="Times New Roman" w:hAnsi="Times New Roman" w:cs="Times New Roman"/>
                <w:sz w:val="20"/>
                <w:szCs w:val="20"/>
              </w:rPr>
            </w:pPr>
            <w:hyperlink r:id="rId99" w:tooltip="&quot;ГОСТ 13527-78 Изделия штучные тканые и ткани набивные чистошерстяные и ...&quot;&#10;(утв. постановлением Госстандарта СССР от 01.11.1978 N 2854)&#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13527</w:t>
              </w:r>
            </w:hyperlink>
          </w:p>
          <w:p w:rsidR="00AB781D" w:rsidRPr="00FE3626" w:rsidRDefault="00764B3C" w:rsidP="00AB781D">
            <w:pPr>
              <w:spacing w:after="0" w:line="240" w:lineRule="auto"/>
              <w:rPr>
                <w:rFonts w:ascii="Times New Roman" w:hAnsi="Times New Roman" w:cs="Times New Roman"/>
                <w:sz w:val="20"/>
                <w:szCs w:val="20"/>
              </w:rPr>
            </w:pPr>
            <w:hyperlink r:id="rId100" w:tooltip="&quot;ГОСТ 16825-2002 Изделия чулочно-носочные, вырабатываемые на круглочулочных ...&quot;&#10;(утв. постановлением Госстандарта России от 09.03.2004 N 109-ст)&#10;Статус: действует с 01.09.2004&#10;Применяется для целей технического регламента" w:history="1">
              <w:r w:rsidR="00AB781D" w:rsidRPr="00FE3626">
                <w:rPr>
                  <w:rStyle w:val="a9"/>
                  <w:rFonts w:ascii="Times New Roman" w:hAnsi="Times New Roman"/>
                  <w:b w:val="0"/>
                  <w:color w:val="auto"/>
                  <w:sz w:val="20"/>
                  <w:szCs w:val="20"/>
                </w:rPr>
                <w:t>ГОСТ 16825</w:t>
              </w:r>
            </w:hyperlink>
          </w:p>
          <w:p w:rsidR="00AB781D" w:rsidRPr="00FE3626" w:rsidRDefault="00764B3C" w:rsidP="00AB781D">
            <w:pPr>
              <w:spacing w:after="0" w:line="240" w:lineRule="auto"/>
              <w:rPr>
                <w:rFonts w:ascii="Times New Roman" w:hAnsi="Times New Roman" w:cs="Times New Roman"/>
                <w:sz w:val="20"/>
                <w:szCs w:val="20"/>
              </w:rPr>
            </w:pPr>
            <w:hyperlink r:id="rId101" w:tooltip="&quot;ГОСТ 25296-2003 Изделия швейные бельевые. Общие технические условия (с Изменением N 1)&quot;&#10;(утв. приказом Росстандарта от 15.05.2005 N 155-ст)&#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25296</w:t>
              </w:r>
            </w:hyperlink>
          </w:p>
          <w:p w:rsidR="00AB781D" w:rsidRPr="00FE3626" w:rsidRDefault="00764B3C" w:rsidP="00AB781D">
            <w:pPr>
              <w:spacing w:after="0" w:line="240" w:lineRule="auto"/>
              <w:rPr>
                <w:rFonts w:ascii="Times New Roman" w:hAnsi="Times New Roman" w:cs="Times New Roman"/>
                <w:sz w:val="20"/>
                <w:szCs w:val="20"/>
              </w:rPr>
            </w:pPr>
            <w:hyperlink r:id="rId102" w:tooltip="&quot;ГОСТ 25294-2003 Одежда верхняя платьево-блузочного ассортимента. Общие технические условия (с Изменением N 1)&quot;&#10;(утв. приказом Росстандарта от 15.06.2005 N 153-ст)&#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25294</w:t>
              </w:r>
            </w:hyperlink>
          </w:p>
          <w:p w:rsidR="00AB781D" w:rsidRPr="00FE3626" w:rsidRDefault="00764B3C" w:rsidP="00AB781D">
            <w:pPr>
              <w:spacing w:after="0" w:line="240" w:lineRule="auto"/>
              <w:rPr>
                <w:rFonts w:ascii="Times New Roman" w:hAnsi="Times New Roman" w:cs="Times New Roman"/>
                <w:sz w:val="20"/>
                <w:szCs w:val="20"/>
              </w:rPr>
            </w:pPr>
            <w:hyperlink r:id="rId103" w:tooltip="&quot;ГОСТ 25295-2003 Одежда верхняя пальтово-костюмного ассортимента. Общие технические ...&quot;&#10;(утв. приказом Росстандарта от 15.06.2005 N 154-ст)&#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25295</w:t>
              </w:r>
            </w:hyperlink>
          </w:p>
          <w:p w:rsidR="00AB781D" w:rsidRPr="00FE3626" w:rsidRDefault="00764B3C" w:rsidP="00AB781D">
            <w:pPr>
              <w:spacing w:after="0" w:line="240" w:lineRule="auto"/>
              <w:rPr>
                <w:rFonts w:ascii="Times New Roman" w:hAnsi="Times New Roman" w:cs="Times New Roman"/>
                <w:sz w:val="20"/>
                <w:szCs w:val="20"/>
              </w:rPr>
            </w:pPr>
            <w:hyperlink r:id="rId104" w:tooltip="&quot;ГОСТ 27832-88 Одеяла хлопчатобумажные и смешанные. Общие технические условия&quot;&#10;(утв. постановлением Госстандарта СССР от 23.09.1988 N 3237)&#10;Применяется с 01.01.1990 ...&#10;Статус: действует с 01.01.1990&#10;Применяется для целей технического регламента" w:history="1">
              <w:r w:rsidR="00AB781D" w:rsidRPr="00FE3626">
                <w:rPr>
                  <w:rStyle w:val="a9"/>
                  <w:rFonts w:ascii="Times New Roman" w:hAnsi="Times New Roman"/>
                  <w:b w:val="0"/>
                  <w:color w:val="auto"/>
                  <w:sz w:val="20"/>
                  <w:szCs w:val="20"/>
                </w:rPr>
                <w:t>ГОСТ 27832</w:t>
              </w:r>
            </w:hyperlink>
          </w:p>
          <w:p w:rsidR="00AB781D" w:rsidRPr="00FE3626" w:rsidRDefault="00764B3C" w:rsidP="00AB781D">
            <w:pPr>
              <w:spacing w:after="0" w:line="240" w:lineRule="auto"/>
              <w:rPr>
                <w:rFonts w:ascii="Times New Roman" w:hAnsi="Times New Roman" w:cs="Times New Roman"/>
                <w:sz w:val="20"/>
                <w:szCs w:val="20"/>
              </w:rPr>
            </w:pPr>
            <w:hyperlink r:id="rId105" w:tooltip="&quot;СТБ 638-2001 Изделия штучные. Общие технические условия&quot;&#10;СТБ от 28.02.2001 N 638-2001&#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638</w:t>
              </w:r>
            </w:hyperlink>
          </w:p>
          <w:p w:rsidR="00AB781D" w:rsidRPr="00FE3626" w:rsidRDefault="00764B3C" w:rsidP="00AB781D">
            <w:pPr>
              <w:spacing w:after="0" w:line="240" w:lineRule="auto"/>
              <w:rPr>
                <w:rFonts w:ascii="Times New Roman" w:hAnsi="Times New Roman" w:cs="Times New Roman"/>
                <w:sz w:val="20"/>
                <w:szCs w:val="20"/>
              </w:rPr>
            </w:pPr>
            <w:hyperlink r:id="rId106" w:tooltip="&quot;СТБ 753-2000 Подушки. Общие технические условия&quot;&#10;СТБ от 23.06.2000 N 753-2000&#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753</w:t>
              </w:r>
            </w:hyperlink>
          </w:p>
          <w:p w:rsidR="00AB781D" w:rsidRPr="00FE3626" w:rsidRDefault="00764B3C" w:rsidP="00AB781D">
            <w:pPr>
              <w:spacing w:after="0" w:line="240" w:lineRule="auto"/>
              <w:rPr>
                <w:rFonts w:ascii="Times New Roman" w:hAnsi="Times New Roman" w:cs="Times New Roman"/>
                <w:sz w:val="20"/>
                <w:szCs w:val="20"/>
              </w:rPr>
            </w:pPr>
            <w:hyperlink r:id="rId107" w:tooltip="&quot;СТБ 872-2007 Полотна и штучные изделия нетканые махровые. Общие технические условия&quot;&#10;СТБ от 29.12.2007 N 872-2007&#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872</w:t>
              </w:r>
            </w:hyperlink>
          </w:p>
          <w:p w:rsidR="00AB781D" w:rsidRPr="00FE3626" w:rsidRDefault="00AB781D" w:rsidP="00AB781D">
            <w:pPr>
              <w:spacing w:after="0" w:line="240" w:lineRule="auto"/>
              <w:rPr>
                <w:rFonts w:ascii="Times New Roman" w:hAnsi="Times New Roman" w:cs="Times New Roman"/>
                <w:sz w:val="20"/>
                <w:szCs w:val="20"/>
              </w:rPr>
            </w:pP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21"/>
              </w:numPr>
              <w:spacing w:after="0" w:line="240" w:lineRule="auto"/>
              <w:rPr>
                <w:rFonts w:ascii="Times New Roman" w:hAnsi="Times New Roman" w:cs="Times New Roman"/>
                <w:sz w:val="20"/>
                <w:szCs w:val="20"/>
              </w:rPr>
            </w:pPr>
          </w:p>
        </w:tc>
        <w:tc>
          <w:tcPr>
            <w:tcW w:w="2551" w:type="dxa"/>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Покрытия и   изделия ковровые машинного способа производства</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(ковры, дорожки ковровые, дорожки напольные, покрытия текстильные напольные) кроме неготовых</w:t>
            </w:r>
          </w:p>
        </w:tc>
        <w:tc>
          <w:tcPr>
            <w:tcW w:w="2443"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w:t>
            </w:r>
          </w:p>
        </w:tc>
        <w:tc>
          <w:tcPr>
            <w:tcW w:w="1701"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5701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5702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5703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5704</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5705</w:t>
            </w:r>
          </w:p>
        </w:tc>
        <w:tc>
          <w:tcPr>
            <w:tcW w:w="3969" w:type="dxa"/>
            <w:gridSpan w:val="2"/>
          </w:tcPr>
          <w:p w:rsidR="00AB781D" w:rsidRPr="00FE3626" w:rsidRDefault="00AB781D"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ТС 017/2011 Технический регламент Таможенного союза "О безопасности продукции легкой промышленности", утвержден Решением Комиссии </w:t>
            </w:r>
            <w:r w:rsidRPr="00FE3626">
              <w:rPr>
                <w:rFonts w:ascii="Times New Roman" w:hAnsi="Times New Roman" w:cs="Times New Roman"/>
                <w:sz w:val="20"/>
                <w:szCs w:val="20"/>
              </w:rPr>
              <w:lastRenderedPageBreak/>
              <w:t>Таможенного союза от 9 декабря 2011 года N 876</w:t>
            </w:r>
          </w:p>
          <w:p w:rsidR="00AB781D" w:rsidRPr="00FE3626" w:rsidRDefault="00AB781D" w:rsidP="000E1175">
            <w:pPr>
              <w:spacing w:after="0" w:line="240" w:lineRule="auto"/>
              <w:rPr>
                <w:rFonts w:ascii="Times New Roman" w:hAnsi="Times New Roman" w:cs="Times New Roman"/>
                <w:sz w:val="20"/>
                <w:szCs w:val="20"/>
              </w:rPr>
            </w:pPr>
          </w:p>
        </w:tc>
        <w:tc>
          <w:tcPr>
            <w:tcW w:w="3657" w:type="dxa"/>
            <w:gridSpan w:val="2"/>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017/2011;</w:t>
            </w:r>
          </w:p>
          <w:p w:rsidR="00AB781D" w:rsidRPr="00FE3626" w:rsidRDefault="00764B3C" w:rsidP="00AB781D">
            <w:pPr>
              <w:spacing w:after="0" w:line="240" w:lineRule="auto"/>
              <w:rPr>
                <w:rFonts w:ascii="Times New Roman" w:hAnsi="Times New Roman" w:cs="Times New Roman"/>
                <w:sz w:val="20"/>
                <w:szCs w:val="20"/>
              </w:rPr>
            </w:pPr>
            <w:hyperlink r:id="rId108" w:tooltip="&quot;ГОСТ 314-72 Войлок, детали из войлока, штучные войлочные изделия. Правила приемки ...&quot;&#10;(утв. постановлением Госстандарта СССР от 15.01.1972 N 262)&#10;Применяется с 01.01.197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314</w:t>
              </w:r>
            </w:hyperlink>
          </w:p>
          <w:p w:rsidR="00AB781D" w:rsidRPr="00FE3626" w:rsidRDefault="00764B3C" w:rsidP="00AB781D">
            <w:pPr>
              <w:spacing w:after="0" w:line="240" w:lineRule="auto"/>
              <w:rPr>
                <w:rFonts w:ascii="Times New Roman" w:hAnsi="Times New Roman" w:cs="Times New Roman"/>
                <w:sz w:val="20"/>
                <w:szCs w:val="20"/>
              </w:rPr>
            </w:pPr>
            <w:hyperlink r:id="rId109" w:tooltip="&quot;ГОСТ 7000-80 Материалы текстильные. Упаковка, маркировка, транспортирование и ...&quot;&#10;(утв. постановлением Госстандарта СССР от 21.06.1984 N 9293)&#10;Применяется с 01.07.198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7000</w:t>
              </w:r>
            </w:hyperlink>
          </w:p>
          <w:p w:rsidR="00AB781D" w:rsidRPr="00FE3626" w:rsidRDefault="00764B3C" w:rsidP="00AB781D">
            <w:pPr>
              <w:spacing w:after="0" w:line="240" w:lineRule="auto"/>
              <w:rPr>
                <w:rFonts w:ascii="Times New Roman" w:hAnsi="Times New Roman" w:cs="Times New Roman"/>
                <w:sz w:val="20"/>
                <w:szCs w:val="20"/>
              </w:rPr>
            </w:pPr>
            <w:hyperlink r:id="rId110" w:tooltip="&quot;ГОСТ 16221-79 Войлок юртовый. Технические условия (с Изменениями N 1, 2, 3, 4)&quot;&#10;(утв. постановлением Госстандарта СССР от 26.04.1979 N 1561)&#10;Применяется с 01.07.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16221</w:t>
              </w:r>
            </w:hyperlink>
          </w:p>
          <w:p w:rsidR="00AB781D" w:rsidRPr="00FE3626" w:rsidRDefault="00764B3C" w:rsidP="00AB781D">
            <w:pPr>
              <w:spacing w:after="0" w:line="240" w:lineRule="auto"/>
              <w:rPr>
                <w:rFonts w:ascii="Times New Roman" w:hAnsi="Times New Roman" w:cs="Times New Roman"/>
                <w:sz w:val="20"/>
                <w:szCs w:val="20"/>
              </w:rPr>
            </w:pPr>
            <w:hyperlink r:id="rId111" w:tooltip="&quot;ГОСТ 23348-78 Покрытия и изделия ковровые машинного способа производства ...&quot;&#10;(утв. постановлением Госстандарта СССР от 14.11.1978 N 2958)&#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23348</w:t>
              </w:r>
            </w:hyperlink>
          </w:p>
          <w:p w:rsidR="00AB781D" w:rsidRPr="00FE3626" w:rsidRDefault="00764B3C" w:rsidP="00AB781D">
            <w:pPr>
              <w:spacing w:after="0" w:line="240" w:lineRule="auto"/>
              <w:rPr>
                <w:rFonts w:ascii="Times New Roman" w:hAnsi="Times New Roman" w:cs="Times New Roman"/>
                <w:sz w:val="20"/>
                <w:szCs w:val="20"/>
              </w:rPr>
            </w:pPr>
            <w:hyperlink r:id="rId112" w:tooltip="&quot;ГОСТ 28415-89 Покрытия и изделия ковровые тканые машинного способа производства ...&quot;&#10;(утв. постановлением Госстандарта СССР от 27.12.1989 N 4173)&#10;Применяется с 01.01.1991 ...&#10;Статус: действующая редакция&#10;Применяется для целей технического регламент" w:history="1">
              <w:r w:rsidR="00AB781D" w:rsidRPr="00FE3626">
                <w:rPr>
                  <w:rStyle w:val="a9"/>
                  <w:rFonts w:ascii="Times New Roman" w:hAnsi="Times New Roman"/>
                  <w:b w:val="0"/>
                  <w:color w:val="auto"/>
                  <w:sz w:val="20"/>
                  <w:szCs w:val="20"/>
                </w:rPr>
                <w:t>ГОСТ 28415</w:t>
              </w:r>
            </w:hyperlink>
          </w:p>
          <w:p w:rsidR="00AB781D" w:rsidRPr="00FE3626" w:rsidRDefault="00764B3C" w:rsidP="00AB781D">
            <w:pPr>
              <w:spacing w:after="0" w:line="240" w:lineRule="auto"/>
              <w:rPr>
                <w:rFonts w:ascii="Times New Roman" w:hAnsi="Times New Roman" w:cs="Times New Roman"/>
                <w:sz w:val="20"/>
                <w:szCs w:val="20"/>
              </w:rPr>
            </w:pPr>
            <w:hyperlink r:id="rId113" w:tooltip="&quot;ГОСТ 28867-90 Покрытия и изделия ковровые нетканые машинного способа производства ...&quot;&#10;(утв. постановлением Госстандарта СССР от 29.12.1990 N 3679)&#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28867</w:t>
              </w:r>
            </w:hyperlink>
          </w:p>
          <w:p w:rsidR="00AB781D" w:rsidRPr="00FE3626" w:rsidRDefault="00764B3C" w:rsidP="00AB781D">
            <w:pPr>
              <w:spacing w:after="0" w:line="240" w:lineRule="auto"/>
              <w:rPr>
                <w:rFonts w:ascii="Times New Roman" w:hAnsi="Times New Roman" w:cs="Times New Roman"/>
                <w:sz w:val="20"/>
                <w:szCs w:val="20"/>
              </w:rPr>
            </w:pPr>
            <w:hyperlink r:id="rId114" w:tooltip="&quot;ГОСТ 30877-2003 Материалы текстильные. Покрытия и изделия ковровые машинного ...&quot;&#10;(утв. приказом Росстандарта от 05.07.2005 N 181-ст)&#10;Применяется с 01.10.2005&#10;Статус: действует с 01.10.2005&#10;Применяется для целей технического регламента" w:history="1">
              <w:r w:rsidR="00AB781D" w:rsidRPr="00FE3626">
                <w:rPr>
                  <w:rStyle w:val="a9"/>
                  <w:rFonts w:ascii="Times New Roman" w:hAnsi="Times New Roman"/>
                  <w:b w:val="0"/>
                  <w:color w:val="auto"/>
                  <w:sz w:val="20"/>
                  <w:szCs w:val="20"/>
                </w:rPr>
                <w:t>ГОСТ 30877</w:t>
              </w:r>
            </w:hyperlink>
          </w:p>
          <w:p w:rsidR="00AB781D" w:rsidRPr="00FE3626" w:rsidRDefault="00764B3C" w:rsidP="00AB781D">
            <w:pPr>
              <w:spacing w:after="0" w:line="240" w:lineRule="auto"/>
              <w:rPr>
                <w:rFonts w:ascii="Times New Roman" w:hAnsi="Times New Roman" w:cs="Times New Roman"/>
                <w:sz w:val="20"/>
                <w:szCs w:val="20"/>
              </w:rPr>
            </w:pPr>
            <w:hyperlink r:id="rId115" w:tooltip="&quot;Изменение N 1 ГОСТ 30386-95 Материалы текстильные. Предельно допустимые ...&quot;&#10;(утв. приказом Росстандарта от 25.12.2014 N 2118-ст)&#10;Применяется с 01.07.2015&#10;Статус: действует с 01.07.2015&#10;Применяется для целей технического регламента" w:history="1">
              <w:r w:rsidR="00AB781D" w:rsidRPr="00FE3626">
                <w:rPr>
                  <w:rStyle w:val="a9"/>
                  <w:rFonts w:ascii="Times New Roman" w:hAnsi="Times New Roman"/>
                  <w:b w:val="0"/>
                  <w:color w:val="auto"/>
                  <w:sz w:val="20"/>
                  <w:szCs w:val="20"/>
                </w:rPr>
                <w:t>ГОСТ 30386</w:t>
              </w:r>
            </w:hyperlink>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ЕН 14465</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21"/>
              </w:numPr>
              <w:spacing w:after="0" w:line="240" w:lineRule="auto"/>
              <w:rPr>
                <w:rFonts w:ascii="Times New Roman" w:hAnsi="Times New Roman" w:cs="Times New Roman"/>
                <w:sz w:val="20"/>
                <w:szCs w:val="20"/>
              </w:rPr>
            </w:pPr>
          </w:p>
        </w:tc>
        <w:tc>
          <w:tcPr>
            <w:tcW w:w="2551" w:type="dxa"/>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 Изделия текстильно-галантерейные (изделия гардинно-тюлевые, полотно кружевное и   изделия кружевные, изделия штучные, галстуки, накидки, покрывала, шторы и другие аналогичные   изделия)</w:t>
            </w:r>
          </w:p>
        </w:tc>
        <w:tc>
          <w:tcPr>
            <w:tcW w:w="2443"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w:t>
            </w:r>
          </w:p>
        </w:tc>
        <w:tc>
          <w:tcPr>
            <w:tcW w:w="1701"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6117</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6215</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6303</w:t>
            </w:r>
          </w:p>
          <w:p w:rsidR="00AB781D" w:rsidRPr="00FE3626" w:rsidRDefault="00764B3C" w:rsidP="00AB781D">
            <w:pPr>
              <w:spacing w:after="0" w:line="240" w:lineRule="auto"/>
              <w:jc w:val="center"/>
              <w:rPr>
                <w:rFonts w:ascii="Times New Roman" w:hAnsi="Times New Roman" w:cs="Times New Roman"/>
                <w:sz w:val="20"/>
                <w:szCs w:val="20"/>
              </w:rPr>
            </w:pPr>
            <w:hyperlink r:id="rId116" w:anchor="tree_top" w:history="1">
              <w:r w:rsidR="00AB781D" w:rsidRPr="00FE3626">
                <w:rPr>
                  <w:rStyle w:val="a9"/>
                  <w:rFonts w:ascii="Times New Roman" w:hAnsi="Times New Roman"/>
                  <w:b w:val="0"/>
                  <w:color w:val="auto"/>
                  <w:sz w:val="20"/>
                  <w:szCs w:val="20"/>
                </w:rPr>
                <w:t>6304 11 000 0</w:t>
              </w:r>
            </w:hyperlink>
          </w:p>
          <w:p w:rsidR="00AB781D" w:rsidRPr="00FE3626" w:rsidRDefault="00764B3C" w:rsidP="00AB781D">
            <w:pPr>
              <w:spacing w:after="0" w:line="240" w:lineRule="auto"/>
              <w:jc w:val="center"/>
              <w:rPr>
                <w:rFonts w:ascii="Times New Roman" w:hAnsi="Times New Roman" w:cs="Times New Roman"/>
                <w:sz w:val="20"/>
                <w:szCs w:val="20"/>
              </w:rPr>
            </w:pPr>
            <w:hyperlink r:id="rId117" w:anchor="tree_top" w:history="1">
              <w:r w:rsidR="00AB781D" w:rsidRPr="00FE3626">
                <w:rPr>
                  <w:rStyle w:val="a9"/>
                  <w:rFonts w:ascii="Times New Roman" w:hAnsi="Times New Roman"/>
                  <w:b w:val="0"/>
                  <w:color w:val="auto"/>
                  <w:sz w:val="20"/>
                  <w:szCs w:val="20"/>
                </w:rPr>
                <w:t>630419</w:t>
              </w:r>
            </w:hyperlink>
          </w:p>
          <w:p w:rsidR="00AB781D" w:rsidRPr="00FE3626" w:rsidRDefault="00764B3C" w:rsidP="00AB781D">
            <w:pPr>
              <w:spacing w:after="0" w:line="240" w:lineRule="auto"/>
              <w:jc w:val="center"/>
              <w:rPr>
                <w:rFonts w:ascii="Times New Roman" w:hAnsi="Times New Roman" w:cs="Times New Roman"/>
                <w:sz w:val="20"/>
                <w:szCs w:val="20"/>
              </w:rPr>
            </w:pPr>
            <w:hyperlink r:id="rId118" w:anchor="tree_top" w:history="1">
              <w:r w:rsidR="00AB781D" w:rsidRPr="00FE3626">
                <w:rPr>
                  <w:rStyle w:val="a9"/>
                  <w:rFonts w:ascii="Times New Roman" w:hAnsi="Times New Roman"/>
                  <w:b w:val="0"/>
                  <w:color w:val="auto"/>
                  <w:sz w:val="20"/>
                  <w:szCs w:val="20"/>
                </w:rPr>
                <w:t>6304 19 100 0</w:t>
              </w:r>
            </w:hyperlink>
          </w:p>
          <w:p w:rsidR="00AB781D" w:rsidRPr="00FE3626" w:rsidRDefault="00764B3C" w:rsidP="00AB781D">
            <w:pPr>
              <w:spacing w:after="0" w:line="240" w:lineRule="auto"/>
              <w:jc w:val="center"/>
              <w:rPr>
                <w:rFonts w:ascii="Times New Roman" w:hAnsi="Times New Roman" w:cs="Times New Roman"/>
                <w:sz w:val="20"/>
                <w:szCs w:val="20"/>
              </w:rPr>
            </w:pPr>
            <w:hyperlink r:id="rId119" w:anchor="tree_top" w:history="1">
              <w:r w:rsidR="00AB781D" w:rsidRPr="00FE3626">
                <w:rPr>
                  <w:rStyle w:val="a9"/>
                  <w:rFonts w:ascii="Times New Roman" w:hAnsi="Times New Roman"/>
                  <w:b w:val="0"/>
                  <w:color w:val="auto"/>
                  <w:sz w:val="20"/>
                  <w:szCs w:val="20"/>
                </w:rPr>
                <w:t>6304 19 300 0</w:t>
              </w:r>
            </w:hyperlink>
          </w:p>
          <w:p w:rsidR="00AB781D" w:rsidRPr="00FE3626" w:rsidRDefault="00764B3C" w:rsidP="00AB781D">
            <w:pPr>
              <w:spacing w:after="0" w:line="240" w:lineRule="auto"/>
              <w:jc w:val="center"/>
              <w:rPr>
                <w:rFonts w:ascii="Times New Roman" w:hAnsi="Times New Roman" w:cs="Times New Roman"/>
                <w:sz w:val="20"/>
                <w:szCs w:val="20"/>
              </w:rPr>
            </w:pPr>
            <w:hyperlink r:id="rId120" w:anchor="tree_top" w:history="1">
              <w:r w:rsidR="00AB781D" w:rsidRPr="00FE3626">
                <w:rPr>
                  <w:rStyle w:val="a9"/>
                  <w:rFonts w:ascii="Times New Roman" w:hAnsi="Times New Roman"/>
                  <w:b w:val="0"/>
                  <w:color w:val="auto"/>
                  <w:sz w:val="20"/>
                  <w:szCs w:val="20"/>
                </w:rPr>
                <w:t>6304 19 900 0</w:t>
              </w:r>
            </w:hyperlink>
          </w:p>
          <w:p w:rsidR="00AB781D" w:rsidRPr="00FE3626" w:rsidRDefault="00764B3C" w:rsidP="00AB781D">
            <w:pPr>
              <w:spacing w:after="0" w:line="240" w:lineRule="auto"/>
              <w:jc w:val="center"/>
              <w:rPr>
                <w:rFonts w:ascii="Times New Roman" w:hAnsi="Times New Roman" w:cs="Times New Roman"/>
                <w:sz w:val="20"/>
                <w:szCs w:val="20"/>
              </w:rPr>
            </w:pPr>
            <w:hyperlink r:id="rId121" w:anchor="tree_top" w:history="1">
              <w:r w:rsidR="00AB781D" w:rsidRPr="00FE3626">
                <w:rPr>
                  <w:rStyle w:val="a9"/>
                  <w:rFonts w:ascii="Times New Roman" w:hAnsi="Times New Roman"/>
                  <w:b w:val="0"/>
                  <w:color w:val="auto"/>
                  <w:sz w:val="20"/>
                  <w:szCs w:val="20"/>
                </w:rPr>
                <w:t>6304 20 000 0</w:t>
              </w:r>
            </w:hyperlink>
          </w:p>
          <w:p w:rsidR="00AB781D" w:rsidRPr="00FE3626" w:rsidRDefault="00764B3C" w:rsidP="00AB781D">
            <w:pPr>
              <w:spacing w:after="0" w:line="240" w:lineRule="auto"/>
              <w:jc w:val="center"/>
              <w:rPr>
                <w:rFonts w:ascii="Times New Roman" w:hAnsi="Times New Roman" w:cs="Times New Roman"/>
                <w:sz w:val="20"/>
                <w:szCs w:val="20"/>
              </w:rPr>
            </w:pPr>
            <w:hyperlink r:id="rId122" w:anchor="tree_top" w:history="1">
              <w:r w:rsidR="00AB781D" w:rsidRPr="00FE3626">
                <w:rPr>
                  <w:rStyle w:val="a9"/>
                  <w:rFonts w:ascii="Times New Roman" w:hAnsi="Times New Roman"/>
                  <w:b w:val="0"/>
                  <w:color w:val="auto"/>
                  <w:sz w:val="20"/>
                  <w:szCs w:val="20"/>
                </w:rPr>
                <w:t>6304 91 000 0</w:t>
              </w:r>
            </w:hyperlink>
          </w:p>
          <w:p w:rsidR="00AB781D" w:rsidRPr="00FE3626" w:rsidRDefault="00764B3C" w:rsidP="00AB781D">
            <w:pPr>
              <w:spacing w:after="0" w:line="240" w:lineRule="auto"/>
              <w:jc w:val="center"/>
              <w:rPr>
                <w:rFonts w:ascii="Times New Roman" w:hAnsi="Times New Roman" w:cs="Times New Roman"/>
                <w:sz w:val="20"/>
                <w:szCs w:val="20"/>
              </w:rPr>
            </w:pPr>
            <w:hyperlink r:id="rId123" w:anchor="tree_top" w:history="1">
              <w:r w:rsidR="00AB781D" w:rsidRPr="00FE3626">
                <w:rPr>
                  <w:rStyle w:val="a9"/>
                  <w:rFonts w:ascii="Times New Roman" w:hAnsi="Times New Roman"/>
                  <w:b w:val="0"/>
                  <w:color w:val="auto"/>
                  <w:sz w:val="20"/>
                  <w:szCs w:val="20"/>
                </w:rPr>
                <w:t>6304 92 000 0</w:t>
              </w:r>
            </w:hyperlink>
          </w:p>
          <w:p w:rsidR="00AB781D" w:rsidRPr="00FE3626" w:rsidRDefault="00764B3C" w:rsidP="00AB781D">
            <w:pPr>
              <w:spacing w:after="0" w:line="240" w:lineRule="auto"/>
              <w:jc w:val="center"/>
              <w:rPr>
                <w:rFonts w:ascii="Times New Roman" w:hAnsi="Times New Roman" w:cs="Times New Roman"/>
                <w:sz w:val="20"/>
                <w:szCs w:val="20"/>
              </w:rPr>
            </w:pPr>
            <w:hyperlink r:id="rId124" w:anchor="tree_top" w:history="1">
              <w:r w:rsidR="00AB781D" w:rsidRPr="00FE3626">
                <w:rPr>
                  <w:rStyle w:val="a9"/>
                  <w:rFonts w:ascii="Times New Roman" w:hAnsi="Times New Roman"/>
                  <w:b w:val="0"/>
                  <w:color w:val="auto"/>
                  <w:sz w:val="20"/>
                  <w:szCs w:val="20"/>
                </w:rPr>
                <w:t>6304 93 000 0</w:t>
              </w:r>
            </w:hyperlink>
          </w:p>
          <w:p w:rsidR="00AB781D" w:rsidRPr="00FE3626" w:rsidRDefault="00764B3C" w:rsidP="00AB781D">
            <w:pPr>
              <w:spacing w:after="0" w:line="240" w:lineRule="auto"/>
              <w:jc w:val="center"/>
              <w:rPr>
                <w:rFonts w:ascii="Times New Roman" w:hAnsi="Times New Roman" w:cs="Times New Roman"/>
                <w:sz w:val="20"/>
                <w:szCs w:val="20"/>
              </w:rPr>
            </w:pPr>
            <w:hyperlink r:id="rId125" w:anchor="tree_top" w:history="1">
              <w:r w:rsidR="00AB781D" w:rsidRPr="00FE3626">
                <w:rPr>
                  <w:rStyle w:val="a9"/>
                  <w:rFonts w:ascii="Times New Roman" w:hAnsi="Times New Roman"/>
                  <w:b w:val="0"/>
                  <w:color w:val="auto"/>
                  <w:sz w:val="20"/>
                  <w:szCs w:val="20"/>
                </w:rPr>
                <w:t>6304 99 000 0</w:t>
              </w:r>
            </w:hyperlink>
          </w:p>
        </w:tc>
        <w:tc>
          <w:tcPr>
            <w:tcW w:w="3969" w:type="dxa"/>
            <w:gridSpan w:val="2"/>
          </w:tcPr>
          <w:p w:rsidR="00AB781D" w:rsidRPr="00FE3626" w:rsidRDefault="00AB781D"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p>
          <w:p w:rsidR="00AB781D" w:rsidRPr="00FE3626" w:rsidRDefault="00AB781D" w:rsidP="000E1175">
            <w:pPr>
              <w:spacing w:after="0" w:line="240" w:lineRule="auto"/>
              <w:rPr>
                <w:rFonts w:ascii="Times New Roman" w:hAnsi="Times New Roman" w:cs="Times New Roman"/>
                <w:sz w:val="20"/>
                <w:szCs w:val="20"/>
              </w:rPr>
            </w:pPr>
          </w:p>
          <w:p w:rsidR="00AB781D" w:rsidRPr="00FE3626" w:rsidRDefault="00AB781D" w:rsidP="000E1175">
            <w:pPr>
              <w:spacing w:after="0" w:line="240" w:lineRule="auto"/>
              <w:rPr>
                <w:rFonts w:ascii="Times New Roman" w:hAnsi="Times New Roman" w:cs="Times New Roman"/>
                <w:sz w:val="20"/>
                <w:szCs w:val="20"/>
              </w:rPr>
            </w:pPr>
          </w:p>
          <w:p w:rsidR="00AB781D" w:rsidRPr="00FE3626" w:rsidRDefault="00AB781D" w:rsidP="000E1175">
            <w:pPr>
              <w:spacing w:after="0" w:line="240" w:lineRule="auto"/>
              <w:rPr>
                <w:rFonts w:ascii="Times New Roman" w:hAnsi="Times New Roman" w:cs="Times New Roman"/>
                <w:sz w:val="20"/>
                <w:szCs w:val="20"/>
              </w:rPr>
            </w:pPr>
          </w:p>
          <w:p w:rsidR="00AB781D" w:rsidRPr="00FE3626" w:rsidRDefault="00AB781D" w:rsidP="000E1175">
            <w:pPr>
              <w:spacing w:after="0" w:line="240" w:lineRule="auto"/>
              <w:rPr>
                <w:rFonts w:ascii="Times New Roman" w:hAnsi="Times New Roman" w:cs="Times New Roman"/>
                <w:sz w:val="20"/>
                <w:szCs w:val="20"/>
              </w:rPr>
            </w:pPr>
          </w:p>
          <w:p w:rsidR="00AB781D" w:rsidRPr="00FE3626" w:rsidRDefault="00AB781D" w:rsidP="000E1175">
            <w:pPr>
              <w:spacing w:after="0" w:line="240" w:lineRule="auto"/>
              <w:rPr>
                <w:rFonts w:ascii="Times New Roman" w:hAnsi="Times New Roman" w:cs="Times New Roman"/>
                <w:sz w:val="20"/>
                <w:szCs w:val="20"/>
              </w:rPr>
            </w:pPr>
          </w:p>
          <w:p w:rsidR="00AB781D" w:rsidRPr="00FE3626" w:rsidRDefault="00AB781D" w:rsidP="000E1175">
            <w:pPr>
              <w:spacing w:after="0" w:line="240" w:lineRule="auto"/>
              <w:rPr>
                <w:rFonts w:ascii="Times New Roman" w:hAnsi="Times New Roman" w:cs="Times New Roman"/>
                <w:sz w:val="20"/>
                <w:szCs w:val="20"/>
              </w:rPr>
            </w:pPr>
          </w:p>
        </w:tc>
        <w:tc>
          <w:tcPr>
            <w:tcW w:w="3657" w:type="dxa"/>
            <w:gridSpan w:val="2"/>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017/2011;</w:t>
            </w:r>
          </w:p>
          <w:p w:rsidR="00AB781D" w:rsidRPr="00FE3626" w:rsidRDefault="00764B3C" w:rsidP="00AB781D">
            <w:pPr>
              <w:spacing w:after="0" w:line="240" w:lineRule="auto"/>
              <w:rPr>
                <w:rFonts w:ascii="Times New Roman" w:hAnsi="Times New Roman" w:cs="Times New Roman"/>
                <w:sz w:val="20"/>
                <w:szCs w:val="20"/>
              </w:rPr>
            </w:pPr>
            <w:hyperlink r:id="rId126" w:tooltip="&quot;ГОСТ 10530-79 Изделия штучные текстильные декоративные. Общие ...&quot;&#10;(утв. постановлением Госстандарта СССР от 30.10.1979 N 4139)&#10;Применяется с ...&#10;Статус: действующая редакция (действ. с 01.07.2003)&#10;Применяется для целей технического регламента" w:history="1">
              <w:r w:rsidR="00AB781D" w:rsidRPr="00FE3626">
                <w:rPr>
                  <w:rStyle w:val="a9"/>
                  <w:rFonts w:ascii="Times New Roman" w:hAnsi="Times New Roman"/>
                  <w:b w:val="0"/>
                  <w:color w:val="auto"/>
                  <w:sz w:val="20"/>
                  <w:szCs w:val="20"/>
                </w:rPr>
                <w:t>ГОСТ 10530</w:t>
              </w:r>
            </w:hyperlink>
          </w:p>
          <w:p w:rsidR="00AB781D" w:rsidRPr="00FE3626" w:rsidRDefault="00764B3C" w:rsidP="00AB781D">
            <w:pPr>
              <w:spacing w:after="0" w:line="240" w:lineRule="auto"/>
              <w:rPr>
                <w:rFonts w:ascii="Times New Roman" w:hAnsi="Times New Roman" w:cs="Times New Roman"/>
                <w:sz w:val="20"/>
                <w:szCs w:val="20"/>
              </w:rPr>
            </w:pPr>
            <w:hyperlink r:id="rId127" w:tooltip="&quot;ГОСТ 10581-91 Изделия швейные. Маркировка, упаковка, транспортирование и хранение ...&quot;&#10;(утв. постановлением Госстандарта СССР от 28.10.1991 N 1662)&#10;Применяется с 01.01.199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10581</w:t>
              </w:r>
            </w:hyperlink>
          </w:p>
          <w:p w:rsidR="00AB781D" w:rsidRPr="00FE3626" w:rsidRDefault="00764B3C" w:rsidP="00AB781D">
            <w:pPr>
              <w:spacing w:after="0" w:line="240" w:lineRule="auto"/>
              <w:rPr>
                <w:rFonts w:ascii="Times New Roman" w:hAnsi="Times New Roman" w:cs="Times New Roman"/>
                <w:sz w:val="20"/>
                <w:szCs w:val="20"/>
              </w:rPr>
            </w:pPr>
            <w:hyperlink r:id="rId128" w:tooltip="&quot;ГОСТ 11027-2014 Ткани и штучные изделия хлопчатобумажные махровые и вафельные. Общие технические условия&quot;&#10;(утв. приказом Росстандарта от 23.04.2014 N 292-ст)&#10;Статус: действует с 01.01.2016&#10;Применяется для целей технического регламента" w:history="1">
              <w:r w:rsidR="00AB781D" w:rsidRPr="00FE3626">
                <w:rPr>
                  <w:rStyle w:val="a9"/>
                  <w:rFonts w:ascii="Times New Roman" w:hAnsi="Times New Roman"/>
                  <w:b w:val="0"/>
                  <w:color w:val="auto"/>
                  <w:sz w:val="20"/>
                  <w:szCs w:val="20"/>
                </w:rPr>
                <w:t>ГОСТ 11027</w:t>
              </w:r>
            </w:hyperlink>
          </w:p>
          <w:p w:rsidR="00AB781D" w:rsidRPr="00FE3626" w:rsidRDefault="00764B3C" w:rsidP="00AB781D">
            <w:pPr>
              <w:spacing w:after="0" w:line="240" w:lineRule="auto"/>
              <w:rPr>
                <w:rFonts w:ascii="Times New Roman" w:hAnsi="Times New Roman" w:cs="Times New Roman"/>
                <w:sz w:val="20"/>
                <w:szCs w:val="20"/>
              </w:rPr>
            </w:pPr>
            <w:hyperlink r:id="rId129" w:tooltip="&quot;СТБ 1017-96 Ткани и штучные изделия хлопчатобумажные и смешанные махровые и вафельные. Общие технические условия (с Изменениями N 1-5)&quot;&#10;СТБ от 29.02.1996 N 1017-96&#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1017</w:t>
              </w:r>
            </w:hyperlink>
          </w:p>
          <w:p w:rsidR="00AB781D" w:rsidRPr="00FE3626" w:rsidRDefault="00764B3C" w:rsidP="00AB781D">
            <w:pPr>
              <w:spacing w:after="0" w:line="240" w:lineRule="auto"/>
              <w:rPr>
                <w:rFonts w:ascii="Times New Roman" w:hAnsi="Times New Roman" w:cs="Times New Roman"/>
                <w:sz w:val="20"/>
                <w:szCs w:val="20"/>
              </w:rPr>
            </w:pPr>
            <w:hyperlink r:id="rId130" w:tooltip="&quot;СТ РК 1017-2000 Одеяла и покрывала стеганые. Общие технические условия&quot;&#10;СТ РК от 16.11.2000 N 1017-2000&#10;Статус: применяется для целей технического регламента" w:history="1">
              <w:r w:rsidR="00AB781D" w:rsidRPr="00FE3626">
                <w:rPr>
                  <w:rStyle w:val="a9"/>
                  <w:rFonts w:ascii="Times New Roman" w:hAnsi="Times New Roman"/>
                  <w:b w:val="0"/>
                  <w:color w:val="auto"/>
                  <w:sz w:val="20"/>
                  <w:szCs w:val="20"/>
                </w:rPr>
                <w:t>СТ РК 1017</w:t>
              </w:r>
            </w:hyperlink>
          </w:p>
          <w:p w:rsidR="00AB781D" w:rsidRPr="00FE3626" w:rsidRDefault="00764B3C" w:rsidP="00AB781D">
            <w:pPr>
              <w:spacing w:after="0" w:line="240" w:lineRule="auto"/>
              <w:rPr>
                <w:rFonts w:ascii="Times New Roman" w:hAnsi="Times New Roman" w:cs="Times New Roman"/>
                <w:sz w:val="20"/>
                <w:szCs w:val="20"/>
              </w:rPr>
            </w:pPr>
            <w:hyperlink r:id="rId131" w:tooltip="&quot;СТБ 1432-2003 Головные уборы. Общие технические условия (с Изменениями N 1, 2, 3)&quot;&#10;СТБ от 30.12.2003 N 1432-2003&#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1432</w:t>
              </w:r>
            </w:hyperlink>
          </w:p>
          <w:p w:rsidR="00AB781D" w:rsidRPr="00FE3626" w:rsidRDefault="00764B3C" w:rsidP="00AB781D">
            <w:pPr>
              <w:spacing w:after="0" w:line="240" w:lineRule="auto"/>
              <w:rPr>
                <w:rFonts w:ascii="Times New Roman" w:hAnsi="Times New Roman" w:cs="Times New Roman"/>
                <w:sz w:val="20"/>
                <w:szCs w:val="20"/>
              </w:rPr>
            </w:pPr>
            <w:hyperlink r:id="rId132" w:tooltip="&quot;СТБ 1508-2004 Ткани и изделия штучные текстильные декоративные. Общие технические условия&quot;&#10;СТБ от 30.11.2004 N 1508-2004&#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1508</w:t>
              </w:r>
            </w:hyperlink>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СТБ ЕН 14465</w:t>
            </w:r>
          </w:p>
          <w:p w:rsidR="00AB781D" w:rsidRPr="00FE3626" w:rsidRDefault="00764B3C" w:rsidP="00AB781D">
            <w:pPr>
              <w:spacing w:after="0" w:line="240" w:lineRule="auto"/>
              <w:rPr>
                <w:rFonts w:ascii="Times New Roman" w:hAnsi="Times New Roman" w:cs="Times New Roman"/>
                <w:sz w:val="20"/>
                <w:szCs w:val="20"/>
              </w:rPr>
            </w:pPr>
            <w:hyperlink r:id="rId133" w:tooltip="&quot;СТБ 936-93 Одеяла и покрывала стеганые. Общие технические условия&quot;&#10;СТБ от 15.11.1993 N 936-93&#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936</w:t>
              </w:r>
            </w:hyperlink>
          </w:p>
          <w:p w:rsidR="00AB781D" w:rsidRPr="00FE3626" w:rsidRDefault="00764B3C" w:rsidP="00AB781D">
            <w:pPr>
              <w:spacing w:after="0" w:line="240" w:lineRule="auto"/>
              <w:rPr>
                <w:rFonts w:ascii="Times New Roman" w:hAnsi="Times New Roman" w:cs="Times New Roman"/>
                <w:sz w:val="20"/>
                <w:szCs w:val="20"/>
              </w:rPr>
            </w:pPr>
            <w:hyperlink r:id="rId134" w:tooltip="&quot;ГОСТ 11372-84 Платки головные хлопчатобумажные, смешанные и из вискозной пряжи ...&quot;&#10;(утв. постановлением Госстандарта СССР от 26.06.1984 N 2118)&#10;Применяется с 01.01.1986&#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11372</w:t>
              </w:r>
            </w:hyperlink>
          </w:p>
          <w:p w:rsidR="00AB781D" w:rsidRPr="00FE3626" w:rsidRDefault="00764B3C" w:rsidP="00AB781D">
            <w:pPr>
              <w:spacing w:after="0" w:line="240" w:lineRule="auto"/>
              <w:rPr>
                <w:rFonts w:ascii="Times New Roman" w:hAnsi="Times New Roman" w:cs="Times New Roman"/>
                <w:sz w:val="20"/>
                <w:szCs w:val="20"/>
              </w:rPr>
            </w:pPr>
            <w:hyperlink r:id="rId135" w:tooltip="&quot;ГОСТ 11381-83 Платки носовые хлопчатобумажные. Общие технические условия (с ...&quot;&#10;(утв. постановлением Госстандарта СССР от 28.09.1983 N 4664)&#10;Применяется с 01.01.1985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11381</w:t>
              </w:r>
            </w:hyperlink>
          </w:p>
          <w:p w:rsidR="00AB781D" w:rsidRPr="00FE3626" w:rsidRDefault="00764B3C" w:rsidP="00AB781D">
            <w:pPr>
              <w:spacing w:after="0" w:line="240" w:lineRule="auto"/>
              <w:rPr>
                <w:rFonts w:ascii="Times New Roman" w:hAnsi="Times New Roman" w:cs="Times New Roman"/>
                <w:sz w:val="20"/>
                <w:szCs w:val="20"/>
              </w:rPr>
            </w:pPr>
            <w:hyperlink r:id="rId136" w:tooltip="&quot;Изменение N 1 ГОСТ 30386-95 Материалы текстильные. Предельно допустимые ...&quot;&#10;(утв. приказом Росстандарта от 25.12.2014 N 2118-ст)&#10;Применяется с 01.07.2015&#10;Статус: действует с 01.07.2015&#10;Применяется для целей технического регламента" w:history="1">
              <w:r w:rsidR="00AB781D" w:rsidRPr="00FE3626">
                <w:rPr>
                  <w:rStyle w:val="a9"/>
                  <w:rFonts w:ascii="Times New Roman" w:hAnsi="Times New Roman"/>
                  <w:b w:val="0"/>
                  <w:color w:val="auto"/>
                  <w:sz w:val="20"/>
                  <w:szCs w:val="20"/>
                </w:rPr>
                <w:t>ГОСТ 30386</w:t>
              </w:r>
            </w:hyperlink>
          </w:p>
          <w:p w:rsidR="00AB781D" w:rsidRPr="00FE3626" w:rsidRDefault="00764B3C" w:rsidP="00AB781D">
            <w:pPr>
              <w:spacing w:after="0" w:line="240" w:lineRule="auto"/>
              <w:rPr>
                <w:rFonts w:ascii="Times New Roman" w:hAnsi="Times New Roman" w:cs="Times New Roman"/>
                <w:sz w:val="20"/>
                <w:szCs w:val="20"/>
              </w:rPr>
            </w:pPr>
            <w:hyperlink r:id="rId137" w:tooltip="&quot;ГОСТ 13527-78 Изделия штучные тканые и ткани набивные чистошерстяные и ...&quot;&#10;(утв. постановлением Госстандарта СССР от 01.11.1978 N 2854)&#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13527</w:t>
              </w:r>
            </w:hyperlink>
          </w:p>
          <w:p w:rsidR="00AB781D" w:rsidRPr="00FE3626" w:rsidRDefault="00764B3C" w:rsidP="00AB781D">
            <w:pPr>
              <w:spacing w:after="0" w:line="240" w:lineRule="auto"/>
              <w:rPr>
                <w:rFonts w:ascii="Times New Roman" w:hAnsi="Times New Roman" w:cs="Times New Roman"/>
                <w:sz w:val="20"/>
                <w:szCs w:val="20"/>
              </w:rPr>
            </w:pPr>
            <w:hyperlink r:id="rId138" w:tooltip="&quot;ГОСТ 22017-92 Полотно гардинное. Общие технические условия&quot;&#10;(утв. постановлением Госстандарта СССР от 20.01.1992 N 36)&#10;Статус: действует с 01.07.1993&#10;Применяется для целей технического регламента" w:history="1">
              <w:r w:rsidR="00AB781D" w:rsidRPr="00FE3626">
                <w:rPr>
                  <w:rStyle w:val="a9"/>
                  <w:rFonts w:ascii="Times New Roman" w:hAnsi="Times New Roman"/>
                  <w:b w:val="0"/>
                  <w:color w:val="auto"/>
                  <w:sz w:val="20"/>
                  <w:szCs w:val="20"/>
                </w:rPr>
                <w:t>ГОСТ 22017</w:t>
              </w:r>
            </w:hyperlink>
          </w:p>
          <w:p w:rsidR="00AB781D" w:rsidRPr="00FE3626" w:rsidRDefault="00764B3C" w:rsidP="00AB781D">
            <w:pPr>
              <w:spacing w:after="0" w:line="240" w:lineRule="auto"/>
              <w:rPr>
                <w:rFonts w:ascii="Times New Roman" w:hAnsi="Times New Roman" w:cs="Times New Roman"/>
                <w:sz w:val="20"/>
                <w:szCs w:val="20"/>
              </w:rPr>
            </w:pPr>
            <w:hyperlink r:id="rId139" w:tooltip="&quot;ГОСТ 23432-89 Полотна декоративные. Общие технические условия (с Изменением N 1)&quot;&#10;(утв. постановлением Госстандарта СССР от 29.06.1989 N 222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23432</w:t>
              </w:r>
            </w:hyperlink>
          </w:p>
          <w:p w:rsidR="00AB781D" w:rsidRPr="00FE3626" w:rsidRDefault="00764B3C" w:rsidP="00AB781D">
            <w:pPr>
              <w:spacing w:after="0" w:line="240" w:lineRule="auto"/>
              <w:rPr>
                <w:rFonts w:ascii="Times New Roman" w:hAnsi="Times New Roman" w:cs="Times New Roman"/>
                <w:sz w:val="20"/>
                <w:szCs w:val="20"/>
              </w:rPr>
            </w:pPr>
            <w:hyperlink r:id="rId140" w:tooltip="&quot;ГОСТ 23627-89 Изделия текстильно-галантерейные тканые, плетеные, витые и вязаные ...&quot;&#10;(утв. постановлением Госстандарта СССР от 26.06.1989 N 1980)&#10;Применяется с 01.07.199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23627</w:t>
              </w:r>
            </w:hyperlink>
          </w:p>
          <w:p w:rsidR="00AB781D" w:rsidRPr="00FE3626" w:rsidRDefault="00764B3C" w:rsidP="00AB781D">
            <w:pPr>
              <w:spacing w:after="0" w:line="240" w:lineRule="auto"/>
              <w:rPr>
                <w:rFonts w:ascii="Times New Roman" w:hAnsi="Times New Roman" w:cs="Times New Roman"/>
                <w:sz w:val="20"/>
                <w:szCs w:val="20"/>
              </w:rPr>
            </w:pPr>
            <w:hyperlink r:id="rId141" w:tooltip="&quot;ГОСТ Р 50576-93 Изделия перо-пуховые. Общие технические условия (принят в качестве межгосударственного стандарта ГОСТ 50576-93)&quot;&#10;Статус: действует с 01.07.1994&#10;Применяется для целей технического регламента&#10;Карточка документа" w:history="1">
              <w:r w:rsidR="00AB781D" w:rsidRPr="00FE3626">
                <w:rPr>
                  <w:rStyle w:val="a9"/>
                  <w:rFonts w:ascii="Times New Roman" w:hAnsi="Times New Roman"/>
                  <w:b w:val="0"/>
                  <w:color w:val="auto"/>
                  <w:sz w:val="20"/>
                  <w:szCs w:val="20"/>
                </w:rPr>
                <w:t>ГОСТ Р 50576</w:t>
              </w:r>
            </w:hyperlink>
          </w:p>
          <w:p w:rsidR="00AB781D" w:rsidRPr="00FE3626" w:rsidRDefault="00764B3C" w:rsidP="00AB781D">
            <w:pPr>
              <w:spacing w:after="0" w:line="240" w:lineRule="auto"/>
              <w:rPr>
                <w:rFonts w:ascii="Times New Roman" w:hAnsi="Times New Roman" w:cs="Times New Roman"/>
                <w:sz w:val="20"/>
                <w:szCs w:val="20"/>
              </w:rPr>
            </w:pPr>
            <w:hyperlink r:id="rId142" w:tooltip="&quot;ГОСТ 27832-88 Одеяла хлопчатобумажные и смешанные. Общие технические условия&quot;&#10;(утв. постановлением Госстандарта СССР от 23.09.1988 N 3237)&#10;Применяется с 01.01.1990 ...&#10;Статус: действует с 01.01.1990&#10;Применяется для целей технического регламента" w:history="1">
              <w:r w:rsidR="00AB781D" w:rsidRPr="00FE3626">
                <w:rPr>
                  <w:rStyle w:val="a9"/>
                  <w:rFonts w:ascii="Times New Roman" w:hAnsi="Times New Roman"/>
                  <w:b w:val="0"/>
                  <w:color w:val="auto"/>
                  <w:sz w:val="20"/>
                  <w:szCs w:val="20"/>
                </w:rPr>
                <w:t>ГОСТ 27832</w:t>
              </w:r>
            </w:hyperlink>
          </w:p>
          <w:p w:rsidR="00AB781D" w:rsidRPr="00FE3626" w:rsidRDefault="00764B3C" w:rsidP="00AB781D">
            <w:pPr>
              <w:spacing w:after="0" w:line="240" w:lineRule="auto"/>
              <w:rPr>
                <w:rFonts w:ascii="Times New Roman" w:hAnsi="Times New Roman" w:cs="Times New Roman"/>
                <w:sz w:val="20"/>
                <w:szCs w:val="20"/>
              </w:rPr>
            </w:pPr>
            <w:hyperlink r:id="rId143" w:tooltip="&quot;СТБ 638-2001 Изделия штучные. Общие технические условия&quot;&#10;СТБ от 28.02.2001 N 638-2001&#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638</w:t>
              </w:r>
            </w:hyperlink>
          </w:p>
          <w:p w:rsidR="00AB781D" w:rsidRPr="00FE3626" w:rsidRDefault="00764B3C" w:rsidP="00AB781D">
            <w:pPr>
              <w:spacing w:after="0" w:line="240" w:lineRule="auto"/>
              <w:rPr>
                <w:rFonts w:ascii="Times New Roman" w:hAnsi="Times New Roman" w:cs="Times New Roman"/>
                <w:sz w:val="20"/>
                <w:szCs w:val="20"/>
              </w:rPr>
            </w:pPr>
            <w:hyperlink r:id="rId144" w:tooltip="&quot;СТБ 753-2000 Подушки. Общие технические условия&quot;&#10;СТБ от 23.06.2000 N 753-2000&#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753</w:t>
              </w:r>
            </w:hyperlink>
          </w:p>
          <w:p w:rsidR="00AB781D" w:rsidRPr="00FE3626" w:rsidRDefault="00764B3C" w:rsidP="00AB781D">
            <w:pPr>
              <w:spacing w:after="0" w:line="240" w:lineRule="auto"/>
              <w:rPr>
                <w:rFonts w:ascii="Times New Roman" w:hAnsi="Times New Roman" w:cs="Times New Roman"/>
                <w:sz w:val="20"/>
                <w:szCs w:val="20"/>
              </w:rPr>
            </w:pPr>
            <w:hyperlink r:id="rId145" w:tooltip="&quot;СТБ 872-2007 Полотна и штучные изделия нетканые махровые. Общие технические условия&quot;&#10;СТБ от 29.12.2007 N 872-2007&#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872</w:t>
              </w:r>
            </w:hyperlink>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21"/>
              </w:numPr>
              <w:spacing w:after="0" w:line="240" w:lineRule="auto"/>
              <w:rPr>
                <w:rFonts w:ascii="Times New Roman" w:hAnsi="Times New Roman" w:cs="Times New Roman"/>
                <w:sz w:val="20"/>
                <w:szCs w:val="20"/>
              </w:rPr>
            </w:pPr>
          </w:p>
        </w:tc>
        <w:tc>
          <w:tcPr>
            <w:tcW w:w="2551" w:type="dxa"/>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 Изделия кожгалантерейные: (кроме </w:t>
            </w:r>
            <w:r w:rsidRPr="00FE3626">
              <w:rPr>
                <w:rFonts w:ascii="Times New Roman" w:hAnsi="Times New Roman" w:cs="Times New Roman"/>
                <w:sz w:val="20"/>
                <w:szCs w:val="20"/>
              </w:rPr>
              <w:lastRenderedPageBreak/>
              <w:t>специальных, защитных, ведомственных)</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color w:val="FF0000"/>
                <w:sz w:val="20"/>
                <w:szCs w:val="20"/>
                <w:u w:val="single"/>
              </w:rPr>
            </w:pPr>
            <w:r w:rsidRPr="00FE3626">
              <w:rPr>
                <w:rFonts w:ascii="Times New Roman" w:hAnsi="Times New Roman" w:cs="Times New Roman"/>
                <w:sz w:val="20"/>
                <w:szCs w:val="20"/>
              </w:rPr>
              <w:t>- сумки, чемоданы, портфели, рюкзаки, саквояжи, портпледы, футляры, папки и другие аналогичные   изделия</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кроме кода 4202 12 500 1 ТН ВЭД ЕАЭС</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перчатки, рукавицы</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ремни поясные, для часов и другие аналогичные   изделия</w:t>
            </w:r>
          </w:p>
        </w:tc>
        <w:tc>
          <w:tcPr>
            <w:tcW w:w="2443"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w:t>
            </w:r>
          </w:p>
        </w:tc>
        <w:tc>
          <w:tcPr>
            <w:tcW w:w="1701"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4202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3926 20 000 0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4203 29 900 0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4203 30 000 0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9113 90 000 0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4203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3926</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9113</w:t>
            </w:r>
          </w:p>
        </w:tc>
        <w:tc>
          <w:tcPr>
            <w:tcW w:w="3969" w:type="dxa"/>
            <w:gridSpan w:val="2"/>
          </w:tcPr>
          <w:p w:rsidR="00AB781D" w:rsidRPr="00FE3626" w:rsidRDefault="00AB781D"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ТС 017/2011 Технический регламент Таможенного союза "О безопасности </w:t>
            </w:r>
            <w:r w:rsidRPr="00FE3626">
              <w:rPr>
                <w:rFonts w:ascii="Times New Roman" w:hAnsi="Times New Roman" w:cs="Times New Roman"/>
                <w:sz w:val="20"/>
                <w:szCs w:val="20"/>
              </w:rPr>
              <w:lastRenderedPageBreak/>
              <w:t xml:space="preserve">продукции легкой промышленности", утвержден Решением Комиссии Таможенного союза от 9 декабря 2011 </w:t>
            </w:r>
          </w:p>
          <w:p w:rsidR="00AB781D" w:rsidRPr="00FE3626" w:rsidRDefault="00AB781D" w:rsidP="000E1175">
            <w:pPr>
              <w:spacing w:after="0" w:line="240" w:lineRule="auto"/>
              <w:rPr>
                <w:rFonts w:ascii="Times New Roman" w:hAnsi="Times New Roman" w:cs="Times New Roman"/>
                <w:sz w:val="20"/>
                <w:szCs w:val="20"/>
              </w:rPr>
            </w:pPr>
          </w:p>
          <w:p w:rsidR="00AB781D" w:rsidRPr="00FE3626" w:rsidRDefault="00AB781D" w:rsidP="000E1175">
            <w:pPr>
              <w:spacing w:after="0" w:line="240" w:lineRule="auto"/>
              <w:rPr>
                <w:rFonts w:ascii="Times New Roman" w:hAnsi="Times New Roman" w:cs="Times New Roman"/>
                <w:sz w:val="20"/>
                <w:szCs w:val="20"/>
              </w:rPr>
            </w:pPr>
          </w:p>
          <w:p w:rsidR="00AB781D" w:rsidRPr="00FE3626" w:rsidRDefault="00AB781D" w:rsidP="000E1175">
            <w:pPr>
              <w:spacing w:after="0" w:line="240" w:lineRule="auto"/>
              <w:rPr>
                <w:rFonts w:ascii="Times New Roman" w:hAnsi="Times New Roman" w:cs="Times New Roman"/>
                <w:sz w:val="20"/>
                <w:szCs w:val="20"/>
              </w:rPr>
            </w:pPr>
          </w:p>
        </w:tc>
        <w:tc>
          <w:tcPr>
            <w:tcW w:w="3657" w:type="dxa"/>
            <w:gridSpan w:val="2"/>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ТР ТС 017/2011;</w:t>
            </w:r>
          </w:p>
          <w:p w:rsidR="00AB781D" w:rsidRPr="00FE3626" w:rsidRDefault="00764B3C" w:rsidP="00AB781D">
            <w:pPr>
              <w:spacing w:after="0" w:line="240" w:lineRule="auto"/>
              <w:rPr>
                <w:rFonts w:ascii="Times New Roman" w:hAnsi="Times New Roman" w:cs="Times New Roman"/>
                <w:sz w:val="20"/>
                <w:szCs w:val="20"/>
              </w:rPr>
            </w:pPr>
            <w:hyperlink r:id="rId146" w:tooltip="&quot;ГОСТ 15092-80 Кожа для перчаток и рукавиц. Технические условия (с Изменениями N 1, 2)&quot;&#10;(утв. постановлением Госстандарта СССР от 26.09.1980 N 4832)&#10;Применяется с 01.01.198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15092</w:t>
              </w:r>
            </w:hyperlink>
          </w:p>
          <w:p w:rsidR="00AB781D" w:rsidRPr="00FE3626" w:rsidRDefault="00764B3C" w:rsidP="00AB781D">
            <w:pPr>
              <w:spacing w:after="0" w:line="240" w:lineRule="auto"/>
              <w:rPr>
                <w:rFonts w:ascii="Times New Roman" w:hAnsi="Times New Roman" w:cs="Times New Roman"/>
                <w:sz w:val="20"/>
                <w:szCs w:val="20"/>
              </w:rPr>
            </w:pPr>
            <w:hyperlink r:id="rId147" w:tooltip="&quot;ГОСТ 25871-83 Изделия кожгалантерейные. Упаковка, маркировка, транспортирование и ...&quot;&#10;(утв. постановлением Госстандарта СССР от 15.07.1983 N 3279)&#10;Применяется с 01.01.1985&#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25871</w:t>
              </w:r>
            </w:hyperlink>
          </w:p>
          <w:p w:rsidR="00AB781D" w:rsidRPr="00FE3626" w:rsidRDefault="00764B3C" w:rsidP="00AB781D">
            <w:pPr>
              <w:spacing w:after="0" w:line="240" w:lineRule="auto"/>
              <w:rPr>
                <w:rFonts w:ascii="Times New Roman" w:hAnsi="Times New Roman" w:cs="Times New Roman"/>
                <w:sz w:val="20"/>
                <w:szCs w:val="20"/>
              </w:rPr>
            </w:pPr>
            <w:hyperlink r:id="rId148" w:tooltip="&quot;ГОСТ 28631-2005 Сумки, чемоданы, портфели, ранцы, папки, изделия мелкой кожгалантереи. Общие технические условия&quot;&#10;(утв. приказом Росстандарта от 10.05.2006 N 91-ст)&#10;Статус: действует с 01.01.2007&#10;Применяется для целей технического регламента" w:history="1">
              <w:r w:rsidR="00AB781D" w:rsidRPr="00FE3626">
                <w:rPr>
                  <w:rStyle w:val="a9"/>
                  <w:rFonts w:ascii="Times New Roman" w:hAnsi="Times New Roman"/>
                  <w:b w:val="0"/>
                  <w:color w:val="auto"/>
                  <w:sz w:val="20"/>
                  <w:szCs w:val="20"/>
                </w:rPr>
                <w:t>ГОСТ 28631</w:t>
              </w:r>
            </w:hyperlink>
          </w:p>
          <w:p w:rsidR="00AB781D" w:rsidRPr="00FE3626" w:rsidRDefault="00764B3C" w:rsidP="00AB781D">
            <w:pPr>
              <w:spacing w:after="0" w:line="240" w:lineRule="auto"/>
              <w:rPr>
                <w:rFonts w:ascii="Times New Roman" w:hAnsi="Times New Roman" w:cs="Times New Roman"/>
                <w:sz w:val="20"/>
                <w:szCs w:val="20"/>
              </w:rPr>
            </w:pPr>
            <w:hyperlink r:id="rId149" w:tooltip="&quot;Изменение N 1 ГОСТ 30386-95 Материалы текстильные. Предельно допустимые ...&quot;&#10;(утв. приказом Росстандарта от 25.12.2014 N 2118-ст)&#10;Применяется с 01.07.2015&#10;Статус: действует с 01.07.2015&#10;Применяется для целей технического регламента" w:history="1">
              <w:r w:rsidR="00AB781D" w:rsidRPr="00FE3626">
                <w:rPr>
                  <w:rStyle w:val="a9"/>
                  <w:rFonts w:ascii="Times New Roman" w:hAnsi="Times New Roman"/>
                  <w:b w:val="0"/>
                  <w:color w:val="auto"/>
                  <w:sz w:val="20"/>
                  <w:szCs w:val="20"/>
                </w:rPr>
                <w:t>ГОСТ 30386</w:t>
              </w:r>
            </w:hyperlink>
          </w:p>
          <w:p w:rsidR="00AB781D" w:rsidRPr="00FE3626" w:rsidRDefault="00764B3C" w:rsidP="00AB781D">
            <w:pPr>
              <w:spacing w:after="0" w:line="240" w:lineRule="auto"/>
              <w:rPr>
                <w:rFonts w:ascii="Times New Roman" w:hAnsi="Times New Roman" w:cs="Times New Roman"/>
                <w:sz w:val="20"/>
                <w:szCs w:val="20"/>
              </w:rPr>
            </w:pPr>
            <w:hyperlink r:id="rId150" w:tooltip="&quot;ГОСТ 28754-90 Ремни поясные и для часов. Общие технические условия&quot;&#10;(утв. постановлением Госстандарта СССР от 28.11.1990 N 2952)&#10;Применяется с 01.01.199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28754</w:t>
              </w:r>
            </w:hyperlink>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12453</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Height w:val="1761"/>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21"/>
              </w:numPr>
              <w:spacing w:after="0" w:line="240" w:lineRule="auto"/>
              <w:rPr>
                <w:rFonts w:ascii="Times New Roman" w:hAnsi="Times New Roman" w:cs="Times New Roman"/>
                <w:sz w:val="20"/>
                <w:szCs w:val="20"/>
              </w:rPr>
            </w:pPr>
          </w:p>
        </w:tc>
        <w:tc>
          <w:tcPr>
            <w:tcW w:w="2551" w:type="dxa"/>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Войлок, фетр и нетканые материалы (войлок, фетр и нетканые материалы)</w:t>
            </w:r>
          </w:p>
        </w:tc>
        <w:tc>
          <w:tcPr>
            <w:tcW w:w="2443"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w:t>
            </w:r>
          </w:p>
        </w:tc>
        <w:tc>
          <w:tcPr>
            <w:tcW w:w="1701"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5602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5603</w:t>
            </w:r>
          </w:p>
          <w:p w:rsidR="00AB781D" w:rsidRPr="00FE3626" w:rsidRDefault="00AB781D" w:rsidP="00AB781D">
            <w:pPr>
              <w:spacing w:after="0" w:line="240" w:lineRule="auto"/>
              <w:jc w:val="center"/>
              <w:rPr>
                <w:rFonts w:ascii="Times New Roman" w:hAnsi="Times New Roman" w:cs="Times New Roman"/>
                <w:sz w:val="20"/>
                <w:szCs w:val="20"/>
              </w:rPr>
            </w:pPr>
          </w:p>
        </w:tc>
        <w:tc>
          <w:tcPr>
            <w:tcW w:w="3969" w:type="dxa"/>
            <w:gridSpan w:val="2"/>
          </w:tcPr>
          <w:p w:rsidR="00AB781D" w:rsidRPr="00FE3626" w:rsidRDefault="00AB781D"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года N 876</w:t>
            </w:r>
            <w:hyperlink r:id="rId151" w:tooltip="&quot;ГОСТ 7000-80 Материалы текстильные. Упаковка, маркировка, транспортирование и ...&quot;&#10;(утв. постановлением Госстандарта СССР от 21.06.1984 N 9293)&#10;Применяется с 01.07.1981&#10;Статус: действующая редакция&#10;Применяется для целей технического регламента" w:history="1">
              <w:r w:rsidRPr="00FE3626">
                <w:rPr>
                  <w:rStyle w:val="a9"/>
                  <w:rFonts w:ascii="Times New Roman" w:hAnsi="Times New Roman"/>
                  <w:b w:val="0"/>
                  <w:color w:val="auto"/>
                  <w:sz w:val="20"/>
                  <w:szCs w:val="20"/>
                </w:rPr>
                <w:t>ГОСТ 7000</w:t>
              </w:r>
            </w:hyperlink>
          </w:p>
        </w:tc>
        <w:tc>
          <w:tcPr>
            <w:tcW w:w="3657" w:type="dxa"/>
            <w:gridSpan w:val="2"/>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ТР ТС 017/2011; </w:t>
            </w:r>
          </w:p>
          <w:p w:rsidR="00AB781D" w:rsidRPr="00FE3626" w:rsidRDefault="00764B3C" w:rsidP="00AB781D">
            <w:pPr>
              <w:spacing w:after="0" w:line="240" w:lineRule="auto"/>
              <w:rPr>
                <w:rFonts w:ascii="Times New Roman" w:hAnsi="Times New Roman" w:cs="Times New Roman"/>
                <w:sz w:val="20"/>
                <w:szCs w:val="20"/>
              </w:rPr>
            </w:pPr>
            <w:hyperlink r:id="rId152" w:tooltip="&quot;ГОСТ 16221-79 Войлок юртовый. Технические условия (с Изменениями N 1, 2, 3, 4)&quot;&#10;(утв. постановлением Госстандарта СССР от 26.04.1979 N 1561)&#10;Применяется с 01.07.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16221</w:t>
              </w:r>
            </w:hyperlink>
          </w:p>
          <w:p w:rsidR="00AB781D" w:rsidRPr="00FE3626" w:rsidRDefault="00764B3C" w:rsidP="00AB781D">
            <w:pPr>
              <w:spacing w:after="0" w:line="240" w:lineRule="auto"/>
              <w:rPr>
                <w:rFonts w:ascii="Times New Roman" w:hAnsi="Times New Roman" w:cs="Times New Roman"/>
                <w:sz w:val="20"/>
                <w:szCs w:val="20"/>
              </w:rPr>
            </w:pPr>
            <w:hyperlink r:id="rId153" w:tooltip="&quot;ГОСТ 28754-90 Ремни поясные и для часов. Общие технические условия&quot;&#10;(утв. постановлением Госстандарта СССР от 28.11.1990 N 2952)&#10;Применяется с 01.01.199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28754</w:t>
              </w:r>
            </w:hyperlink>
          </w:p>
          <w:p w:rsidR="00AB781D" w:rsidRPr="00FE3626" w:rsidRDefault="00764B3C" w:rsidP="00AB781D">
            <w:pPr>
              <w:spacing w:after="0" w:line="240" w:lineRule="auto"/>
              <w:rPr>
                <w:rFonts w:ascii="Times New Roman" w:hAnsi="Times New Roman" w:cs="Times New Roman"/>
                <w:sz w:val="20"/>
                <w:szCs w:val="20"/>
              </w:rPr>
            </w:pPr>
            <w:hyperlink r:id="rId154" w:tooltip="&quot;СТБ 287-2004 Бурки. Общие технические условия (с Изменением N 1)&quot;&#10;СТБ от 30.11.2004 N 287-2004&#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287</w:t>
              </w:r>
            </w:hyperlink>
          </w:p>
          <w:p w:rsidR="00AB781D" w:rsidRPr="00FE3626" w:rsidRDefault="00764B3C" w:rsidP="00AB781D">
            <w:pPr>
              <w:spacing w:after="0" w:line="240" w:lineRule="auto"/>
              <w:rPr>
                <w:rFonts w:ascii="Times New Roman" w:hAnsi="Times New Roman" w:cs="Times New Roman"/>
                <w:sz w:val="20"/>
                <w:szCs w:val="20"/>
              </w:rPr>
            </w:pPr>
            <w:hyperlink r:id="rId155" w:tooltip="&quot;ГОСТ 28846-90 (ИСО 4418-78) Перчатки и рукавицы. Общие технические условия&quot;&#10;(утв. постановлением Госстандарта СССР от 29.12.1990 N 3580)&#10;Применяется с 01.01.199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28846</w:t>
              </w:r>
            </w:hyperlink>
          </w:p>
          <w:p w:rsidR="00AB781D" w:rsidRPr="00FE3626" w:rsidRDefault="00764B3C" w:rsidP="00AB781D">
            <w:pPr>
              <w:spacing w:after="0" w:line="240" w:lineRule="auto"/>
              <w:rPr>
                <w:rFonts w:ascii="Times New Roman" w:hAnsi="Times New Roman" w:cs="Times New Roman"/>
                <w:sz w:val="20"/>
                <w:szCs w:val="20"/>
              </w:rPr>
            </w:pPr>
            <w:hyperlink r:id="rId156" w:tooltip="&quot;Изменение N 1 ГОСТ 30386-95 Материалы текстильные. Предельно допустимые ...&quot;&#10;(утв. приказом Росстандарта от 25.12.2014 N 2118-ст)&#10;Применяется с 01.07.2015&#10;Статус: действует с 01.07.2015&#10;Применяется для целей технического регламента" w:history="1">
              <w:r w:rsidR="00AB781D" w:rsidRPr="00FE3626">
                <w:rPr>
                  <w:rStyle w:val="a9"/>
                  <w:rFonts w:ascii="Times New Roman" w:hAnsi="Times New Roman"/>
                  <w:b w:val="0"/>
                  <w:color w:val="auto"/>
                  <w:sz w:val="20"/>
                  <w:szCs w:val="20"/>
                </w:rPr>
                <w:t>ГОСТ 30386</w:t>
              </w:r>
            </w:hyperlink>
          </w:p>
          <w:p w:rsidR="00AB781D" w:rsidRPr="00FE3626" w:rsidRDefault="00764B3C" w:rsidP="00AB781D">
            <w:pPr>
              <w:spacing w:after="0" w:line="240" w:lineRule="auto"/>
              <w:rPr>
                <w:rFonts w:ascii="Times New Roman" w:hAnsi="Times New Roman" w:cs="Times New Roman"/>
                <w:sz w:val="20"/>
                <w:szCs w:val="20"/>
              </w:rPr>
            </w:pPr>
            <w:hyperlink r:id="rId157" w:tooltip="&quot;СТБ 2204-2011 Полотна нетканые. Общие технические условия (с Изменением N 1)&quot;&#10;СТБ от 30.05.2011 N 2204-2011&#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2204</w:t>
              </w:r>
            </w:hyperlink>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21"/>
              </w:numPr>
              <w:spacing w:after="0" w:line="240" w:lineRule="auto"/>
              <w:rPr>
                <w:rFonts w:ascii="Times New Roman" w:hAnsi="Times New Roman" w:cs="Times New Roman"/>
                <w:sz w:val="20"/>
                <w:szCs w:val="20"/>
              </w:rPr>
            </w:pPr>
          </w:p>
        </w:tc>
        <w:tc>
          <w:tcPr>
            <w:tcW w:w="2551" w:type="dxa"/>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Обувь (сапоги, </w:t>
            </w:r>
            <w:proofErr w:type="spellStart"/>
            <w:r w:rsidRPr="00FE3626">
              <w:rPr>
                <w:rFonts w:ascii="Times New Roman" w:hAnsi="Times New Roman" w:cs="Times New Roman"/>
                <w:sz w:val="20"/>
                <w:szCs w:val="20"/>
              </w:rPr>
              <w:t>полусапоги</w:t>
            </w:r>
            <w:proofErr w:type="spellEnd"/>
            <w:r w:rsidRPr="00FE3626">
              <w:rPr>
                <w:rFonts w:ascii="Times New Roman" w:hAnsi="Times New Roman" w:cs="Times New Roman"/>
                <w:sz w:val="20"/>
                <w:szCs w:val="20"/>
              </w:rPr>
              <w:t xml:space="preserve">, сапожки, полусапожки, ботинки, полуботинки, туфли, галоши и другие виды обуви из натуральной, искусственной и </w:t>
            </w:r>
            <w:r w:rsidRPr="00FE3626">
              <w:rPr>
                <w:rFonts w:ascii="Times New Roman" w:hAnsi="Times New Roman" w:cs="Times New Roman"/>
                <w:sz w:val="20"/>
                <w:szCs w:val="20"/>
              </w:rPr>
              <w:lastRenderedPageBreak/>
              <w:t>синтетической кожи, обуви резиновой, резинотекстильной, валяной, комбинированной, из текстильных, полимерных и других материалов)</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кроме специальной, защитной, ведомственной</w:t>
            </w:r>
          </w:p>
        </w:tc>
        <w:tc>
          <w:tcPr>
            <w:tcW w:w="2443"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w:t>
            </w:r>
          </w:p>
        </w:tc>
        <w:tc>
          <w:tcPr>
            <w:tcW w:w="1701"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6401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6402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6403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6404</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6405</w:t>
            </w:r>
          </w:p>
        </w:tc>
        <w:tc>
          <w:tcPr>
            <w:tcW w:w="3969" w:type="dxa"/>
            <w:gridSpan w:val="2"/>
          </w:tcPr>
          <w:p w:rsidR="00AB781D" w:rsidRPr="00FE3626" w:rsidRDefault="00AB781D"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w:t>
            </w:r>
          </w:p>
        </w:tc>
        <w:tc>
          <w:tcPr>
            <w:tcW w:w="3657" w:type="dxa"/>
            <w:gridSpan w:val="2"/>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017/2011;</w:t>
            </w:r>
          </w:p>
          <w:p w:rsidR="00AB781D" w:rsidRPr="00FE3626" w:rsidRDefault="00764B3C" w:rsidP="00AB781D">
            <w:pPr>
              <w:spacing w:after="0" w:line="240" w:lineRule="auto"/>
              <w:rPr>
                <w:rFonts w:ascii="Times New Roman" w:hAnsi="Times New Roman" w:cs="Times New Roman"/>
                <w:sz w:val="20"/>
                <w:szCs w:val="20"/>
              </w:rPr>
            </w:pPr>
            <w:hyperlink r:id="rId158" w:tooltip="&quot;ГОСТ 126-79 Галоши резиновые клееные. Технические условия (с Изменениями N 1-4, с ...&quot;&#10;(утв. постановлением Госстандарта СССР от 11.12.1979 N 4759)&#10;Применяется с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126</w:t>
              </w:r>
            </w:hyperlink>
          </w:p>
          <w:p w:rsidR="00AB781D" w:rsidRPr="00FE3626" w:rsidRDefault="00764B3C" w:rsidP="00AB781D">
            <w:pPr>
              <w:spacing w:after="0" w:line="240" w:lineRule="auto"/>
              <w:rPr>
                <w:rFonts w:ascii="Times New Roman" w:hAnsi="Times New Roman" w:cs="Times New Roman"/>
                <w:sz w:val="20"/>
                <w:szCs w:val="20"/>
              </w:rPr>
            </w:pPr>
            <w:hyperlink r:id="rId159" w:tooltip="&quot;ГОСТ 5375-79 Сапоги резиновые формовые. Технические условия (с Изменениями N 1-4)&quot;&#10;(утв. постановлением Госстандарта СССР от 20.02.1979 N 654)&#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5375</w:t>
              </w:r>
            </w:hyperlink>
          </w:p>
          <w:p w:rsidR="00AB781D" w:rsidRPr="00FE3626" w:rsidRDefault="00764B3C" w:rsidP="00AB781D">
            <w:pPr>
              <w:spacing w:after="0" w:line="240" w:lineRule="auto"/>
              <w:rPr>
                <w:rFonts w:ascii="Times New Roman" w:hAnsi="Times New Roman" w:cs="Times New Roman"/>
                <w:sz w:val="20"/>
                <w:szCs w:val="20"/>
              </w:rPr>
            </w:pPr>
            <w:hyperlink r:id="rId160" w:tooltip="&quot;ГОСТ 7296-2003 Обувь. Маркировка, упаковка, транспортирование и хранение&quot;&#10;(утв. протоколом МГС от 22.05.2003 N 23)&#10;Статус: применяется для целей технического регламента" w:history="1">
              <w:r w:rsidR="00AB781D" w:rsidRPr="00FE3626">
                <w:rPr>
                  <w:rStyle w:val="a9"/>
                  <w:rFonts w:ascii="Times New Roman" w:hAnsi="Times New Roman"/>
                  <w:b w:val="0"/>
                  <w:color w:val="auto"/>
                  <w:sz w:val="20"/>
                  <w:szCs w:val="20"/>
                </w:rPr>
                <w:t>ГОСТ 7296</w:t>
              </w:r>
            </w:hyperlink>
          </w:p>
          <w:p w:rsidR="00AB781D" w:rsidRPr="00FE3626" w:rsidRDefault="00764B3C" w:rsidP="00AB781D">
            <w:pPr>
              <w:spacing w:after="0" w:line="240" w:lineRule="auto"/>
              <w:rPr>
                <w:rFonts w:ascii="Times New Roman" w:hAnsi="Times New Roman" w:cs="Times New Roman"/>
                <w:sz w:val="20"/>
                <w:szCs w:val="20"/>
              </w:rPr>
            </w:pPr>
            <w:hyperlink r:id="rId161" w:tooltip="&quot;ГОСТ 7296-81 Обувь. Маркировка, упаковка, транспортирование и хранение (с ...&quot;&#10;(утв. постановлением Госстандарта СССР от 16.09.1981 N 4252)&#10;Применяется с 01.07.198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7296</w:t>
              </w:r>
            </w:hyperlink>
          </w:p>
          <w:p w:rsidR="00AB781D" w:rsidRPr="00FE3626" w:rsidRDefault="00764B3C" w:rsidP="00AB781D">
            <w:pPr>
              <w:spacing w:after="0" w:line="240" w:lineRule="auto"/>
              <w:rPr>
                <w:rFonts w:ascii="Times New Roman" w:hAnsi="Times New Roman" w:cs="Times New Roman"/>
                <w:sz w:val="20"/>
                <w:szCs w:val="20"/>
              </w:rPr>
            </w:pPr>
            <w:hyperlink r:id="rId162" w:tooltip="&quot;ГОСТ 1135-2005 Обувь домашняя и дорожная. Общие технические условия&quot;&#10;(утв. приказом Росстандарта от 15.05.2006 N 95-ст)&#10;Статус: действует с 01.01.2007&#10;Применяется для целей технического регламента" w:history="1">
              <w:r w:rsidR="00AB781D" w:rsidRPr="00FE3626">
                <w:rPr>
                  <w:rStyle w:val="a9"/>
                  <w:rFonts w:ascii="Times New Roman" w:hAnsi="Times New Roman"/>
                  <w:b w:val="0"/>
                  <w:color w:val="auto"/>
                  <w:sz w:val="20"/>
                  <w:szCs w:val="20"/>
                </w:rPr>
                <w:t>ГОСТ 1135</w:t>
              </w:r>
            </w:hyperlink>
          </w:p>
          <w:p w:rsidR="00AB781D" w:rsidRPr="00FE3626" w:rsidRDefault="00764B3C" w:rsidP="00AB781D">
            <w:pPr>
              <w:spacing w:after="0" w:line="240" w:lineRule="auto"/>
              <w:rPr>
                <w:rFonts w:ascii="Times New Roman" w:hAnsi="Times New Roman" w:cs="Times New Roman"/>
                <w:sz w:val="20"/>
                <w:szCs w:val="20"/>
              </w:rPr>
            </w:pPr>
            <w:hyperlink r:id="rId163" w:tooltip="&quot;ГОСТ 5394-89 Обувь из юфти. Общие технические условия&quot;&#10;(утв. постановлением Госстандарта СССР от 29.03.1989 N 841)&#10;Применяется с 01.07.1990&#10;Статус: действует с 01.07.1990&#10;Применяется для целей технического регламента" w:history="1">
              <w:r w:rsidR="00AB781D" w:rsidRPr="00FE3626">
                <w:rPr>
                  <w:rStyle w:val="a9"/>
                  <w:rFonts w:ascii="Times New Roman" w:hAnsi="Times New Roman"/>
                  <w:b w:val="0"/>
                  <w:color w:val="auto"/>
                  <w:sz w:val="20"/>
                  <w:szCs w:val="20"/>
                </w:rPr>
                <w:t>ГОСТ 5394</w:t>
              </w:r>
            </w:hyperlink>
          </w:p>
          <w:p w:rsidR="00AB781D" w:rsidRPr="00FE3626" w:rsidRDefault="00764B3C" w:rsidP="00AB781D">
            <w:pPr>
              <w:spacing w:after="0" w:line="240" w:lineRule="auto"/>
              <w:rPr>
                <w:rFonts w:ascii="Times New Roman" w:hAnsi="Times New Roman" w:cs="Times New Roman"/>
                <w:sz w:val="20"/>
                <w:szCs w:val="20"/>
              </w:rPr>
            </w:pPr>
            <w:hyperlink r:id="rId164" w:tooltip="&quot;ГОСТ 6410-80 Ботики, сапожки и туфли резиновые и резинотекстильные клееные ...&quot;&#10;(утв. постановлением Госстандарта СССР от 19.05.1980 N 2187)&#10;Применяется с 01.07.1981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6410</w:t>
              </w:r>
            </w:hyperlink>
          </w:p>
          <w:p w:rsidR="00AB781D" w:rsidRPr="00FE3626" w:rsidRDefault="00764B3C" w:rsidP="00AB781D">
            <w:pPr>
              <w:spacing w:after="0" w:line="240" w:lineRule="auto"/>
              <w:rPr>
                <w:rFonts w:ascii="Times New Roman" w:hAnsi="Times New Roman" w:cs="Times New Roman"/>
                <w:sz w:val="20"/>
                <w:szCs w:val="20"/>
              </w:rPr>
            </w:pPr>
            <w:hyperlink r:id="rId165" w:tooltip="&quot;ГОСТ 7458-78 Обувь для игры в футбол. Технические условия (с Изменением N 1)&quot;&#10;(утв. постановлением Госстандарта СССР от 28.08.1978 N 2359)&#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7458</w:t>
              </w:r>
            </w:hyperlink>
          </w:p>
          <w:p w:rsidR="00AB781D" w:rsidRPr="00FE3626" w:rsidRDefault="00764B3C" w:rsidP="00AB781D">
            <w:pPr>
              <w:spacing w:after="0" w:line="240" w:lineRule="auto"/>
              <w:rPr>
                <w:rFonts w:ascii="Times New Roman" w:hAnsi="Times New Roman" w:cs="Times New Roman"/>
                <w:sz w:val="20"/>
                <w:szCs w:val="20"/>
              </w:rPr>
            </w:pPr>
            <w:hyperlink r:id="rId166" w:tooltip="&quot;ГОСТ 7472-78 Обувь лыжная. Технические условия (с Изменениями N 1, 2, 3)&quot;&#10;(утв. постановлением Госстандарта СССР от 28.08.1978 N 2358)&#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7472</w:t>
              </w:r>
            </w:hyperlink>
          </w:p>
          <w:p w:rsidR="00AB781D" w:rsidRPr="00FE3626" w:rsidRDefault="00764B3C" w:rsidP="00AB781D">
            <w:pPr>
              <w:spacing w:after="0" w:line="240" w:lineRule="auto"/>
              <w:rPr>
                <w:rFonts w:ascii="Times New Roman" w:hAnsi="Times New Roman" w:cs="Times New Roman"/>
                <w:sz w:val="20"/>
                <w:szCs w:val="20"/>
              </w:rPr>
            </w:pPr>
            <w:hyperlink r:id="rId167" w:tooltip="&quot;ГОСТ 9155-88 Обувь спортивная резиновая и резинотекстильная. Технические условия ...&quot;&#10;(утв. постановлением Госстандарта СССР от 15.12.1988 N 4123)&#10;Применяется с 01.01.199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9155</w:t>
              </w:r>
            </w:hyperlink>
          </w:p>
          <w:p w:rsidR="00AB781D" w:rsidRPr="00FE3626" w:rsidRDefault="00764B3C" w:rsidP="00AB781D">
            <w:pPr>
              <w:spacing w:after="0" w:line="240" w:lineRule="auto"/>
              <w:rPr>
                <w:rFonts w:ascii="Times New Roman" w:hAnsi="Times New Roman" w:cs="Times New Roman"/>
                <w:sz w:val="20"/>
                <w:szCs w:val="20"/>
              </w:rPr>
            </w:pPr>
            <w:hyperlink r:id="rId168" w:tooltip="&quot;ГОСТ 13745-78 Обувь для катания на коньках. Технические условия (с Изменением N 1)&quot;&#10;(утв. постановлением Госстандарта СССР от 29.08.1978 N 2367)&#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13745</w:t>
              </w:r>
            </w:hyperlink>
          </w:p>
          <w:p w:rsidR="00AB781D" w:rsidRPr="00FE3626" w:rsidRDefault="00764B3C" w:rsidP="00AB781D">
            <w:pPr>
              <w:spacing w:after="0" w:line="240" w:lineRule="auto"/>
              <w:rPr>
                <w:rFonts w:ascii="Times New Roman" w:hAnsi="Times New Roman" w:cs="Times New Roman"/>
                <w:sz w:val="20"/>
                <w:szCs w:val="20"/>
              </w:rPr>
            </w:pPr>
            <w:hyperlink r:id="rId169" w:tooltip="&quot;ГОСТ 13796-78 Обувь для фигурного катания на коньках. Технические условия (с ...&quot;&#10;(утв. постановлением Госстандарта СССР от 29.08.1979 N 2366)&#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13796</w:t>
              </w:r>
            </w:hyperlink>
          </w:p>
          <w:p w:rsidR="00AB781D" w:rsidRPr="00FE3626" w:rsidRDefault="00764B3C" w:rsidP="00AB781D">
            <w:pPr>
              <w:spacing w:after="0" w:line="240" w:lineRule="auto"/>
              <w:rPr>
                <w:rFonts w:ascii="Times New Roman" w:hAnsi="Times New Roman" w:cs="Times New Roman"/>
                <w:sz w:val="20"/>
                <w:szCs w:val="20"/>
              </w:rPr>
            </w:pPr>
            <w:hyperlink r:id="rId170" w:tooltip="&quot;ГОСТ 14037-79 Обувь с текстильным верхом с резиновыми приформованными обсоюзками и ...&quot;&#10;(утв. постановлением Госстандарта СССР от 29.11.1979 N 4582)&#10;Применяется с 01.01.198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14037</w:t>
              </w:r>
            </w:hyperlink>
          </w:p>
          <w:p w:rsidR="00AB781D" w:rsidRPr="00FE3626" w:rsidRDefault="00764B3C" w:rsidP="00AB781D">
            <w:pPr>
              <w:spacing w:after="0" w:line="240" w:lineRule="auto"/>
              <w:rPr>
                <w:rFonts w:ascii="Times New Roman" w:hAnsi="Times New Roman" w:cs="Times New Roman"/>
                <w:sz w:val="20"/>
                <w:szCs w:val="20"/>
              </w:rPr>
            </w:pPr>
            <w:hyperlink r:id="rId171" w:tooltip="&quot;ГОСТ 18724-88 Обувь валяная грубошерстная. Технические условия&quot;&#10;(утв. постановлением Госстандарта СССР от 12.02.1988 N 237)&#10;Применяется с 01.07.1989&#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18724</w:t>
              </w:r>
            </w:hyperlink>
          </w:p>
          <w:p w:rsidR="00AB781D" w:rsidRPr="00FE3626" w:rsidRDefault="00764B3C" w:rsidP="00AB781D">
            <w:pPr>
              <w:spacing w:after="0" w:line="240" w:lineRule="auto"/>
              <w:rPr>
                <w:rFonts w:ascii="Times New Roman" w:hAnsi="Times New Roman" w:cs="Times New Roman"/>
                <w:sz w:val="20"/>
                <w:szCs w:val="20"/>
              </w:rPr>
            </w:pPr>
            <w:hyperlink r:id="rId172" w:tooltip="&quot;ГОСТ 19116-2005 Обувь модельная. Общие технические условия&quot;&#10;(утв. приказом Росстандарта от 15.05.2006 N 94-ст)&#10;Статус: действует с 01.01.2007&#10;Применяется для целей технического регламента" w:history="1">
              <w:r w:rsidR="00AB781D" w:rsidRPr="00FE3626">
                <w:rPr>
                  <w:rStyle w:val="a9"/>
                  <w:rFonts w:ascii="Times New Roman" w:hAnsi="Times New Roman"/>
                  <w:b w:val="0"/>
                  <w:color w:val="auto"/>
                  <w:sz w:val="20"/>
                  <w:szCs w:val="20"/>
                </w:rPr>
                <w:t>ГОСТ 19116</w:t>
              </w:r>
            </w:hyperlink>
          </w:p>
          <w:p w:rsidR="00AB781D" w:rsidRPr="00FE3626" w:rsidRDefault="00764B3C" w:rsidP="00AB781D">
            <w:pPr>
              <w:spacing w:after="0" w:line="240" w:lineRule="auto"/>
              <w:rPr>
                <w:rFonts w:ascii="Times New Roman" w:hAnsi="Times New Roman" w:cs="Times New Roman"/>
                <w:sz w:val="20"/>
                <w:szCs w:val="20"/>
              </w:rPr>
            </w:pPr>
            <w:hyperlink r:id="rId173" w:tooltip="&quot;ГОСТ 25871-83 Изделия кожгалантерейные. Упаковка, маркировка, транспортирование и ...&quot;&#10;(утв. постановлением Госстандарта СССР от 15.07.1983 N 3279)&#10;Применяется с 01.01.1985&#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25871</w:t>
              </w:r>
            </w:hyperlink>
          </w:p>
          <w:p w:rsidR="00AB781D" w:rsidRPr="00FE3626" w:rsidRDefault="00764B3C" w:rsidP="00AB781D">
            <w:pPr>
              <w:spacing w:after="0" w:line="240" w:lineRule="auto"/>
              <w:rPr>
                <w:rFonts w:ascii="Times New Roman" w:hAnsi="Times New Roman" w:cs="Times New Roman"/>
                <w:sz w:val="20"/>
                <w:szCs w:val="20"/>
              </w:rPr>
            </w:pPr>
            <w:hyperlink r:id="rId174" w:tooltip="&quot;ГОСТ 26166-84 Обувь повседневная из синтетических и искусственных кож. Технические ...&quot;&#10;(утв. постановлением Госстандарта СССР от 25.04.1984 N 1432)&#10;Заменен в части c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26166</w:t>
              </w:r>
            </w:hyperlink>
          </w:p>
          <w:p w:rsidR="00AB781D" w:rsidRPr="00FE3626" w:rsidRDefault="00764B3C" w:rsidP="00AB781D">
            <w:pPr>
              <w:spacing w:after="0" w:line="240" w:lineRule="auto"/>
              <w:rPr>
                <w:rFonts w:ascii="Times New Roman" w:hAnsi="Times New Roman" w:cs="Times New Roman"/>
                <w:sz w:val="20"/>
                <w:szCs w:val="20"/>
              </w:rPr>
            </w:pPr>
            <w:hyperlink r:id="rId175" w:tooltip="&quot;ГОСТ 26167-2005 Обувь повседневная. Общие технические условия&quot;&#10;(утв. приказом Росстандарта от 15.05.2006 N 96-ст)&#10;Статус: действует с 01.01.2007&#10;Применяется для целей технического регламента" w:history="1">
              <w:r w:rsidR="00AB781D" w:rsidRPr="00FE3626">
                <w:rPr>
                  <w:rStyle w:val="a9"/>
                  <w:rFonts w:ascii="Times New Roman" w:hAnsi="Times New Roman"/>
                  <w:b w:val="0"/>
                  <w:color w:val="auto"/>
                  <w:sz w:val="20"/>
                  <w:szCs w:val="20"/>
                </w:rPr>
                <w:t>ГОСТ 26167</w:t>
              </w:r>
            </w:hyperlink>
          </w:p>
          <w:p w:rsidR="00AB781D" w:rsidRPr="00FE3626" w:rsidRDefault="00764B3C" w:rsidP="00AB781D">
            <w:pPr>
              <w:spacing w:after="0" w:line="240" w:lineRule="auto"/>
              <w:rPr>
                <w:rFonts w:ascii="Times New Roman" w:hAnsi="Times New Roman" w:cs="Times New Roman"/>
                <w:sz w:val="20"/>
                <w:szCs w:val="20"/>
              </w:rPr>
            </w:pPr>
            <w:hyperlink r:id="rId176" w:tooltip="&quot;Изменение N 1 ГОСТ 30386-95 Материалы текстильные. Предельно допустимые ...&quot;&#10;(утв. приказом Росстандарта от 25.12.2014 N 2118-ст)&#10;Применяется с 01.07.2015&#10;Статус: действует с 01.07.2015&#10;Применяется для целей технического регламента" w:history="1">
              <w:r w:rsidR="00AB781D" w:rsidRPr="00FE3626">
                <w:rPr>
                  <w:rStyle w:val="a9"/>
                  <w:rFonts w:ascii="Times New Roman" w:hAnsi="Times New Roman"/>
                  <w:b w:val="0"/>
                  <w:color w:val="auto"/>
                  <w:sz w:val="20"/>
                  <w:szCs w:val="20"/>
                </w:rPr>
                <w:t>ГОСТ 30386</w:t>
              </w:r>
            </w:hyperlink>
          </w:p>
          <w:p w:rsidR="00AB781D" w:rsidRPr="00FE3626" w:rsidRDefault="00764B3C" w:rsidP="00AB781D">
            <w:pPr>
              <w:spacing w:after="0" w:line="240" w:lineRule="auto"/>
              <w:rPr>
                <w:rFonts w:ascii="Times New Roman" w:hAnsi="Times New Roman" w:cs="Times New Roman"/>
                <w:sz w:val="20"/>
                <w:szCs w:val="20"/>
              </w:rPr>
            </w:pPr>
            <w:hyperlink r:id="rId177" w:tooltip="&quot;СТБ 287-2004 Бурки. Общие технические условия (с Изменением N 1)&quot;&#10;СТБ от 30.11.2004 N 287-2004&#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287</w:t>
              </w:r>
            </w:hyperlink>
          </w:p>
          <w:p w:rsidR="00AB781D" w:rsidRPr="00FE3626" w:rsidRDefault="00764B3C" w:rsidP="00AB781D">
            <w:pPr>
              <w:spacing w:after="0" w:line="240" w:lineRule="auto"/>
              <w:rPr>
                <w:rFonts w:ascii="Times New Roman" w:hAnsi="Times New Roman" w:cs="Times New Roman"/>
                <w:sz w:val="20"/>
                <w:szCs w:val="20"/>
              </w:rPr>
            </w:pPr>
            <w:hyperlink r:id="rId178" w:tooltip="&quot;СТБ 931-93 Обувь для людей пожилого возраста. Технические условия (с Изменениями N 1, 2)&quot;&#10;СТБ от 01.07.1993 N 931-93&#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931</w:t>
              </w:r>
            </w:hyperlink>
          </w:p>
          <w:p w:rsidR="00AB781D" w:rsidRPr="00FE3626" w:rsidRDefault="00764B3C" w:rsidP="00AB781D">
            <w:pPr>
              <w:spacing w:after="0" w:line="240" w:lineRule="auto"/>
              <w:rPr>
                <w:rFonts w:ascii="Times New Roman" w:hAnsi="Times New Roman" w:cs="Times New Roman"/>
                <w:sz w:val="20"/>
                <w:szCs w:val="20"/>
              </w:rPr>
            </w:pPr>
            <w:hyperlink r:id="rId179" w:tooltip="&quot;СТБ 1042-97 Обувь для активного отдыха. Общие технические условия (с Изменениями N 1, 2, 3)&quot;&#10;СТБ от 26.03.1997 N 1042-97&#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1042</w:t>
              </w:r>
            </w:hyperlink>
          </w:p>
          <w:p w:rsidR="00AB781D" w:rsidRPr="00FE3626" w:rsidRDefault="00764B3C" w:rsidP="00AB781D">
            <w:pPr>
              <w:spacing w:after="0" w:line="240" w:lineRule="auto"/>
              <w:rPr>
                <w:rFonts w:ascii="Times New Roman" w:hAnsi="Times New Roman" w:cs="Times New Roman"/>
                <w:sz w:val="20"/>
                <w:szCs w:val="20"/>
              </w:rPr>
            </w:pPr>
            <w:hyperlink r:id="rId180" w:tooltip="&quot;СТ РК 1059-2002 Обувь механического производства. Общие технические условия&quot;&#10;СТ РК от 19.07.2002 N 1059-2002&#10;Статус: применяется для целей технического регламента" w:history="1">
              <w:r w:rsidR="00AB781D" w:rsidRPr="00FE3626">
                <w:rPr>
                  <w:rStyle w:val="a9"/>
                  <w:rFonts w:ascii="Times New Roman" w:hAnsi="Times New Roman"/>
                  <w:b w:val="0"/>
                  <w:color w:val="auto"/>
                  <w:sz w:val="20"/>
                  <w:szCs w:val="20"/>
                </w:rPr>
                <w:t>СТ РК 1059</w:t>
              </w:r>
            </w:hyperlink>
          </w:p>
          <w:p w:rsidR="00AB781D" w:rsidRPr="00FE3626" w:rsidRDefault="00764B3C" w:rsidP="00AB781D">
            <w:pPr>
              <w:spacing w:after="0" w:line="240" w:lineRule="auto"/>
              <w:rPr>
                <w:rFonts w:ascii="Times New Roman" w:hAnsi="Times New Roman" w:cs="Times New Roman"/>
                <w:sz w:val="20"/>
                <w:szCs w:val="20"/>
              </w:rPr>
            </w:pPr>
            <w:hyperlink r:id="rId181" w:tooltip="&quot;ГОСТ 28846-90 (ИСО 4418-78) Перчатки и рукавицы. Общие технические условия&quot;&#10;(утв. постановлением Госстандарта СССР от 29.12.1990 N 3580)&#10;Применяется с 01.01.199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28846</w:t>
              </w:r>
            </w:hyperlink>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21"/>
              </w:numPr>
              <w:spacing w:after="0" w:line="240" w:lineRule="auto"/>
              <w:rPr>
                <w:rFonts w:ascii="Times New Roman" w:hAnsi="Times New Roman" w:cs="Times New Roman"/>
                <w:sz w:val="20"/>
                <w:szCs w:val="20"/>
              </w:rPr>
            </w:pPr>
          </w:p>
        </w:tc>
        <w:tc>
          <w:tcPr>
            <w:tcW w:w="2551" w:type="dxa"/>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Кожа искусственная (для верха и подкладки обуви, для одежды и головных уборов, перчаток и рукавиц, галантерейная, мебельная и для обивки различных изделий)</w:t>
            </w:r>
          </w:p>
        </w:tc>
        <w:tc>
          <w:tcPr>
            <w:tcW w:w="2443"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w:t>
            </w:r>
          </w:p>
        </w:tc>
        <w:tc>
          <w:tcPr>
            <w:tcW w:w="1701"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3921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5903</w:t>
            </w:r>
          </w:p>
        </w:tc>
        <w:tc>
          <w:tcPr>
            <w:tcW w:w="3969" w:type="dxa"/>
            <w:gridSpan w:val="2"/>
          </w:tcPr>
          <w:p w:rsidR="00AB781D" w:rsidRPr="00FE3626" w:rsidRDefault="00AB781D"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w:t>
            </w:r>
          </w:p>
        </w:tc>
        <w:tc>
          <w:tcPr>
            <w:tcW w:w="3657" w:type="dxa"/>
            <w:gridSpan w:val="2"/>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017/2011;</w:t>
            </w:r>
          </w:p>
          <w:p w:rsidR="00AB781D" w:rsidRPr="00FE3626" w:rsidRDefault="00764B3C" w:rsidP="00AB781D">
            <w:pPr>
              <w:spacing w:after="0" w:line="240" w:lineRule="auto"/>
              <w:rPr>
                <w:rFonts w:ascii="Times New Roman" w:hAnsi="Times New Roman" w:cs="Times New Roman"/>
                <w:sz w:val="20"/>
                <w:szCs w:val="20"/>
              </w:rPr>
            </w:pPr>
            <w:hyperlink r:id="rId182" w:tooltip="&quot;ГОСТ 28461-90 Кожа искусственная одежная. Общие технические условия (с Поправкой)&quot;&#10;(утв. постановлением Госстандарта СССР от 12.03.1990 N 392)&#10;Применяется с 01.07.199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28461</w:t>
              </w:r>
            </w:hyperlink>
          </w:p>
          <w:p w:rsidR="00AB781D" w:rsidRPr="00FE3626" w:rsidRDefault="00764B3C" w:rsidP="00AB781D">
            <w:pPr>
              <w:spacing w:after="0" w:line="240" w:lineRule="auto"/>
              <w:rPr>
                <w:rFonts w:ascii="Times New Roman" w:hAnsi="Times New Roman" w:cs="Times New Roman"/>
                <w:sz w:val="20"/>
                <w:szCs w:val="20"/>
              </w:rPr>
            </w:pPr>
            <w:hyperlink r:id="rId183" w:tooltip="&quot;ГОСТ 28144-89 Кожа синтетическая на нетканой основе для верха обуви. Общие ...&quot;&#10;(утв. постановлением Госстандарта СССР от 29.05.1989 N 1349)&#10;Применяется с 01.07.1990&#10;Статус: действует с 01.07.1990&#10;Применяется для целей технического регламента" w:history="1">
              <w:r w:rsidR="00AB781D" w:rsidRPr="00FE3626">
                <w:rPr>
                  <w:rStyle w:val="a9"/>
                  <w:rFonts w:ascii="Times New Roman" w:hAnsi="Times New Roman"/>
                  <w:b w:val="0"/>
                  <w:color w:val="auto"/>
                  <w:sz w:val="20"/>
                  <w:szCs w:val="20"/>
                </w:rPr>
                <w:t>ГОСТ 28144</w:t>
              </w:r>
            </w:hyperlink>
          </w:p>
          <w:p w:rsidR="00AB781D" w:rsidRPr="00FE3626" w:rsidRDefault="00764B3C" w:rsidP="00AB781D">
            <w:pPr>
              <w:spacing w:after="0" w:line="240" w:lineRule="auto"/>
              <w:rPr>
                <w:rFonts w:ascii="Times New Roman" w:hAnsi="Times New Roman" w:cs="Times New Roman"/>
                <w:sz w:val="20"/>
                <w:szCs w:val="20"/>
              </w:rPr>
            </w:pPr>
            <w:hyperlink r:id="rId184" w:tooltip="&quot;ГОСТ 11107-90 Искожа-Т галантерейная. Общие технические условия (с Изменением N 1 ...&quot;&#10;(утв. постановлением Госстандарта СССР от 05.03.1990 N 345)&#10;Применяется с 01.07.1991 ...&#10;Статус: действующая редакция&#10;Применяется для целей технического регламен" w:history="1">
              <w:r w:rsidR="00AB781D" w:rsidRPr="00FE3626">
                <w:rPr>
                  <w:rStyle w:val="a9"/>
                  <w:rFonts w:ascii="Times New Roman" w:hAnsi="Times New Roman"/>
                  <w:b w:val="0"/>
                  <w:color w:val="auto"/>
                  <w:sz w:val="20"/>
                  <w:szCs w:val="20"/>
                </w:rPr>
                <w:t>ГОСТ 11107</w:t>
              </w:r>
            </w:hyperlink>
          </w:p>
          <w:p w:rsidR="00AB781D" w:rsidRPr="00FE3626" w:rsidRDefault="00764B3C" w:rsidP="00AB781D">
            <w:pPr>
              <w:spacing w:after="0" w:line="240" w:lineRule="auto"/>
              <w:rPr>
                <w:rFonts w:ascii="Times New Roman" w:hAnsi="Times New Roman" w:cs="Times New Roman"/>
                <w:sz w:val="20"/>
                <w:szCs w:val="20"/>
              </w:rPr>
            </w:pPr>
            <w:hyperlink r:id="rId185" w:tooltip="&quot;ГОСТ 10438-78 Винилискожа-НТ галантерейная. Технические условия (с Изменениями N 1, 2)&quot;&#10;(утв. постановлением Госстандарта СССР от 12.04.1978 N 955)&#10;Применяется с 01.07.1979&#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10438</w:t>
              </w:r>
            </w:hyperlink>
          </w:p>
          <w:p w:rsidR="00AB781D" w:rsidRPr="00FE3626" w:rsidRDefault="00764B3C" w:rsidP="00AB781D">
            <w:pPr>
              <w:spacing w:after="0" w:line="240" w:lineRule="auto"/>
              <w:rPr>
                <w:rFonts w:ascii="Times New Roman" w:hAnsi="Times New Roman" w:cs="Times New Roman"/>
                <w:sz w:val="20"/>
                <w:szCs w:val="20"/>
              </w:rPr>
            </w:pPr>
            <w:hyperlink r:id="rId186" w:tooltip="&quot;ГОСТ 7065-81 Нитроискожа-Т обувная. Технические условия (с Изменениями N 1, 2)&quot;&#10;(утв. постановлением Госстандарта СССР от 20.03.1981 N 1473)&#10;Применяется с 01.01.198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7065</w:t>
              </w:r>
            </w:hyperlink>
          </w:p>
          <w:p w:rsidR="00AB781D" w:rsidRPr="00FE3626" w:rsidRDefault="00764B3C" w:rsidP="00AB781D">
            <w:pPr>
              <w:spacing w:after="0" w:line="240" w:lineRule="auto"/>
              <w:rPr>
                <w:rFonts w:ascii="Times New Roman" w:hAnsi="Times New Roman" w:cs="Times New Roman"/>
                <w:sz w:val="20"/>
                <w:szCs w:val="20"/>
              </w:rPr>
            </w:pPr>
            <w:hyperlink r:id="rId187" w:tooltip="&quot;СТ РК 1165-2002 Кожа хромовая для верха обуви. Общие технические условия&quot;&#10;СТ РК от 29.12.2002 N 1165-2002&#10;Статус: применяется для целей технического регламента" w:history="1">
              <w:r w:rsidR="00AB781D" w:rsidRPr="00FE3626">
                <w:rPr>
                  <w:rStyle w:val="a9"/>
                  <w:rFonts w:ascii="Times New Roman" w:hAnsi="Times New Roman"/>
                  <w:b w:val="0"/>
                  <w:color w:val="auto"/>
                  <w:sz w:val="20"/>
                  <w:szCs w:val="20"/>
                </w:rPr>
                <w:t>СТ РК 1165</w:t>
              </w:r>
            </w:hyperlink>
          </w:p>
          <w:p w:rsidR="00AB781D" w:rsidRPr="00FE3626" w:rsidRDefault="00764B3C" w:rsidP="00AB781D">
            <w:pPr>
              <w:spacing w:after="0" w:line="240" w:lineRule="auto"/>
              <w:rPr>
                <w:rFonts w:ascii="Times New Roman" w:hAnsi="Times New Roman" w:cs="Times New Roman"/>
                <w:sz w:val="20"/>
                <w:szCs w:val="20"/>
              </w:rPr>
            </w:pPr>
            <w:hyperlink r:id="rId188" w:tooltip="&quot;ГОСТ 10581-91 Изделия швейные. Маркировка, упаковка, транспортирование и хранение ...&quot;&#10;(утв. постановлением Госстандарта СССР от 28.10.1991 N 1662)&#10;Применяется с 01.01.199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10581</w:t>
              </w:r>
            </w:hyperlink>
          </w:p>
          <w:p w:rsidR="00AB781D" w:rsidRPr="00FE3626" w:rsidRDefault="00764B3C" w:rsidP="00AB781D">
            <w:pPr>
              <w:spacing w:after="0" w:line="240" w:lineRule="auto"/>
              <w:rPr>
                <w:rFonts w:ascii="Times New Roman" w:hAnsi="Times New Roman" w:cs="Times New Roman"/>
                <w:sz w:val="20"/>
                <w:szCs w:val="20"/>
              </w:rPr>
            </w:pPr>
            <w:hyperlink r:id="rId189" w:tooltip="&quot;Изменение N 1 ГОСТ 30386-95 Материалы текстильные. Предельно допустимые ...&quot;&#10;(утв. приказом Росстандарта от 25.12.2014 N 2118-ст)&#10;Применяется с 01.07.2015&#10;Статус: действует с 01.07.2015&#10;Применяется для целей технического регламента" w:history="1">
              <w:r w:rsidR="00AB781D" w:rsidRPr="00FE3626">
                <w:rPr>
                  <w:rStyle w:val="a9"/>
                  <w:rFonts w:ascii="Times New Roman" w:hAnsi="Times New Roman"/>
                  <w:b w:val="0"/>
                  <w:color w:val="auto"/>
                  <w:sz w:val="20"/>
                  <w:szCs w:val="20"/>
                </w:rPr>
                <w:t>ГОСТ 30386</w:t>
              </w:r>
            </w:hyperlink>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21"/>
              </w:numPr>
              <w:spacing w:after="0" w:line="240" w:lineRule="auto"/>
              <w:rPr>
                <w:rFonts w:ascii="Times New Roman" w:hAnsi="Times New Roman" w:cs="Times New Roman"/>
                <w:sz w:val="20"/>
                <w:szCs w:val="20"/>
              </w:rPr>
            </w:pPr>
          </w:p>
        </w:tc>
        <w:tc>
          <w:tcPr>
            <w:tcW w:w="2551" w:type="dxa"/>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Кожа и кожаные   изделия: (кроме специальных, защитных, ведомственных)</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кожа для низа, верха и подкладки изделий, галантерейная</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для перчаток и рукавиц</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для обивки мебели и другие виды кож</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одежда, головные уборы и другие   изделия кожи</w:t>
            </w:r>
          </w:p>
        </w:tc>
        <w:tc>
          <w:tcPr>
            <w:tcW w:w="2443"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w:t>
            </w:r>
          </w:p>
        </w:tc>
        <w:tc>
          <w:tcPr>
            <w:tcW w:w="1701"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4107</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4112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4113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4114</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4203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6506 99 909 0</w:t>
            </w:r>
          </w:p>
          <w:p w:rsidR="00AB781D" w:rsidRPr="00FE3626" w:rsidRDefault="00AB781D" w:rsidP="00AB781D">
            <w:pPr>
              <w:spacing w:after="0" w:line="240" w:lineRule="auto"/>
              <w:jc w:val="center"/>
              <w:rPr>
                <w:rFonts w:ascii="Times New Roman" w:hAnsi="Times New Roman" w:cs="Times New Roman"/>
                <w:sz w:val="20"/>
                <w:szCs w:val="20"/>
              </w:rPr>
            </w:pPr>
          </w:p>
        </w:tc>
        <w:tc>
          <w:tcPr>
            <w:tcW w:w="3969" w:type="dxa"/>
            <w:gridSpan w:val="2"/>
          </w:tcPr>
          <w:p w:rsidR="00AB781D" w:rsidRPr="00FE3626" w:rsidRDefault="00AB781D"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w:t>
            </w:r>
          </w:p>
        </w:tc>
        <w:tc>
          <w:tcPr>
            <w:tcW w:w="3657" w:type="dxa"/>
            <w:gridSpan w:val="2"/>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ТР ТС 017/2011; </w:t>
            </w:r>
          </w:p>
          <w:p w:rsidR="00AB781D" w:rsidRPr="00FE3626" w:rsidRDefault="00764B3C" w:rsidP="00AB781D">
            <w:pPr>
              <w:spacing w:after="0" w:line="240" w:lineRule="auto"/>
              <w:rPr>
                <w:rFonts w:ascii="Times New Roman" w:hAnsi="Times New Roman" w:cs="Times New Roman"/>
                <w:sz w:val="20"/>
                <w:szCs w:val="20"/>
              </w:rPr>
            </w:pPr>
            <w:hyperlink r:id="rId190" w:tooltip="&quot;ГОСТ 939-88 Кожа для верха обуви. Технические условия&quot;&#10;(утв. постановлением Госстандарта СССР от 23.12.1988 N 4559)&#10;Применяется с 01.01.1990 взамен ГОСТ 939-75&#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939</w:t>
              </w:r>
            </w:hyperlink>
          </w:p>
          <w:p w:rsidR="00AB781D" w:rsidRPr="00FE3626" w:rsidRDefault="00764B3C" w:rsidP="00AB781D">
            <w:pPr>
              <w:spacing w:after="0" w:line="240" w:lineRule="auto"/>
              <w:rPr>
                <w:rFonts w:ascii="Times New Roman" w:hAnsi="Times New Roman" w:cs="Times New Roman"/>
                <w:sz w:val="20"/>
                <w:szCs w:val="20"/>
              </w:rPr>
            </w:pPr>
            <w:hyperlink r:id="rId191" w:tooltip="&quot;ГОСТ 939-94 Кожа для верха обуви. Технические условия&quot;&#10;Статус: применяется для целей технического регламента" w:history="1">
              <w:r w:rsidR="00AB781D" w:rsidRPr="00FE3626">
                <w:rPr>
                  <w:rStyle w:val="a9"/>
                  <w:rFonts w:ascii="Times New Roman" w:hAnsi="Times New Roman"/>
                  <w:b w:val="0"/>
                  <w:color w:val="auto"/>
                  <w:sz w:val="20"/>
                  <w:szCs w:val="20"/>
                </w:rPr>
                <w:t>ГОСТ 939</w:t>
              </w:r>
            </w:hyperlink>
          </w:p>
          <w:p w:rsidR="00AB781D" w:rsidRPr="00FE3626" w:rsidRDefault="00764B3C" w:rsidP="00AB781D">
            <w:pPr>
              <w:spacing w:after="0" w:line="240" w:lineRule="auto"/>
              <w:rPr>
                <w:rFonts w:ascii="Times New Roman" w:hAnsi="Times New Roman" w:cs="Times New Roman"/>
                <w:sz w:val="20"/>
                <w:szCs w:val="20"/>
              </w:rPr>
            </w:pPr>
            <w:hyperlink r:id="rId192" w:tooltip="&quot;ГОСТ 940-81 Кожа для подкладки обуви. Технические условия (с Изменениями N 1, 2)&quot;&#10;(утв. постановлением Госстандарта СССР от 27.05.1981 N 2656)&#10;Применяется с 01.07.198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940</w:t>
              </w:r>
            </w:hyperlink>
          </w:p>
          <w:p w:rsidR="00AB781D" w:rsidRPr="00FE3626" w:rsidRDefault="00764B3C" w:rsidP="00AB781D">
            <w:pPr>
              <w:spacing w:after="0" w:line="240" w:lineRule="auto"/>
              <w:rPr>
                <w:rFonts w:ascii="Times New Roman" w:hAnsi="Times New Roman" w:cs="Times New Roman"/>
                <w:sz w:val="20"/>
                <w:szCs w:val="20"/>
              </w:rPr>
            </w:pPr>
            <w:hyperlink r:id="rId193" w:tooltip="&quot;ГОСТ 1838-91 Кожа из спилка. Общие технические условия&quot;&#10;(утв. постановлением Госстандарта СССР от 13.12.1991 N 1949)&#10;Применяется с 01.01.1993&#10;Статус: действует с 01.01.1993&#10;Применяется для целей технического регламента" w:history="1">
              <w:r w:rsidR="00AB781D" w:rsidRPr="00FE3626">
                <w:rPr>
                  <w:rStyle w:val="a9"/>
                  <w:rFonts w:ascii="Times New Roman" w:hAnsi="Times New Roman"/>
                  <w:b w:val="0"/>
                  <w:color w:val="auto"/>
                  <w:sz w:val="20"/>
                  <w:szCs w:val="20"/>
                </w:rPr>
                <w:t>ГОСТ 1838</w:t>
              </w:r>
            </w:hyperlink>
          </w:p>
          <w:p w:rsidR="00AB781D" w:rsidRPr="00FE3626" w:rsidRDefault="00764B3C" w:rsidP="00AB781D">
            <w:pPr>
              <w:spacing w:after="0" w:line="240" w:lineRule="auto"/>
              <w:rPr>
                <w:rFonts w:ascii="Times New Roman" w:hAnsi="Times New Roman" w:cs="Times New Roman"/>
                <w:sz w:val="20"/>
                <w:szCs w:val="20"/>
              </w:rPr>
            </w:pPr>
            <w:hyperlink r:id="rId194" w:tooltip="&quot;ГОСТ 15091-80 Кожа галантерейная. Технические условия (с Изменением N 1)&quot;&#10;(утв. постановлением Госстандарта СССР от 18.11.1980 N 5454)&#10;Применяется с 01.07.198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15091</w:t>
              </w:r>
            </w:hyperlink>
          </w:p>
          <w:p w:rsidR="00AB781D" w:rsidRPr="00FE3626" w:rsidRDefault="00764B3C" w:rsidP="00AB781D">
            <w:pPr>
              <w:spacing w:after="0" w:line="240" w:lineRule="auto"/>
              <w:rPr>
                <w:rFonts w:ascii="Times New Roman" w:hAnsi="Times New Roman" w:cs="Times New Roman"/>
                <w:sz w:val="20"/>
                <w:szCs w:val="20"/>
              </w:rPr>
            </w:pPr>
            <w:hyperlink r:id="rId195" w:tooltip="&quot;ГОСТ 1875-83 Кожа для одежды и головных уборов. Технические условия (с Изменениями ...&quot;&#10;(утв. постановлением Госстандарта СССР от 07.07.1983 N 2986)&#10;Применяется с 01.01.1985&#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1875</w:t>
              </w:r>
            </w:hyperlink>
          </w:p>
          <w:p w:rsidR="00AB781D" w:rsidRPr="00FE3626" w:rsidRDefault="00764B3C" w:rsidP="00AB781D">
            <w:pPr>
              <w:spacing w:after="0" w:line="240" w:lineRule="auto"/>
              <w:rPr>
                <w:rFonts w:ascii="Times New Roman" w:hAnsi="Times New Roman" w:cs="Times New Roman"/>
                <w:sz w:val="20"/>
                <w:szCs w:val="20"/>
              </w:rPr>
            </w:pPr>
            <w:hyperlink r:id="rId196" w:tooltip="&quot;ГОСТ 1903-78 Кожа для низа обуви. Воротки и полы. Технические условия (с ...&quot;&#10;(утв. постановлением Госстандарта СССР от 08.09.1978 N 2469)&#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1903</w:t>
              </w:r>
            </w:hyperlink>
          </w:p>
          <w:p w:rsidR="00AB781D" w:rsidRPr="00FE3626" w:rsidRDefault="00764B3C" w:rsidP="00AB781D">
            <w:pPr>
              <w:spacing w:after="0" w:line="240" w:lineRule="auto"/>
              <w:rPr>
                <w:rFonts w:ascii="Times New Roman" w:hAnsi="Times New Roman" w:cs="Times New Roman"/>
                <w:sz w:val="20"/>
                <w:szCs w:val="20"/>
              </w:rPr>
            </w:pPr>
            <w:hyperlink r:id="rId197" w:tooltip="&quot;ГОСТ 3673-69 Лайка. Технические условия (с Изменением N 1)&quot;&#10;(утв. постановлением Госстандарта СССР от 04.08.1969 N 865)&#10;Применяется с 01.01.197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3673</w:t>
              </w:r>
            </w:hyperlink>
          </w:p>
          <w:p w:rsidR="00AB781D" w:rsidRPr="00FE3626" w:rsidRDefault="00764B3C" w:rsidP="00AB781D">
            <w:pPr>
              <w:spacing w:after="0" w:line="240" w:lineRule="auto"/>
              <w:rPr>
                <w:rFonts w:ascii="Times New Roman" w:hAnsi="Times New Roman" w:cs="Times New Roman"/>
                <w:sz w:val="20"/>
                <w:szCs w:val="20"/>
              </w:rPr>
            </w:pPr>
            <w:hyperlink r:id="rId198" w:tooltip="&quot;ГОСТ 3717-84 Замша. Технические условия (с Изменением N 1)&quot;&#10;(утв. постановлением Госстандарта СССР от 13.12.1984 N 4276)&#10;Применяется с 01.01.1986&#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3717</w:t>
              </w:r>
            </w:hyperlink>
          </w:p>
          <w:p w:rsidR="00AB781D" w:rsidRPr="00FE3626" w:rsidRDefault="00764B3C" w:rsidP="00AB781D">
            <w:pPr>
              <w:spacing w:after="0" w:line="240" w:lineRule="auto"/>
              <w:rPr>
                <w:rFonts w:ascii="Times New Roman" w:hAnsi="Times New Roman" w:cs="Times New Roman"/>
                <w:sz w:val="20"/>
                <w:szCs w:val="20"/>
              </w:rPr>
            </w:pPr>
            <w:hyperlink r:id="rId199" w:tooltip="&quot;ГОСТ 7065-81 Нитроискожа-Т обувная. Технические условия (с Изменениями N 1, 2)&quot;&#10;(утв. постановлением Госстандарта СССР от 20.03.1981 N 1473)&#10;Применяется с 01.01.198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7065</w:t>
              </w:r>
            </w:hyperlink>
          </w:p>
          <w:p w:rsidR="00AB781D" w:rsidRPr="00FE3626" w:rsidRDefault="00764B3C" w:rsidP="00AB781D">
            <w:pPr>
              <w:spacing w:after="0" w:line="240" w:lineRule="auto"/>
              <w:rPr>
                <w:rFonts w:ascii="Times New Roman" w:hAnsi="Times New Roman" w:cs="Times New Roman"/>
                <w:sz w:val="20"/>
                <w:szCs w:val="20"/>
              </w:rPr>
            </w:pPr>
            <w:hyperlink r:id="rId200" w:tooltip="&quot;ГОСТ 9333-70 Кирза обувная. Технические условия (с Изменениями N 1, 2, 3, 4)&quot;&#10;(утв. постановлением Госстандарта СССР от 21.04.1970 N 541)&#10;Применяется с 01.01.197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9333</w:t>
              </w:r>
            </w:hyperlink>
          </w:p>
          <w:p w:rsidR="00AB781D" w:rsidRPr="00FE3626" w:rsidRDefault="00764B3C" w:rsidP="00AB781D">
            <w:pPr>
              <w:spacing w:after="0" w:line="240" w:lineRule="auto"/>
              <w:rPr>
                <w:rFonts w:ascii="Times New Roman" w:hAnsi="Times New Roman" w:cs="Times New Roman"/>
                <w:sz w:val="20"/>
                <w:szCs w:val="20"/>
              </w:rPr>
            </w:pPr>
            <w:hyperlink r:id="rId201" w:tooltip="&quot;ГОСТ 9705-78 Кожа лаковая обувная. Технические условия (с Изменениями N 1, 2)&quot;&#10;(утв. постановлением Госстандарта СССР от 23.11.1978 N 3080)&#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9705</w:t>
              </w:r>
            </w:hyperlink>
          </w:p>
          <w:p w:rsidR="00AB781D" w:rsidRPr="00FE3626" w:rsidRDefault="00764B3C" w:rsidP="00AB781D">
            <w:pPr>
              <w:spacing w:after="0" w:line="240" w:lineRule="auto"/>
              <w:rPr>
                <w:rFonts w:ascii="Times New Roman" w:hAnsi="Times New Roman" w:cs="Times New Roman"/>
                <w:sz w:val="20"/>
                <w:szCs w:val="20"/>
              </w:rPr>
            </w:pPr>
            <w:hyperlink r:id="rId202" w:tooltip="&quot;ГОСТ 10438-78 Винилискожа-НТ галантерейная. Технические условия (с Изменениями N 1, 2)&quot;&#10;(утв. постановлением Госстандарта СССР от 12.04.1978 N 955)&#10;Применяется с 01.07.1979&#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10438</w:t>
              </w:r>
            </w:hyperlink>
          </w:p>
          <w:p w:rsidR="00AB781D" w:rsidRPr="00FE3626" w:rsidRDefault="00764B3C" w:rsidP="00AB781D">
            <w:pPr>
              <w:spacing w:after="0" w:line="240" w:lineRule="auto"/>
              <w:rPr>
                <w:rFonts w:ascii="Times New Roman" w:hAnsi="Times New Roman" w:cs="Times New Roman"/>
                <w:sz w:val="20"/>
                <w:szCs w:val="20"/>
              </w:rPr>
            </w:pPr>
            <w:hyperlink r:id="rId203" w:tooltip="&quot;ГОСТ 11107-90 Искожа-Т галантерейная. Общие технические условия (с Изменением N 1 ...&quot;&#10;(утв. постановлением Госстандарта СССР от 05.03.1990 N 345)&#10;Применяется с 01.07.1991 ...&#10;Статус: действующая редакция&#10;Применяется для целей технического регламен" w:history="1">
              <w:r w:rsidR="00AB781D" w:rsidRPr="00FE3626">
                <w:rPr>
                  <w:rStyle w:val="a9"/>
                  <w:rFonts w:ascii="Times New Roman" w:hAnsi="Times New Roman"/>
                  <w:b w:val="0"/>
                  <w:color w:val="auto"/>
                  <w:sz w:val="20"/>
                  <w:szCs w:val="20"/>
                </w:rPr>
                <w:t>ГОСТ 11107</w:t>
              </w:r>
            </w:hyperlink>
          </w:p>
          <w:p w:rsidR="00AB781D" w:rsidRPr="00FE3626" w:rsidRDefault="00764B3C" w:rsidP="00AB781D">
            <w:pPr>
              <w:spacing w:after="0" w:line="240" w:lineRule="auto"/>
              <w:rPr>
                <w:rFonts w:ascii="Times New Roman" w:hAnsi="Times New Roman" w:cs="Times New Roman"/>
                <w:sz w:val="20"/>
                <w:szCs w:val="20"/>
              </w:rPr>
            </w:pPr>
            <w:hyperlink r:id="rId204" w:tooltip="&quot;ГОСТ 28144-89 Кожа синтетическая на нетканой основе для верха обуви. Общие ...&quot;&#10;(утв. постановлением Госстандарта СССР от 29.05.1989 N 1349)&#10;Применяется с 01.07.1990&#10;Статус: действует с 01.07.1990&#10;Применяется для целей технического регламента" w:history="1">
              <w:r w:rsidR="00AB781D" w:rsidRPr="00FE3626">
                <w:rPr>
                  <w:rStyle w:val="a9"/>
                  <w:rFonts w:ascii="Times New Roman" w:hAnsi="Times New Roman"/>
                  <w:b w:val="0"/>
                  <w:color w:val="auto"/>
                  <w:sz w:val="20"/>
                  <w:szCs w:val="20"/>
                </w:rPr>
                <w:t>ГОСТ 28144</w:t>
              </w:r>
            </w:hyperlink>
          </w:p>
          <w:p w:rsidR="00AB781D" w:rsidRPr="00FE3626" w:rsidRDefault="00764B3C" w:rsidP="00AB781D">
            <w:pPr>
              <w:spacing w:after="0" w:line="240" w:lineRule="auto"/>
              <w:rPr>
                <w:rFonts w:ascii="Times New Roman" w:hAnsi="Times New Roman" w:cs="Times New Roman"/>
                <w:sz w:val="20"/>
                <w:szCs w:val="20"/>
              </w:rPr>
            </w:pPr>
            <w:hyperlink r:id="rId205" w:tooltip="&quot;ГОСТ 28461-90 Кожа искусственная одежная. Общие технические условия (с Поправкой)&quot;&#10;(утв. постановлением Госстандарта СССР от 12.03.1990 N 392)&#10;Применяется с 01.07.199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28461</w:t>
              </w:r>
            </w:hyperlink>
          </w:p>
          <w:p w:rsidR="00AB781D" w:rsidRPr="00FE3626" w:rsidRDefault="00764B3C" w:rsidP="00AB781D">
            <w:pPr>
              <w:spacing w:after="0" w:line="240" w:lineRule="auto"/>
              <w:rPr>
                <w:rFonts w:ascii="Times New Roman" w:hAnsi="Times New Roman" w:cs="Times New Roman"/>
                <w:sz w:val="20"/>
                <w:szCs w:val="20"/>
              </w:rPr>
            </w:pPr>
            <w:hyperlink r:id="rId206" w:tooltip="&quot;ГОСТ 29277-92 Кожа для низа обуви. Технические условия&quot;&#10;(утв. постановлением Госстандарта СССР от 16.01.1992 N 17)&#10;Статус: действует с 01.01.1993&#10;Применяется для целей технического регламента" w:history="1">
              <w:r w:rsidR="00AB781D" w:rsidRPr="00FE3626">
                <w:rPr>
                  <w:rStyle w:val="a9"/>
                  <w:rFonts w:ascii="Times New Roman" w:hAnsi="Times New Roman"/>
                  <w:b w:val="0"/>
                  <w:color w:val="auto"/>
                  <w:sz w:val="20"/>
                  <w:szCs w:val="20"/>
                </w:rPr>
                <w:t>ГОСТ 29277</w:t>
              </w:r>
            </w:hyperlink>
          </w:p>
          <w:p w:rsidR="00AB781D" w:rsidRPr="00FE3626" w:rsidRDefault="00764B3C" w:rsidP="00AB781D">
            <w:pPr>
              <w:spacing w:after="0" w:line="240" w:lineRule="auto"/>
              <w:rPr>
                <w:rFonts w:ascii="Times New Roman" w:hAnsi="Times New Roman" w:cs="Times New Roman"/>
                <w:sz w:val="20"/>
                <w:szCs w:val="20"/>
              </w:rPr>
            </w:pPr>
            <w:hyperlink r:id="rId207" w:tooltip="&quot;Изменение N 1 ГОСТ 30386-95 Материалы текстильные. Предельно допустимые ...&quot;&#10;(утв. приказом Росстандарта от 25.12.2014 N 2118-ст)&#10;Применяется с 01.07.2015&#10;Статус: действует с 01.07.2015&#10;Применяется для целей технического регламента" w:history="1">
              <w:r w:rsidR="00AB781D" w:rsidRPr="00FE3626">
                <w:rPr>
                  <w:rStyle w:val="a9"/>
                  <w:rFonts w:ascii="Times New Roman" w:hAnsi="Times New Roman"/>
                  <w:b w:val="0"/>
                  <w:color w:val="auto"/>
                  <w:sz w:val="20"/>
                  <w:szCs w:val="20"/>
                </w:rPr>
                <w:t>ГОСТ 30386</w:t>
              </w:r>
            </w:hyperlink>
          </w:p>
          <w:p w:rsidR="00AB781D" w:rsidRPr="00FE3626" w:rsidRDefault="00764B3C" w:rsidP="00AB781D">
            <w:pPr>
              <w:spacing w:after="0" w:line="240" w:lineRule="auto"/>
              <w:rPr>
                <w:rFonts w:ascii="Times New Roman" w:hAnsi="Times New Roman" w:cs="Times New Roman"/>
                <w:sz w:val="20"/>
                <w:szCs w:val="20"/>
              </w:rPr>
            </w:pPr>
            <w:hyperlink r:id="rId208" w:tooltip="&quot;ГОСТ Р 53243-2008 Кожа для мебели. Общие технические условия&quot;&#10;(утв. приказом Росстандарта от 25.12.2008 N 780-ст)&#10;Применяется с 01.01.2010&#10;Статус: действует с 01.01.2010&#10;Применяется для целей технического регламента" w:history="1">
              <w:r w:rsidR="00AB781D" w:rsidRPr="00FE3626">
                <w:rPr>
                  <w:rStyle w:val="a9"/>
                  <w:rFonts w:ascii="Times New Roman" w:hAnsi="Times New Roman"/>
                  <w:b w:val="0"/>
                  <w:color w:val="auto"/>
                  <w:sz w:val="20"/>
                  <w:szCs w:val="20"/>
                </w:rPr>
                <w:t>ГОСТ Р 53243</w:t>
              </w:r>
            </w:hyperlink>
          </w:p>
          <w:p w:rsidR="00AB781D" w:rsidRPr="00FE3626" w:rsidRDefault="00764B3C" w:rsidP="00AB781D">
            <w:pPr>
              <w:spacing w:after="0" w:line="240" w:lineRule="auto"/>
              <w:rPr>
                <w:rFonts w:ascii="Times New Roman" w:hAnsi="Times New Roman" w:cs="Times New Roman"/>
                <w:sz w:val="20"/>
                <w:szCs w:val="20"/>
              </w:rPr>
            </w:pPr>
            <w:hyperlink r:id="rId209" w:tooltip="&quot;СТ РК 1165-2002 Кожа хромовая для верха обуви. Общие технические условия&quot;&#10;СТ РК от 29.12.2002 N 1165-2002&#10;Статус: применяется для целей технического регламента" w:history="1">
              <w:r w:rsidR="00AB781D" w:rsidRPr="00FE3626">
                <w:rPr>
                  <w:rStyle w:val="a9"/>
                  <w:rFonts w:ascii="Times New Roman" w:hAnsi="Times New Roman"/>
                  <w:b w:val="0"/>
                  <w:color w:val="auto"/>
                  <w:sz w:val="20"/>
                  <w:szCs w:val="20"/>
                </w:rPr>
                <w:t>СТ РК 1165</w:t>
              </w:r>
            </w:hyperlink>
          </w:p>
          <w:p w:rsidR="00AB781D" w:rsidRPr="00FE3626" w:rsidRDefault="00764B3C" w:rsidP="00AB781D">
            <w:pPr>
              <w:spacing w:after="0" w:line="240" w:lineRule="auto"/>
              <w:rPr>
                <w:rFonts w:ascii="Times New Roman" w:hAnsi="Times New Roman" w:cs="Times New Roman"/>
                <w:sz w:val="20"/>
                <w:szCs w:val="20"/>
              </w:rPr>
            </w:pPr>
            <w:hyperlink r:id="rId210" w:tooltip="&quot;ГОСТ 15092-80 Кожа для перчаток и рукавиц. Технические условия (с Изменениями N 1, 2)&quot;&#10;(утв. постановлением Госстандарта СССР от 26.09.1980 N 4832)&#10;Применяется с 01.01.198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15092</w:t>
              </w:r>
            </w:hyperlink>
          </w:p>
          <w:p w:rsidR="00AB781D" w:rsidRPr="00FE3626" w:rsidRDefault="00764B3C" w:rsidP="00AB781D">
            <w:pPr>
              <w:spacing w:after="0" w:line="240" w:lineRule="auto"/>
              <w:rPr>
                <w:rFonts w:ascii="Times New Roman" w:hAnsi="Times New Roman" w:cs="Times New Roman"/>
                <w:sz w:val="20"/>
                <w:szCs w:val="20"/>
              </w:rPr>
            </w:pPr>
            <w:hyperlink r:id="rId211" w:tooltip="&quot;СТБ 1432-2003 Головные уборы. Общие технические условия (с Изменениями N 1, 2, 3)&quot;&#10;СТБ от 30.12.2003 N 1432-2003&#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1432</w:t>
              </w:r>
            </w:hyperlink>
          </w:p>
          <w:p w:rsidR="00AB781D" w:rsidRPr="00FE3626" w:rsidRDefault="00764B3C" w:rsidP="00AB781D">
            <w:pPr>
              <w:spacing w:after="0" w:line="240" w:lineRule="auto"/>
              <w:rPr>
                <w:rFonts w:ascii="Times New Roman" w:hAnsi="Times New Roman" w:cs="Times New Roman"/>
                <w:sz w:val="20"/>
                <w:szCs w:val="20"/>
              </w:rPr>
            </w:pPr>
            <w:hyperlink r:id="rId212" w:tooltip="&quot;ГОСТ 485-82 Юфть для верха обуви. Технические условия (с Изменением N 1)&quot;&#10;(утв. постановлением Госстандарта СССР от 28.05.1982 N 2194)&#10;Применяется с 01.07.198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485</w:t>
              </w:r>
            </w:hyperlink>
          </w:p>
          <w:p w:rsidR="00AB781D" w:rsidRPr="00FE3626" w:rsidRDefault="00764B3C" w:rsidP="00AB781D">
            <w:pPr>
              <w:spacing w:after="0" w:line="240" w:lineRule="auto"/>
              <w:rPr>
                <w:rFonts w:ascii="Times New Roman" w:hAnsi="Times New Roman" w:cs="Times New Roman"/>
                <w:sz w:val="20"/>
                <w:szCs w:val="20"/>
              </w:rPr>
            </w:pPr>
            <w:hyperlink r:id="rId213" w:tooltip="&quot;ГОСТ 25871-83 Изделия кожгалантерейные. Упаковка, маркировка, транспортирование и ...&quot;&#10;(утв. постановлением Госстандарта СССР от 15.07.1983 N 3279)&#10;Применяется с 01.01.1985&#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25871</w:t>
              </w:r>
            </w:hyperlink>
          </w:p>
          <w:p w:rsidR="00AB781D" w:rsidRPr="00FE3626" w:rsidRDefault="00764B3C" w:rsidP="00AB781D">
            <w:pPr>
              <w:spacing w:after="0" w:line="240" w:lineRule="auto"/>
              <w:rPr>
                <w:rFonts w:ascii="Times New Roman" w:hAnsi="Times New Roman" w:cs="Times New Roman"/>
                <w:sz w:val="20"/>
                <w:szCs w:val="20"/>
              </w:rPr>
            </w:pPr>
            <w:hyperlink r:id="rId214" w:tooltip="&quot;ГОСТ 28631-2005 Сумки, чемоданы, портфели, ранцы, папки, изделия мелкой кожгалантереи. Общие технические условия&quot;&#10;(утв. приказом Росстандарта от 10.05.2006 N 91-ст)&#10;Статус: действует с 01.01.2007&#10;Применяется для целей технического регламента" w:history="1">
              <w:r w:rsidR="00AB781D" w:rsidRPr="00FE3626">
                <w:rPr>
                  <w:rStyle w:val="a9"/>
                  <w:rFonts w:ascii="Times New Roman" w:hAnsi="Times New Roman"/>
                  <w:b w:val="0"/>
                  <w:color w:val="auto"/>
                  <w:sz w:val="20"/>
                  <w:szCs w:val="20"/>
                </w:rPr>
                <w:t>ГОСТ 28631</w:t>
              </w:r>
            </w:hyperlink>
          </w:p>
          <w:p w:rsidR="00AB781D" w:rsidRPr="00FE3626" w:rsidRDefault="00764B3C" w:rsidP="00AB781D">
            <w:pPr>
              <w:spacing w:after="0" w:line="240" w:lineRule="auto"/>
              <w:rPr>
                <w:rFonts w:ascii="Times New Roman" w:hAnsi="Times New Roman" w:cs="Times New Roman"/>
                <w:sz w:val="20"/>
                <w:szCs w:val="20"/>
              </w:rPr>
            </w:pPr>
            <w:hyperlink r:id="rId215" w:tooltip="&quot;ГОСТ 28754-90 Ремни поясные и для часов. Общие технические условия&quot;&#10;(утв. постановлением Госстандарта СССР от 28.11.1990 N 2952)&#10;Применяется с 01.01.199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28754</w:t>
              </w:r>
            </w:hyperlink>
          </w:p>
          <w:p w:rsidR="00AB781D" w:rsidRPr="00FE3626" w:rsidRDefault="00764B3C" w:rsidP="00AB781D">
            <w:pPr>
              <w:spacing w:after="0" w:line="240" w:lineRule="auto"/>
              <w:rPr>
                <w:rFonts w:ascii="Times New Roman" w:hAnsi="Times New Roman" w:cs="Times New Roman"/>
                <w:sz w:val="20"/>
                <w:szCs w:val="20"/>
              </w:rPr>
            </w:pPr>
            <w:hyperlink r:id="rId216" w:tooltip="&quot;ГОСТ 28846-90 (ИСО 4418-78) Перчатки и рукавицы. Общие технические условия&quot;&#10;(утв. постановлением Госстандарта СССР от 29.12.1990 N 3580)&#10;Применяется с 01.01.199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28846</w:t>
              </w:r>
            </w:hyperlink>
          </w:p>
          <w:p w:rsidR="00AB781D" w:rsidRPr="00FE3626" w:rsidRDefault="00764B3C" w:rsidP="00AB781D">
            <w:pPr>
              <w:spacing w:after="0" w:line="240" w:lineRule="auto"/>
              <w:rPr>
                <w:rFonts w:ascii="Times New Roman" w:hAnsi="Times New Roman" w:cs="Times New Roman"/>
                <w:sz w:val="20"/>
                <w:szCs w:val="20"/>
              </w:rPr>
            </w:pPr>
            <w:hyperlink r:id="rId217" w:tooltip="&quot;ГОСТ 31293-2005 Одежда из кожи. Общие технические условия (с Изменением N 1)&quot;&#10;(утв. приказом Росстандарта от 10.05.2006 N 89-ст)&#10;Применяется с 01.01.2007&#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31293</w:t>
              </w:r>
            </w:hyperlink>
          </w:p>
          <w:p w:rsidR="00AB781D" w:rsidRPr="00FE3626" w:rsidRDefault="00764B3C" w:rsidP="00AB781D">
            <w:pPr>
              <w:spacing w:after="0" w:line="240" w:lineRule="auto"/>
              <w:rPr>
                <w:rFonts w:ascii="Times New Roman" w:hAnsi="Times New Roman" w:cs="Times New Roman"/>
                <w:sz w:val="20"/>
                <w:szCs w:val="20"/>
              </w:rPr>
            </w:pPr>
            <w:hyperlink r:id="rId218" w:tooltip="&quot;ГОСТ 10581-91 Изделия швейные. Маркировка, упаковка, транспортирование и хранение ...&quot;&#10;(утв. постановлением Госстандарта СССР от 28.10.1991 N 1662)&#10;Применяется с 01.01.199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10581</w:t>
              </w:r>
            </w:hyperlink>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AB781D" w:rsidRPr="00FE3626" w:rsidRDefault="00AB781D" w:rsidP="00E81322">
            <w:pPr>
              <w:pStyle w:val="afff6"/>
              <w:numPr>
                <w:ilvl w:val="0"/>
                <w:numId w:val="21"/>
              </w:numPr>
              <w:spacing w:after="0" w:line="240" w:lineRule="auto"/>
              <w:rPr>
                <w:rFonts w:ascii="Times New Roman" w:hAnsi="Times New Roman" w:cs="Times New Roman"/>
                <w:sz w:val="20"/>
                <w:szCs w:val="20"/>
              </w:rPr>
            </w:pPr>
          </w:p>
        </w:tc>
        <w:tc>
          <w:tcPr>
            <w:tcW w:w="2551" w:type="dxa"/>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Меха и меховые   изделия: (кроме специальных, защитных, ведомственных)</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-пальто, полупальто, куртки, накидки, костюмы, жилеты, головные уборы, воротники, манжеты, отделки, уборы, перчатки, рукавицы, чулки, носки, спальные мешки, покрывала и другие аналогичные   изделия </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-шкурки меховые выделанные</w:t>
            </w:r>
          </w:p>
        </w:tc>
        <w:tc>
          <w:tcPr>
            <w:tcW w:w="2443"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2С, 3С)</w:t>
            </w:r>
          </w:p>
        </w:tc>
        <w:tc>
          <w:tcPr>
            <w:tcW w:w="1701" w:type="dxa"/>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4203 29 900 0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4303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6506 99 900 0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4302</w:t>
            </w:r>
          </w:p>
        </w:tc>
        <w:tc>
          <w:tcPr>
            <w:tcW w:w="3969" w:type="dxa"/>
            <w:gridSpan w:val="2"/>
          </w:tcPr>
          <w:p w:rsidR="00AB781D" w:rsidRPr="00FE3626" w:rsidRDefault="00AB781D" w:rsidP="000E1175">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ТР ТС 017/2011 Технический регламент Таможенного союза "О безопасности продукции легкой промышленности", утвержден Решением Комиссии Таможенного союза от 9 декабря 2011 </w:t>
            </w:r>
          </w:p>
          <w:p w:rsidR="00AB781D" w:rsidRPr="00FE3626" w:rsidRDefault="00AB781D" w:rsidP="000E1175">
            <w:pPr>
              <w:spacing w:after="0" w:line="240" w:lineRule="auto"/>
              <w:rPr>
                <w:rFonts w:ascii="Times New Roman" w:hAnsi="Times New Roman" w:cs="Times New Roman"/>
                <w:sz w:val="20"/>
                <w:szCs w:val="20"/>
              </w:rPr>
            </w:pPr>
          </w:p>
        </w:tc>
        <w:tc>
          <w:tcPr>
            <w:tcW w:w="3657" w:type="dxa"/>
            <w:gridSpan w:val="2"/>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ТР ТС 017/2011;</w:t>
            </w:r>
          </w:p>
          <w:p w:rsidR="00AB781D" w:rsidRPr="00FE3626" w:rsidRDefault="00764B3C" w:rsidP="00AB781D">
            <w:pPr>
              <w:spacing w:after="0" w:line="240" w:lineRule="auto"/>
              <w:rPr>
                <w:rFonts w:ascii="Times New Roman" w:hAnsi="Times New Roman" w:cs="Times New Roman"/>
                <w:sz w:val="20"/>
                <w:szCs w:val="20"/>
              </w:rPr>
            </w:pPr>
            <w:hyperlink r:id="rId219" w:tooltip="&quot;ГОСТ 20176-84 Перчатки и рукавицы меховые. Общие технические условия (с ...&quot;&#10;(утв. постановлением Госстандарта СССР от 27.09.1984 N 3384)&#10;Применяется с 01.01.1986&#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20176</w:t>
              </w:r>
            </w:hyperlink>
          </w:p>
          <w:p w:rsidR="00AB781D" w:rsidRPr="00FE3626" w:rsidRDefault="00764B3C" w:rsidP="00AB781D">
            <w:pPr>
              <w:spacing w:after="0" w:line="240" w:lineRule="auto"/>
              <w:rPr>
                <w:rFonts w:ascii="Times New Roman" w:hAnsi="Times New Roman" w:cs="Times New Roman"/>
                <w:sz w:val="20"/>
                <w:szCs w:val="20"/>
              </w:rPr>
            </w:pPr>
            <w:hyperlink r:id="rId220" w:tooltip="&quot;ГОСТ 19878-2014 Меха, меховые и овчинно-шубные изделия. Маркировка, упаковка, транспортирование и хранение&quot;&#10;(утв. приказом Росстандарта от 12.12.2014 N 2087-ст)&#10;Статус: действует с 01.01.2016&#10;Применяется для целей технического регламента" w:history="1">
              <w:r w:rsidR="00AB781D" w:rsidRPr="00FE3626">
                <w:rPr>
                  <w:rStyle w:val="a9"/>
                  <w:rFonts w:ascii="Times New Roman" w:hAnsi="Times New Roman"/>
                  <w:b w:val="0"/>
                  <w:color w:val="auto"/>
                  <w:sz w:val="20"/>
                  <w:szCs w:val="20"/>
                </w:rPr>
                <w:t>ГОСТ 19878</w:t>
              </w:r>
            </w:hyperlink>
          </w:p>
          <w:p w:rsidR="00AB781D" w:rsidRPr="00FE3626" w:rsidRDefault="00764B3C" w:rsidP="00AB781D">
            <w:pPr>
              <w:spacing w:after="0" w:line="240" w:lineRule="auto"/>
              <w:rPr>
                <w:rFonts w:ascii="Times New Roman" w:hAnsi="Times New Roman" w:cs="Times New Roman"/>
                <w:sz w:val="20"/>
                <w:szCs w:val="20"/>
              </w:rPr>
            </w:pPr>
            <w:hyperlink r:id="rId221" w:tooltip="&quot;ГОСТ 12299-66 Меха, скрои и полосы из меховых шкурок различных видов. Технические ...&quot;&#10;(утв. постановлением Госстандарта СССР от 20.10.1966)&#10;Применяется с 01.01.1968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12299</w:t>
              </w:r>
            </w:hyperlink>
          </w:p>
          <w:p w:rsidR="00AB781D" w:rsidRPr="00FE3626" w:rsidRDefault="00764B3C" w:rsidP="00AB781D">
            <w:pPr>
              <w:spacing w:after="0" w:line="240" w:lineRule="auto"/>
              <w:rPr>
                <w:rFonts w:ascii="Times New Roman" w:hAnsi="Times New Roman" w:cs="Times New Roman"/>
                <w:sz w:val="20"/>
                <w:szCs w:val="20"/>
              </w:rPr>
            </w:pPr>
            <w:hyperlink r:id="rId222" w:tooltip="&quot;ГОСТ 5710-85 Одежда из овчины шубной и мехового велюра. Общие технические условия ...&quot;&#10;(утв. постановлением Госстандарта СССР от 19.12.1985 N 4187)&#10;Применяется с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5710</w:t>
              </w:r>
            </w:hyperlink>
          </w:p>
          <w:p w:rsidR="00AB781D" w:rsidRPr="00FE3626" w:rsidRDefault="00764B3C" w:rsidP="00AB781D">
            <w:pPr>
              <w:spacing w:after="0" w:line="240" w:lineRule="auto"/>
              <w:rPr>
                <w:rFonts w:ascii="Times New Roman" w:hAnsi="Times New Roman" w:cs="Times New Roman"/>
                <w:sz w:val="20"/>
                <w:szCs w:val="20"/>
              </w:rPr>
            </w:pPr>
            <w:hyperlink r:id="rId223" w:tooltip="&quot;ГОСТ 8765-93 Одежда меховая и комбинированная. Общие технические условия&quot;&#10;(утв. постановлением Госстандарта России от 02.06.1994 N 160)&#10;Статус: действует с 01.01.1995&#10;Применяется для целей технического регламента" w:history="1">
              <w:r w:rsidR="00AB781D" w:rsidRPr="00FE3626">
                <w:rPr>
                  <w:rStyle w:val="a9"/>
                  <w:rFonts w:ascii="Times New Roman" w:hAnsi="Times New Roman"/>
                  <w:b w:val="0"/>
                  <w:color w:val="auto"/>
                  <w:sz w:val="20"/>
                  <w:szCs w:val="20"/>
                </w:rPr>
                <w:t>ГОСТ 8765</w:t>
              </w:r>
            </w:hyperlink>
          </w:p>
          <w:p w:rsidR="00AB781D" w:rsidRPr="00FE3626" w:rsidRDefault="00764B3C" w:rsidP="00AB781D">
            <w:pPr>
              <w:spacing w:after="0" w:line="240" w:lineRule="auto"/>
              <w:rPr>
                <w:rFonts w:ascii="Times New Roman" w:hAnsi="Times New Roman" w:cs="Times New Roman"/>
                <w:sz w:val="20"/>
                <w:szCs w:val="20"/>
              </w:rPr>
            </w:pPr>
            <w:hyperlink r:id="rId224" w:tooltip="&quot;ГОСТ 11287-76 Жилеты меховые. Общие технические условия (с Изменениями N 1, 2, 3)&quot;&#10;&quot;&#10;(утв. постановлением Госстандарта СССР от 23.01.1976 N 193)&#10;Заменен в части c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11287</w:t>
              </w:r>
            </w:hyperlink>
          </w:p>
          <w:p w:rsidR="00AB781D" w:rsidRPr="00FE3626" w:rsidRDefault="00764B3C" w:rsidP="00AB781D">
            <w:pPr>
              <w:spacing w:after="0" w:line="240" w:lineRule="auto"/>
              <w:rPr>
                <w:rFonts w:ascii="Times New Roman" w:hAnsi="Times New Roman" w:cs="Times New Roman"/>
                <w:sz w:val="20"/>
                <w:szCs w:val="20"/>
              </w:rPr>
            </w:pPr>
            <w:hyperlink r:id="rId225" w:tooltip="&quot;ГОСТ 10325-2014 Головные уборы меховые. Общие технические условия&quot;&#10;(утв. приказом Росстандарта от 25.12.2014 N 2093-ст)&#10;Статус: действует с 01.01.2016&#10;Применяется для целей технического регламента" w:history="1">
              <w:r w:rsidR="00AB781D" w:rsidRPr="00FE3626">
                <w:rPr>
                  <w:rStyle w:val="a9"/>
                  <w:rFonts w:ascii="Times New Roman" w:hAnsi="Times New Roman"/>
                  <w:b w:val="0"/>
                  <w:color w:val="auto"/>
                  <w:sz w:val="20"/>
                  <w:szCs w:val="20"/>
                </w:rPr>
                <w:t>ГОСТ 10325</w:t>
              </w:r>
            </w:hyperlink>
          </w:p>
          <w:p w:rsidR="00AB781D" w:rsidRPr="00FE3626" w:rsidRDefault="00764B3C" w:rsidP="00AB781D">
            <w:pPr>
              <w:spacing w:after="0" w:line="240" w:lineRule="auto"/>
              <w:rPr>
                <w:rFonts w:ascii="Times New Roman" w:hAnsi="Times New Roman" w:cs="Times New Roman"/>
                <w:sz w:val="20"/>
                <w:szCs w:val="20"/>
              </w:rPr>
            </w:pPr>
            <w:hyperlink r:id="rId226" w:tooltip="&quot;ГОСТ 7069-2014 Воротники, манжеты и отделки меховые. Технические условия&quot;&#10;(утв. приказом Росстандарта от 12.12.2014 N 2086-ст)&#10;Статус: действует с 01.01.2016" w:history="1">
              <w:r w:rsidR="00AB781D" w:rsidRPr="00FE3626">
                <w:rPr>
                  <w:rStyle w:val="a9"/>
                  <w:rFonts w:ascii="Times New Roman" w:hAnsi="Times New Roman"/>
                  <w:b w:val="0"/>
                  <w:color w:val="auto"/>
                  <w:sz w:val="20"/>
                  <w:szCs w:val="20"/>
                </w:rPr>
                <w:t>ГОСТ 7069</w:t>
              </w:r>
            </w:hyperlink>
          </w:p>
          <w:p w:rsidR="00AB781D" w:rsidRPr="00FE3626" w:rsidRDefault="00764B3C" w:rsidP="00AB781D">
            <w:pPr>
              <w:spacing w:after="0" w:line="240" w:lineRule="auto"/>
              <w:rPr>
                <w:rFonts w:ascii="Times New Roman" w:hAnsi="Times New Roman" w:cs="Times New Roman"/>
                <w:sz w:val="20"/>
                <w:szCs w:val="20"/>
              </w:rPr>
            </w:pPr>
            <w:hyperlink r:id="rId227" w:tooltip="&quot;ГОСТ 10151-2014 Уборы меховые женские и для девочек. Общие технические условия&quot;&#10;(утв. приказом Росстандарта от 25.12.2014 N 2099-ст)&#10;Статус: действует с 01.01.2016" w:history="1">
              <w:r w:rsidR="00AB781D" w:rsidRPr="00FE3626">
                <w:rPr>
                  <w:rStyle w:val="a9"/>
                  <w:rFonts w:ascii="Times New Roman" w:hAnsi="Times New Roman"/>
                  <w:b w:val="0"/>
                  <w:color w:val="auto"/>
                  <w:sz w:val="20"/>
                  <w:szCs w:val="20"/>
                </w:rPr>
                <w:t>ГОСТ 10151</w:t>
              </w:r>
            </w:hyperlink>
          </w:p>
          <w:p w:rsidR="00AB781D" w:rsidRPr="00FE3626" w:rsidRDefault="00764B3C" w:rsidP="00AB781D">
            <w:pPr>
              <w:spacing w:after="0" w:line="240" w:lineRule="auto"/>
              <w:rPr>
                <w:rFonts w:ascii="Times New Roman" w:hAnsi="Times New Roman" w:cs="Times New Roman"/>
                <w:sz w:val="20"/>
                <w:szCs w:val="20"/>
              </w:rPr>
            </w:pPr>
            <w:hyperlink r:id="rId228" w:tooltip="&quot;СТБ 1432-2003 Головные уборы. Общие технические условия (с Изменениями N 1, 2, 3)&quot;&#10;СТБ от 30.12.2003 N 1432-2003&#10;Статус: применяется для целей технического регламента" w:history="1">
              <w:r w:rsidR="00AB781D" w:rsidRPr="00FE3626">
                <w:rPr>
                  <w:rStyle w:val="a9"/>
                  <w:rFonts w:ascii="Times New Roman" w:hAnsi="Times New Roman"/>
                  <w:b w:val="0"/>
                  <w:color w:val="auto"/>
                  <w:sz w:val="20"/>
                  <w:szCs w:val="20"/>
                </w:rPr>
                <w:t>СТБ 1432</w:t>
              </w:r>
            </w:hyperlink>
          </w:p>
          <w:p w:rsidR="00AB781D" w:rsidRPr="00FE3626" w:rsidRDefault="00764B3C" w:rsidP="00AB781D">
            <w:pPr>
              <w:spacing w:after="0" w:line="240" w:lineRule="auto"/>
              <w:rPr>
                <w:rFonts w:ascii="Times New Roman" w:hAnsi="Times New Roman" w:cs="Times New Roman"/>
                <w:sz w:val="20"/>
                <w:szCs w:val="20"/>
              </w:rPr>
            </w:pPr>
            <w:hyperlink r:id="rId229" w:tooltip="&quot;ГОСТ 1821-75 Овчина шубная выделанная. Технические условия (с Изменениями N 1, 2, 3)&quot;&#10;(утв. постановлением Госстандарта СССР от 27.11.1975 N 3652)&#10;Применяется с 01.01.1977&#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1821</w:t>
              </w:r>
            </w:hyperlink>
          </w:p>
          <w:p w:rsidR="00AB781D" w:rsidRPr="00FE3626" w:rsidRDefault="00764B3C" w:rsidP="00AB781D">
            <w:pPr>
              <w:spacing w:after="0" w:line="240" w:lineRule="auto"/>
              <w:rPr>
                <w:rFonts w:ascii="Times New Roman" w:hAnsi="Times New Roman" w:cs="Times New Roman"/>
                <w:sz w:val="20"/>
                <w:szCs w:val="20"/>
              </w:rPr>
            </w:pPr>
            <w:hyperlink r:id="rId230" w:tooltip="&quot;ГОСТ 2765-73 Шкурки собак выделанные. Технические условия (с Изменениями N 1, 2, 3, 4)&quot;&#10;(утв. постановлением Госстандарта СССР от 09.01.1973 N 38)&#10;Применяется с 01.01.1974&#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2765</w:t>
              </w:r>
            </w:hyperlink>
          </w:p>
          <w:p w:rsidR="00AB781D" w:rsidRPr="00FE3626" w:rsidRDefault="00764B3C" w:rsidP="00AB781D">
            <w:pPr>
              <w:spacing w:after="0" w:line="240" w:lineRule="auto"/>
              <w:rPr>
                <w:rFonts w:ascii="Times New Roman" w:hAnsi="Times New Roman" w:cs="Times New Roman"/>
                <w:sz w:val="20"/>
                <w:szCs w:val="20"/>
              </w:rPr>
            </w:pPr>
            <w:hyperlink r:id="rId231" w:tooltip="&quot;ГОСТ 2974-75 Шкурки кролика меховые выделанные. Технические условия (с Изменениями ...&quot;&#10;(утв. постановлением Госстандарта СССР от 30.07.1975 N 1985)&#10;Применяется с 01.01.1976&#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2974</w:t>
              </w:r>
            </w:hyperlink>
          </w:p>
          <w:p w:rsidR="00AB781D" w:rsidRPr="00FE3626" w:rsidRDefault="00764B3C" w:rsidP="00AB781D">
            <w:pPr>
              <w:spacing w:after="0" w:line="240" w:lineRule="auto"/>
              <w:rPr>
                <w:rFonts w:ascii="Times New Roman" w:hAnsi="Times New Roman" w:cs="Times New Roman"/>
                <w:sz w:val="20"/>
                <w:szCs w:val="20"/>
              </w:rPr>
            </w:pPr>
            <w:hyperlink r:id="rId232" w:tooltip="&quot;ГОСТ 3157-69 Каракуль чистопородный серый выделанный некрашеный. Технические ...&quot;&#10;(утв. постановлением Госстандарта СССР от 28.02.1969 N 282)&#10;Применяется с 01.01.197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3157</w:t>
              </w:r>
            </w:hyperlink>
          </w:p>
          <w:p w:rsidR="00AB781D" w:rsidRPr="00FE3626" w:rsidRDefault="00764B3C" w:rsidP="00AB781D">
            <w:pPr>
              <w:spacing w:after="0" w:line="240" w:lineRule="auto"/>
              <w:rPr>
                <w:rFonts w:ascii="Times New Roman" w:hAnsi="Times New Roman" w:cs="Times New Roman"/>
                <w:sz w:val="20"/>
                <w:szCs w:val="20"/>
              </w:rPr>
            </w:pPr>
            <w:hyperlink r:id="rId233" w:tooltip="&quot;ГОСТ 3595-74 Каракуль чистопородный цветной выделанный. Технические условия (с ...&quot;&#10;(утв. постановлением Госстандарта СССР от 14.05.1974 N 1143)&#10;Применяется с 01.01.1975&#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3595</w:t>
              </w:r>
            </w:hyperlink>
          </w:p>
          <w:p w:rsidR="00AB781D" w:rsidRPr="00FE3626" w:rsidRDefault="00764B3C" w:rsidP="00AB781D">
            <w:pPr>
              <w:spacing w:after="0" w:line="240" w:lineRule="auto"/>
              <w:rPr>
                <w:rFonts w:ascii="Times New Roman" w:hAnsi="Times New Roman" w:cs="Times New Roman"/>
                <w:sz w:val="20"/>
                <w:szCs w:val="20"/>
              </w:rPr>
            </w:pPr>
            <w:hyperlink r:id="rId234" w:tooltip="&quot;ГОСТ 4661-76 Овчина меховая выделанная. Технические условия (с Изменениями N 1-4)&quot;&#10;&quot;&#10;(утв. постановлением Госстандарта СССР от 19.01.1976 N 137)&#10;Применяется с 01.01.1977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4661</w:t>
              </w:r>
            </w:hyperlink>
          </w:p>
          <w:p w:rsidR="00AB781D" w:rsidRPr="00FE3626" w:rsidRDefault="00764B3C" w:rsidP="00AB781D">
            <w:pPr>
              <w:spacing w:after="0" w:line="240" w:lineRule="auto"/>
              <w:rPr>
                <w:rFonts w:ascii="Times New Roman" w:hAnsi="Times New Roman" w:cs="Times New Roman"/>
                <w:sz w:val="20"/>
                <w:szCs w:val="20"/>
              </w:rPr>
            </w:pPr>
            <w:hyperlink r:id="rId235" w:tooltip="&quot;Изменение N 1 ГОСТ 30386-95 Материалы текстильные. Предельно допустимые ...&quot;&#10;(утв. приказом Росстандарта от 25.12.2014 N 2118-ст)&#10;Применяется с 01.07.2015&#10;Статус: действует с 01.07.2015&#10;Применяется для целей технического регламента" w:history="1">
              <w:r w:rsidR="00AB781D" w:rsidRPr="00FE3626">
                <w:rPr>
                  <w:rStyle w:val="a9"/>
                  <w:rFonts w:ascii="Times New Roman" w:hAnsi="Times New Roman"/>
                  <w:b w:val="0"/>
                  <w:color w:val="auto"/>
                  <w:sz w:val="20"/>
                  <w:szCs w:val="20"/>
                </w:rPr>
                <w:t>ГОСТ 30386</w:t>
              </w:r>
            </w:hyperlink>
          </w:p>
          <w:p w:rsidR="00AB781D" w:rsidRPr="00FE3626" w:rsidRDefault="00764B3C" w:rsidP="00AB781D">
            <w:pPr>
              <w:spacing w:after="0" w:line="240" w:lineRule="auto"/>
              <w:rPr>
                <w:rFonts w:ascii="Times New Roman" w:hAnsi="Times New Roman" w:cs="Times New Roman"/>
                <w:sz w:val="20"/>
                <w:szCs w:val="20"/>
              </w:rPr>
            </w:pPr>
            <w:hyperlink r:id="rId236" w:tooltip="&quot;ГОСТ 6803-72 Шкурки лисиц серебристо-черных, платиновых, снежных и черно-бурых ...&quot;&#10;(утв. постановлением Госстандарта СССР от 15.01.1972 N 245)&#10;Применяется с 01.01.197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6803</w:t>
              </w:r>
            </w:hyperlink>
          </w:p>
          <w:p w:rsidR="00AB781D" w:rsidRPr="00FE3626" w:rsidRDefault="00764B3C" w:rsidP="00AB781D">
            <w:pPr>
              <w:spacing w:after="0" w:line="240" w:lineRule="auto"/>
              <w:rPr>
                <w:rFonts w:ascii="Times New Roman" w:hAnsi="Times New Roman" w:cs="Times New Roman"/>
                <w:sz w:val="20"/>
                <w:szCs w:val="20"/>
              </w:rPr>
            </w:pPr>
            <w:hyperlink r:id="rId237" w:tooltip="&quot;ГОСТ 7179-70 Шкурки песца выделанные. Технические условия (с Изменениями N 1-7)&quot;&#10;(утв. постановлением Госстандарта СССР от 21.04.1970 N 540)&#10;Применяется с 01.01.197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7179</w:t>
              </w:r>
            </w:hyperlink>
          </w:p>
          <w:p w:rsidR="00AB781D" w:rsidRPr="00FE3626" w:rsidRDefault="00764B3C" w:rsidP="00AB781D">
            <w:pPr>
              <w:spacing w:after="0" w:line="240" w:lineRule="auto"/>
              <w:rPr>
                <w:rFonts w:ascii="Times New Roman" w:hAnsi="Times New Roman" w:cs="Times New Roman"/>
                <w:sz w:val="20"/>
                <w:szCs w:val="20"/>
              </w:rPr>
            </w:pPr>
            <w:hyperlink r:id="rId238" w:tooltip="&quot;ГОСТ 7416-73 Бекеши овчинные нагольные. Технические условия (с Изменением N 1)&quot;&#10;(утв. постановлением Госстандарта СССР от 28.04.1973 N 1099)&#10;Применяется с 01.07.1974&#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7416</w:t>
              </w:r>
            </w:hyperlink>
          </w:p>
          <w:p w:rsidR="00AB781D" w:rsidRPr="00FE3626" w:rsidRDefault="00764B3C" w:rsidP="00AB781D">
            <w:pPr>
              <w:spacing w:after="0" w:line="240" w:lineRule="auto"/>
              <w:rPr>
                <w:rFonts w:ascii="Times New Roman" w:hAnsi="Times New Roman" w:cs="Times New Roman"/>
                <w:sz w:val="20"/>
                <w:szCs w:val="20"/>
              </w:rPr>
            </w:pPr>
            <w:hyperlink r:id="rId239" w:tooltip="&quot;ГОСТ 9296-74 Каракуль чистопородный выделанный крашеный. Технические условия (с ...&quot;&#10;(утв. постановлением Госстандарта СССР от 14.05.1974 N 1142)&#10;Применяется с 01.01.1977&#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9296</w:t>
              </w:r>
            </w:hyperlink>
          </w:p>
          <w:p w:rsidR="00AB781D" w:rsidRPr="00FE3626" w:rsidRDefault="00764B3C" w:rsidP="00AB781D">
            <w:pPr>
              <w:spacing w:after="0" w:line="240" w:lineRule="auto"/>
              <w:rPr>
                <w:rFonts w:ascii="Times New Roman" w:hAnsi="Times New Roman" w:cs="Times New Roman"/>
                <w:sz w:val="20"/>
                <w:szCs w:val="20"/>
              </w:rPr>
            </w:pPr>
            <w:hyperlink r:id="rId240" w:tooltip="&quot;ГОСТ 10322-71 Шкурки норки выделанные. Технические условия (с Изменениями N 1-5)&quot;&#10;(утв. постановлением Госстандарта СССР от 30.03.1971 N 636)&#10;Применяется с 01.01.1972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10322</w:t>
              </w:r>
            </w:hyperlink>
          </w:p>
          <w:p w:rsidR="00AB781D" w:rsidRPr="00FE3626" w:rsidRDefault="00764B3C" w:rsidP="00AB781D">
            <w:pPr>
              <w:spacing w:after="0" w:line="240" w:lineRule="auto"/>
              <w:rPr>
                <w:rFonts w:ascii="Times New Roman" w:hAnsi="Times New Roman" w:cs="Times New Roman"/>
                <w:sz w:val="20"/>
                <w:szCs w:val="20"/>
              </w:rPr>
            </w:pPr>
            <w:hyperlink r:id="rId241" w:tooltip="&quot;ГОСТ 10522-73 Яхобаб выделанный. Технические условия (с Изменениями N 1, 2, 3)&quot;&#10;(утв. постановлением Госстандарта СССР от 25.12.1973 N 2782)&#10;Применяется с 01.01.1975&#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10522</w:t>
              </w:r>
            </w:hyperlink>
          </w:p>
          <w:p w:rsidR="00AB781D" w:rsidRPr="00FE3626" w:rsidRDefault="00764B3C" w:rsidP="00AB781D">
            <w:pPr>
              <w:spacing w:after="0" w:line="240" w:lineRule="auto"/>
              <w:rPr>
                <w:rFonts w:ascii="Times New Roman" w:hAnsi="Times New Roman" w:cs="Times New Roman"/>
                <w:sz w:val="20"/>
                <w:szCs w:val="20"/>
              </w:rPr>
            </w:pPr>
            <w:hyperlink r:id="rId242" w:tooltip="&quot;ГОСТ 10596-77 Шкурки зайца-беляка и зайца-русака выделанные. Технические условия ...&quot;&#10;(утв. постановлением Госстандарта СССР от 22.06.1977 N 1553)&#10;Применяется с 01.01.1979&#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10596</w:t>
              </w:r>
            </w:hyperlink>
          </w:p>
          <w:p w:rsidR="00AB781D" w:rsidRPr="00FE3626" w:rsidRDefault="00764B3C" w:rsidP="00AB781D">
            <w:pPr>
              <w:spacing w:after="0" w:line="240" w:lineRule="auto"/>
              <w:rPr>
                <w:rFonts w:ascii="Times New Roman" w:hAnsi="Times New Roman" w:cs="Times New Roman"/>
                <w:sz w:val="20"/>
                <w:szCs w:val="20"/>
              </w:rPr>
            </w:pPr>
            <w:hyperlink r:id="rId243" w:tooltip="&quot;ГОСТ 10623-85 Шкуры котика морского выделанные. Технические условия (с Изменением N 1)&quot;&#10;(утв. постановлением Госстандарта СССР от 24.09.1985 N 3017)&#10;Применяется с 01.01.1987&#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10623</w:t>
              </w:r>
            </w:hyperlink>
          </w:p>
          <w:p w:rsidR="00AB781D" w:rsidRPr="00FE3626" w:rsidRDefault="00764B3C" w:rsidP="00AB781D">
            <w:pPr>
              <w:spacing w:after="0" w:line="240" w:lineRule="auto"/>
              <w:rPr>
                <w:rFonts w:ascii="Times New Roman" w:hAnsi="Times New Roman" w:cs="Times New Roman"/>
                <w:sz w:val="20"/>
                <w:szCs w:val="20"/>
              </w:rPr>
            </w:pPr>
            <w:hyperlink r:id="rId244" w:tooltip="&quot;ГОСТ 10231-77 Смушка выделанная. Технические условия (с Изменениями N 1, 2)&quot;&#10;(утв. постановлением Госстандарта СССР от 22.06.1977 N 1554)&#10;Применяется с 01.01.1979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10231</w:t>
              </w:r>
            </w:hyperlink>
          </w:p>
          <w:p w:rsidR="00AB781D" w:rsidRPr="00FE3626" w:rsidRDefault="00764B3C" w:rsidP="00AB781D">
            <w:pPr>
              <w:spacing w:after="0" w:line="240" w:lineRule="auto"/>
              <w:rPr>
                <w:rFonts w:ascii="Times New Roman" w:hAnsi="Times New Roman" w:cs="Times New Roman"/>
                <w:sz w:val="20"/>
                <w:szCs w:val="20"/>
              </w:rPr>
            </w:pPr>
            <w:hyperlink r:id="rId245" w:tooltip="&quot;ГОСТ 10714-73 Каракульча выделанная. Технические условия (с Изменениями N 1, 2)&quot;&#10;(утв. постановлением Госстандарта СССР от 09.10.1973 N 2269)&#10;Применяется с 01.01.1975&#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10714</w:t>
              </w:r>
            </w:hyperlink>
          </w:p>
          <w:p w:rsidR="00AB781D" w:rsidRPr="00FE3626" w:rsidRDefault="00764B3C" w:rsidP="00AB781D">
            <w:pPr>
              <w:spacing w:after="0" w:line="240" w:lineRule="auto"/>
              <w:rPr>
                <w:rFonts w:ascii="Times New Roman" w:hAnsi="Times New Roman" w:cs="Times New Roman"/>
                <w:sz w:val="20"/>
                <w:szCs w:val="20"/>
              </w:rPr>
            </w:pPr>
            <w:hyperlink r:id="rId246" w:tooltip="&quot;ГОСТ 11106-74 Шкуры ондатровые выделанные. Технические условия (с Изменениями N 1-4)&quot;&#10;(утв. постановлением Госстандарта СССР от 04.04.1974 N 787)&#10;Применяется с 01.01.1975&#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11106</w:t>
              </w:r>
            </w:hyperlink>
          </w:p>
          <w:p w:rsidR="00AB781D" w:rsidRPr="00FE3626" w:rsidRDefault="00764B3C" w:rsidP="00AB781D">
            <w:pPr>
              <w:spacing w:after="0" w:line="240" w:lineRule="auto"/>
              <w:rPr>
                <w:rFonts w:ascii="Times New Roman" w:hAnsi="Times New Roman" w:cs="Times New Roman"/>
                <w:sz w:val="20"/>
                <w:szCs w:val="20"/>
              </w:rPr>
            </w:pPr>
            <w:hyperlink r:id="rId247" w:tooltip="&quot;ГОСТ 11111-81 Шкурки козлят выделанные. Технические условия (с Изменениями N 1, 2)&quot;&#10;(утв. постановлением Госстандарта СССР от 25.03.1981 N 1559)&#10;Применяется с 01.01.1982&#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11111</w:t>
              </w:r>
            </w:hyperlink>
          </w:p>
          <w:p w:rsidR="00AB781D" w:rsidRPr="00FE3626" w:rsidRDefault="00764B3C" w:rsidP="00AB781D">
            <w:pPr>
              <w:spacing w:after="0" w:line="240" w:lineRule="auto"/>
              <w:rPr>
                <w:rFonts w:ascii="Times New Roman" w:hAnsi="Times New Roman" w:cs="Times New Roman"/>
                <w:sz w:val="20"/>
                <w:szCs w:val="20"/>
              </w:rPr>
            </w:pPr>
            <w:hyperlink r:id="rId248" w:tooltip="&quot;ГОСТ 11210-65 Шкуры медведей белых и лесных выделанные. Технические условия (с Изменениями N 1, 2)&quot;&#10;Применяется с 01.01.1966&#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11210</w:t>
              </w:r>
            </w:hyperlink>
          </w:p>
          <w:p w:rsidR="00AB781D" w:rsidRPr="00FE3626" w:rsidRDefault="00764B3C" w:rsidP="00AB781D">
            <w:pPr>
              <w:spacing w:after="0" w:line="240" w:lineRule="auto"/>
              <w:rPr>
                <w:rFonts w:ascii="Times New Roman" w:hAnsi="Times New Roman" w:cs="Times New Roman"/>
                <w:sz w:val="20"/>
                <w:szCs w:val="20"/>
              </w:rPr>
            </w:pPr>
            <w:hyperlink r:id="rId249" w:tooltip="&quot;ГОСТ 11237-65 Шкурки телят северного оленя меховые выделанные. Технические условия (с Изменением N 1, 2, 3)&quot;&#10;Применяется с 01.01.1966&#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11237</w:t>
              </w:r>
            </w:hyperlink>
          </w:p>
          <w:p w:rsidR="00AB781D" w:rsidRPr="00FE3626" w:rsidRDefault="00764B3C" w:rsidP="00AB781D">
            <w:pPr>
              <w:spacing w:after="0" w:line="240" w:lineRule="auto"/>
              <w:rPr>
                <w:rFonts w:ascii="Times New Roman" w:hAnsi="Times New Roman" w:cs="Times New Roman"/>
                <w:sz w:val="20"/>
                <w:szCs w:val="20"/>
              </w:rPr>
            </w:pPr>
            <w:hyperlink r:id="rId250" w:tooltip="&quot;ГОСТ 11355-82 Шкурки енотовидной собаки и енота-полоскуна выделанные. Технические ...&quot;&#10;(утв. постановлением Госстандарта СССР от 09.06.1982 N 2332)&#10;Применяется с 01.07.198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11355</w:t>
              </w:r>
            </w:hyperlink>
          </w:p>
          <w:p w:rsidR="00AB781D" w:rsidRPr="00FE3626" w:rsidRDefault="00764B3C" w:rsidP="00AB781D">
            <w:pPr>
              <w:spacing w:after="0" w:line="240" w:lineRule="auto"/>
              <w:rPr>
                <w:rFonts w:ascii="Times New Roman" w:hAnsi="Times New Roman" w:cs="Times New Roman"/>
                <w:sz w:val="20"/>
                <w:szCs w:val="20"/>
              </w:rPr>
            </w:pPr>
            <w:hyperlink r:id="rId251" w:tooltip="&quot;ГОСТ 11597-77 Шкурки кошки домашней меховые выделанные. Технические условия (с ...&quot;&#10;(утв. постановлением Госстандарта СССР от 22.06.1977 N 1553)&#10;Применяется с 01.01.1979&#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11597</w:t>
              </w:r>
            </w:hyperlink>
          </w:p>
          <w:p w:rsidR="00AB781D" w:rsidRPr="00FE3626" w:rsidRDefault="00764B3C" w:rsidP="00AB781D">
            <w:pPr>
              <w:spacing w:after="0" w:line="240" w:lineRule="auto"/>
              <w:rPr>
                <w:rFonts w:ascii="Times New Roman" w:hAnsi="Times New Roman" w:cs="Times New Roman"/>
                <w:sz w:val="20"/>
                <w:szCs w:val="20"/>
              </w:rPr>
            </w:pPr>
            <w:hyperlink r:id="rId252" w:tooltip="&quot;ГОСТ 10581-91 Изделия швейные. Маркировка, упаковка, транспортирование и хранение ...&quot;&#10;(утв. постановлением Госстандарта СССР от 28.10.1991 N 1662)&#10;Применяется с 01.01.199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10581</w:t>
              </w:r>
            </w:hyperlink>
          </w:p>
          <w:p w:rsidR="00AB781D" w:rsidRPr="00FE3626" w:rsidRDefault="00764B3C" w:rsidP="00AB781D">
            <w:pPr>
              <w:spacing w:after="0" w:line="240" w:lineRule="auto"/>
              <w:rPr>
                <w:rFonts w:ascii="Times New Roman" w:hAnsi="Times New Roman" w:cs="Times New Roman"/>
                <w:sz w:val="20"/>
                <w:szCs w:val="20"/>
              </w:rPr>
            </w:pPr>
            <w:hyperlink r:id="rId253" w:tooltip="&quot;ГОСТ 11615-77 Шкурки сурка и тарбагана выделанные. Технические условия (с ...&quot;&#10;(утв. постановлением Госстандарта СССР от 22.06.1977 N 1553)&#10;Применяется с 01.01.1979&#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11615</w:t>
              </w:r>
            </w:hyperlink>
          </w:p>
          <w:p w:rsidR="00AB781D" w:rsidRPr="00FE3626" w:rsidRDefault="00764B3C" w:rsidP="00AB781D">
            <w:pPr>
              <w:spacing w:after="0" w:line="240" w:lineRule="auto"/>
              <w:rPr>
                <w:rFonts w:ascii="Times New Roman" w:hAnsi="Times New Roman" w:cs="Times New Roman"/>
                <w:sz w:val="20"/>
                <w:szCs w:val="20"/>
              </w:rPr>
            </w:pPr>
            <w:hyperlink r:id="rId254" w:tooltip="&quot;ГОСТ 11616-79 Шкурки куниц, кидуса и харзы выделанные. Технические условия (с ...&quot;&#10;(утв. постановлением Госстандарта СССР от 24.01.1979 N 190)&#10;Применяется с 01.01.198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11616</w:t>
              </w:r>
            </w:hyperlink>
          </w:p>
          <w:p w:rsidR="00AB781D" w:rsidRPr="00FE3626" w:rsidRDefault="00764B3C" w:rsidP="00AB781D">
            <w:pPr>
              <w:spacing w:after="0" w:line="240" w:lineRule="auto"/>
              <w:rPr>
                <w:rFonts w:ascii="Times New Roman" w:hAnsi="Times New Roman" w:cs="Times New Roman"/>
                <w:sz w:val="20"/>
                <w:szCs w:val="20"/>
              </w:rPr>
            </w:pPr>
            <w:hyperlink r:id="rId255" w:tooltip="&quot;ГОСТ 11806-66 Шкурки хоря выделанные. Технические условия (с Изменениями N 1-3)&quot;&#10;Применяется с 01.07.1966&#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11806</w:t>
              </w:r>
            </w:hyperlink>
          </w:p>
          <w:p w:rsidR="00AB781D" w:rsidRPr="00FE3626" w:rsidRDefault="00764B3C" w:rsidP="00AB781D">
            <w:pPr>
              <w:spacing w:after="0" w:line="240" w:lineRule="auto"/>
              <w:rPr>
                <w:rFonts w:ascii="Times New Roman" w:hAnsi="Times New Roman" w:cs="Times New Roman"/>
                <w:sz w:val="20"/>
                <w:szCs w:val="20"/>
              </w:rPr>
            </w:pPr>
            <w:hyperlink r:id="rId256" w:tooltip="&quot;ГОСТ 11809-82 Шкуры морского зверя меховые выделанные. Технические условия (с ...&quot;&#10;(утв. постановлением Госстандарта СССР от 23.09.1982 N 3730)&#10;Применяется с 01.07.1983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11809</w:t>
              </w:r>
            </w:hyperlink>
          </w:p>
          <w:p w:rsidR="00AB781D" w:rsidRPr="00FE3626" w:rsidRDefault="00764B3C" w:rsidP="00AB781D">
            <w:pPr>
              <w:spacing w:after="0" w:line="240" w:lineRule="auto"/>
              <w:rPr>
                <w:rFonts w:ascii="Times New Roman" w:hAnsi="Times New Roman" w:cs="Times New Roman"/>
                <w:sz w:val="20"/>
                <w:szCs w:val="20"/>
              </w:rPr>
            </w:pPr>
            <w:hyperlink r:id="rId257" w:tooltip="&quot;ГОСТ 12056-66 Шкуры рыси и диких кошек выделанные. Технические условия (с Изменениями N 1-4)&quot;&#10;Применяется с 01.01.1967&#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12056</w:t>
              </w:r>
            </w:hyperlink>
          </w:p>
          <w:p w:rsidR="00AB781D" w:rsidRPr="00FE3626" w:rsidRDefault="00764B3C" w:rsidP="00AB781D">
            <w:pPr>
              <w:spacing w:after="0" w:line="240" w:lineRule="auto"/>
              <w:rPr>
                <w:rFonts w:ascii="Times New Roman" w:hAnsi="Times New Roman" w:cs="Times New Roman"/>
                <w:sz w:val="20"/>
                <w:szCs w:val="20"/>
              </w:rPr>
            </w:pPr>
            <w:hyperlink r:id="rId258" w:tooltip="&quot;ГОСТ 12133-86 Шкурки нутрии выделанные. Технические условия (с Изменением N 1)&quot;&#10;(утв. постановлением Госстандарта СССР от 25.09.1986 N 2828)&#10;Применяется с 01.01.198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12133</w:t>
              </w:r>
            </w:hyperlink>
          </w:p>
          <w:p w:rsidR="00AB781D" w:rsidRPr="00FE3626" w:rsidRDefault="00764B3C" w:rsidP="00AB781D">
            <w:pPr>
              <w:spacing w:after="0" w:line="240" w:lineRule="auto"/>
              <w:rPr>
                <w:rFonts w:ascii="Times New Roman" w:hAnsi="Times New Roman" w:cs="Times New Roman"/>
                <w:sz w:val="20"/>
                <w:szCs w:val="20"/>
              </w:rPr>
            </w:pPr>
            <w:hyperlink r:id="rId259" w:tooltip="&quot;ГОСТ 12438-66 Шкурки соболя выделанные. Технические условия (с Изменениями N 1, 2, 3)&quot;&#10;(утв. постановлением Госстандарта СССР от 23.12.1966)&#10;Применяется с 01.01.1968&#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12438</w:t>
              </w:r>
            </w:hyperlink>
          </w:p>
          <w:p w:rsidR="00AB781D" w:rsidRPr="00FE3626" w:rsidRDefault="00764B3C" w:rsidP="00AB781D">
            <w:pPr>
              <w:spacing w:after="0" w:line="240" w:lineRule="auto"/>
              <w:rPr>
                <w:rFonts w:ascii="Times New Roman" w:hAnsi="Times New Roman" w:cs="Times New Roman"/>
                <w:sz w:val="20"/>
                <w:szCs w:val="20"/>
              </w:rPr>
            </w:pPr>
            <w:hyperlink r:id="rId260" w:tooltip="&quot;ГОСТ 12581-67 Шкурки колонка и солонгоя выделанные. Технические условия (с ...&quot;&#10;(утв. постановлением Госстандарта СССР от 27.01.1967)&#10;Применяется с 01.07.1967&#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12581</w:t>
              </w:r>
            </w:hyperlink>
          </w:p>
          <w:p w:rsidR="00AB781D" w:rsidRPr="00FE3626" w:rsidRDefault="00764B3C" w:rsidP="00AB781D">
            <w:pPr>
              <w:spacing w:after="0" w:line="240" w:lineRule="auto"/>
              <w:rPr>
                <w:rFonts w:ascii="Times New Roman" w:hAnsi="Times New Roman" w:cs="Times New Roman"/>
                <w:sz w:val="20"/>
                <w:szCs w:val="20"/>
              </w:rPr>
            </w:pPr>
            <w:hyperlink r:id="rId261" w:tooltip="&quot;ГОСТ 12780-67 Шкурки белки выделанные. Технические условия (с Изменениями N 1-4)&quot;&#10;(утв. постановлением Госстандарта СССР от 22.03.1967)&#10;Применяется с 01.07.1968 взамен ...&#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12780</w:t>
              </w:r>
            </w:hyperlink>
          </w:p>
          <w:p w:rsidR="00AB781D" w:rsidRPr="00FE3626" w:rsidRDefault="00764B3C" w:rsidP="00AB781D">
            <w:pPr>
              <w:spacing w:after="0" w:line="240" w:lineRule="auto"/>
              <w:rPr>
                <w:rFonts w:ascii="Times New Roman" w:hAnsi="Times New Roman" w:cs="Times New Roman"/>
                <w:sz w:val="20"/>
                <w:szCs w:val="20"/>
              </w:rPr>
            </w:pPr>
            <w:hyperlink r:id="rId262" w:tooltip="&quot;ГОСТ 12804-67 Шкурки горностая и ласки выделанные. Технические условия (с ...&quot;&#10;(утв. постановлением Госстандарта СССР от 10.04.1967)&#10;Применяется с 01.01.1968&#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12804</w:t>
              </w:r>
            </w:hyperlink>
          </w:p>
          <w:p w:rsidR="00AB781D" w:rsidRPr="00FE3626" w:rsidRDefault="00764B3C" w:rsidP="00AB781D">
            <w:pPr>
              <w:spacing w:after="0" w:line="240" w:lineRule="auto"/>
              <w:rPr>
                <w:rFonts w:ascii="Times New Roman" w:hAnsi="Times New Roman" w:cs="Times New Roman"/>
                <w:sz w:val="20"/>
                <w:szCs w:val="20"/>
              </w:rPr>
            </w:pPr>
            <w:hyperlink r:id="rId263" w:tooltip="&quot;ГОСТ 13220-67 Шкурки суслика-песчаника выделанные. Технические условия (с ...&quot;&#10;(утв. постановлением Госстандарта СССР от 12.09.1967)&#10;Применяется с 01.07.1968&#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13220</w:t>
              </w:r>
            </w:hyperlink>
          </w:p>
          <w:p w:rsidR="00AB781D" w:rsidRPr="00FE3626" w:rsidRDefault="00764B3C" w:rsidP="00AB781D">
            <w:pPr>
              <w:spacing w:after="0" w:line="240" w:lineRule="auto"/>
              <w:rPr>
                <w:rFonts w:ascii="Times New Roman" w:hAnsi="Times New Roman" w:cs="Times New Roman"/>
                <w:sz w:val="20"/>
                <w:szCs w:val="20"/>
              </w:rPr>
            </w:pPr>
            <w:hyperlink r:id="rId264" w:tooltip="&quot;ГОСТ 13304-67 Шкурки выдры выделанные. Технические условия (с Изменениями N 1, 2, 3)&quot;&#10;(утв. постановлением Госстандарта СССР от 30.11.1967)&#10;Применяется с 01.07.1968&#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13304</w:t>
              </w:r>
            </w:hyperlink>
          </w:p>
          <w:p w:rsidR="00AB781D" w:rsidRPr="00FE3626" w:rsidRDefault="00764B3C" w:rsidP="00AB781D">
            <w:pPr>
              <w:spacing w:after="0" w:line="240" w:lineRule="auto"/>
              <w:rPr>
                <w:rFonts w:ascii="Times New Roman" w:hAnsi="Times New Roman" w:cs="Times New Roman"/>
                <w:sz w:val="20"/>
                <w:szCs w:val="20"/>
              </w:rPr>
            </w:pPr>
            <w:hyperlink r:id="rId265" w:tooltip="&quot;ГОСТ 13315-88 Шкурки крота выделанные. Технические условия&quot;&#10;(утв. постановлением Госстандарта СССР от 28.10.1988 N 3590)&#10;Применяется с 01.01.1990&#10;Статус: действует с 01.01.1990&#10;Применяется для целей технического регламента" w:history="1">
              <w:r w:rsidR="00AB781D" w:rsidRPr="00FE3626">
                <w:rPr>
                  <w:rStyle w:val="a9"/>
                  <w:rFonts w:ascii="Times New Roman" w:hAnsi="Times New Roman"/>
                  <w:b w:val="0"/>
                  <w:color w:val="auto"/>
                  <w:sz w:val="20"/>
                  <w:szCs w:val="20"/>
                </w:rPr>
                <w:t>ГОСТ 13315</w:t>
              </w:r>
            </w:hyperlink>
          </w:p>
          <w:p w:rsidR="00AB781D" w:rsidRPr="00FE3626" w:rsidRDefault="00764B3C" w:rsidP="00AB781D">
            <w:pPr>
              <w:spacing w:after="0" w:line="240" w:lineRule="auto"/>
              <w:rPr>
                <w:rFonts w:ascii="Times New Roman" w:hAnsi="Times New Roman" w:cs="Times New Roman"/>
                <w:sz w:val="20"/>
                <w:szCs w:val="20"/>
              </w:rPr>
            </w:pPr>
            <w:hyperlink r:id="rId266" w:tooltip="&quot;ГОСТ 13692-68 Шкуры волка и шакала выделанные. Технические условия (с Изменениями N 1-5)&quot;&#10;Применяется с 01.01.1969&#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13692</w:t>
              </w:r>
            </w:hyperlink>
          </w:p>
          <w:p w:rsidR="00AB781D" w:rsidRPr="00FE3626" w:rsidRDefault="00764B3C" w:rsidP="00AB781D">
            <w:pPr>
              <w:spacing w:after="0" w:line="240" w:lineRule="auto"/>
              <w:rPr>
                <w:rFonts w:ascii="Times New Roman" w:hAnsi="Times New Roman" w:cs="Times New Roman"/>
                <w:sz w:val="20"/>
                <w:szCs w:val="20"/>
              </w:rPr>
            </w:pPr>
            <w:hyperlink r:id="rId267" w:tooltip="&quot;ГОСТ 13713-82 Шкуры росомахи выделанные. Технические условия (с Изменением N 1)&quot;&#10;(утв. постановлением Госстандарта СССР от 23.09.1982 N 3729)&#10;Применяется с 01.07.198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13713</w:t>
              </w:r>
            </w:hyperlink>
          </w:p>
          <w:p w:rsidR="00AB781D" w:rsidRPr="00FE3626" w:rsidRDefault="00764B3C" w:rsidP="00AB781D">
            <w:pPr>
              <w:spacing w:after="0" w:line="240" w:lineRule="auto"/>
              <w:rPr>
                <w:rFonts w:ascii="Times New Roman" w:hAnsi="Times New Roman" w:cs="Times New Roman"/>
                <w:sz w:val="20"/>
                <w:szCs w:val="20"/>
              </w:rPr>
            </w:pPr>
            <w:hyperlink r:id="rId268" w:tooltip="&quot;ГОСТ 14781-69 Шкурки лисицы красной, лисицы-крестовки, лисицы-сиводушки и корсака ...&quot;&#10;(утв. постановлением Госстандарта СССР от 27.06.1969 N 736)&#10;Применяется с 01.07.1970&#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14781</w:t>
              </w:r>
            </w:hyperlink>
          </w:p>
          <w:p w:rsidR="00AB781D" w:rsidRPr="00FE3626" w:rsidRDefault="00764B3C" w:rsidP="00AB781D">
            <w:pPr>
              <w:spacing w:after="0" w:line="240" w:lineRule="auto"/>
              <w:rPr>
                <w:rFonts w:ascii="Times New Roman" w:hAnsi="Times New Roman" w:cs="Times New Roman"/>
                <w:sz w:val="20"/>
                <w:szCs w:val="20"/>
              </w:rPr>
            </w:pPr>
            <w:hyperlink r:id="rId269" w:tooltip="&quot;ГОСТ 17714-72 Шкурки мелких грызунов выделанные. Технические условия (с ...&quot;&#10;(утв. постановлением Госстандарта СССР от 16.05.1972 N 995)&#10;Применяется с 01.07.1973&#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17714</w:t>
              </w:r>
            </w:hyperlink>
          </w:p>
          <w:p w:rsidR="00AB781D" w:rsidRPr="00FE3626" w:rsidRDefault="00764B3C" w:rsidP="00AB781D">
            <w:pPr>
              <w:spacing w:after="0" w:line="240" w:lineRule="auto"/>
              <w:rPr>
                <w:rFonts w:ascii="Times New Roman" w:hAnsi="Times New Roman" w:cs="Times New Roman"/>
                <w:sz w:val="20"/>
                <w:szCs w:val="20"/>
              </w:rPr>
            </w:pPr>
            <w:hyperlink r:id="rId270" w:tooltip="&quot;ГОСТ 19878-2014 Меха, меховые и овчинно-шубные изделия. Маркировка, упаковка, транспортирование и хранение&quot;&#10;(утв. приказом Росстандарта от 12.12.2014 N 2087-ст)&#10;Статус: действует с 01.01.2016&#10;Применяется для целей технического регламента" w:history="1">
              <w:r w:rsidR="00AB781D" w:rsidRPr="00FE3626">
                <w:rPr>
                  <w:rStyle w:val="a9"/>
                  <w:rFonts w:ascii="Times New Roman" w:hAnsi="Times New Roman"/>
                  <w:b w:val="0"/>
                  <w:color w:val="auto"/>
                  <w:sz w:val="20"/>
                  <w:szCs w:val="20"/>
                </w:rPr>
                <w:t>ГОСТ 19878</w:t>
              </w:r>
            </w:hyperlink>
          </w:p>
          <w:p w:rsidR="00AB781D" w:rsidRPr="00FE3626" w:rsidRDefault="00764B3C" w:rsidP="00AB781D">
            <w:pPr>
              <w:spacing w:after="0" w:line="240" w:lineRule="auto"/>
              <w:rPr>
                <w:rFonts w:ascii="Times New Roman" w:hAnsi="Times New Roman" w:cs="Times New Roman"/>
                <w:sz w:val="20"/>
                <w:szCs w:val="20"/>
              </w:rPr>
            </w:pPr>
            <w:hyperlink r:id="rId271" w:tooltip="&quot;ГОСТ 21184-75 Шкурки ягнят выделанные. Технические условия (с Изменением N 1, 2)&quot;&#10;(утв. постановлением Госстандарта СССР от 23.10.1975 N 2662)&#10;Применяется с 01.01.1977&#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21184</w:t>
              </w:r>
            </w:hyperlink>
          </w:p>
          <w:p w:rsidR="00AB781D" w:rsidRPr="00FE3626" w:rsidRDefault="00764B3C" w:rsidP="00AB781D">
            <w:pPr>
              <w:spacing w:after="0" w:line="240" w:lineRule="auto"/>
              <w:rPr>
                <w:rFonts w:ascii="Times New Roman" w:hAnsi="Times New Roman" w:cs="Times New Roman"/>
                <w:sz w:val="20"/>
                <w:szCs w:val="20"/>
              </w:rPr>
            </w:pPr>
            <w:hyperlink r:id="rId272" w:tooltip="&quot;ГОСТ 28505-90 Шкурки бобра речного выделанные. Технические условия&quot;&#10;(утв. постановлением Госстандарта СССР от 30.03.1990 N 732)&#10;Применяется с 01.07.1991&#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28505</w:t>
              </w:r>
            </w:hyperlink>
          </w:p>
          <w:p w:rsidR="00AB781D" w:rsidRPr="00FE3626" w:rsidRDefault="00764B3C" w:rsidP="00AB781D">
            <w:pPr>
              <w:spacing w:after="0" w:line="240" w:lineRule="auto"/>
              <w:rPr>
                <w:rFonts w:ascii="Times New Roman" w:hAnsi="Times New Roman" w:cs="Times New Roman"/>
                <w:sz w:val="20"/>
                <w:szCs w:val="20"/>
              </w:rPr>
            </w:pPr>
            <w:hyperlink r:id="rId273" w:tooltip="&quot;ГОСТ 21481-76 Каракуль-метис выделанный. Технические условия (с Изменениями N 1-5)&quot;&#10;(утв. постановлением Госстандарта СССР от 19.01.1976 N 138)&#10;Применяется с 01.01.1977&#10;Статус: действующая редакция&#10;Применяется для целей технического регламента" w:history="1">
              <w:r w:rsidR="00AB781D" w:rsidRPr="00FE3626">
                <w:rPr>
                  <w:rStyle w:val="a9"/>
                  <w:rFonts w:ascii="Times New Roman" w:hAnsi="Times New Roman"/>
                  <w:b w:val="0"/>
                  <w:color w:val="auto"/>
                  <w:sz w:val="20"/>
                  <w:szCs w:val="20"/>
                </w:rPr>
                <w:t>ГОСТ 21481</w:t>
              </w:r>
            </w:hyperlink>
          </w:p>
          <w:p w:rsidR="00AB781D"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ГОСТ 28503</w:t>
            </w:r>
          </w:p>
          <w:p w:rsidR="00EC3AE8" w:rsidRDefault="00EC3AE8" w:rsidP="00AB781D">
            <w:pPr>
              <w:spacing w:after="0" w:line="240" w:lineRule="auto"/>
              <w:rPr>
                <w:rFonts w:ascii="Times New Roman" w:hAnsi="Times New Roman" w:cs="Times New Roman"/>
                <w:sz w:val="20"/>
                <w:szCs w:val="20"/>
              </w:rPr>
            </w:pPr>
          </w:p>
          <w:p w:rsidR="00EC3AE8" w:rsidRDefault="00EC3AE8" w:rsidP="00AB781D">
            <w:pPr>
              <w:spacing w:after="0" w:line="240" w:lineRule="auto"/>
              <w:rPr>
                <w:rFonts w:ascii="Times New Roman" w:hAnsi="Times New Roman" w:cs="Times New Roman"/>
                <w:sz w:val="20"/>
                <w:szCs w:val="20"/>
              </w:rPr>
            </w:pPr>
          </w:p>
          <w:p w:rsidR="00EC3AE8" w:rsidRPr="00FE3626" w:rsidRDefault="00EC3AE8" w:rsidP="00AB781D">
            <w:pPr>
              <w:spacing w:after="0" w:line="240" w:lineRule="auto"/>
              <w:rPr>
                <w:rFonts w:ascii="Times New Roman" w:hAnsi="Times New Roman" w:cs="Times New Roman"/>
                <w:sz w:val="20"/>
                <w:szCs w:val="20"/>
              </w:rPr>
            </w:pP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15167" w:type="dxa"/>
            <w:gridSpan w:val="8"/>
            <w:tcBorders>
              <w:top w:val="single" w:sz="4" w:space="0" w:color="auto"/>
              <w:left w:val="single" w:sz="4" w:space="0" w:color="auto"/>
              <w:bottom w:val="single" w:sz="4" w:space="0" w:color="auto"/>
              <w:right w:val="single" w:sz="4" w:space="0" w:color="auto"/>
            </w:tcBorders>
          </w:tcPr>
          <w:p w:rsidR="00AB781D" w:rsidRPr="00FE3626" w:rsidRDefault="00AB781D" w:rsidP="0067376B">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FE3626">
              <w:rPr>
                <w:rFonts w:ascii="Times New Roman" w:eastAsia="Calibri" w:hAnsi="Times New Roman" w:cs="Times New Roman"/>
                <w:b/>
                <w:sz w:val="20"/>
                <w:szCs w:val="20"/>
                <w:lang w:eastAsia="ru-RU"/>
              </w:rPr>
              <w:lastRenderedPageBreak/>
              <w:t>А</w:t>
            </w:r>
            <w:r w:rsidR="001E1652">
              <w:rPr>
                <w:rFonts w:ascii="Times New Roman" w:eastAsia="Calibri" w:hAnsi="Times New Roman" w:cs="Times New Roman"/>
                <w:b/>
                <w:sz w:val="20"/>
                <w:szCs w:val="20"/>
                <w:lang w:eastAsia="ru-RU"/>
              </w:rPr>
              <w:t>6</w:t>
            </w:r>
            <w:r w:rsidRPr="00FE3626">
              <w:rPr>
                <w:rFonts w:ascii="Times New Roman" w:eastAsia="Calibri" w:hAnsi="Times New Roman" w:cs="Times New Roman"/>
                <w:b/>
                <w:sz w:val="20"/>
                <w:szCs w:val="20"/>
                <w:lang w:eastAsia="ru-RU"/>
              </w:rPr>
              <w:t>. Обязательная сертификация продукции требованиям Технического регламента Таможенного союза «О безопасности колесных транспортных средств»</w:t>
            </w:r>
          </w:p>
          <w:p w:rsidR="00AB781D" w:rsidRPr="00FE3626" w:rsidRDefault="00AB781D" w:rsidP="0067376B">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FE3626">
              <w:rPr>
                <w:rFonts w:ascii="Times New Roman" w:eastAsia="Calibri" w:hAnsi="Times New Roman" w:cs="Times New Roman"/>
                <w:b/>
                <w:sz w:val="20"/>
                <w:szCs w:val="20"/>
                <w:lang w:eastAsia="ru-RU"/>
              </w:rPr>
              <w:t>(ТР ТС 018/2011)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Двигатели с принудительным зажиганием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2С, 3С, 9С, </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8407 31 000 0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8407 32</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8407 33 200 0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8407 33 800 0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8407 34 910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8407 34 990 3</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8407 34 990 8</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5" w:lineRule="auto"/>
              <w:ind w:right="36"/>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Для экологического класса 4: Правила ООН № 83-05 (уровень выбросов В) для бензиновых и газовых двигателей для транспортных средств категорий М1, М2, N1, N2 (в соответствии с областью применения Правил ООН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 83);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49-05 (уровень выбросов В1, а также уровень требований в отношении бортовой диагностики, долговечности и эксплуатационной пригодности, контроля </w:t>
            </w:r>
            <w:proofErr w:type="spellStart"/>
            <w:r w:rsidRPr="00FC6294">
              <w:rPr>
                <w:rFonts w:ascii="Times New Roman" w:eastAsia="Times New Roman" w:hAnsi="Times New Roman" w:cs="Times New Roman"/>
                <w:sz w:val="20"/>
                <w:szCs w:val="20"/>
              </w:rPr>
              <w:t>NOx</w:t>
            </w:r>
            <w:proofErr w:type="spellEnd"/>
            <w:r w:rsidRPr="00FC6294">
              <w:rPr>
                <w:rFonts w:ascii="Times New Roman" w:eastAsia="Times New Roman" w:hAnsi="Times New Roman" w:cs="Times New Roman"/>
                <w:sz w:val="20"/>
                <w:szCs w:val="20"/>
              </w:rPr>
              <w:t xml:space="preserve"> - "С") для газовых двигателей для транспортных средств категорий М1 максимальной массой свыше 3,5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ESC по Правилам ООН № 49-05) для бензиновых двигателей транспортных средств категорий М1 максимальной массой свыше 3,5 т,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М2, М3, N2, N3;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Для экологического класса 5: Правила ООН № 83-06 (уровень выбросов по Таблице 1) для двигателей с </w:t>
            </w:r>
            <w:r w:rsidRPr="00FC6294">
              <w:rPr>
                <w:rFonts w:ascii="Times New Roman" w:eastAsia="Times New Roman" w:hAnsi="Times New Roman" w:cs="Times New Roman"/>
                <w:sz w:val="20"/>
                <w:szCs w:val="20"/>
              </w:rPr>
              <w:lastRenderedPageBreak/>
              <w:t xml:space="preserve">принудительным зажиганием для транспортных средств категорий М1, М2, N1, N2 (в соответствии с областью применения Правил ООН № 83-06); Правила ООН № 49-05 (уровни выбросов В2, С, а также уровень требований в отношении бортовой диагностики, долговечности и эксплуатационной пригодности, контроля </w:t>
            </w:r>
            <w:proofErr w:type="spellStart"/>
            <w:r w:rsidRPr="00FC6294">
              <w:rPr>
                <w:rFonts w:ascii="Times New Roman" w:eastAsia="Times New Roman" w:hAnsi="Times New Roman" w:cs="Times New Roman"/>
                <w:sz w:val="20"/>
                <w:szCs w:val="20"/>
              </w:rPr>
              <w:t>NOx</w:t>
            </w:r>
            <w:proofErr w:type="spellEnd"/>
            <w:r w:rsidRPr="00FC6294">
              <w:rPr>
                <w:rFonts w:ascii="Times New Roman" w:eastAsia="Times New Roman" w:hAnsi="Times New Roman" w:cs="Times New Roman"/>
                <w:sz w:val="20"/>
                <w:szCs w:val="20"/>
              </w:rPr>
              <w:t xml:space="preserve"> - "G", "K") для газовых двигателей для транспортных средств категорий М1 максимальной массой свыше 3,5 т, М2, М3, N2, N3. ГОСТ 14846-81  ГОСТ Р 51832-2001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 3 - Правила ООН № 4-00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 8 - Правила ООН № 10-03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 90 - Правила ООН № 117-02, стадия 1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п. 1 - ГОСТ Р 51980-2002, СТБ 984-</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2009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 2 - ГОСТ Р 51980-2002, СТБ 9842009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53840-2010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14846-2020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ГОСТ Р 53838-2010</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Двигатели с воспламенением от сжатия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2С, 3С, 9С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8408 20 510</w:t>
            </w:r>
            <w:r w:rsidRPr="00FC6294">
              <w:rPr>
                <w:rFonts w:ascii="Times New Roman" w:eastAsia="Times New Roman" w:hAnsi="Times New Roman" w:cs="Times New Roman"/>
                <w:sz w:val="20"/>
                <w:szCs w:val="20"/>
                <w:lang w:val="en-US"/>
              </w:rPr>
              <w:t xml:space="preserve"> </w:t>
            </w:r>
            <w:r w:rsidRPr="00FC6294">
              <w:rPr>
                <w:rFonts w:ascii="Times New Roman" w:eastAsia="Times New Roman" w:hAnsi="Times New Roman" w:cs="Times New Roman"/>
                <w:sz w:val="20"/>
                <w:szCs w:val="20"/>
              </w:rPr>
              <w:t>3</w:t>
            </w:r>
          </w:p>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8408 20 510</w:t>
            </w:r>
            <w:r w:rsidRPr="00FC6294">
              <w:rPr>
                <w:rFonts w:ascii="Times New Roman" w:eastAsia="Times New Roman" w:hAnsi="Times New Roman" w:cs="Times New Roman"/>
                <w:sz w:val="20"/>
                <w:szCs w:val="20"/>
                <w:lang w:val="en-US"/>
              </w:rPr>
              <w:t xml:space="preserve"> </w:t>
            </w:r>
            <w:r w:rsidRPr="00FC6294">
              <w:rPr>
                <w:rFonts w:ascii="Times New Roman" w:eastAsia="Times New Roman" w:hAnsi="Times New Roman" w:cs="Times New Roman"/>
                <w:sz w:val="20"/>
                <w:szCs w:val="20"/>
              </w:rPr>
              <w:t>8</w:t>
            </w:r>
          </w:p>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8408 20 550</w:t>
            </w:r>
            <w:r w:rsidRPr="00FC6294">
              <w:rPr>
                <w:rFonts w:ascii="Times New Roman" w:eastAsia="Times New Roman" w:hAnsi="Times New Roman" w:cs="Times New Roman"/>
                <w:sz w:val="20"/>
                <w:szCs w:val="20"/>
                <w:lang w:val="en-US"/>
              </w:rPr>
              <w:t xml:space="preserve"> </w:t>
            </w:r>
            <w:r w:rsidRPr="00FC6294">
              <w:rPr>
                <w:rFonts w:ascii="Times New Roman" w:eastAsia="Times New Roman" w:hAnsi="Times New Roman" w:cs="Times New Roman"/>
                <w:sz w:val="20"/>
                <w:szCs w:val="20"/>
              </w:rPr>
              <w:t>3</w:t>
            </w:r>
          </w:p>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8408 20 550 8</w:t>
            </w:r>
          </w:p>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8408 20 571</w:t>
            </w:r>
            <w:r w:rsidRPr="00FC6294">
              <w:rPr>
                <w:rFonts w:ascii="Times New Roman" w:eastAsia="Times New Roman" w:hAnsi="Times New Roman" w:cs="Times New Roman"/>
                <w:sz w:val="20"/>
                <w:szCs w:val="20"/>
                <w:lang w:val="en-US"/>
              </w:rPr>
              <w:t xml:space="preserve"> </w:t>
            </w:r>
            <w:r w:rsidRPr="00FC6294">
              <w:rPr>
                <w:rFonts w:ascii="Times New Roman" w:eastAsia="Times New Roman" w:hAnsi="Times New Roman" w:cs="Times New Roman"/>
                <w:sz w:val="20"/>
                <w:szCs w:val="20"/>
              </w:rPr>
              <w:t>9</w:t>
            </w:r>
          </w:p>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8408 20 579</w:t>
            </w:r>
            <w:r w:rsidRPr="00FC6294">
              <w:rPr>
                <w:rFonts w:ascii="Times New Roman" w:eastAsia="Times New Roman" w:hAnsi="Times New Roman" w:cs="Times New Roman"/>
                <w:sz w:val="20"/>
                <w:szCs w:val="20"/>
                <w:lang w:val="en-US"/>
              </w:rPr>
              <w:t xml:space="preserve"> </w:t>
            </w:r>
            <w:r w:rsidRPr="00FC6294">
              <w:rPr>
                <w:rFonts w:ascii="Times New Roman" w:eastAsia="Times New Roman" w:hAnsi="Times New Roman" w:cs="Times New Roman"/>
                <w:sz w:val="20"/>
                <w:szCs w:val="20"/>
              </w:rPr>
              <w:t>9</w:t>
            </w:r>
          </w:p>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8408 20 990 3</w:t>
            </w:r>
          </w:p>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8408 20 990 4</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8408 20 990 7</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Для экологического класса 4: </w:t>
            </w:r>
          </w:p>
          <w:p w:rsidR="00FC6294" w:rsidRPr="00FC6294" w:rsidRDefault="00FC6294" w:rsidP="00FC6294">
            <w:pPr>
              <w:spacing w:after="0" w:line="257" w:lineRule="auto"/>
              <w:ind w:right="29"/>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24-03 и Правила ООН № 83-05 (уровень выбросов В) для дизелей для транспортных средств категорий М1, М2, N1, N2 (в соответствии с областью применения Правил ООН № 83); Правила ООН № 24-03 и Правила ООН № 49-04 (уровень выбросов В1 для дизелей для транспортных средств категорий М1 максимальной массой свыше 3,5 т, М2, М3, N2, N3; Правила ООН № 24-03 и Правила ООН № 49-05 (уровень выбросов В1, а также уровень требований в отношении бортовой диагностики, долговечности и эксплуатационной пригодности, контроля </w:t>
            </w:r>
            <w:proofErr w:type="spellStart"/>
            <w:r w:rsidRPr="00FC6294">
              <w:rPr>
                <w:rFonts w:ascii="Times New Roman" w:eastAsia="Times New Roman" w:hAnsi="Times New Roman" w:cs="Times New Roman"/>
                <w:sz w:val="20"/>
                <w:szCs w:val="20"/>
              </w:rPr>
              <w:t>NOx</w:t>
            </w:r>
            <w:proofErr w:type="spellEnd"/>
            <w:r w:rsidRPr="00FC6294">
              <w:rPr>
                <w:rFonts w:ascii="Times New Roman" w:eastAsia="Times New Roman" w:hAnsi="Times New Roman" w:cs="Times New Roman"/>
                <w:sz w:val="20"/>
                <w:szCs w:val="20"/>
              </w:rPr>
              <w:t xml:space="preserve"> - "С") для дизелей для транспортных средств категорий М1 максимальной массой свыше 3,5 т, М2, М3, N2, N3;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24-03 и Правила ООН № 96-02 для дизелей для транспортных средств категорий </w:t>
            </w:r>
          </w:p>
          <w:p w:rsidR="00FC6294" w:rsidRPr="00FC6294" w:rsidRDefault="00FC6294" w:rsidP="00FC6294">
            <w:pPr>
              <w:spacing w:after="0" w:line="247"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М1G максимальной массой свыше 3,5 т, М2G, М3G, N2G, N3G с приводом на все </w:t>
            </w:r>
            <w:r w:rsidRPr="00FC6294">
              <w:rPr>
                <w:rFonts w:ascii="Times New Roman" w:eastAsia="Times New Roman" w:hAnsi="Times New Roman" w:cs="Times New Roman"/>
                <w:sz w:val="20"/>
                <w:szCs w:val="20"/>
              </w:rPr>
              <w:lastRenderedPageBreak/>
              <w:t xml:space="preserve">колеса, в том числе, с отключаемым приводом одной из осей; </w:t>
            </w:r>
          </w:p>
          <w:p w:rsidR="00FC6294" w:rsidRPr="00FC6294" w:rsidRDefault="00FC6294" w:rsidP="00FC6294">
            <w:pPr>
              <w:spacing w:after="0" w:line="238" w:lineRule="auto"/>
              <w:ind w:right="358"/>
              <w:jc w:val="both"/>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Пункт 13 приложения № 3 к настоящему техническому регламенту для двигателей, предназначенных для гибридных </w:t>
            </w:r>
          </w:p>
          <w:p w:rsidR="00FC6294" w:rsidRPr="00FC6294" w:rsidRDefault="00FC6294" w:rsidP="00FC6294">
            <w:pPr>
              <w:spacing w:after="0" w:line="268" w:lineRule="auto"/>
              <w:ind w:right="40"/>
              <w:rPr>
                <w:rFonts w:ascii="Times New Roman" w:hAnsi="Times New Roman" w:cs="Times New Roman"/>
                <w:sz w:val="20"/>
                <w:szCs w:val="20"/>
              </w:rPr>
            </w:pPr>
            <w:r w:rsidRPr="00FC6294">
              <w:rPr>
                <w:rFonts w:ascii="Times New Roman" w:eastAsia="Times New Roman" w:hAnsi="Times New Roman" w:cs="Times New Roman"/>
                <w:sz w:val="20"/>
                <w:szCs w:val="20"/>
              </w:rPr>
              <w:t>транспортных средств (в соответствии с областью применения Правил ООН № 49)</w:t>
            </w:r>
            <w:proofErr w:type="gramStart"/>
            <w:r w:rsidRPr="00FC6294">
              <w:rPr>
                <w:rFonts w:ascii="Times New Roman" w:eastAsia="Times New Roman" w:hAnsi="Times New Roman" w:cs="Times New Roman"/>
                <w:sz w:val="20"/>
                <w:szCs w:val="20"/>
              </w:rPr>
              <w:t>; Для</w:t>
            </w:r>
            <w:proofErr w:type="gramEnd"/>
            <w:r w:rsidRPr="00FC6294">
              <w:rPr>
                <w:rFonts w:ascii="Times New Roman" w:eastAsia="Times New Roman" w:hAnsi="Times New Roman" w:cs="Times New Roman"/>
                <w:sz w:val="20"/>
                <w:szCs w:val="20"/>
              </w:rPr>
              <w:t xml:space="preserve"> экологического класса 5: Правила ООН № 24-03 и Правила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ООН № 83-06 (уровень выбросов по Таблице 1) для дизелей для транспортных средств категорий М1, М2, N1, N2 (в соответствии с областью применения Правил ООН № 83-06);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24-03 и Правила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ООН № 49-05 (уровни выбросов В2, С, а также уровень требований в отношении бортовой диагностики, долговечности и эксплуатационной пригодности, контроля </w:t>
            </w:r>
            <w:proofErr w:type="spellStart"/>
            <w:r w:rsidRPr="00FC6294">
              <w:rPr>
                <w:rFonts w:ascii="Times New Roman" w:eastAsia="Times New Roman" w:hAnsi="Times New Roman" w:cs="Times New Roman"/>
                <w:sz w:val="20"/>
                <w:szCs w:val="20"/>
              </w:rPr>
              <w:t>NOx</w:t>
            </w:r>
            <w:proofErr w:type="spellEnd"/>
            <w:r w:rsidRPr="00FC6294">
              <w:rPr>
                <w:rFonts w:ascii="Times New Roman" w:eastAsia="Times New Roman" w:hAnsi="Times New Roman" w:cs="Times New Roman"/>
                <w:sz w:val="20"/>
                <w:szCs w:val="20"/>
              </w:rPr>
              <w:t xml:space="preserve"> - "G", "K") для дизелей для транспортных средств категорий М1 максимальной массой свыше 3,5 т, М2, М3, N2, N3. Пункт 13 приложения № 3 к настоящему техническому регламенту для двигателей, предназначенных для гибридных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транспортных средств (в соответствии с областью применения Правил ООН № 49)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ГОСТ Р 53838-2010</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63" w:lineRule="auto"/>
              <w:ind w:left="2" w:righ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Оборудование для питания двигателя газообразным топливом (компримированным природным газом - КПГ, сжиженным нефтяным газом - СНГ (или сжиженным углеводородным газом - СУГ), сжиженным природным газом - СПГ, </w:t>
            </w:r>
            <w:proofErr w:type="spellStart"/>
            <w:r w:rsidRPr="00FC6294">
              <w:rPr>
                <w:rFonts w:ascii="Times New Roman" w:eastAsia="Times New Roman" w:hAnsi="Times New Roman" w:cs="Times New Roman"/>
                <w:sz w:val="20"/>
                <w:szCs w:val="20"/>
              </w:rPr>
              <w:t>диметиловым</w:t>
            </w:r>
            <w:proofErr w:type="spellEnd"/>
            <w:r w:rsidRPr="00FC6294">
              <w:rPr>
                <w:rFonts w:ascii="Times New Roman" w:eastAsia="Times New Roman" w:hAnsi="Times New Roman" w:cs="Times New Roman"/>
                <w:sz w:val="20"/>
                <w:szCs w:val="20"/>
              </w:rPr>
              <w:t xml:space="preserve"> эфиром топливным - </w:t>
            </w:r>
            <w:proofErr w:type="spellStart"/>
            <w:r w:rsidRPr="00FC6294">
              <w:rPr>
                <w:rFonts w:ascii="Times New Roman" w:eastAsia="Times New Roman" w:hAnsi="Times New Roman" w:cs="Times New Roman"/>
                <w:sz w:val="20"/>
                <w:szCs w:val="20"/>
              </w:rPr>
              <w:t>ДМЭт</w:t>
            </w:r>
            <w:proofErr w:type="spellEnd"/>
            <w:r w:rsidRPr="00FC6294">
              <w:rPr>
                <w:rFonts w:ascii="Times New Roman" w:eastAsia="Times New Roman" w:hAnsi="Times New Roman" w:cs="Times New Roman"/>
                <w:sz w:val="20"/>
                <w:szCs w:val="20"/>
              </w:rPr>
              <w:t xml:space="preserve">): </w:t>
            </w:r>
          </w:p>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баллон газовый; </w:t>
            </w:r>
          </w:p>
          <w:p w:rsidR="00FC6294" w:rsidRPr="00FC6294" w:rsidRDefault="00FC6294" w:rsidP="00FC6294">
            <w:pPr>
              <w:spacing w:after="0"/>
              <w:ind w:left="2" w:right="46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вспомогательное оборудование баллона; </w:t>
            </w:r>
            <w:proofErr w:type="spellStart"/>
            <w:r w:rsidRPr="00FC6294">
              <w:rPr>
                <w:rFonts w:ascii="Times New Roman" w:eastAsia="Times New Roman" w:hAnsi="Times New Roman" w:cs="Times New Roman"/>
                <w:sz w:val="20"/>
                <w:szCs w:val="20"/>
              </w:rPr>
              <w:t>газоредуцирующая</w:t>
            </w:r>
            <w:proofErr w:type="spellEnd"/>
            <w:r w:rsidRPr="00FC6294">
              <w:rPr>
                <w:rFonts w:ascii="Times New Roman" w:eastAsia="Times New Roman" w:hAnsi="Times New Roman" w:cs="Times New Roman"/>
                <w:sz w:val="20"/>
                <w:szCs w:val="20"/>
              </w:rPr>
              <w:t xml:space="preserve"> аппаратура; теплообменные устройства; газосмесительные </w:t>
            </w:r>
            <w:r w:rsidRPr="00FC6294">
              <w:rPr>
                <w:rFonts w:ascii="Times New Roman" w:eastAsia="Times New Roman" w:hAnsi="Times New Roman" w:cs="Times New Roman"/>
                <w:sz w:val="20"/>
                <w:szCs w:val="20"/>
              </w:rPr>
              <w:lastRenderedPageBreak/>
              <w:t xml:space="preserve">устройства; </w:t>
            </w:r>
            <w:proofErr w:type="spellStart"/>
            <w:r w:rsidRPr="00FC6294">
              <w:rPr>
                <w:rFonts w:ascii="Times New Roman" w:eastAsia="Times New Roman" w:hAnsi="Times New Roman" w:cs="Times New Roman"/>
                <w:sz w:val="20"/>
                <w:szCs w:val="20"/>
              </w:rPr>
              <w:t>газодозирующие</w:t>
            </w:r>
            <w:proofErr w:type="spellEnd"/>
            <w:r w:rsidRPr="00FC6294">
              <w:rPr>
                <w:rFonts w:ascii="Times New Roman" w:eastAsia="Times New Roman" w:hAnsi="Times New Roman" w:cs="Times New Roman"/>
                <w:sz w:val="20"/>
                <w:szCs w:val="20"/>
              </w:rPr>
              <w:t xml:space="preserve"> устройства; электромагнитные клапаны; </w:t>
            </w:r>
          </w:p>
          <w:p w:rsidR="00FC6294" w:rsidRPr="00FC6294" w:rsidRDefault="00FC6294" w:rsidP="00FC6294">
            <w:pPr>
              <w:spacing w:after="0"/>
              <w:ind w:left="2" w:right="46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расходно-наполнительное и контрольно-измерительное оборудование; фильтр газовый; гибкие шланги; топливопроводы; </w:t>
            </w:r>
          </w:p>
          <w:p w:rsidR="00FC6294" w:rsidRPr="00FC6294" w:rsidRDefault="00FC6294" w:rsidP="00FC6294">
            <w:pPr>
              <w:spacing w:after="0"/>
              <w:ind w:left="2" w:right="46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электронные блоки управления</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1С, 2С, 3С, 9С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3917</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3926</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4009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7304 41 000 8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7304 49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7307 21 000 9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7307 22</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7307 29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7311 00 110 0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7311 00 130 0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7311 00 190 0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7311 00 300 0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7311 00 910 0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8409 91 000 2</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8409 91 000 8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8409 99 000 9</w:t>
            </w:r>
          </w:p>
          <w:p w:rsidR="00FC6294" w:rsidRPr="00FC6294" w:rsidRDefault="00FC6294" w:rsidP="00FC6294">
            <w:pPr>
              <w:spacing w:after="0" w:line="240" w:lineRule="auto"/>
              <w:ind w:left="2"/>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8414 59</w:t>
            </w:r>
          </w:p>
          <w:p w:rsidR="00FC6294" w:rsidRPr="00FC6294" w:rsidRDefault="00FC6294" w:rsidP="00FC6294">
            <w:pPr>
              <w:pStyle w:val="FORMATTEXT0"/>
              <w:jc w:val="center"/>
              <w:rPr>
                <w:rFonts w:ascii="Times New Roman" w:hAnsi="Times New Roman" w:cs="Times New Roman"/>
              </w:rPr>
            </w:pPr>
            <w:r w:rsidRPr="00FC6294">
              <w:rPr>
                <w:rFonts w:ascii="Times New Roman" w:hAnsi="Times New Roman" w:cs="Times New Roman"/>
              </w:rPr>
              <w:t>8419 50 000 0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hAnsi="Times New Roman" w:cs="Times New Roman"/>
                <w:sz w:val="20"/>
                <w:szCs w:val="20"/>
              </w:rPr>
              <w:t>8481 10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hAnsi="Times New Roman" w:cs="Times New Roman"/>
                <w:sz w:val="20"/>
                <w:szCs w:val="20"/>
              </w:rPr>
              <w:t>8481 80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8481 90 000 0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8536 50 110 9</w:t>
            </w:r>
          </w:p>
          <w:p w:rsidR="00FC6294" w:rsidRPr="00FC6294" w:rsidRDefault="00FC6294" w:rsidP="00FC6294">
            <w:pPr>
              <w:spacing w:after="0" w:line="240" w:lineRule="auto"/>
              <w:ind w:left="2"/>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8536 50 150 9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hAnsi="Times New Roman" w:cs="Times New Roman"/>
                <w:sz w:val="20"/>
                <w:szCs w:val="20"/>
              </w:rPr>
              <w:lastRenderedPageBreak/>
              <w:t>8536 50 190 7</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hAnsi="Times New Roman" w:cs="Times New Roman"/>
                <w:sz w:val="20"/>
                <w:szCs w:val="20"/>
              </w:rPr>
              <w:t>8537 10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8708 99 970 9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9026 20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9026 90 000 0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9031</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9032 89 000 0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1" w:lineRule="auto"/>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№67-01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№110-00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115-00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10362-2017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51753-2001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52230-2004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25651-2015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33986-2016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ISO 11439-2014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38" w:lineRule="auto"/>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Системы нейтрализации отработавших газов, в том числе сменные каталитические нейтрализаторы (за исключением систем нейтрализации на основе </w:t>
            </w:r>
          </w:p>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мочевины)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7115</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8421 39 610 0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8421 39 800 7</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103-00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59-00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Альтернативно: Правила ООН № 83-05 или 83-06.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Сменные системы выпуска отработавших газов двигателей, в том числе глушители и резонаторы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8708 92 350 9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8708 92 910 9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8708 92 990 9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w:t>
            </w:r>
            <w:r w:rsidRPr="00FC6294">
              <w:rPr>
                <w:rFonts w:ascii="Times New Roman" w:eastAsia="Times New Roman" w:hAnsi="Times New Roman" w:cs="Times New Roman"/>
                <w:sz w:val="20"/>
                <w:szCs w:val="20"/>
              </w:rPr>
              <w:lastRenderedPageBreak/>
              <w:t xml:space="preserve">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p w:rsidR="00FC6294" w:rsidRPr="00FC6294" w:rsidRDefault="00FC6294" w:rsidP="00FC6294">
            <w:pPr>
              <w:spacing w:after="0" w:line="278" w:lineRule="auto"/>
              <w:rPr>
                <w:rFonts w:ascii="Times New Roman" w:hAnsi="Times New Roman" w:cs="Times New Roman"/>
                <w:sz w:val="20"/>
                <w:szCs w:val="20"/>
              </w:rPr>
            </w:pPr>
            <w:r w:rsidRPr="00FC6294">
              <w:rPr>
                <w:rFonts w:ascii="Times New Roman" w:eastAsia="Times New Roman" w:hAnsi="Times New Roman" w:cs="Times New Roman"/>
                <w:sz w:val="20"/>
                <w:szCs w:val="20"/>
              </w:rPr>
              <w:t>Правила ООН № 59-00 (для M, N). Альтернативно: Правила ООН № 51-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02. </w:t>
            </w:r>
          </w:p>
          <w:p w:rsidR="00FC6294" w:rsidRPr="00FC6294" w:rsidRDefault="00FC6294" w:rsidP="00FC6294">
            <w:pPr>
              <w:spacing w:after="0" w:line="278" w:lineRule="auto"/>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Правила ООН № 92-00 (для L). Альтернативно: Правила ООН № 9-</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06, 41-03, 63-01.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Height w:val="329"/>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Топливные баки, заливные горловины и пробки топливных баков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3926 90 970 9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8309 90 900 0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8708 99 970 9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79"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34-01 или 34-02 (для M1). </w:t>
            </w:r>
          </w:p>
          <w:p w:rsidR="00FC6294" w:rsidRPr="00FC6294" w:rsidRDefault="00FC6294" w:rsidP="00FC6294">
            <w:pPr>
              <w:spacing w:after="0"/>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36-03, 52-01 и 107-03 (для М2 и М3).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jc w:val="both"/>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Колодки с накладками в сборе для дисковых и барабанных тормозов, фрикционные накладки для барабанных и дисковых тормозов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2С, 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6813 20 000 9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6813 81 000 9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8708 30 910 9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hAnsi="Times New Roman" w:cs="Times New Roman"/>
                <w:sz w:val="20"/>
                <w:szCs w:val="20"/>
              </w:rPr>
              <w:t>8708 30 990 9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1"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90-02.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Альтернативно: </w:t>
            </w:r>
          </w:p>
          <w:p w:rsidR="00FC6294" w:rsidRPr="00FC6294" w:rsidRDefault="00FC6294" w:rsidP="00FC6294">
            <w:pPr>
              <w:spacing w:after="0" w:line="277"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13-10 или 13-11 (для М2, М3, N). </w:t>
            </w:r>
          </w:p>
          <w:p w:rsidR="00FC6294" w:rsidRPr="00FC6294" w:rsidRDefault="00FC6294" w:rsidP="00FC6294">
            <w:pPr>
              <w:spacing w:after="0" w:line="238"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13Н-00 (для М1, N1).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78-02 или 78-03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(для L).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ight="95"/>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Аппараты гидравлического тормозного привода: цилиндры главные тормозные, скобы </w:t>
            </w:r>
            <w:r w:rsidRPr="00FC6294">
              <w:rPr>
                <w:rFonts w:ascii="Times New Roman" w:eastAsia="Times New Roman" w:hAnsi="Times New Roman" w:cs="Times New Roman"/>
                <w:sz w:val="20"/>
                <w:szCs w:val="20"/>
              </w:rPr>
              <w:lastRenderedPageBreak/>
              <w:t xml:space="preserve">дисковых тормозных механизмов, колесные тормозные цилиндры барабанных тормозных механизмов, регуляторы тормозных сил, вакуумные и гидравлические (в сборе с главными тормозными цилиндрами) и </w:t>
            </w:r>
            <w:proofErr w:type="spellStart"/>
            <w:proofErr w:type="gramStart"/>
            <w:r w:rsidRPr="00FC6294">
              <w:rPr>
                <w:rFonts w:ascii="Times New Roman" w:eastAsia="Times New Roman" w:hAnsi="Times New Roman" w:cs="Times New Roman"/>
                <w:sz w:val="20"/>
                <w:szCs w:val="20"/>
              </w:rPr>
              <w:t>гидровакуумные</w:t>
            </w:r>
            <w:proofErr w:type="spellEnd"/>
            <w:r w:rsidRPr="00FC6294">
              <w:rPr>
                <w:rFonts w:ascii="Times New Roman" w:eastAsia="Times New Roman" w:hAnsi="Times New Roman" w:cs="Times New Roman"/>
                <w:sz w:val="20"/>
                <w:szCs w:val="20"/>
              </w:rPr>
              <w:t xml:space="preserve">  и</w:t>
            </w:r>
            <w:proofErr w:type="gramEnd"/>
            <w:r w:rsidRPr="00FC6294">
              <w:rPr>
                <w:rFonts w:ascii="Times New Roman" w:eastAsia="Times New Roman" w:hAnsi="Times New Roman" w:cs="Times New Roman"/>
                <w:sz w:val="20"/>
                <w:szCs w:val="20"/>
              </w:rPr>
              <w:t xml:space="preserve"> пневмогидравлические Тормозной и, контрольно-сигнальные устройства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2С, 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8481 80 591 0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8708 30 910 9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8708 30 990 9</w:t>
            </w:r>
          </w:p>
          <w:p w:rsidR="00FC6294" w:rsidRPr="00FC6294" w:rsidRDefault="00FC6294" w:rsidP="00E81322">
            <w:pPr>
              <w:numPr>
                <w:ilvl w:val="0"/>
                <w:numId w:val="5"/>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90 850 0</w:t>
            </w:r>
          </w:p>
          <w:p w:rsidR="00FC6294" w:rsidRPr="00FC6294" w:rsidRDefault="00FC6294" w:rsidP="00E81322">
            <w:pPr>
              <w:numPr>
                <w:ilvl w:val="0"/>
                <w:numId w:val="5"/>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89 000 0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52431-2005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Трубки и шланги, в том числе витые шланги (в том числе с применением материала на основе полиамидов 11 и 12) гидравлических систем тормозного привода, сцепления и рулевого привода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3917</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4009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7306 30 110 0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7306 30 770 8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7306 40 800 8</w:t>
            </w:r>
          </w:p>
          <w:p w:rsidR="00FC6294" w:rsidRPr="00FC6294" w:rsidRDefault="00FC6294" w:rsidP="00E81322">
            <w:pPr>
              <w:numPr>
                <w:ilvl w:val="0"/>
                <w:numId w:val="6"/>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90 000 9</w:t>
            </w:r>
          </w:p>
          <w:p w:rsidR="00FC6294" w:rsidRPr="00FC6294" w:rsidRDefault="00FC6294" w:rsidP="00E81322">
            <w:pPr>
              <w:numPr>
                <w:ilvl w:val="0"/>
                <w:numId w:val="6"/>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21 000 9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7307 22</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7307 29 100 8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7307 92 900 0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7307 99 800 9</w:t>
            </w:r>
          </w:p>
          <w:p w:rsidR="00FC6294" w:rsidRPr="00FC6294" w:rsidRDefault="00FC6294" w:rsidP="00E81322">
            <w:pPr>
              <w:numPr>
                <w:ilvl w:val="0"/>
                <w:numId w:val="7"/>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29 000 0</w:t>
            </w:r>
          </w:p>
          <w:p w:rsidR="00FC6294" w:rsidRPr="00FC6294" w:rsidRDefault="00FC6294" w:rsidP="00E81322">
            <w:pPr>
              <w:numPr>
                <w:ilvl w:val="0"/>
                <w:numId w:val="7"/>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20 000 0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7507</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30731-2001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51190-98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52452-2005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53834-2010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25452-2017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30731-2016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Тормозные механизмы в сборе, диски и барабаны тормозные, </w:t>
            </w:r>
          </w:p>
          <w:p w:rsidR="00FC6294" w:rsidRPr="00FC6294" w:rsidRDefault="00FC6294" w:rsidP="00FC6294">
            <w:pPr>
              <w:spacing w:after="0"/>
              <w:ind w:left="2"/>
              <w:rPr>
                <w:rFonts w:ascii="Times New Roman" w:hAnsi="Times New Roman" w:cs="Times New Roman"/>
                <w:sz w:val="20"/>
                <w:szCs w:val="20"/>
              </w:rPr>
            </w:pPr>
            <w:r w:rsidRPr="00FC6294">
              <w:rPr>
                <w:rFonts w:ascii="Times New Roman" w:hAnsi="Times New Roman" w:cs="Times New Roman"/>
                <w:sz w:val="20"/>
                <w:szCs w:val="20"/>
              </w:rPr>
              <w:t xml:space="preserve">Детали и узлы механических приводов тормозной системы: регулировочные устройства тормозных механизмов, детали привода стояночной тормозной системы (в т.ч. тросы с наконечниками в сборе), камеры тормозные пневматические (в т.ч. с пружинным </w:t>
            </w:r>
            <w:proofErr w:type="spellStart"/>
            <w:r w:rsidRPr="00FC6294">
              <w:rPr>
                <w:rFonts w:ascii="Times New Roman" w:hAnsi="Times New Roman" w:cs="Times New Roman"/>
                <w:sz w:val="20"/>
                <w:szCs w:val="20"/>
              </w:rPr>
              <w:t>энергоаккумулятором</w:t>
            </w:r>
            <w:proofErr w:type="spellEnd"/>
            <w:r w:rsidRPr="00FC6294">
              <w:rPr>
                <w:rFonts w:ascii="Times New Roman" w:hAnsi="Times New Roman" w:cs="Times New Roman"/>
                <w:sz w:val="20"/>
                <w:szCs w:val="20"/>
              </w:rPr>
              <w:t>), цилиндры тормозные пневматические</w:t>
            </w:r>
          </w:p>
          <w:p w:rsidR="00FC6294" w:rsidRPr="00FC6294" w:rsidRDefault="00FC6294" w:rsidP="00FC6294">
            <w:pPr>
              <w:spacing w:after="0"/>
              <w:ind w:left="2"/>
              <w:rPr>
                <w:rFonts w:ascii="Times New Roman" w:hAnsi="Times New Roman" w:cs="Times New Roman"/>
                <w:sz w:val="20"/>
                <w:szCs w:val="20"/>
              </w:rPr>
            </w:pP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8708 30 910 9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8708 30 990 9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1"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52847-2007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13-10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13-11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13Н-00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ГОСТ Р 53805-2010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ГОСТ Р 53806-2010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ГОСТ Р 55522-2013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Правила ООН № 90-02 Альтернативно: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Правила ООН № 13-10 или 13-11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(для М2, М3, N);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Правила ООН № 13Н-00 (для М1 и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N1)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Правила ООН № 78-02 или 78-03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w:t>
            </w:r>
            <w:proofErr w:type="gramStart"/>
            <w:r w:rsidRPr="00FC6294">
              <w:rPr>
                <w:rFonts w:ascii="Times New Roman" w:hAnsi="Times New Roman" w:cs="Times New Roman"/>
                <w:sz w:val="20"/>
                <w:szCs w:val="20"/>
              </w:rPr>
              <w:t>для  L</w:t>
            </w:r>
            <w:proofErr w:type="gramEnd"/>
            <w:r w:rsidRPr="00FC6294">
              <w:rPr>
                <w:rFonts w:ascii="Times New Roman" w:hAnsi="Times New Roman" w:cs="Times New Roman"/>
                <w:sz w:val="20"/>
                <w:szCs w:val="20"/>
              </w:rPr>
              <w:t xml:space="preserve">).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ГОСТ Р 52849-2007 ГОСТ 33543-2015 </w:t>
            </w:r>
          </w:p>
          <w:p w:rsidR="00FC6294" w:rsidRPr="00FC6294" w:rsidRDefault="00FC6294" w:rsidP="00FC6294">
            <w:pPr>
              <w:spacing w:after="0"/>
              <w:rPr>
                <w:rFonts w:ascii="Times New Roman" w:hAnsi="Times New Roman" w:cs="Times New Roman"/>
                <w:sz w:val="20"/>
                <w:szCs w:val="20"/>
              </w:rPr>
            </w:pP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52" w:lineRule="auto"/>
              <w:ind w:left="2" w:right="65"/>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Аппараты пневматического тормозного привода: агрегаты подготовки воздуха </w:t>
            </w:r>
            <w:r w:rsidRPr="00FC6294">
              <w:rPr>
                <w:rFonts w:ascii="Times New Roman" w:eastAsia="Times New Roman" w:hAnsi="Times New Roman" w:cs="Times New Roman"/>
                <w:sz w:val="20"/>
                <w:szCs w:val="20"/>
              </w:rPr>
              <w:lastRenderedPageBreak/>
              <w:t>(</w:t>
            </w:r>
            <w:proofErr w:type="spellStart"/>
            <w:r w:rsidRPr="00FC6294">
              <w:rPr>
                <w:rFonts w:ascii="Times New Roman" w:eastAsia="Times New Roman" w:hAnsi="Times New Roman" w:cs="Times New Roman"/>
                <w:sz w:val="20"/>
                <w:szCs w:val="20"/>
              </w:rPr>
              <w:t>противозамерзатели</w:t>
            </w:r>
            <w:proofErr w:type="spellEnd"/>
            <w:r w:rsidRPr="00FC6294">
              <w:rPr>
                <w:rFonts w:ascii="Times New Roman" w:eastAsia="Times New Roman" w:hAnsi="Times New Roman" w:cs="Times New Roman"/>
                <w:sz w:val="20"/>
                <w:szCs w:val="20"/>
              </w:rPr>
              <w:t xml:space="preserve">, </w:t>
            </w:r>
            <w:proofErr w:type="spellStart"/>
            <w:r w:rsidRPr="00FC6294">
              <w:rPr>
                <w:rFonts w:ascii="Times New Roman" w:eastAsia="Times New Roman" w:hAnsi="Times New Roman" w:cs="Times New Roman"/>
                <w:sz w:val="20"/>
                <w:szCs w:val="20"/>
              </w:rPr>
              <w:t>влагоотделители</w:t>
            </w:r>
            <w:proofErr w:type="spellEnd"/>
            <w:r w:rsidRPr="00FC6294">
              <w:rPr>
                <w:rFonts w:ascii="Times New Roman" w:eastAsia="Times New Roman" w:hAnsi="Times New Roman" w:cs="Times New Roman"/>
                <w:sz w:val="20"/>
                <w:szCs w:val="20"/>
              </w:rPr>
              <w:t xml:space="preserve">, регуляторы давления); защитная аппаратура пневмопривода; клапаны слива конденсата; управляющие аппараты (краны тормозные, ускорительные клапаны, клапаны управления тормозами прицепа, воздухораспределители); аппараты корректировки торможения (регуляторы тормозных сил, клапаны ограничения давления </w:t>
            </w:r>
          </w:p>
          <w:p w:rsidR="00FC6294" w:rsidRPr="00FC6294" w:rsidRDefault="00FC6294" w:rsidP="00FC6294">
            <w:pPr>
              <w:spacing w:after="0" w:line="274" w:lineRule="auto"/>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в пневматическом приводе передней оси); </w:t>
            </w:r>
          </w:p>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головки соединительные; </w:t>
            </w:r>
          </w:p>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устройства сигнализации и контроля (датчики пневмоэлектрические, клапаны контрольного вывода)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8421 39 200 9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8479 89 970 8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8481 80 591 0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8481 80 739 9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8481 80 819 9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8537 10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8708 30 910 9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8708 30 990 9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9026 90 000 0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9032 89 000 0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Технический регламент Таможенного союза «О безопасности колесных транспортных средств» (ТР ТС 018/2011) утвержден </w:t>
            </w:r>
            <w:r w:rsidRPr="00FC6294">
              <w:rPr>
                <w:rFonts w:ascii="Times New Roman" w:eastAsia="Times New Roman" w:hAnsi="Times New Roman" w:cs="Times New Roman"/>
                <w:sz w:val="20"/>
                <w:szCs w:val="20"/>
              </w:rPr>
              <w:lastRenderedPageBreak/>
              <w:t xml:space="preserve">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СТБ ISO 1728-2010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50023-92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52848-2007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ГОСТ ISO 1728-2013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33603-2015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33547-2015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line="240" w:lineRule="auto"/>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Компрессоры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8414 80 220 0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8414 80 280 0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w:t>
            </w:r>
            <w:r w:rsidRPr="00FC6294">
              <w:rPr>
                <w:rFonts w:ascii="Times New Roman" w:eastAsia="Times New Roman" w:hAnsi="Times New Roman" w:cs="Times New Roman"/>
                <w:sz w:val="20"/>
                <w:szCs w:val="20"/>
              </w:rPr>
              <w:lastRenderedPageBreak/>
              <w:t xml:space="preserve">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52850-2007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8" w:lineRule="auto"/>
              <w:ind w:left="2" w:right="111"/>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Узлы и детали рулевого управления автомобилей: рулевые колеса; рулевые механизмы; рулевые усилители; гидронасосы; </w:t>
            </w:r>
          </w:p>
          <w:p w:rsidR="00FC6294" w:rsidRPr="00FC6294" w:rsidRDefault="00FC6294" w:rsidP="00FC6294">
            <w:pPr>
              <w:spacing w:after="0" w:line="278" w:lineRule="auto"/>
              <w:ind w:left="2" w:right="448"/>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распределители и силовые цилиндры рулевых усилителей; колонки рулевого управления; угловые редукторы; рулевые валы; рулевые тяги; </w:t>
            </w:r>
          </w:p>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промежуточные опоры рулевого </w:t>
            </w:r>
          </w:p>
          <w:p w:rsidR="00FC6294" w:rsidRPr="00FC6294" w:rsidRDefault="00FC6294" w:rsidP="00FC6294">
            <w:pPr>
              <w:spacing w:after="0"/>
              <w:ind w:left="2" w:right="74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привода и рычаги; шкворни поворотных цапф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E81322">
            <w:pPr>
              <w:numPr>
                <w:ilvl w:val="0"/>
                <w:numId w:val="8"/>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 21 800 8</w:t>
            </w:r>
          </w:p>
          <w:p w:rsidR="00FC6294" w:rsidRPr="00FC6294" w:rsidRDefault="00FC6294" w:rsidP="00E81322">
            <w:pPr>
              <w:numPr>
                <w:ilvl w:val="0"/>
                <w:numId w:val="8"/>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 60 310 0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8413 60 610 0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8479 89 970 8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8537 10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9032 89 000 0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79" w:lineRule="auto"/>
              <w:jc w:val="both"/>
              <w:rPr>
                <w:rFonts w:ascii="Times New Roman" w:hAnsi="Times New Roman" w:cs="Times New Roman"/>
                <w:sz w:val="20"/>
                <w:szCs w:val="20"/>
              </w:rPr>
            </w:pPr>
            <w:r w:rsidRPr="00FC6294">
              <w:rPr>
                <w:rFonts w:ascii="Times New Roman" w:hAnsi="Times New Roman" w:cs="Times New Roman"/>
                <w:sz w:val="20"/>
                <w:szCs w:val="20"/>
              </w:rPr>
              <w:t xml:space="preserve">ГОСТ Р 53835-2010  </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52453-2005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Рули мотоциклетного типа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8714 10 900 0</w:t>
            </w:r>
          </w:p>
          <w:p w:rsidR="00FC6294" w:rsidRPr="00FC6294" w:rsidRDefault="00FC6294" w:rsidP="00FC6294">
            <w:pPr>
              <w:spacing w:after="0" w:line="240" w:lineRule="auto"/>
              <w:ind w:left="2"/>
              <w:jc w:val="center"/>
              <w:rPr>
                <w:rFonts w:ascii="Times New Roman" w:hAnsi="Times New Roman" w:cs="Times New Roman"/>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60-00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both"/>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Шарниры шаровые подвески и рулевого управления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8708 80 990 9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8708 94 990 9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w:t>
            </w:r>
            <w:r w:rsidRPr="00FC6294">
              <w:rPr>
                <w:rFonts w:ascii="Times New Roman" w:eastAsia="Times New Roman" w:hAnsi="Times New Roman" w:cs="Times New Roman"/>
                <w:sz w:val="20"/>
                <w:szCs w:val="20"/>
              </w:rPr>
              <w:lastRenderedPageBreak/>
              <w:t xml:space="preserve">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52433-2005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lastRenderedPageBreak/>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Колеса транспортных средств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2С, 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8708 70 500 9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8708 70 990 9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124-00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30599-97 (ИСО 3006-76, </w:t>
            </w:r>
          </w:p>
          <w:p w:rsidR="00FC6294" w:rsidRPr="00FC6294" w:rsidRDefault="00FC6294" w:rsidP="00FC6294">
            <w:pPr>
              <w:spacing w:after="0" w:line="240" w:lineRule="auto"/>
              <w:ind w:right="20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ИСО 3894-77, ИСО 7141-81) ГОСТ 10409-74 (ИСО 4107:1998) </w:t>
            </w:r>
          </w:p>
          <w:p w:rsidR="00FC6294" w:rsidRPr="00FC6294" w:rsidRDefault="00FC6294" w:rsidP="00FC6294">
            <w:pPr>
              <w:spacing w:after="0" w:line="240" w:lineRule="auto"/>
              <w:ind w:right="20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50511-93 (ИСО 3006-76,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ИСО 3894-77, ИСО 7141-81)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53824-2010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33544-2015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ГОСТ 30599-2017</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ight="39"/>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Шины пневматические для легковых автомобилей и их прицепов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1С, 2</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 3С, 9С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4011 10 000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30-02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117-01 или 117-02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ight="39"/>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Шины пневматические для легковых и грузовых автомобилей и их прицепов, автобусов и троллейбусов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1С, 2</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 3С, 9С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4011 20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54-00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117-01 или 117-02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Height w:val="3042"/>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Шины пневматические для мотоциклов мотороллеров, квадроциклов и мопедов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1С, 2</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 3С, 9С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4011 40 000 0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75-00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ight="3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Шины пневматические запасных колес для временного использования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4011</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64-00 или 64-02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Восстановленные пневматические шины для автомобилей и их прицепов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1С, 2</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 3С, 9С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4012 11 000 0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4012 12 000 0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108-00 или 109-00 в зависимости от типа шины.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Сцепные устройства (тягово-сцепные, седельно-сцепные и буксирные)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1С, 2С, 3С, 9С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8708 29 900 9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8708 99 930 9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8708 99 970 9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8716 90 900 0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55-01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2349-75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25907-89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Гидравлические опрокидывающие механизмы </w:t>
            </w:r>
            <w:proofErr w:type="gramStart"/>
            <w:r w:rsidRPr="00FC6294">
              <w:rPr>
                <w:rFonts w:ascii="Times New Roman" w:eastAsia="Times New Roman" w:hAnsi="Times New Roman" w:cs="Times New Roman"/>
                <w:sz w:val="20"/>
                <w:szCs w:val="20"/>
              </w:rPr>
              <w:t>автосамосвалов:  гидроцилиндры</w:t>
            </w:r>
            <w:proofErr w:type="gramEnd"/>
            <w:r w:rsidRPr="00FC6294">
              <w:rPr>
                <w:rFonts w:ascii="Times New Roman" w:eastAsia="Times New Roman" w:hAnsi="Times New Roman" w:cs="Times New Roman"/>
                <w:sz w:val="20"/>
                <w:szCs w:val="20"/>
              </w:rPr>
              <w:t xml:space="preserve"> телескопические одностороннего действия; </w:t>
            </w:r>
            <w:proofErr w:type="spellStart"/>
            <w:r w:rsidRPr="00FC6294">
              <w:rPr>
                <w:rFonts w:ascii="Times New Roman" w:eastAsia="Times New Roman" w:hAnsi="Times New Roman" w:cs="Times New Roman"/>
                <w:sz w:val="20"/>
                <w:szCs w:val="20"/>
              </w:rPr>
              <w:t>гидрораспределитель</w:t>
            </w:r>
            <w:proofErr w:type="spellEnd"/>
            <w:r w:rsidRPr="00FC6294">
              <w:rPr>
                <w:rFonts w:ascii="Times New Roman" w:eastAsia="Times New Roman" w:hAnsi="Times New Roman" w:cs="Times New Roman"/>
                <w:sz w:val="20"/>
                <w:szCs w:val="20"/>
              </w:rPr>
              <w:t xml:space="preserve"> с ручным и дистанционным управлением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8412 21 200 9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8412 21 800 8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8412 29 200 9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8412 29 810 9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8412 29 890 9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16514-96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20245-74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18464-96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53817-2010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Гидравлические опрокидывания кабин транспортных </w:t>
            </w:r>
            <w:proofErr w:type="gramStart"/>
            <w:r w:rsidRPr="00FC6294">
              <w:rPr>
                <w:rFonts w:ascii="Times New Roman" w:eastAsia="Times New Roman" w:hAnsi="Times New Roman" w:cs="Times New Roman"/>
                <w:sz w:val="20"/>
                <w:szCs w:val="20"/>
              </w:rPr>
              <w:t>средств:  гидроцилиндры</w:t>
            </w:r>
            <w:proofErr w:type="gramEnd"/>
            <w:r w:rsidRPr="00FC6294">
              <w:rPr>
                <w:rFonts w:ascii="Times New Roman" w:eastAsia="Times New Roman" w:hAnsi="Times New Roman" w:cs="Times New Roman"/>
                <w:sz w:val="20"/>
                <w:szCs w:val="20"/>
              </w:rPr>
              <w:t xml:space="preserve"> гидравлического механизма опрокидывания кабин; насосы гидравлического механизма кабин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8412 21 200 9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8412 21 800 8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8412 29 200 9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8412 29 810 9</w:t>
            </w:r>
          </w:p>
          <w:p w:rsidR="00FC6294" w:rsidRPr="00FC6294" w:rsidRDefault="00FC6294" w:rsidP="00E81322">
            <w:pPr>
              <w:numPr>
                <w:ilvl w:val="0"/>
                <w:numId w:val="9"/>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29 890 9</w:t>
            </w:r>
          </w:p>
          <w:p w:rsidR="00FC6294" w:rsidRPr="00FC6294" w:rsidRDefault="00FC6294" w:rsidP="00E81322">
            <w:pPr>
              <w:numPr>
                <w:ilvl w:val="0"/>
                <w:numId w:val="9"/>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20 000 0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8413 60 200 0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8413 60 310 0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8413 60 700 0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8413 60 800 0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53807-2010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Рукава гидроусилителя рулевого управления и опрокидывателя платформы автосамосвала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4009 21 000 0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4009 22 000 9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4009 31 000 0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4009 32 000 0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4009 41 000 0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4009 42 000 0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7306 30 770 8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7306 40 800 8</w:t>
            </w:r>
          </w:p>
          <w:p w:rsidR="00FC6294" w:rsidRPr="00FC6294" w:rsidRDefault="00FC6294" w:rsidP="00E81322">
            <w:pPr>
              <w:numPr>
                <w:ilvl w:val="0"/>
                <w:numId w:val="10"/>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29 000 0</w:t>
            </w:r>
          </w:p>
          <w:p w:rsidR="00FC6294" w:rsidRPr="00FC6294" w:rsidRDefault="00FC6294" w:rsidP="00E81322">
            <w:pPr>
              <w:numPr>
                <w:ilvl w:val="0"/>
                <w:numId w:val="10"/>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20 000 0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6286-2017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10362-2017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25452-2017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Бамперы и дуги защитные для мотоциклов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8708 10 900 9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8714 10 900 0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26-02 или 26-03, 42-00 и 61-00.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Задние и боковые защитные устройства грузовых автомобилей и прицепов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1С, 2С, 3С, 9С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8708 29 900 9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8708 99 930 9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8708 99 970 9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8716 90 100 0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8716 90 300 0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8716 90 900 0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ind w:right="38"/>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58-01 или 58-02 и 73-00 или 73-01.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ind w:right="38"/>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Сиденья автомобилей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9401 20 000 9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Правила ООН № 17-05 или 17-08 (</w:t>
            </w:r>
            <w:proofErr w:type="gramStart"/>
            <w:r w:rsidRPr="00FC6294">
              <w:rPr>
                <w:rFonts w:ascii="Times New Roman" w:eastAsia="Times New Roman" w:hAnsi="Times New Roman" w:cs="Times New Roman"/>
                <w:sz w:val="20"/>
                <w:szCs w:val="20"/>
              </w:rPr>
              <w:t>для  M</w:t>
            </w:r>
            <w:proofErr w:type="gramEnd"/>
            <w:r w:rsidRPr="00FC6294">
              <w:rPr>
                <w:rFonts w:ascii="Times New Roman" w:eastAsia="Times New Roman" w:hAnsi="Times New Roman" w:cs="Times New Roman"/>
                <w:sz w:val="20"/>
                <w:szCs w:val="20"/>
              </w:rPr>
              <w:t xml:space="preserve">1, М2, N1). </w:t>
            </w:r>
          </w:p>
          <w:p w:rsidR="00FC6294" w:rsidRPr="00FC6294" w:rsidRDefault="00FC6294" w:rsidP="00FC6294">
            <w:pPr>
              <w:spacing w:after="0" w:line="240" w:lineRule="auto"/>
              <w:jc w:val="both"/>
              <w:rPr>
                <w:rFonts w:ascii="Times New Roman" w:hAnsi="Times New Roman" w:cs="Times New Roman"/>
                <w:sz w:val="20"/>
                <w:szCs w:val="20"/>
              </w:rPr>
            </w:pPr>
            <w:r w:rsidRPr="00FC6294">
              <w:rPr>
                <w:rFonts w:ascii="Times New Roman" w:eastAsia="Times New Roman" w:hAnsi="Times New Roman" w:cs="Times New Roman"/>
                <w:sz w:val="20"/>
                <w:szCs w:val="20"/>
              </w:rPr>
              <w:t>Правила ООН № 80-01 или 80-02 (</w:t>
            </w:r>
            <w:proofErr w:type="gramStart"/>
            <w:r w:rsidRPr="00FC6294">
              <w:rPr>
                <w:rFonts w:ascii="Times New Roman" w:eastAsia="Times New Roman" w:hAnsi="Times New Roman" w:cs="Times New Roman"/>
                <w:sz w:val="20"/>
                <w:szCs w:val="20"/>
              </w:rPr>
              <w:t>для  M</w:t>
            </w:r>
            <w:proofErr w:type="gramEnd"/>
            <w:r w:rsidRPr="00FC6294">
              <w:rPr>
                <w:rFonts w:ascii="Times New Roman" w:eastAsia="Times New Roman" w:hAnsi="Times New Roman" w:cs="Times New Roman"/>
                <w:sz w:val="20"/>
                <w:szCs w:val="20"/>
              </w:rPr>
              <w:t xml:space="preserve">2, M3).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Правила ООН № 118-00 (</w:t>
            </w:r>
            <w:proofErr w:type="gramStart"/>
            <w:r w:rsidRPr="00FC6294">
              <w:rPr>
                <w:rFonts w:ascii="Times New Roman" w:eastAsia="Times New Roman" w:hAnsi="Times New Roman" w:cs="Times New Roman"/>
                <w:sz w:val="20"/>
                <w:szCs w:val="20"/>
              </w:rPr>
              <w:t>для  М</w:t>
            </w:r>
            <w:proofErr w:type="gramEnd"/>
            <w:r w:rsidRPr="00FC6294">
              <w:rPr>
                <w:rFonts w:ascii="Times New Roman" w:eastAsia="Times New Roman" w:hAnsi="Times New Roman" w:cs="Times New Roman"/>
                <w:sz w:val="20"/>
                <w:szCs w:val="20"/>
              </w:rPr>
              <w:t xml:space="preserve">3 классов II и III).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Подголовники сидений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74"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hAnsi="Times New Roman" w:cs="Times New Roman"/>
                <w:sz w:val="20"/>
                <w:szCs w:val="20"/>
              </w:rPr>
              <w:t>9401 90 800 9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25-04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Ремни безопасности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8708 21 900 9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64"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w:t>
            </w:r>
            <w:r w:rsidRPr="00FC6294">
              <w:rPr>
                <w:rFonts w:ascii="Times New Roman" w:eastAsia="Times New Roman" w:hAnsi="Times New Roman" w:cs="Times New Roman"/>
                <w:sz w:val="20"/>
                <w:szCs w:val="20"/>
              </w:rPr>
              <w:lastRenderedPageBreak/>
              <w:t xml:space="preserve">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16-04 или 16-06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lastRenderedPageBreak/>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Подушки безопасности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1С, 2</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 3С, 9С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8708 95 990 9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114-00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Удерживающие устройства для детей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1С, 2</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 3С, 9С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9401 71 000 1</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9401 79 000 1</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9401 80 000 1</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ind w:right="45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44-04 Правила ООН № 129-02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ind w:right="45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Стекла безопасные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7007 11 100 9</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7007 21 200 9</w:t>
            </w:r>
          </w:p>
          <w:p w:rsidR="00FC6294" w:rsidRPr="00FC6294" w:rsidRDefault="00FC6294" w:rsidP="00FC6294">
            <w:pPr>
              <w:spacing w:after="0"/>
              <w:ind w:left="2"/>
              <w:jc w:val="center"/>
              <w:rPr>
                <w:rFonts w:ascii="Times New Roman" w:hAnsi="Times New Roman" w:cs="Times New Roman"/>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43-00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Зеркала заднего вида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7009 10 000 9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80" w:lineRule="auto"/>
              <w:rPr>
                <w:rFonts w:ascii="Times New Roman" w:hAnsi="Times New Roman" w:cs="Times New Roman"/>
                <w:sz w:val="20"/>
                <w:szCs w:val="20"/>
              </w:rPr>
            </w:pPr>
            <w:r w:rsidRPr="00FC6294">
              <w:rPr>
                <w:rFonts w:ascii="Times New Roman" w:eastAsia="Times New Roman" w:hAnsi="Times New Roman" w:cs="Times New Roman"/>
                <w:sz w:val="20"/>
                <w:szCs w:val="20"/>
              </w:rPr>
              <w:t>Правила ООН № 46-01 или 46-02 (</w:t>
            </w:r>
            <w:proofErr w:type="gramStart"/>
            <w:r w:rsidRPr="00FC6294">
              <w:rPr>
                <w:rFonts w:ascii="Times New Roman" w:eastAsia="Times New Roman" w:hAnsi="Times New Roman" w:cs="Times New Roman"/>
                <w:sz w:val="20"/>
                <w:szCs w:val="20"/>
              </w:rPr>
              <w:t>для  M</w:t>
            </w:r>
            <w:proofErr w:type="gramEnd"/>
            <w:r w:rsidRPr="00FC6294">
              <w:rPr>
                <w:rFonts w:ascii="Times New Roman" w:eastAsia="Times New Roman" w:hAnsi="Times New Roman" w:cs="Times New Roman"/>
                <w:sz w:val="20"/>
                <w:szCs w:val="20"/>
              </w:rPr>
              <w:t xml:space="preserve">, N, L6, L7). </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81-00 (для L1-L5).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Стеклоочистители и запасные части к ним (</w:t>
            </w:r>
            <w:proofErr w:type="spellStart"/>
            <w:r w:rsidRPr="00FC6294">
              <w:rPr>
                <w:rFonts w:ascii="Times New Roman" w:eastAsia="Times New Roman" w:hAnsi="Times New Roman" w:cs="Times New Roman"/>
                <w:sz w:val="20"/>
                <w:szCs w:val="20"/>
              </w:rPr>
              <w:t>моторедукторы</w:t>
            </w:r>
            <w:proofErr w:type="spellEnd"/>
            <w:r w:rsidRPr="00FC6294">
              <w:rPr>
                <w:rFonts w:ascii="Times New Roman" w:eastAsia="Times New Roman" w:hAnsi="Times New Roman" w:cs="Times New Roman"/>
                <w:sz w:val="20"/>
                <w:szCs w:val="20"/>
              </w:rPr>
              <w:t xml:space="preserve">, щетки)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p w:rsidR="00FC6294" w:rsidRPr="00FC6294" w:rsidRDefault="00FC6294" w:rsidP="00FC6294">
            <w:pPr>
              <w:spacing w:after="0"/>
              <w:jc w:val="center"/>
              <w:rPr>
                <w:rFonts w:ascii="Times New Roman" w:hAnsi="Times New Roman" w:cs="Times New Roman"/>
                <w:sz w:val="20"/>
                <w:szCs w:val="20"/>
              </w:rPr>
            </w:pPr>
          </w:p>
          <w:p w:rsidR="00FC6294" w:rsidRPr="00FC6294" w:rsidRDefault="00FC6294" w:rsidP="00FC6294">
            <w:pPr>
              <w:spacing w:after="0"/>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8501 10 990 0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8501 20 000 9</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8512 40 000 9</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8512 90 900 9</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9603 50 000 9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1" w:lineRule="auto"/>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Технический регламент Таможенного союза «О безопасности колесных транспортных средств» (ТР ТС 018/2011) утвержден </w:t>
            </w:r>
            <w:r w:rsidRPr="00FC6294">
              <w:rPr>
                <w:rFonts w:ascii="Times New Roman" w:eastAsia="Times New Roman" w:hAnsi="Times New Roman" w:cs="Times New Roman"/>
                <w:sz w:val="20"/>
                <w:szCs w:val="20"/>
              </w:rPr>
              <w:lastRenderedPageBreak/>
              <w:t xml:space="preserve">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18699-2017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52230-2004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lastRenderedPageBreak/>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proofErr w:type="spellStart"/>
            <w:r w:rsidRPr="00FC6294">
              <w:rPr>
                <w:rFonts w:ascii="Times New Roman" w:eastAsia="Times New Roman" w:hAnsi="Times New Roman" w:cs="Times New Roman"/>
                <w:sz w:val="20"/>
                <w:szCs w:val="20"/>
              </w:rPr>
              <w:t>Фароочистители</w:t>
            </w:r>
            <w:proofErr w:type="spellEnd"/>
            <w:r w:rsidRPr="00FC6294">
              <w:rPr>
                <w:rFonts w:ascii="Times New Roman" w:eastAsia="Times New Roman" w:hAnsi="Times New Roman" w:cs="Times New Roman"/>
                <w:sz w:val="20"/>
                <w:szCs w:val="20"/>
              </w:rPr>
              <w:t xml:space="preserve"> и запасные части к ним (</w:t>
            </w:r>
            <w:proofErr w:type="spellStart"/>
            <w:r w:rsidRPr="00FC6294">
              <w:rPr>
                <w:rFonts w:ascii="Times New Roman" w:eastAsia="Times New Roman" w:hAnsi="Times New Roman" w:cs="Times New Roman"/>
                <w:sz w:val="20"/>
                <w:szCs w:val="20"/>
              </w:rPr>
              <w:t>моторедукторы</w:t>
            </w:r>
            <w:proofErr w:type="spellEnd"/>
            <w:r w:rsidRPr="00FC6294">
              <w:rPr>
                <w:rFonts w:ascii="Times New Roman" w:eastAsia="Times New Roman" w:hAnsi="Times New Roman" w:cs="Times New Roman"/>
                <w:sz w:val="20"/>
                <w:szCs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8501 10 990 0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8501 20 000 9</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8512 40 000 9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45-01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52230-2004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both"/>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Фары автомобильные ближнего и дальнего света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hAnsi="Times New Roman" w:cs="Times New Roman"/>
                <w:sz w:val="20"/>
                <w:szCs w:val="20"/>
              </w:rPr>
              <w:t>8512 20 000 9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1-02, 8-05, 20-03, 112-01 (в зависимости от типа фар)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Лампы накаливания для фар и фонарей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8539 21 300 9</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8539 29 300 9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37-03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proofErr w:type="spellStart"/>
            <w:r w:rsidRPr="00FC6294">
              <w:rPr>
                <w:rFonts w:ascii="Times New Roman" w:eastAsia="Times New Roman" w:hAnsi="Times New Roman" w:cs="Times New Roman"/>
                <w:sz w:val="20"/>
                <w:szCs w:val="20"/>
              </w:rPr>
              <w:t>Световозвращающие</w:t>
            </w:r>
            <w:proofErr w:type="spellEnd"/>
            <w:r w:rsidRPr="00FC6294">
              <w:rPr>
                <w:rFonts w:ascii="Times New Roman" w:eastAsia="Times New Roman" w:hAnsi="Times New Roman" w:cs="Times New Roman"/>
                <w:sz w:val="20"/>
                <w:szCs w:val="20"/>
              </w:rPr>
              <w:t xml:space="preserve"> приспособления (</w:t>
            </w:r>
            <w:proofErr w:type="spellStart"/>
            <w:r w:rsidRPr="00FC6294">
              <w:rPr>
                <w:rFonts w:ascii="Times New Roman" w:eastAsia="Times New Roman" w:hAnsi="Times New Roman" w:cs="Times New Roman"/>
                <w:sz w:val="20"/>
                <w:szCs w:val="20"/>
              </w:rPr>
              <w:t>световозвращатели</w:t>
            </w:r>
            <w:proofErr w:type="spellEnd"/>
            <w:r w:rsidRPr="00FC6294">
              <w:rPr>
                <w:rFonts w:ascii="Times New Roman" w:eastAsia="Times New Roman" w:hAnsi="Times New Roman" w:cs="Times New Roman"/>
                <w:sz w:val="20"/>
                <w:szCs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3926 90 970 9</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7014 00 000 0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8714 10 900 0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8716 90 900 0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3-02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Фонари освещения заднего регистрационного знака,</w:t>
            </w:r>
          </w:p>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 указатели поворота, габаритные и контурные огни, сигналы торможения, </w:t>
            </w:r>
            <w:r w:rsidRPr="00FC6294">
              <w:rPr>
                <w:rFonts w:ascii="Times New Roman" w:eastAsia="Times New Roman" w:hAnsi="Times New Roman" w:cs="Times New Roman"/>
                <w:sz w:val="20"/>
                <w:szCs w:val="20"/>
              </w:rPr>
              <w:lastRenderedPageBreak/>
              <w:t xml:space="preserve">противотуманные фары, устройства освещения и световой сигнализации мотоциклов и квадроциклов, фонари заднего хода транспортных средств, галогенные лампы-фары HSB, задние </w:t>
            </w:r>
            <w:r w:rsidRPr="00FC6294">
              <w:rPr>
                <w:rFonts w:ascii="Times New Roman" w:eastAsia="Times New Roman" w:hAnsi="Times New Roman" w:cs="Times New Roman"/>
                <w:sz w:val="20"/>
                <w:szCs w:val="20"/>
              </w:rPr>
              <w:tab/>
              <w:t>противотуманные огни, фары для мопедов, фары для мотоциклов, предупреждающие огни, фары для мотоциклов с галогенными лампами HS, фары ближнего и дальнего света для мопедов, стояночные огни, фары для мопедов с галогенными лампами HS2, дневные ходовые огни, боковые габаритные огни, фары с газоразрядными источниками света</w:t>
            </w:r>
            <w:r w:rsidRPr="00FC6294">
              <w:rPr>
                <w:rFonts w:ascii="Times New Roman" w:eastAsia="Times New Roman" w:hAnsi="Times New Roman" w:cs="Times New Roman"/>
                <w:sz w:val="20"/>
                <w:szCs w:val="20"/>
              </w:rPr>
              <w:tab/>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 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8512 20 000 9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52" w:lineRule="auto"/>
              <w:rPr>
                <w:rFonts w:ascii="Times New Roman" w:hAnsi="Times New Roman" w:cs="Times New Roman"/>
                <w:sz w:val="20"/>
                <w:szCs w:val="20"/>
              </w:rPr>
            </w:pPr>
            <w:r w:rsidRPr="00FC6294">
              <w:rPr>
                <w:rFonts w:ascii="Times New Roman" w:eastAsia="Times New Roman" w:hAnsi="Times New Roman" w:cs="Times New Roman"/>
                <w:sz w:val="20"/>
                <w:szCs w:val="20"/>
              </w:rPr>
              <w:t>Технический регламент Таможенного союза «О безопасности колесных транспортных средств» (ТР ТС 018/2011) утвержден решением Комиссии</w:t>
            </w:r>
            <w:r w:rsidRPr="00FC6294">
              <w:rPr>
                <w:rFonts w:ascii="Times New Roman" w:hAnsi="Times New Roman" w:cs="Times New Roman"/>
                <w:sz w:val="20"/>
                <w:szCs w:val="20"/>
              </w:rPr>
              <w:t xml:space="preserve"> </w:t>
            </w:r>
            <w:r w:rsidRPr="00FC6294">
              <w:rPr>
                <w:rFonts w:ascii="Times New Roman" w:eastAsia="Times New Roman" w:hAnsi="Times New Roman" w:cs="Times New Roman"/>
                <w:sz w:val="20"/>
                <w:szCs w:val="20"/>
              </w:rPr>
              <w:t xml:space="preserve">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4-00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Правила ООН № 6-01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Правила ООН № 7-02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 xml:space="preserve">Правила ООН № 19-04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lastRenderedPageBreak/>
              <w:t xml:space="preserve">Правила ООН № 50-00 </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23-00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31-02</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38-00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56-01</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57-02</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65-00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72-01</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76-01</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77-00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82-01</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87-00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91-00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Правила ООН № 98-01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Газоразрядные источники света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8539 32 900 0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w:t>
            </w:r>
            <w:r w:rsidRPr="00FC6294">
              <w:rPr>
                <w:rFonts w:ascii="Times New Roman" w:eastAsia="Times New Roman" w:hAnsi="Times New Roman" w:cs="Times New Roman"/>
                <w:sz w:val="20"/>
                <w:szCs w:val="20"/>
              </w:rPr>
              <w:lastRenderedPageBreak/>
              <w:t xml:space="preserve">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99-00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lastRenderedPageBreak/>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Звуковые сигнальные приборы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8512 30 900 9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28-00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Спидометры, их датчики и комбинации приборов, включающие спидометры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8708 29 900 9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9029 20 310 9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39-00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1578-2017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12936-2017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25651-2015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СТБ 1745-2007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Устройства ограничения скорости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8409 91 000 8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8409 99 000 9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8413 91 000 8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8511 80 000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8537 10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8708 99 970 9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89-00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38" w:lineRule="auto"/>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Технические средства контроля соблюдения водителями режимов движения, труда и отдыха </w:t>
            </w:r>
          </w:p>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(тахографы)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9029 10 000 9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9029 20 310 9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25651-2015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53831-2010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ГОСТ 34005-2022</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Системы тревожной сигнализации, </w:t>
            </w:r>
            <w:r w:rsidRPr="00FC6294">
              <w:rPr>
                <w:rFonts w:ascii="Times New Roman" w:eastAsia="Times New Roman" w:hAnsi="Times New Roman" w:cs="Times New Roman"/>
                <w:sz w:val="20"/>
                <w:szCs w:val="20"/>
              </w:rPr>
              <w:lastRenderedPageBreak/>
              <w:t xml:space="preserve">противоугонные и охранные устройства для транспортных средств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8512 20 000 9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8512 30 100 9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8526 92 000</w:t>
            </w:r>
          </w:p>
          <w:p w:rsidR="00FC6294" w:rsidRPr="00FC6294" w:rsidRDefault="00FC6294" w:rsidP="00FC6294">
            <w:pPr>
              <w:spacing w:after="0" w:line="240" w:lineRule="auto"/>
              <w:ind w:left="2"/>
              <w:jc w:val="center"/>
              <w:rPr>
                <w:rFonts w:ascii="Times New Roman" w:hAnsi="Times New Roman" w:cs="Times New Roman"/>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Технический регламент Таможенного союза «О безопасности колесных транспортных </w:t>
            </w:r>
            <w:r w:rsidRPr="00FC6294">
              <w:rPr>
                <w:rFonts w:ascii="Times New Roman" w:eastAsia="Times New Roman" w:hAnsi="Times New Roman" w:cs="Times New Roman"/>
                <w:sz w:val="20"/>
                <w:szCs w:val="20"/>
              </w:rPr>
              <w:lastRenderedPageBreak/>
              <w:t xml:space="preserve">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p w:rsidR="00FC6294" w:rsidRPr="00FC6294" w:rsidRDefault="00FC6294" w:rsidP="00FC6294">
            <w:pPr>
              <w:spacing w:after="0" w:line="240" w:lineRule="auto"/>
              <w:ind w:right="304"/>
              <w:jc w:val="both"/>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Правила ООН № 18-02 или 18-</w:t>
            </w:r>
            <w:proofErr w:type="gramStart"/>
            <w:r w:rsidRPr="00FC6294">
              <w:rPr>
                <w:rFonts w:ascii="Times New Roman" w:eastAsia="Times New Roman" w:hAnsi="Times New Roman" w:cs="Times New Roman"/>
                <w:sz w:val="20"/>
                <w:szCs w:val="20"/>
              </w:rPr>
              <w:t>03,  Правила</w:t>
            </w:r>
            <w:proofErr w:type="gramEnd"/>
            <w:r w:rsidRPr="00FC6294">
              <w:rPr>
                <w:rFonts w:ascii="Times New Roman" w:eastAsia="Times New Roman" w:hAnsi="Times New Roman" w:cs="Times New Roman"/>
                <w:sz w:val="20"/>
                <w:szCs w:val="20"/>
              </w:rPr>
              <w:t xml:space="preserve"> ООН № 97-01 и Правила ООН № 116-00 (для  M1, N1).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Правила ООН № 62-00 (</w:t>
            </w:r>
            <w:proofErr w:type="gramStart"/>
            <w:r w:rsidRPr="00FC6294">
              <w:rPr>
                <w:rFonts w:ascii="Times New Roman" w:eastAsia="Times New Roman" w:hAnsi="Times New Roman" w:cs="Times New Roman"/>
                <w:sz w:val="20"/>
                <w:szCs w:val="20"/>
              </w:rPr>
              <w:t>для  L</w:t>
            </w:r>
            <w:proofErr w:type="gramEnd"/>
            <w:r w:rsidRPr="00FC6294">
              <w:rPr>
                <w:rFonts w:ascii="Times New Roman" w:eastAsia="Times New Roman" w:hAnsi="Times New Roman" w:cs="Times New Roman"/>
                <w:sz w:val="20"/>
                <w:szCs w:val="20"/>
              </w:rPr>
              <w:t xml:space="preserve">1-L5).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53823-2010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Задние опознавательные знаки тихоходных транспортных средств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3919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3920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3926 90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4911 99 000 0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8310 00 000 0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69-01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50577-93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СТБ 914-99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Задние опознавательные знаки транспортных средств большой длины и грузоподъемности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p w:rsidR="00FC6294" w:rsidRPr="00FC6294" w:rsidRDefault="00FC6294" w:rsidP="00FC6294">
            <w:pPr>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3919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3920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3926 90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4911 99 000 0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8310 00 000 0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70-01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Светоотражающая маркировка для транспортных средств большой длины и грузоподъемности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3919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104-00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Предупреждающие треугольники (знаки аварийной остановки)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3926 90 970 9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7014 00 000 0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8310 00 000 0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w:t>
            </w:r>
            <w:proofErr w:type="gramStart"/>
            <w:r w:rsidRPr="00FC6294">
              <w:rPr>
                <w:rFonts w:ascii="Times New Roman" w:eastAsia="Times New Roman" w:hAnsi="Times New Roman" w:cs="Times New Roman"/>
                <w:sz w:val="20"/>
                <w:szCs w:val="20"/>
              </w:rPr>
              <w:t>№  27</w:t>
            </w:r>
            <w:proofErr w:type="gramEnd"/>
            <w:r w:rsidRPr="00FC6294">
              <w:rPr>
                <w:rFonts w:ascii="Times New Roman" w:eastAsia="Times New Roman" w:hAnsi="Times New Roman" w:cs="Times New Roman"/>
                <w:sz w:val="20"/>
                <w:szCs w:val="20"/>
              </w:rPr>
              <w:t xml:space="preserve">-03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ight="1"/>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Аккумуляторные стартерные батареи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8507 10 200 3</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8507 10 200 9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8507 10 800 9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ГОСТ Р 53165-2020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33667-2015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6851-2003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Жгуты проводов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8544 30 000 7</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23544-84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33553-2015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33667-2015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Высоковольтные провода системы зажигания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8544 30 000 7</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50607-2012 (ИСО 10605:2008)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53826-2010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33553-2015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33667-2015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Указатели и датчики аварийных состояний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8541 50 000 0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9025 19 200 0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9025 19 800 9</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9025 80 400 0</w:t>
            </w:r>
          </w:p>
          <w:p w:rsidR="00FC6294" w:rsidRPr="00FC6294" w:rsidRDefault="00FC6294" w:rsidP="00E81322">
            <w:pPr>
              <w:numPr>
                <w:ilvl w:val="0"/>
                <w:numId w:val="11"/>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90 000 8</w:t>
            </w:r>
          </w:p>
          <w:p w:rsidR="00FC6294" w:rsidRPr="00FC6294" w:rsidRDefault="00FC6294" w:rsidP="00E81322">
            <w:pPr>
              <w:numPr>
                <w:ilvl w:val="0"/>
                <w:numId w:val="11"/>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10 290 0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9026 10 890 0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9026 20 200 0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9026 20 400 0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9026 20 800 0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9026 80 200 0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9026 80 800 0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9026 90 000 0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9029 90 000 9</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9031 80 340 0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9031 80 380 0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9031 80 910 0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9031 80 980 0</w:t>
            </w:r>
          </w:p>
          <w:p w:rsidR="00FC6294" w:rsidRPr="00FC6294" w:rsidRDefault="00FC6294" w:rsidP="00E81322">
            <w:pPr>
              <w:numPr>
                <w:ilvl w:val="0"/>
                <w:numId w:val="12"/>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90 850 0</w:t>
            </w:r>
          </w:p>
          <w:p w:rsidR="00FC6294" w:rsidRPr="00FC6294" w:rsidRDefault="00FC6294" w:rsidP="00E81322">
            <w:pPr>
              <w:numPr>
                <w:ilvl w:val="0"/>
                <w:numId w:val="12"/>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81 000 0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9032 89 000 0</w:t>
            </w:r>
          </w:p>
          <w:p w:rsidR="00FC6294" w:rsidRPr="00FC6294" w:rsidRDefault="00FC6294" w:rsidP="00FC6294">
            <w:pPr>
              <w:spacing w:after="0"/>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9032 90 000 0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ind w:right="878"/>
              <w:jc w:val="both"/>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52230-2004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Турбокомпрессоры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8414 80 110 0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53637-2009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ight="29"/>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Детали цилиндропоршневой группы, газораспределительного механизма, коленчатые валы, вкладыши подшипников, шатуны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8409 91 000 2</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8409 91 000 8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8409 99 000 9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8483 10 210 8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8483 10 250 9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8483 10 290 9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8483 10 950 0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8483 30 800 7</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ГОСТ Р 53443-2009</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r w:rsidRPr="00FC6294">
              <w:rPr>
                <w:rFonts w:ascii="Times New Roman" w:eastAsia="Times New Roman" w:hAnsi="Times New Roman" w:cs="Times New Roman"/>
                <w:sz w:val="20"/>
                <w:szCs w:val="20"/>
              </w:rPr>
              <w:t xml:space="preserve">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53444-2009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53557-2009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53558-2009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53808-2010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53809-2010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53810-2010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ГОСТ Р 53811-2010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53812-2010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53813-2010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53836-2010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53843-2010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ight="6"/>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Системы впрыска топлива двигателей с искровым зажиганием и их сменные элементы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8409 91 000 2</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8409 91 000 8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8409 99 000 9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8481 80 591 0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8536 90 010 0</w:t>
            </w:r>
          </w:p>
          <w:p w:rsidR="00FC6294" w:rsidRPr="00FC6294" w:rsidRDefault="00FC6294" w:rsidP="00E81322">
            <w:pPr>
              <w:numPr>
                <w:ilvl w:val="0"/>
                <w:numId w:val="13"/>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90 850 0</w:t>
            </w:r>
          </w:p>
          <w:p w:rsidR="00FC6294" w:rsidRPr="00FC6294" w:rsidRDefault="00FC6294" w:rsidP="00E81322">
            <w:pPr>
              <w:numPr>
                <w:ilvl w:val="0"/>
                <w:numId w:val="13"/>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10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9027 10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9027 90 800 0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9031 80 340 0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9031 80 380 0</w:t>
            </w:r>
          </w:p>
          <w:p w:rsidR="00FC6294" w:rsidRPr="00FC6294" w:rsidRDefault="00FC6294" w:rsidP="00E81322">
            <w:pPr>
              <w:numPr>
                <w:ilvl w:val="0"/>
                <w:numId w:val="14"/>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90 850 0</w:t>
            </w:r>
          </w:p>
          <w:p w:rsidR="00FC6294" w:rsidRPr="00FC6294" w:rsidRDefault="00FC6294" w:rsidP="00E81322">
            <w:pPr>
              <w:numPr>
                <w:ilvl w:val="0"/>
                <w:numId w:val="14"/>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81 000 0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9032 89 000 0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51832-2001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52230-2004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Воздухоочистители для двигателей внутреннего сгорания и их сменные элементы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8421 31 000 0</w:t>
            </w:r>
          </w:p>
          <w:p w:rsidR="00FC6294" w:rsidRPr="00FC6294" w:rsidRDefault="00FC6294" w:rsidP="00FC6294">
            <w:pPr>
              <w:spacing w:after="0" w:line="240" w:lineRule="auto"/>
              <w:ind w:left="2"/>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8421 99 000 8</w:t>
            </w:r>
          </w:p>
          <w:p w:rsidR="00FC6294" w:rsidRPr="00FC6294" w:rsidRDefault="00FC6294" w:rsidP="00FC6294">
            <w:pPr>
              <w:pStyle w:val="FORMATTEXT0"/>
              <w:jc w:val="center"/>
              <w:rPr>
                <w:rFonts w:ascii="Times New Roman" w:hAnsi="Times New Roman" w:cs="Times New Roman"/>
              </w:rPr>
            </w:pPr>
            <w:r w:rsidRPr="00FC6294">
              <w:rPr>
                <w:rFonts w:ascii="Times New Roman" w:hAnsi="Times New Roman" w:cs="Times New Roman"/>
              </w:rPr>
              <w:t xml:space="preserve"> </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hAnsi="Times New Roman" w:cs="Times New Roman"/>
                <w:sz w:val="20"/>
                <w:szCs w:val="20"/>
              </w:rPr>
              <w:t xml:space="preserve">         </w:t>
            </w:r>
          </w:p>
          <w:p w:rsidR="00FC6294" w:rsidRPr="00FC6294" w:rsidRDefault="00FC6294" w:rsidP="00FC6294">
            <w:pPr>
              <w:spacing w:after="0" w:line="240" w:lineRule="auto"/>
              <w:ind w:left="2"/>
              <w:jc w:val="center"/>
              <w:rPr>
                <w:rFonts w:ascii="Times New Roman" w:hAnsi="Times New Roman" w:cs="Times New Roman"/>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shd w:val="clear" w:color="auto" w:fill="F4D9B8"/>
              </w:rPr>
            </w:pPr>
            <w:r w:rsidRPr="00FC6294">
              <w:rPr>
                <w:rFonts w:ascii="Times New Roman" w:hAnsi="Times New Roman" w:cs="Times New Roman"/>
                <w:sz w:val="20"/>
                <w:szCs w:val="20"/>
                <w:shd w:val="clear" w:color="auto" w:fill="F4D9B8"/>
              </w:rPr>
              <w:t>ГОСТ 8002-2020</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53837-2010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Фильтры очистки масла (масляные) и их сменные элементы </w:t>
            </w:r>
          </w:p>
          <w:p w:rsidR="00FC6294" w:rsidRPr="00FC6294" w:rsidRDefault="00FC6294" w:rsidP="00FC6294">
            <w:pPr>
              <w:spacing w:after="0"/>
              <w:ind w:left="2"/>
              <w:rPr>
                <w:rFonts w:ascii="Times New Roman" w:hAnsi="Times New Roman" w:cs="Times New Roman"/>
                <w:sz w:val="20"/>
                <w:szCs w:val="20"/>
              </w:rPr>
            </w:pPr>
            <w:r w:rsidRPr="00FC6294">
              <w:rPr>
                <w:rFonts w:ascii="Times New Roman" w:hAnsi="Times New Roman" w:cs="Times New Roman"/>
                <w:sz w:val="20"/>
                <w:szCs w:val="20"/>
              </w:rPr>
              <w:t xml:space="preserve">фильтры очистки топлива дизелей и их сменные </w:t>
            </w:r>
            <w:r w:rsidRPr="00FC6294">
              <w:rPr>
                <w:rFonts w:ascii="Times New Roman" w:hAnsi="Times New Roman" w:cs="Times New Roman"/>
                <w:sz w:val="20"/>
                <w:szCs w:val="20"/>
              </w:rPr>
              <w:lastRenderedPageBreak/>
              <w:t>элементы, фильтры очистки топлива двигателей с принудительным зажиганием и их сменные элементы</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8421 23 000 0</w:t>
            </w:r>
          </w:p>
          <w:p w:rsidR="00FC6294" w:rsidRPr="00FC6294" w:rsidRDefault="00FC6294" w:rsidP="00FC6294">
            <w:pPr>
              <w:spacing w:after="0" w:line="240" w:lineRule="auto"/>
              <w:ind w:left="2"/>
              <w:jc w:val="center"/>
              <w:rPr>
                <w:rFonts w:ascii="Times New Roman" w:eastAsia="Times New Roman" w:hAnsi="Times New Roman" w:cs="Times New Roman"/>
                <w:sz w:val="20"/>
                <w:szCs w:val="20"/>
                <w:lang w:val="en-US"/>
              </w:rPr>
            </w:pPr>
            <w:r w:rsidRPr="00FC6294">
              <w:rPr>
                <w:rFonts w:ascii="Times New Roman" w:eastAsia="Times New Roman" w:hAnsi="Times New Roman" w:cs="Times New Roman"/>
                <w:sz w:val="20"/>
                <w:szCs w:val="20"/>
              </w:rPr>
              <w:t xml:space="preserve">8421 99 000 </w:t>
            </w:r>
            <w:r w:rsidRPr="00FC6294">
              <w:rPr>
                <w:rFonts w:ascii="Times New Roman" w:eastAsia="Times New Roman" w:hAnsi="Times New Roman" w:cs="Times New Roman"/>
                <w:sz w:val="20"/>
                <w:szCs w:val="20"/>
                <w:lang w:val="en-US"/>
              </w:rPr>
              <w:t>8</w:t>
            </w:r>
          </w:p>
          <w:p w:rsidR="00FC6294" w:rsidRPr="00FC6294" w:rsidRDefault="00FC6294" w:rsidP="00FC6294">
            <w:pPr>
              <w:spacing w:after="0" w:line="240" w:lineRule="auto"/>
              <w:ind w:left="2"/>
              <w:jc w:val="center"/>
              <w:rPr>
                <w:rFonts w:ascii="Times New Roman" w:hAnsi="Times New Roman" w:cs="Times New Roman"/>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53844-2010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53640-2009</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lastRenderedPageBreak/>
              <w:t>ГОСТ Р 53559-2009</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ight="21"/>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Топливные насосы высокого давления, топливоподкачивающие насосы, плунжерные пары, форсунки и распылители форсунок для дизелей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8409 91 000 8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8409 99 000 9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8413 30 200 8</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10578-95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10579-2017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15829-2017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Теплообменники и термостаты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8419 50 000 0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8708 91 350 9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9032 10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ГОСТ Р 53832-2010</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r w:rsidRPr="00FC6294">
              <w:rPr>
                <w:rFonts w:ascii="Times New Roman" w:eastAsia="Times New Roman" w:hAnsi="Times New Roman" w:cs="Times New Roman"/>
                <w:sz w:val="20"/>
                <w:szCs w:val="20"/>
              </w:rPr>
              <w:t xml:space="preserve">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Насосы жидкостных систем охлаждения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8413 30 800 8</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ГОСТ Р 53839-2010</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r w:rsidRPr="00FC6294">
              <w:rPr>
                <w:rFonts w:ascii="Times New Roman" w:eastAsia="Times New Roman" w:hAnsi="Times New Roman" w:cs="Times New Roman"/>
                <w:sz w:val="20"/>
                <w:szCs w:val="20"/>
              </w:rPr>
              <w:t xml:space="preserve">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Сцепления и их части (диски, цилиндры, шланги)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8708 93 900 9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ГОСТ Р 53409-2009</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r w:rsidRPr="00FC6294">
              <w:rPr>
                <w:rFonts w:ascii="Times New Roman" w:eastAsia="Times New Roman" w:hAnsi="Times New Roman" w:cs="Times New Roman"/>
                <w:sz w:val="20"/>
                <w:szCs w:val="20"/>
              </w:rPr>
              <w:t xml:space="preserve">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Карданные передачи, приводные валы, шарниры </w:t>
            </w:r>
            <w:r w:rsidRPr="00FC6294">
              <w:rPr>
                <w:rFonts w:ascii="Times New Roman" w:eastAsia="Times New Roman" w:hAnsi="Times New Roman" w:cs="Times New Roman"/>
                <w:sz w:val="20"/>
                <w:szCs w:val="20"/>
              </w:rPr>
              <w:lastRenderedPageBreak/>
              <w:t xml:space="preserve">неравных и равных угловых скоростей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8708 99 970 9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w:t>
            </w:r>
            <w:r w:rsidRPr="00FC6294">
              <w:rPr>
                <w:rFonts w:ascii="Times New Roman" w:eastAsia="Times New Roman" w:hAnsi="Times New Roman" w:cs="Times New Roman"/>
                <w:sz w:val="20"/>
                <w:szCs w:val="20"/>
              </w:rPr>
              <w:lastRenderedPageBreak/>
              <w:t xml:space="preserve">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lastRenderedPageBreak/>
              <w:t>ГОСТ Р 50779-2021</w:t>
            </w:r>
            <w:r w:rsidRPr="00FC6294">
              <w:rPr>
                <w:rFonts w:ascii="Times New Roman" w:eastAsia="Times New Roman" w:hAnsi="Times New Roman" w:cs="Times New Roman"/>
                <w:sz w:val="20"/>
                <w:szCs w:val="20"/>
              </w:rPr>
              <w:t xml:space="preserve">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52923-2008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52924-2008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52926-2008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СТБ 1686-2006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33669-2015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ight="18"/>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Мосты ведущие с дифференциалом в сборе, полуоси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8708 50 350 9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8708 50 550 9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8708 50 990 9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53830-2010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r w:rsidRPr="00FC6294">
              <w:rPr>
                <w:rFonts w:ascii="Times New Roman" w:eastAsia="Times New Roman" w:hAnsi="Times New Roman" w:cs="Times New Roman"/>
                <w:sz w:val="20"/>
                <w:szCs w:val="20"/>
              </w:rPr>
              <w:t xml:space="preserve">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53445-2009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53804-2010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Упругие элементы подвески (рессоры листовые, пружины, торсионы подвески, стабилизаторы поперечной устойчивости, пневматические упругие элементы)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4016 99 570 9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7320 10 110 0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7320 20 200 9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8708 80 550 9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53825-2010  </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53827-2010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СТБ 1274-2001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r w:rsidRPr="00FC6294">
              <w:rPr>
                <w:rFonts w:ascii="Times New Roman" w:eastAsia="Times New Roman" w:hAnsi="Times New Roman" w:cs="Times New Roman"/>
                <w:sz w:val="20"/>
                <w:szCs w:val="20"/>
              </w:rPr>
              <w:t xml:space="preserve">  </w:t>
            </w:r>
          </w:p>
          <w:p w:rsidR="00FC6294" w:rsidRPr="00FC6294" w:rsidRDefault="00FC6294" w:rsidP="00FC6294">
            <w:pPr>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33556-2015 </w:t>
            </w:r>
          </w:p>
          <w:p w:rsidR="00FC6294" w:rsidRPr="00FC6294" w:rsidRDefault="00FC6294" w:rsidP="00FC6294">
            <w:pPr>
              <w:spacing w:after="0" w:line="240" w:lineRule="auto"/>
              <w:rPr>
                <w:rFonts w:ascii="Times New Roman" w:hAnsi="Times New Roman" w:cs="Times New Roman"/>
                <w:sz w:val="20"/>
                <w:szCs w:val="20"/>
              </w:rPr>
            </w:pP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38" w:lineRule="auto"/>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Демпфирующие элементы подвески (амортизаторы, амортизаторные стойки и патроны амортизаторных </w:t>
            </w:r>
          </w:p>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стоек) и рулевого привода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8708 80 350 2</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8708 80 350 9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40" w:lineRule="auto"/>
              <w:ind w:right="878"/>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53816-2010 </w:t>
            </w:r>
          </w:p>
          <w:p w:rsidR="00FC6294" w:rsidRPr="00FC6294" w:rsidRDefault="00FC6294" w:rsidP="00FC6294">
            <w:pPr>
              <w:spacing w:after="0" w:line="240" w:lineRule="auto"/>
              <w:ind w:right="878"/>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34339-2017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r w:rsidRPr="00FC6294">
              <w:rPr>
                <w:rFonts w:ascii="Times New Roman" w:eastAsia="Times New Roman" w:hAnsi="Times New Roman" w:cs="Times New Roman"/>
                <w:sz w:val="20"/>
                <w:szCs w:val="20"/>
              </w:rPr>
              <w:t xml:space="preserve">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ind w:left="2"/>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Детали направляющего аппарата подвески (рычаги, реактивные штанги, их пальцы, </w:t>
            </w:r>
            <w:r w:rsidRPr="00FC6294">
              <w:rPr>
                <w:rFonts w:ascii="Times New Roman" w:eastAsia="Times New Roman" w:hAnsi="Times New Roman" w:cs="Times New Roman"/>
                <w:sz w:val="20"/>
                <w:szCs w:val="20"/>
              </w:rPr>
              <w:lastRenderedPageBreak/>
              <w:t xml:space="preserve">резинометаллические шарниры, подшипники и втулки опор, ограничители хода подвески)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pStyle w:val="FORMATTEXT0"/>
              <w:jc w:val="center"/>
              <w:rPr>
                <w:rFonts w:ascii="Times New Roman" w:hAnsi="Times New Roman" w:cs="Times New Roman"/>
              </w:rPr>
            </w:pPr>
            <w:r w:rsidRPr="00FC6294">
              <w:rPr>
                <w:rFonts w:ascii="Times New Roman" w:hAnsi="Times New Roman" w:cs="Times New Roman"/>
              </w:rPr>
              <w:t>4016 99 520 9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4016 99 570 9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8482 10 900 8</w:t>
            </w:r>
          </w:p>
          <w:p w:rsidR="00FC6294" w:rsidRPr="00FC6294" w:rsidRDefault="00FC6294" w:rsidP="00E81322">
            <w:pPr>
              <w:numPr>
                <w:ilvl w:val="0"/>
                <w:numId w:val="15"/>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20 000 9</w:t>
            </w:r>
          </w:p>
          <w:p w:rsidR="00FC6294" w:rsidRPr="00FC6294" w:rsidRDefault="00FC6294" w:rsidP="00E81322">
            <w:pPr>
              <w:numPr>
                <w:ilvl w:val="0"/>
                <w:numId w:val="15"/>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30 800 7</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8708 80 550 9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8708 80 910 9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8708 80 990 9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Технический регламент Таможенного союза «О безопасности колесных транспортных средств» (ТР ТС 018/2011) утвержден </w:t>
            </w:r>
            <w:r w:rsidRPr="00FC6294">
              <w:rPr>
                <w:rFonts w:ascii="Times New Roman" w:eastAsia="Times New Roman" w:hAnsi="Times New Roman" w:cs="Times New Roman"/>
                <w:sz w:val="20"/>
                <w:szCs w:val="20"/>
              </w:rPr>
              <w:lastRenderedPageBreak/>
              <w:t xml:space="preserve">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Колпаки (в том числе декоративные) ступиц, элементы крепления колес и грузы балансировочные колес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7318 15 900 9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7318 16 500 0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7806 00 800 9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7907 00 000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8708 70 500 9</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8708 70 990 9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line="238"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26-02 или 26-03 и 61-00.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53818-2010  </w:t>
            </w:r>
          </w:p>
          <w:p w:rsidR="00FC6294" w:rsidRPr="00FC6294" w:rsidRDefault="00FC6294" w:rsidP="00FC6294">
            <w:pPr>
              <w:snapToGrid w:val="0"/>
              <w:spacing w:after="0" w:line="240" w:lineRule="auto"/>
              <w:ind w:right="-120"/>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53819-2010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Изделия системы зажигания для двигателей с принудительным зажиганием (распределители, датчики - распределители, катушки зажигания, модули зажигания, электронные коммутаторы, контроллеры, датчики, прерыватели)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8511 30 000 1</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8511 30 000 8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8511 80 000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8511 90 000 1</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8511 90 000 7</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8511 90 000 9</w:t>
            </w:r>
          </w:p>
          <w:p w:rsidR="00FC6294" w:rsidRPr="00FC6294" w:rsidRDefault="00FC6294" w:rsidP="00E81322">
            <w:pPr>
              <w:numPr>
                <w:ilvl w:val="0"/>
                <w:numId w:val="16"/>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41</w:t>
            </w:r>
          </w:p>
          <w:p w:rsidR="00FC6294" w:rsidRPr="00FC6294" w:rsidRDefault="00FC6294" w:rsidP="00E81322">
            <w:pPr>
              <w:numPr>
                <w:ilvl w:val="0"/>
                <w:numId w:val="16"/>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10 910 0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8537 10 9</w:t>
            </w:r>
            <w:r w:rsidRPr="00FC6294">
              <w:rPr>
                <w:rFonts w:ascii="Times New Roman" w:eastAsia="Times New Roman" w:hAnsi="Times New Roman" w:cs="Times New Roman"/>
                <w:sz w:val="20"/>
                <w:szCs w:val="20"/>
                <w:lang w:val="en-US"/>
              </w:rPr>
              <w:t>9</w:t>
            </w:r>
            <w:r w:rsidRPr="00FC6294">
              <w:rPr>
                <w:rFonts w:ascii="Times New Roman" w:eastAsia="Times New Roman" w:hAnsi="Times New Roman" w:cs="Times New Roman"/>
                <w:sz w:val="20"/>
                <w:szCs w:val="20"/>
              </w:rPr>
              <w:t>0 0</w:t>
            </w:r>
          </w:p>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9032 89 000 0</w:t>
            </w:r>
          </w:p>
          <w:p w:rsidR="00FC6294" w:rsidRPr="00FC6294" w:rsidRDefault="00FC6294" w:rsidP="00FC6294">
            <w:pPr>
              <w:pStyle w:val="FORMATTEXT0"/>
              <w:jc w:val="center"/>
              <w:rPr>
                <w:rFonts w:ascii="Times New Roman" w:eastAsia="Calibri" w:hAnsi="Times New Roman" w:cs="Times New Roman"/>
              </w:rPr>
            </w:pP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ГОСТ 33991-2016</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29157-91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СТБ ISO 7637-1-2008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СТБ ISO 7637-2-2008  </w:t>
            </w:r>
          </w:p>
          <w:p w:rsidR="00FC6294" w:rsidRPr="00FC6294" w:rsidRDefault="00FC6294" w:rsidP="00FC6294">
            <w:pPr>
              <w:spacing w:after="0" w:line="269" w:lineRule="auto"/>
              <w:ind w:right="713"/>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СТБ ISO 7637-3-2008  </w:t>
            </w:r>
          </w:p>
          <w:p w:rsidR="00FC6294" w:rsidRPr="00FC6294" w:rsidRDefault="00FC6294" w:rsidP="00FC6294">
            <w:pPr>
              <w:spacing w:after="0" w:line="269" w:lineRule="auto"/>
              <w:ind w:right="713"/>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ГОСТ Р 50607-2012 (ИСО 10605:2008)</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69" w:lineRule="auto"/>
              <w:ind w:right="713"/>
              <w:jc w:val="both"/>
              <w:rPr>
                <w:rFonts w:ascii="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52230-2004 </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ISO 7637-2-2015 </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3940-2004</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Свечи зажигания искровые, свечи накаливания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8511 10 000 1</w:t>
            </w:r>
          </w:p>
          <w:p w:rsidR="00FC6294" w:rsidRPr="00FC6294" w:rsidRDefault="00FC6294" w:rsidP="00FC6294">
            <w:pPr>
              <w:pStyle w:val="FORMATTEXT0"/>
              <w:jc w:val="center"/>
              <w:rPr>
                <w:rFonts w:ascii="Times New Roman" w:hAnsi="Times New Roman" w:cs="Times New Roman"/>
              </w:rPr>
            </w:pPr>
            <w:r w:rsidRPr="00FC6294">
              <w:rPr>
                <w:rFonts w:ascii="Times New Roman" w:hAnsi="Times New Roman" w:cs="Times New Roman"/>
              </w:rPr>
              <w:t>8511 10 000 9</w:t>
            </w:r>
          </w:p>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8511 80 000</w:t>
            </w:r>
          </w:p>
          <w:p w:rsidR="00FC6294" w:rsidRPr="00FC6294" w:rsidRDefault="00FC6294" w:rsidP="00FC6294">
            <w:pPr>
              <w:pStyle w:val="FORMATTEXT0"/>
              <w:jc w:val="center"/>
              <w:rPr>
                <w:rFonts w:ascii="Times New Roman" w:eastAsia="Calibri" w:hAnsi="Times New Roman" w:cs="Times New Roman"/>
              </w:rPr>
            </w:pP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w:t>
            </w:r>
            <w:r w:rsidRPr="00FC6294">
              <w:rPr>
                <w:rFonts w:ascii="Times New Roman" w:eastAsia="Times New Roman" w:hAnsi="Times New Roman" w:cs="Times New Roman"/>
                <w:sz w:val="20"/>
                <w:szCs w:val="20"/>
              </w:rPr>
              <w:lastRenderedPageBreak/>
              <w:t xml:space="preserve">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10132-62  </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53842-2010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lastRenderedPageBreak/>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Генераторы электрические, выпрямительные блоки, электродвигатели (приводов вентиляторов, бензонасосов, стеклоомывателей, стеклоподъемников, </w:t>
            </w:r>
            <w:proofErr w:type="spellStart"/>
            <w:r w:rsidRPr="00FC6294">
              <w:rPr>
                <w:rFonts w:ascii="Times New Roman" w:eastAsia="Times New Roman" w:hAnsi="Times New Roman" w:cs="Times New Roman"/>
                <w:sz w:val="20"/>
                <w:szCs w:val="20"/>
              </w:rPr>
              <w:t>отопителей</w:t>
            </w:r>
            <w:proofErr w:type="spellEnd"/>
            <w:r w:rsidRPr="00FC6294">
              <w:rPr>
                <w:rFonts w:ascii="Times New Roman" w:eastAsia="Times New Roman" w:hAnsi="Times New Roman" w:cs="Times New Roman"/>
                <w:sz w:val="20"/>
                <w:szCs w:val="20"/>
              </w:rPr>
              <w:t xml:space="preserve">, управления зеркалами, блокировки дверей)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8501 10 990 0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8501 20 000 9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8501 31 000 0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8501 32 000 </w:t>
            </w:r>
            <w:r w:rsidRPr="00FC6294">
              <w:rPr>
                <w:rFonts w:ascii="Times New Roman" w:eastAsia="Times New Roman" w:hAnsi="Times New Roman" w:cs="Times New Roman"/>
                <w:sz w:val="20"/>
                <w:szCs w:val="20"/>
                <w:lang w:val="en-US"/>
              </w:rPr>
              <w:t>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8504 40 8</w:t>
            </w:r>
            <w:r w:rsidRPr="00FC6294">
              <w:rPr>
                <w:rFonts w:ascii="Times New Roman" w:eastAsia="Times New Roman" w:hAnsi="Times New Roman" w:cs="Times New Roman"/>
                <w:sz w:val="20"/>
                <w:szCs w:val="20"/>
                <w:lang w:val="en-US"/>
              </w:rPr>
              <w:t>2</w:t>
            </w:r>
            <w:r w:rsidRPr="00FC6294">
              <w:rPr>
                <w:rFonts w:ascii="Times New Roman" w:eastAsia="Times New Roman" w:hAnsi="Times New Roman" w:cs="Times New Roman"/>
                <w:sz w:val="20"/>
                <w:szCs w:val="20"/>
              </w:rPr>
              <w:t>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8511 50 000 1</w:t>
            </w:r>
          </w:p>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8511 50 000 8</w:t>
            </w:r>
          </w:p>
          <w:p w:rsidR="00FC6294" w:rsidRPr="00FC6294" w:rsidRDefault="00FC6294" w:rsidP="00FC6294">
            <w:pPr>
              <w:pStyle w:val="FORMATTEXT0"/>
              <w:jc w:val="center"/>
              <w:rPr>
                <w:rFonts w:ascii="Times New Roman" w:eastAsia="Calibri" w:hAnsi="Times New Roman" w:cs="Times New Roman"/>
              </w:rPr>
            </w:pP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ГОСТ 33991-2016</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СТБ ISO 7637-1-2008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СТБ ISO 7637-2-2008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СТБ ISO 7637-3-2008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50607-2012 (ИСО 10605:2008)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52230-2004 </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ISO 7637-2-2015 </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3940-2004</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Стартеры, приводы и реле стартеров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8511 40 000 1</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8511 40 000 8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8501</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8536 41</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52230-2004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53829-2010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rPr>
                <w:rFonts w:ascii="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 xml:space="preserve">ГОСТ 33667-2015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Коммутационная, защитная и установочная аппаратура цепей снабжения пуска, зажигания, внешних световых и звуковых приборов, стеклоочистителей, систем топливоподачи </w:t>
            </w:r>
            <w:proofErr w:type="gramStart"/>
            <w:r w:rsidRPr="00FC6294">
              <w:rPr>
                <w:rFonts w:ascii="Times New Roman" w:eastAsia="Times New Roman" w:hAnsi="Times New Roman" w:cs="Times New Roman"/>
                <w:sz w:val="20"/>
                <w:szCs w:val="20"/>
              </w:rPr>
              <w:t>и  соединения</w:t>
            </w:r>
            <w:proofErr w:type="gramEnd"/>
            <w:r w:rsidRPr="00FC6294">
              <w:rPr>
                <w:rFonts w:ascii="Times New Roman" w:eastAsia="Times New Roman" w:hAnsi="Times New Roman" w:cs="Times New Roman"/>
                <w:sz w:val="20"/>
                <w:szCs w:val="20"/>
              </w:rPr>
              <w:t xml:space="preserve"> разъемные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8533 29 000 0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8536 10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8536 20 100 </w:t>
            </w:r>
            <w:r w:rsidRPr="00FC6294">
              <w:rPr>
                <w:rFonts w:ascii="Times New Roman" w:eastAsia="Times New Roman" w:hAnsi="Times New Roman" w:cs="Times New Roman"/>
                <w:sz w:val="20"/>
                <w:szCs w:val="20"/>
                <w:lang w:val="en-US"/>
              </w:rPr>
              <w:t>8</w:t>
            </w:r>
          </w:p>
          <w:p w:rsidR="00FC6294" w:rsidRPr="00FC6294" w:rsidRDefault="00FC6294" w:rsidP="00FC6294">
            <w:pPr>
              <w:spacing w:after="0" w:line="240" w:lineRule="auto"/>
              <w:ind w:left="2"/>
              <w:jc w:val="center"/>
              <w:rPr>
                <w:rFonts w:ascii="Times New Roman" w:eastAsia="Times New Roman" w:hAnsi="Times New Roman" w:cs="Times New Roman"/>
                <w:sz w:val="20"/>
                <w:szCs w:val="20"/>
                <w:lang w:val="en-US"/>
              </w:rPr>
            </w:pPr>
            <w:r w:rsidRPr="00FC6294">
              <w:rPr>
                <w:rFonts w:ascii="Times New Roman" w:eastAsia="Times New Roman" w:hAnsi="Times New Roman" w:cs="Times New Roman"/>
                <w:sz w:val="20"/>
                <w:szCs w:val="20"/>
              </w:rPr>
              <w:t xml:space="preserve">8536 20 900 </w:t>
            </w:r>
            <w:r w:rsidRPr="00FC6294">
              <w:rPr>
                <w:rFonts w:ascii="Times New Roman" w:eastAsia="Times New Roman" w:hAnsi="Times New Roman" w:cs="Times New Roman"/>
                <w:sz w:val="20"/>
                <w:szCs w:val="20"/>
                <w:lang w:val="en-US"/>
              </w:rPr>
              <w:t>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8536 30 </w:t>
            </w:r>
            <w:r w:rsidRPr="00FC6294">
              <w:rPr>
                <w:rFonts w:ascii="Times New Roman" w:eastAsia="Times New Roman" w:hAnsi="Times New Roman" w:cs="Times New Roman"/>
                <w:sz w:val="20"/>
                <w:szCs w:val="20"/>
                <w:lang w:val="en-US"/>
              </w:rPr>
              <w:t>1</w:t>
            </w:r>
            <w:r w:rsidRPr="00FC6294">
              <w:rPr>
                <w:rFonts w:ascii="Times New Roman" w:eastAsia="Times New Roman" w:hAnsi="Times New Roman" w:cs="Times New Roman"/>
                <w:sz w:val="20"/>
                <w:szCs w:val="20"/>
              </w:rPr>
              <w:t>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8536 30 </w:t>
            </w:r>
            <w:r w:rsidRPr="00FC6294">
              <w:rPr>
                <w:rFonts w:ascii="Times New Roman" w:eastAsia="Times New Roman" w:hAnsi="Times New Roman" w:cs="Times New Roman"/>
                <w:sz w:val="20"/>
                <w:szCs w:val="20"/>
                <w:lang w:val="en-US"/>
              </w:rPr>
              <w:t>3</w:t>
            </w:r>
            <w:r w:rsidRPr="00FC6294">
              <w:rPr>
                <w:rFonts w:ascii="Times New Roman" w:eastAsia="Times New Roman" w:hAnsi="Times New Roman" w:cs="Times New Roman"/>
                <w:sz w:val="20"/>
                <w:szCs w:val="20"/>
              </w:rPr>
              <w:t>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8536 41</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8536 50 030 0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8536 50 050 0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8536 50 070 0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8536 50 110 9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8536 50 150 9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8536 50 190 7</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8536 61 100 0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8536 69 100 0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8536 69 300 0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8536 69 900 8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8536 90 010 0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8536 90 100 0</w:t>
            </w:r>
          </w:p>
          <w:p w:rsidR="00FC6294" w:rsidRPr="00FC6294" w:rsidRDefault="00FC6294" w:rsidP="00E81322">
            <w:pPr>
              <w:numPr>
                <w:ilvl w:val="0"/>
                <w:numId w:val="17"/>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90 850 0</w:t>
            </w:r>
          </w:p>
          <w:p w:rsidR="00FC6294" w:rsidRPr="00FC6294" w:rsidRDefault="00FC6294" w:rsidP="00E81322">
            <w:pPr>
              <w:numPr>
                <w:ilvl w:val="0"/>
                <w:numId w:val="17"/>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10 990 0</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9200-76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9200-2006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52230-2004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Декоративные детали кузова </w:t>
            </w:r>
            <w:proofErr w:type="gramStart"/>
            <w:r w:rsidRPr="00FC6294">
              <w:rPr>
                <w:rFonts w:ascii="Times New Roman" w:eastAsia="Times New Roman" w:hAnsi="Times New Roman" w:cs="Times New Roman"/>
                <w:sz w:val="20"/>
                <w:szCs w:val="20"/>
              </w:rPr>
              <w:t>и  бампера</w:t>
            </w:r>
            <w:proofErr w:type="gramEnd"/>
            <w:r w:rsidRPr="00FC6294">
              <w:rPr>
                <w:rFonts w:ascii="Times New Roman" w:eastAsia="Times New Roman" w:hAnsi="Times New Roman" w:cs="Times New Roman"/>
                <w:sz w:val="20"/>
                <w:szCs w:val="20"/>
              </w:rPr>
              <w:t>, решетки радиатора</w:t>
            </w:r>
            <w:r w:rsidRPr="00FC6294">
              <w:rPr>
                <w:rFonts w:ascii="Times New Roman" w:eastAsia="Times New Roman" w:hAnsi="Times New Roman" w:cs="Times New Roman"/>
                <w:sz w:val="20"/>
                <w:szCs w:val="20"/>
                <w:lang w:val="en-US"/>
              </w:rPr>
              <w:t>S</w:t>
            </w:r>
            <w:r w:rsidRPr="00FC6294">
              <w:rPr>
                <w:rFonts w:ascii="Times New Roman" w:eastAsia="Times New Roman" w:hAnsi="Times New Roman" w:cs="Times New Roman"/>
                <w:sz w:val="20"/>
                <w:szCs w:val="20"/>
              </w:rPr>
              <w:t xml:space="preserve">, козырьки и ободки фар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3926 90 970 9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8708 10 900 9</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8708 29 900 9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Правила ООН № 26-02 или 26-03 и 61-00</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Р 50779-2021</w:t>
            </w:r>
            <w:r w:rsidRPr="00FC6294">
              <w:rPr>
                <w:rFonts w:ascii="Times New Roman" w:eastAsia="Times New Roman" w:hAnsi="Times New Roman" w:cs="Times New Roman"/>
                <w:sz w:val="20"/>
                <w:szCs w:val="20"/>
              </w:rPr>
              <w:t xml:space="preserve">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Ручки (наружные и внутренние) и дверные петли на боковых поверхностях кузова, наружные кнопки боковые открывания дверей и багажников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8302 10 000 0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8302 30 000 9</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8708 29 900 9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11-02 или 11-03, 26-02 или 26-03 и 61-00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Замки дверей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8301 20 000 9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Правила ООН № 11-02 или 11-03.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Детали защитные резиновые и резинометаллические (колпачки, чехлы, кольца уплотнительные, манжеты для гидропривода тормозов и сцепления, чехлы шарниров рулевых управлений, подвески карданных валов)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4016 93 000 5</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4016 99 520 9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4016 99 570 9</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8708 99 970 9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8752-79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18829-2017 </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53820-2010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Уплотнители головок блока цилиндров, коллекторов, газобаллонной аппаратуры, уплотнительные кольца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4016 93 000 5</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8484 10 000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8484 20 000 0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8484 90 000 0</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8487 90 900 0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12856-96  </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18829-2017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Муфты выключения сцеплений, ступицы колес, полуоси колес (в том числе с подшипниками в сборе), подшипники муфт выключения сцеплений, ступиц колес и полуосей колес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8482 10 900 8</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8482 20 000 9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8482 30 000 9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8482 40 000 9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8482 50 000 9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8482 80 000 9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8708 70 910 9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8708 70 990 9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8708 93 900 9</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8708 99 970 9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53409-2009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 xml:space="preserve">ГОСТ Р 53830-2010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Воздушно-жидкостные </w:t>
            </w:r>
            <w:proofErr w:type="spellStart"/>
            <w:proofErr w:type="gramStart"/>
            <w:r w:rsidRPr="00FC6294">
              <w:rPr>
                <w:rFonts w:ascii="Times New Roman" w:eastAsia="Times New Roman" w:hAnsi="Times New Roman" w:cs="Times New Roman"/>
                <w:sz w:val="20"/>
                <w:szCs w:val="20"/>
              </w:rPr>
              <w:t>отопители</w:t>
            </w:r>
            <w:proofErr w:type="spellEnd"/>
            <w:r w:rsidRPr="00FC6294">
              <w:rPr>
                <w:rFonts w:ascii="Times New Roman" w:eastAsia="Times New Roman" w:hAnsi="Times New Roman" w:cs="Times New Roman"/>
                <w:sz w:val="20"/>
                <w:szCs w:val="20"/>
              </w:rPr>
              <w:t>;  интегральные</w:t>
            </w:r>
            <w:proofErr w:type="gramEnd"/>
            <w:r w:rsidRPr="00FC6294">
              <w:rPr>
                <w:rFonts w:ascii="Times New Roman" w:eastAsia="Times New Roman" w:hAnsi="Times New Roman" w:cs="Times New Roman"/>
                <w:sz w:val="20"/>
                <w:szCs w:val="20"/>
              </w:rPr>
              <w:t xml:space="preserve"> охладители, </w:t>
            </w:r>
            <w:proofErr w:type="spellStart"/>
            <w:r w:rsidRPr="00FC6294">
              <w:rPr>
                <w:rFonts w:ascii="Times New Roman" w:eastAsia="Times New Roman" w:hAnsi="Times New Roman" w:cs="Times New Roman"/>
                <w:sz w:val="20"/>
                <w:szCs w:val="20"/>
              </w:rPr>
              <w:t>отопители</w:t>
            </w:r>
            <w:proofErr w:type="spellEnd"/>
            <w:r w:rsidRPr="00FC6294">
              <w:rPr>
                <w:rFonts w:ascii="Times New Roman" w:eastAsia="Times New Roman" w:hAnsi="Times New Roman" w:cs="Times New Roman"/>
                <w:sz w:val="20"/>
                <w:szCs w:val="20"/>
              </w:rPr>
              <w:t xml:space="preserve">-охладители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3917</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4009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7322 90 000 9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8414 30</w:t>
            </w:r>
          </w:p>
          <w:p w:rsidR="00FC6294" w:rsidRPr="00FC6294" w:rsidRDefault="00FC6294" w:rsidP="00E81322">
            <w:pPr>
              <w:numPr>
                <w:ilvl w:val="0"/>
                <w:numId w:val="18"/>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59</w:t>
            </w:r>
          </w:p>
          <w:p w:rsidR="00FC6294" w:rsidRPr="00FC6294" w:rsidRDefault="00FC6294" w:rsidP="00E81322">
            <w:pPr>
              <w:numPr>
                <w:ilvl w:val="0"/>
                <w:numId w:val="18"/>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20 000 9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8418 69 000 8</w:t>
            </w:r>
          </w:p>
          <w:p w:rsidR="00FC6294" w:rsidRPr="00FC6294" w:rsidRDefault="00FC6294" w:rsidP="00E81322">
            <w:pPr>
              <w:numPr>
                <w:ilvl w:val="0"/>
                <w:numId w:val="19"/>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99</w:t>
            </w:r>
          </w:p>
          <w:p w:rsidR="00FC6294" w:rsidRPr="00FC6294" w:rsidRDefault="00FC6294" w:rsidP="00E81322">
            <w:pPr>
              <w:numPr>
                <w:ilvl w:val="0"/>
                <w:numId w:val="19"/>
              </w:numPr>
              <w:spacing w:after="0" w:line="240" w:lineRule="auto"/>
              <w:ind w:left="407" w:hanging="405"/>
              <w:jc w:val="center"/>
              <w:rPr>
                <w:rFonts w:ascii="Times New Roman" w:hAnsi="Times New Roman" w:cs="Times New Roman"/>
                <w:sz w:val="20"/>
                <w:szCs w:val="20"/>
              </w:rPr>
            </w:pPr>
            <w:r w:rsidRPr="00FC6294">
              <w:rPr>
                <w:rFonts w:ascii="Times New Roman" w:eastAsia="Times New Roman" w:hAnsi="Times New Roman" w:cs="Times New Roman"/>
                <w:sz w:val="20"/>
                <w:szCs w:val="20"/>
              </w:rPr>
              <w:t>19 000 0</w:t>
            </w:r>
          </w:p>
          <w:p w:rsidR="00FC6294" w:rsidRPr="00FC6294" w:rsidRDefault="00FC6294" w:rsidP="00FC6294">
            <w:pPr>
              <w:spacing w:after="0" w:line="240" w:lineRule="auto"/>
              <w:jc w:val="center"/>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8419 50 000 0</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Calibri" w:hAnsi="Times New Roman" w:cs="Times New Roman"/>
                <w:sz w:val="20"/>
                <w:szCs w:val="20"/>
                <w:lang w:eastAsia="ru-RU"/>
              </w:rPr>
              <w:t xml:space="preserve">8479 89 970 8 </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Calibri" w:hAnsi="Times New Roman" w:cs="Times New Roman"/>
                <w:sz w:val="20"/>
                <w:szCs w:val="20"/>
                <w:lang w:eastAsia="ru-RU"/>
              </w:rPr>
              <w:t xml:space="preserve">8516 29 </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Calibri" w:hAnsi="Times New Roman" w:cs="Times New Roman"/>
                <w:sz w:val="20"/>
                <w:szCs w:val="20"/>
                <w:lang w:eastAsia="ru-RU"/>
              </w:rPr>
              <w:t xml:space="preserve">8537 10 </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Calibri" w:hAnsi="Times New Roman" w:cs="Times New Roman"/>
                <w:sz w:val="20"/>
                <w:szCs w:val="20"/>
                <w:lang w:eastAsia="ru-RU"/>
              </w:rPr>
              <w:t xml:space="preserve">8708 91 350 9 </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Calibri" w:hAnsi="Times New Roman" w:cs="Times New Roman"/>
                <w:sz w:val="20"/>
                <w:szCs w:val="20"/>
                <w:lang w:eastAsia="ru-RU"/>
              </w:rPr>
              <w:t>9032 89 000 0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lastRenderedPageBreak/>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ГОСТ Р 53828-2010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Независимые воздушные и жидкостные </w:t>
            </w:r>
            <w:proofErr w:type="spellStart"/>
            <w:r w:rsidRPr="00FC6294">
              <w:rPr>
                <w:rFonts w:ascii="Times New Roman" w:eastAsia="Times New Roman" w:hAnsi="Times New Roman" w:cs="Times New Roman"/>
                <w:sz w:val="20"/>
                <w:szCs w:val="20"/>
              </w:rPr>
              <w:t>одогреватели</w:t>
            </w:r>
            <w:proofErr w:type="spellEnd"/>
            <w:r w:rsidRPr="00FC6294">
              <w:rPr>
                <w:rFonts w:ascii="Times New Roman" w:eastAsia="Times New Roman" w:hAnsi="Times New Roman" w:cs="Times New Roman"/>
                <w:sz w:val="20"/>
                <w:szCs w:val="20"/>
              </w:rPr>
              <w:t xml:space="preserve"> </w:t>
            </w:r>
            <w:proofErr w:type="spellStart"/>
            <w:r w:rsidRPr="00FC6294">
              <w:rPr>
                <w:rFonts w:ascii="Times New Roman" w:eastAsia="Times New Roman" w:hAnsi="Times New Roman" w:cs="Times New Roman"/>
                <w:sz w:val="20"/>
                <w:szCs w:val="20"/>
              </w:rPr>
              <w:t>отопители</w:t>
            </w:r>
            <w:proofErr w:type="spellEnd"/>
            <w:r w:rsidRPr="00FC6294">
              <w:rPr>
                <w:rFonts w:ascii="Times New Roman" w:eastAsia="Times New Roman" w:hAnsi="Times New Roman" w:cs="Times New Roman"/>
                <w:sz w:val="20"/>
                <w:szCs w:val="20"/>
              </w:rPr>
              <w:t xml:space="preserve"> автоматического действия, работающие от бортовой сети транспортных средств на жидком или газообразном топливе, в том числе подогреватели предпусковые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ind w:right="10"/>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1С, 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7322 90 000 9</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8419 19 000 0</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8516 29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Правила ООН № 122-00</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r w:rsidRPr="00FC6294">
              <w:rPr>
                <w:rFonts w:ascii="Times New Roman" w:eastAsia="Times New Roman" w:hAnsi="Times New Roman" w:cs="Times New Roman"/>
                <w:sz w:val="20"/>
                <w:szCs w:val="20"/>
              </w:rPr>
              <w:t xml:space="preserve"> </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 xml:space="preserve">ГОСТ Р 53833-2010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Домкраты гидравлические и механические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8425 42 000 0</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8425 49 000 0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Р 53822-2010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СТБ 1275-2001 </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 xml:space="preserve">СТБ EN 1494-2015 </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Р 50779-2021</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Цепи и натяжные устройства цепей для двигателей внутреннего сгорания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7315 11 900 0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7315 12 000 0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8409 91 000 8</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8409 99 000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13568-97 (ИСО 606-94) </w:t>
            </w:r>
          </w:p>
          <w:p w:rsidR="00FC6294" w:rsidRPr="00FC6294" w:rsidRDefault="00FC6294" w:rsidP="00FC6294">
            <w:pPr>
              <w:spacing w:after="0"/>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ГОСТ 13552-81 </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lastRenderedPageBreak/>
              <w:t xml:space="preserve">ГОСТ 31971-2013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Ремни вентиляторные клиновые и синхронизирующие </w:t>
            </w:r>
            <w:proofErr w:type="spellStart"/>
            <w:r w:rsidRPr="00FC6294">
              <w:rPr>
                <w:rFonts w:ascii="Times New Roman" w:eastAsia="Times New Roman" w:hAnsi="Times New Roman" w:cs="Times New Roman"/>
                <w:sz w:val="20"/>
                <w:szCs w:val="20"/>
              </w:rPr>
              <w:t>поликлиновые</w:t>
            </w:r>
            <w:proofErr w:type="spellEnd"/>
            <w:r w:rsidRPr="00FC6294">
              <w:rPr>
                <w:rFonts w:ascii="Times New Roman" w:eastAsia="Times New Roman" w:hAnsi="Times New Roman" w:cs="Times New Roman"/>
                <w:sz w:val="20"/>
                <w:szCs w:val="20"/>
              </w:rPr>
              <w:t xml:space="preserve"> для двигателей автомобилей, ремни зубчатые газораспределительного механизма двигателей автомобилей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4010 31 000 0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4010 32 000 0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4010 33 000 0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4010 34 000 0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4010 35 000 0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4010 36 000 0</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4010 39 000 0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5813-93</w:t>
            </w:r>
            <w:r w:rsidRPr="00FC6294">
              <w:rPr>
                <w:rFonts w:ascii="Times New Roman" w:eastAsia="Times New Roman" w:hAnsi="Times New Roman" w:cs="Times New Roman"/>
                <w:sz w:val="20"/>
                <w:szCs w:val="20"/>
              </w:rPr>
              <w:t xml:space="preserve">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Диафрагмы и мембраны резинотканевые тарельчатые для транспортных средств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4016 99 570 9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autoSpaceDE w:val="0"/>
              <w:autoSpaceDN w:val="0"/>
              <w:adjustRightInd w:val="0"/>
              <w:spacing w:after="0" w:line="240" w:lineRule="auto"/>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ГОСТ Р 53821-2010</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hAnsi="Times New Roman" w:cs="Times New Roman"/>
                <w:sz w:val="20"/>
                <w:szCs w:val="20"/>
              </w:rPr>
              <w:t>ГОСТ Р 50779-2021</w:t>
            </w:r>
            <w:r w:rsidRPr="00FC6294">
              <w:rPr>
                <w:rFonts w:ascii="Times New Roman" w:eastAsia="Times New Roman" w:hAnsi="Times New Roman" w:cs="Times New Roman"/>
                <w:sz w:val="20"/>
                <w:szCs w:val="20"/>
              </w:rPr>
              <w:t xml:space="preserve">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Шлемы защитные для водителей и пассажиров мотоциклов и мопедов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6506 10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 xml:space="preserve">Правила ООН № 22-05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Багажники автомобильные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8708 29 9009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 xml:space="preserve">Правила ООН № 26-02 или 26-03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Системы перегородок для защиты пассажиров при смещении багажа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8708 29 900 9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 xml:space="preserve">Правила ООН № 126-00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Материалы для отделки салона и сидений транспортных средств категории М3 классов II и III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1401 10 000 0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1401 20 000 0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1401 90 000 0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4409 10 180 0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4409 21 000 0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4409 22 000 0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4409 29 920 0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7314 14 000 0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7314 19 000 0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7314 20 100 0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7314 20 900 0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7314 31 000 0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7314 39 000 0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7314 41 000 0</w:t>
            </w:r>
          </w:p>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7314 42 000 0</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7314 49 000 0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 xml:space="preserve">Правила ООН № 118-00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Антенны наружные радио, телевизионные, систем спутниковой навигации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left="2"/>
              <w:jc w:val="center"/>
              <w:rPr>
                <w:rFonts w:ascii="Times New Roman" w:hAnsi="Times New Roman" w:cs="Times New Roman"/>
                <w:sz w:val="20"/>
                <w:szCs w:val="20"/>
              </w:rPr>
            </w:pPr>
            <w:r w:rsidRPr="00FC6294">
              <w:rPr>
                <w:rFonts w:ascii="Times New Roman" w:eastAsia="Times New Roman" w:hAnsi="Times New Roman" w:cs="Times New Roman"/>
                <w:sz w:val="20"/>
                <w:szCs w:val="20"/>
              </w:rPr>
              <w:t>8517 70 150 0</w:t>
            </w:r>
          </w:p>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8529 10 110 0</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 xml:space="preserve">Правила ООН № 26-02 или 26-03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Адаптивные системы переднего освещения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10С, 11</w:t>
            </w:r>
            <w:proofErr w:type="gramStart"/>
            <w:r w:rsidRPr="00FC6294">
              <w:rPr>
                <w:rFonts w:ascii="Times New Roman" w:eastAsia="Times New Roman" w:hAnsi="Times New Roman" w:cs="Times New Roman"/>
                <w:sz w:val="20"/>
                <w:szCs w:val="20"/>
              </w:rPr>
              <w:t>С(</w:t>
            </w:r>
            <w:proofErr w:type="gramEnd"/>
            <w:r w:rsidRPr="00FC6294">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8512 20 000 9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 xml:space="preserve">Правила ООН № 123-00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Шипы противоскольжения </w:t>
            </w:r>
          </w:p>
        </w:tc>
        <w:tc>
          <w:tcPr>
            <w:tcW w:w="2443"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2С, 3С, 9С</w:t>
            </w:r>
          </w:p>
        </w:tc>
        <w:tc>
          <w:tcPr>
            <w:tcW w:w="170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Calibri" w:hAnsi="Times New Roman" w:cs="Times New Roman"/>
                <w:sz w:val="20"/>
                <w:szCs w:val="20"/>
                <w:lang w:eastAsia="ru-RU"/>
              </w:rPr>
              <w:t>7317 00 800 9</w:t>
            </w:r>
          </w:p>
        </w:tc>
        <w:tc>
          <w:tcPr>
            <w:tcW w:w="3969"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w:t>
            </w:r>
            <w:r w:rsidRPr="00FC6294">
              <w:rPr>
                <w:rFonts w:ascii="Times New Roman" w:eastAsia="Times New Roman" w:hAnsi="Times New Roman" w:cs="Times New Roman"/>
                <w:sz w:val="20"/>
                <w:szCs w:val="20"/>
              </w:rPr>
              <w:lastRenderedPageBreak/>
              <w:t xml:space="preserve">решением Комиссии Таможенного союза 09.12.2011 г. № 877 </w:t>
            </w:r>
          </w:p>
        </w:tc>
        <w:tc>
          <w:tcPr>
            <w:tcW w:w="3657" w:type="dxa"/>
            <w:gridSpan w:val="2"/>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lastRenderedPageBreak/>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lastRenderedPageBreak/>
              <w:t xml:space="preserve">ГОСТ Р 52747-2007 ГОСТ 33672-2015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Height w:val="578"/>
        </w:trPr>
        <w:tc>
          <w:tcPr>
            <w:tcW w:w="846" w:type="dxa"/>
            <w:tcBorders>
              <w:top w:val="single" w:sz="4" w:space="0" w:color="auto"/>
              <w:left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p w:rsidR="00FC6294" w:rsidRPr="00FC6294" w:rsidRDefault="00FC6294" w:rsidP="00FC6294"/>
        </w:tc>
        <w:tc>
          <w:tcPr>
            <w:tcW w:w="2551" w:type="dxa"/>
            <w:tcBorders>
              <w:top w:val="single" w:sz="4" w:space="0" w:color="000000"/>
              <w:left w:val="single" w:sz="4" w:space="0" w:color="000000"/>
              <w:bottom w:val="single" w:sz="4" w:space="0" w:color="000000"/>
              <w:right w:val="single" w:sz="4" w:space="0" w:color="000000"/>
            </w:tcBorders>
          </w:tcPr>
          <w:p w:rsidR="00FC6294" w:rsidRPr="00FC6294" w:rsidRDefault="00FC6294" w:rsidP="00FC6294">
            <w:pPr>
              <w:spacing w:after="0" w:line="240" w:lineRule="auto"/>
              <w:ind w:right="-41"/>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 xml:space="preserve">Устройства для уменьшения разбрызгивания из-под колес </w:t>
            </w:r>
          </w:p>
        </w:tc>
        <w:tc>
          <w:tcPr>
            <w:tcW w:w="2443" w:type="dxa"/>
            <w:tcBorders>
              <w:top w:val="single" w:sz="4" w:space="0" w:color="000000"/>
              <w:left w:val="single" w:sz="4" w:space="0" w:color="000000"/>
              <w:right w:val="single" w:sz="4" w:space="0" w:color="000000"/>
            </w:tcBorders>
          </w:tcPr>
          <w:p w:rsidR="00FC6294" w:rsidRPr="00FC6294" w:rsidRDefault="00FC6294" w:rsidP="00FC6294">
            <w:pPr>
              <w:spacing w:after="0" w:line="240" w:lineRule="auto"/>
              <w:jc w:val="center"/>
              <w:rPr>
                <w:rFonts w:ascii="Times New Roman" w:hAnsi="Times New Roman" w:cs="Times New Roman"/>
                <w:sz w:val="20"/>
                <w:szCs w:val="20"/>
              </w:rPr>
            </w:pPr>
            <w:r w:rsidRPr="00FC6294">
              <w:rPr>
                <w:rFonts w:ascii="Times New Roman" w:eastAsia="Times New Roman" w:hAnsi="Times New Roman" w:cs="Times New Roman"/>
                <w:sz w:val="20"/>
                <w:szCs w:val="20"/>
              </w:rPr>
              <w:t>Сертификация</w:t>
            </w:r>
          </w:p>
          <w:p w:rsidR="00FC6294" w:rsidRPr="00FC6294" w:rsidRDefault="00FC6294" w:rsidP="00FC6294">
            <w:pPr>
              <w:spacing w:after="0" w:line="240" w:lineRule="auto"/>
              <w:jc w:val="center"/>
              <w:rPr>
                <w:rFonts w:ascii="Times New Roman" w:eastAsia="Times New Roman" w:hAnsi="Times New Roman" w:cs="Times New Roman"/>
                <w:sz w:val="20"/>
                <w:szCs w:val="20"/>
                <w:lang w:eastAsia="ru-RU"/>
              </w:rPr>
            </w:pPr>
            <w:r w:rsidRPr="00FC6294">
              <w:rPr>
                <w:rFonts w:ascii="Times New Roman" w:eastAsia="Times New Roman" w:hAnsi="Times New Roman" w:cs="Times New Roman"/>
                <w:sz w:val="20"/>
                <w:szCs w:val="20"/>
              </w:rPr>
              <w:t>3С, 9С, 10С, 11С</w:t>
            </w:r>
          </w:p>
        </w:tc>
        <w:tc>
          <w:tcPr>
            <w:tcW w:w="1701" w:type="dxa"/>
            <w:tcBorders>
              <w:top w:val="single" w:sz="4" w:space="0" w:color="000000"/>
              <w:left w:val="single" w:sz="4" w:space="0" w:color="000000"/>
              <w:right w:val="single" w:sz="4" w:space="0" w:color="000000"/>
            </w:tcBorders>
          </w:tcPr>
          <w:p w:rsidR="00FC6294" w:rsidRPr="00FC6294" w:rsidRDefault="00FC6294" w:rsidP="00FC6294">
            <w:pPr>
              <w:spacing w:after="0" w:line="240" w:lineRule="auto"/>
              <w:jc w:val="center"/>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8708 29 900 9</w:t>
            </w:r>
          </w:p>
        </w:tc>
        <w:tc>
          <w:tcPr>
            <w:tcW w:w="3969" w:type="dxa"/>
            <w:gridSpan w:val="2"/>
            <w:tcBorders>
              <w:top w:val="single" w:sz="4" w:space="0" w:color="000000"/>
              <w:left w:val="single" w:sz="4" w:space="0" w:color="000000"/>
              <w:right w:val="single" w:sz="4" w:space="0" w:color="000000"/>
            </w:tcBorders>
          </w:tcPr>
          <w:p w:rsidR="00FC6294" w:rsidRPr="00FC6294" w:rsidRDefault="00FC6294" w:rsidP="000E1175">
            <w:pPr>
              <w:spacing w:after="0" w:line="240" w:lineRule="auto"/>
              <w:rPr>
                <w:rFonts w:ascii="Times New Roman" w:hAnsi="Times New Roman" w:cs="Times New Roman"/>
                <w:sz w:val="20"/>
                <w:szCs w:val="20"/>
              </w:rPr>
            </w:pPr>
            <w:r w:rsidRPr="00FC6294">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top w:val="single" w:sz="4" w:space="0" w:color="000000"/>
              <w:left w:val="single" w:sz="4" w:space="0" w:color="000000"/>
              <w:right w:val="single" w:sz="4" w:space="0" w:color="000000"/>
            </w:tcBorders>
          </w:tcPr>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eastAsia="Times New Roman" w:hAnsi="Times New Roman" w:cs="Times New Roman"/>
                <w:sz w:val="20"/>
                <w:szCs w:val="20"/>
              </w:rPr>
              <w:t>ТР ТС 018/2011;</w:t>
            </w:r>
          </w:p>
          <w:p w:rsidR="00FC6294" w:rsidRPr="00FC6294" w:rsidRDefault="00FC6294" w:rsidP="00FC6294">
            <w:pPr>
              <w:snapToGrid w:val="0"/>
              <w:spacing w:after="0" w:line="240" w:lineRule="auto"/>
              <w:ind w:right="-120"/>
              <w:rPr>
                <w:rFonts w:ascii="Times New Roman" w:hAnsi="Times New Roman" w:cs="Times New Roman"/>
                <w:sz w:val="20"/>
                <w:szCs w:val="20"/>
              </w:rPr>
            </w:pPr>
            <w:r w:rsidRPr="00FC6294">
              <w:rPr>
                <w:rFonts w:ascii="Times New Roman" w:hAnsi="Times New Roman" w:cs="Times New Roman"/>
                <w:sz w:val="20"/>
                <w:szCs w:val="20"/>
              </w:rPr>
              <w:t>ГОСТ Р 58972-2020</w:t>
            </w:r>
          </w:p>
          <w:p w:rsidR="00FC6294" w:rsidRPr="00FC6294" w:rsidRDefault="00FC6294" w:rsidP="00FC6294">
            <w:pPr>
              <w:spacing w:after="0" w:line="279" w:lineRule="auto"/>
              <w:jc w:val="both"/>
              <w:rPr>
                <w:rFonts w:ascii="Times New Roman" w:eastAsia="Times New Roman" w:hAnsi="Times New Roman" w:cs="Times New Roman"/>
                <w:sz w:val="20"/>
                <w:szCs w:val="20"/>
              </w:rPr>
            </w:pPr>
            <w:r w:rsidRPr="00FC6294">
              <w:rPr>
                <w:rFonts w:ascii="Times New Roman" w:hAnsi="Times New Roman" w:cs="Times New Roman"/>
                <w:sz w:val="20"/>
                <w:szCs w:val="20"/>
              </w:rPr>
              <w:t>ГОСТ Р 50779-2021</w:t>
            </w:r>
          </w:p>
          <w:p w:rsidR="00FC6294" w:rsidRPr="00FC6294" w:rsidRDefault="00FC6294" w:rsidP="00FC6294">
            <w:pPr>
              <w:autoSpaceDE w:val="0"/>
              <w:autoSpaceDN w:val="0"/>
              <w:adjustRightInd w:val="0"/>
              <w:spacing w:after="0" w:line="240" w:lineRule="auto"/>
              <w:rPr>
                <w:rFonts w:ascii="Times New Roman" w:eastAsia="Calibri" w:hAnsi="Times New Roman" w:cs="Times New Roman"/>
                <w:sz w:val="20"/>
                <w:szCs w:val="20"/>
                <w:lang w:eastAsia="ru-RU"/>
              </w:rPr>
            </w:pPr>
            <w:r w:rsidRPr="00FC6294">
              <w:rPr>
                <w:rFonts w:ascii="Times New Roman" w:eastAsia="Times New Roman" w:hAnsi="Times New Roman" w:cs="Times New Roman"/>
                <w:sz w:val="20"/>
                <w:szCs w:val="20"/>
              </w:rPr>
              <w:t xml:space="preserve">ГОСТ Р 52422-2005 СТБ 2022-2009 </w:t>
            </w:r>
          </w:p>
        </w:tc>
      </w:tr>
      <w:tr w:rsidR="00FC6294" w:rsidRPr="00FE3626" w:rsidTr="0067376B">
        <w:tblPrEx>
          <w:tblCellMar>
            <w:left w:w="40" w:type="dxa"/>
            <w:right w:w="40" w:type="dxa"/>
          </w:tblCellMar>
          <w:tblLook w:val="0000" w:firstRow="0" w:lastRow="0" w:firstColumn="0" w:lastColumn="0" w:noHBand="0" w:noVBand="0"/>
        </w:tblPrEx>
        <w:trPr>
          <w:gridAfter w:val="1"/>
          <w:wAfter w:w="109" w:type="dxa"/>
          <w:trHeight w:val="577"/>
        </w:trPr>
        <w:tc>
          <w:tcPr>
            <w:tcW w:w="846" w:type="dxa"/>
            <w:tcBorders>
              <w:left w:val="single" w:sz="4" w:space="0" w:color="auto"/>
              <w:bottom w:val="single" w:sz="4" w:space="0" w:color="auto"/>
              <w:right w:val="single" w:sz="4" w:space="0" w:color="auto"/>
            </w:tcBorders>
          </w:tcPr>
          <w:p w:rsidR="00FC6294" w:rsidRPr="00FC6294" w:rsidRDefault="00FC6294" w:rsidP="00E81322">
            <w:pPr>
              <w:pStyle w:val="afff6"/>
              <w:numPr>
                <w:ilvl w:val="0"/>
                <w:numId w:val="22"/>
              </w:numPr>
              <w:spacing w:after="0"/>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C6294" w:rsidRPr="00186991" w:rsidRDefault="00FC6294" w:rsidP="00FC6294">
            <w:pPr>
              <w:spacing w:after="0" w:line="240" w:lineRule="auto"/>
              <w:ind w:right="-41"/>
              <w:rPr>
                <w:rFonts w:ascii="Times New Roman" w:eastAsia="Times New Roman" w:hAnsi="Times New Roman" w:cs="Times New Roman"/>
                <w:sz w:val="20"/>
                <w:szCs w:val="20"/>
                <w:lang w:eastAsia="ru-RU"/>
              </w:rPr>
            </w:pPr>
            <w:r w:rsidRPr="00186991">
              <w:rPr>
                <w:rFonts w:ascii="Times New Roman" w:eastAsia="Times New Roman" w:hAnsi="Times New Roman" w:cs="Times New Roman"/>
                <w:sz w:val="20"/>
                <w:szCs w:val="20"/>
              </w:rPr>
              <w:t>Аппаратура спутниковой навигации, устройство вызова экстренных оперативных служб</w:t>
            </w:r>
          </w:p>
        </w:tc>
        <w:tc>
          <w:tcPr>
            <w:tcW w:w="2443" w:type="dxa"/>
            <w:tcBorders>
              <w:left w:val="single" w:sz="4" w:space="0" w:color="000000"/>
              <w:bottom w:val="single" w:sz="4" w:space="0" w:color="000000"/>
              <w:right w:val="single" w:sz="4" w:space="0" w:color="000000"/>
            </w:tcBorders>
          </w:tcPr>
          <w:p w:rsidR="00FC6294" w:rsidRPr="00186991" w:rsidRDefault="00FC6294" w:rsidP="00FC6294">
            <w:pPr>
              <w:spacing w:after="0" w:line="240" w:lineRule="auto"/>
              <w:jc w:val="center"/>
              <w:rPr>
                <w:rFonts w:ascii="Times New Roman" w:hAnsi="Times New Roman" w:cs="Times New Roman"/>
                <w:sz w:val="20"/>
                <w:szCs w:val="20"/>
              </w:rPr>
            </w:pPr>
            <w:r w:rsidRPr="00186991">
              <w:rPr>
                <w:rFonts w:ascii="Times New Roman" w:eastAsia="Times New Roman" w:hAnsi="Times New Roman" w:cs="Times New Roman"/>
                <w:sz w:val="20"/>
                <w:szCs w:val="20"/>
              </w:rPr>
              <w:t>Сертификация</w:t>
            </w:r>
          </w:p>
          <w:p w:rsidR="00FC6294" w:rsidRPr="00186991" w:rsidRDefault="00FC6294" w:rsidP="00FC6294">
            <w:pPr>
              <w:spacing w:after="0" w:line="240" w:lineRule="auto"/>
              <w:jc w:val="center"/>
              <w:rPr>
                <w:rFonts w:ascii="Times New Roman" w:eastAsia="Times New Roman" w:hAnsi="Times New Roman" w:cs="Times New Roman"/>
                <w:sz w:val="20"/>
                <w:szCs w:val="20"/>
                <w:lang w:eastAsia="ru-RU"/>
              </w:rPr>
            </w:pPr>
            <w:r w:rsidRPr="00186991">
              <w:rPr>
                <w:rFonts w:ascii="Times New Roman" w:eastAsia="Times New Roman" w:hAnsi="Times New Roman" w:cs="Times New Roman"/>
                <w:sz w:val="20"/>
                <w:szCs w:val="20"/>
              </w:rPr>
              <w:t>2С, 3С, 9С</w:t>
            </w:r>
          </w:p>
        </w:tc>
        <w:tc>
          <w:tcPr>
            <w:tcW w:w="1701" w:type="dxa"/>
            <w:tcBorders>
              <w:left w:val="single" w:sz="4" w:space="0" w:color="000000"/>
              <w:bottom w:val="single" w:sz="4" w:space="0" w:color="000000"/>
              <w:right w:val="single" w:sz="4" w:space="0" w:color="000000"/>
            </w:tcBorders>
          </w:tcPr>
          <w:p w:rsidR="00FC6294" w:rsidRPr="00186991" w:rsidRDefault="00FC6294" w:rsidP="00FC6294">
            <w:pPr>
              <w:spacing w:after="0" w:line="240" w:lineRule="auto"/>
              <w:ind w:left="2"/>
              <w:jc w:val="center"/>
              <w:rPr>
                <w:rFonts w:ascii="Times New Roman" w:hAnsi="Times New Roman" w:cs="Times New Roman"/>
                <w:sz w:val="20"/>
                <w:szCs w:val="20"/>
              </w:rPr>
            </w:pPr>
            <w:r w:rsidRPr="00186991">
              <w:rPr>
                <w:rFonts w:ascii="Times New Roman" w:eastAsia="Times New Roman" w:hAnsi="Times New Roman" w:cs="Times New Roman"/>
                <w:sz w:val="20"/>
                <w:szCs w:val="20"/>
              </w:rPr>
              <w:t>8526 91 200 0</w:t>
            </w:r>
          </w:p>
          <w:p w:rsidR="00FC6294" w:rsidRPr="00186991" w:rsidRDefault="00FC6294" w:rsidP="00FC6294">
            <w:pPr>
              <w:spacing w:after="0" w:line="240" w:lineRule="auto"/>
              <w:jc w:val="center"/>
              <w:rPr>
                <w:rFonts w:ascii="Times New Roman" w:eastAsia="Calibri" w:hAnsi="Times New Roman" w:cs="Times New Roman"/>
                <w:sz w:val="20"/>
                <w:szCs w:val="20"/>
                <w:lang w:eastAsia="ru-RU"/>
              </w:rPr>
            </w:pPr>
            <w:r w:rsidRPr="00186991">
              <w:rPr>
                <w:rFonts w:ascii="Times New Roman" w:eastAsia="Times New Roman" w:hAnsi="Times New Roman" w:cs="Times New Roman"/>
                <w:sz w:val="20"/>
                <w:szCs w:val="20"/>
              </w:rPr>
              <w:t>8526 91 800 0</w:t>
            </w:r>
          </w:p>
        </w:tc>
        <w:tc>
          <w:tcPr>
            <w:tcW w:w="3969" w:type="dxa"/>
            <w:gridSpan w:val="2"/>
            <w:tcBorders>
              <w:left w:val="single" w:sz="4" w:space="0" w:color="000000"/>
              <w:bottom w:val="single" w:sz="4" w:space="0" w:color="000000"/>
              <w:right w:val="single" w:sz="4" w:space="0" w:color="000000"/>
            </w:tcBorders>
          </w:tcPr>
          <w:p w:rsidR="00FC6294" w:rsidRPr="00186991" w:rsidRDefault="00FC6294" w:rsidP="000E1175">
            <w:pPr>
              <w:spacing w:after="0" w:line="240" w:lineRule="auto"/>
              <w:rPr>
                <w:rFonts w:ascii="Times New Roman" w:hAnsi="Times New Roman" w:cs="Times New Roman"/>
                <w:sz w:val="20"/>
                <w:szCs w:val="20"/>
              </w:rPr>
            </w:pPr>
            <w:r w:rsidRPr="00186991">
              <w:rPr>
                <w:rFonts w:ascii="Times New Roman" w:eastAsia="Times New Roman" w:hAnsi="Times New Roman" w:cs="Times New Roman"/>
                <w:sz w:val="20"/>
                <w:szCs w:val="20"/>
              </w:rPr>
              <w:t xml:space="preserve">Технический регламент Таможенного союза «О безопасности колесных транспортных средств» (ТР ТС 018/2011) утвержден решением Комиссии Таможенного союза 09.12.2011 г. № 877 </w:t>
            </w:r>
          </w:p>
        </w:tc>
        <w:tc>
          <w:tcPr>
            <w:tcW w:w="3657" w:type="dxa"/>
            <w:gridSpan w:val="2"/>
            <w:tcBorders>
              <w:left w:val="single" w:sz="4" w:space="0" w:color="000000"/>
              <w:bottom w:val="single" w:sz="4" w:space="0" w:color="000000"/>
              <w:right w:val="single" w:sz="4" w:space="0" w:color="000000"/>
            </w:tcBorders>
          </w:tcPr>
          <w:p w:rsidR="00FC6294" w:rsidRPr="00186991" w:rsidRDefault="00FC6294" w:rsidP="00FC6294">
            <w:pPr>
              <w:spacing w:after="0" w:line="279" w:lineRule="auto"/>
              <w:jc w:val="both"/>
              <w:rPr>
                <w:rFonts w:ascii="Times New Roman" w:eastAsia="Times New Roman" w:hAnsi="Times New Roman" w:cs="Times New Roman"/>
                <w:sz w:val="20"/>
                <w:szCs w:val="20"/>
              </w:rPr>
            </w:pPr>
            <w:r w:rsidRPr="00186991">
              <w:rPr>
                <w:rFonts w:ascii="Times New Roman" w:eastAsia="Times New Roman" w:hAnsi="Times New Roman" w:cs="Times New Roman"/>
                <w:sz w:val="20"/>
                <w:szCs w:val="20"/>
              </w:rPr>
              <w:t>ТР ТС 018/2011;</w:t>
            </w:r>
          </w:p>
          <w:p w:rsidR="00FC6294" w:rsidRPr="00186991" w:rsidRDefault="00FC6294" w:rsidP="00FC6294">
            <w:pPr>
              <w:spacing w:after="0" w:line="279" w:lineRule="auto"/>
              <w:jc w:val="both"/>
              <w:rPr>
                <w:rFonts w:ascii="Times New Roman" w:eastAsia="Times New Roman" w:hAnsi="Times New Roman" w:cs="Times New Roman"/>
                <w:sz w:val="20"/>
                <w:szCs w:val="20"/>
              </w:rPr>
            </w:pPr>
            <w:r w:rsidRPr="00186991">
              <w:rPr>
                <w:rFonts w:ascii="Times New Roman" w:eastAsia="Times New Roman" w:hAnsi="Times New Roman" w:cs="Times New Roman"/>
                <w:sz w:val="20"/>
                <w:szCs w:val="20"/>
              </w:rPr>
              <w:t>Правила ООН № 10-03</w:t>
            </w:r>
          </w:p>
          <w:p w:rsidR="00FC6294" w:rsidRPr="00186991" w:rsidRDefault="00FC6294" w:rsidP="00FC6294">
            <w:pPr>
              <w:snapToGrid w:val="0"/>
              <w:spacing w:after="0" w:line="240" w:lineRule="auto"/>
              <w:ind w:right="-120"/>
              <w:rPr>
                <w:rFonts w:ascii="Times New Roman" w:hAnsi="Times New Roman" w:cs="Times New Roman"/>
                <w:sz w:val="20"/>
                <w:szCs w:val="20"/>
              </w:rPr>
            </w:pPr>
            <w:r w:rsidRPr="00186991">
              <w:rPr>
                <w:rFonts w:ascii="Times New Roman" w:hAnsi="Times New Roman" w:cs="Times New Roman"/>
                <w:sz w:val="20"/>
                <w:szCs w:val="20"/>
              </w:rPr>
              <w:t>ГОСТ Р 58972-2020</w:t>
            </w:r>
          </w:p>
          <w:p w:rsidR="00FC6294" w:rsidRPr="00186991" w:rsidRDefault="00FC6294" w:rsidP="00FC6294">
            <w:pPr>
              <w:spacing w:after="0" w:line="279" w:lineRule="auto"/>
              <w:jc w:val="both"/>
              <w:rPr>
                <w:rFonts w:ascii="Times New Roman" w:eastAsia="Times New Roman" w:hAnsi="Times New Roman" w:cs="Times New Roman"/>
                <w:sz w:val="20"/>
                <w:szCs w:val="20"/>
              </w:rPr>
            </w:pPr>
            <w:r w:rsidRPr="00186991">
              <w:rPr>
                <w:rFonts w:ascii="Times New Roman" w:hAnsi="Times New Roman" w:cs="Times New Roman"/>
                <w:sz w:val="20"/>
                <w:szCs w:val="20"/>
              </w:rPr>
              <w:t>ГОСТ Р 50779-2021</w:t>
            </w:r>
          </w:p>
          <w:p w:rsidR="00FC6294" w:rsidRPr="00186991" w:rsidRDefault="00FC6294" w:rsidP="00FC6294">
            <w:pPr>
              <w:spacing w:after="0"/>
              <w:ind w:right="652"/>
              <w:rPr>
                <w:rFonts w:ascii="Times New Roman" w:eastAsia="Times New Roman" w:hAnsi="Times New Roman" w:cs="Times New Roman"/>
                <w:sz w:val="20"/>
                <w:szCs w:val="20"/>
              </w:rPr>
            </w:pPr>
            <w:r w:rsidRPr="00186991">
              <w:rPr>
                <w:rFonts w:ascii="Times New Roman" w:eastAsia="Times New Roman" w:hAnsi="Times New Roman" w:cs="Times New Roman"/>
                <w:sz w:val="20"/>
                <w:szCs w:val="20"/>
              </w:rPr>
              <w:t xml:space="preserve">ГОСТ Р 54618-2011 </w:t>
            </w:r>
          </w:p>
          <w:p w:rsidR="00FC6294" w:rsidRPr="00186991" w:rsidRDefault="00FC6294" w:rsidP="00FC6294">
            <w:pPr>
              <w:spacing w:after="0"/>
              <w:ind w:right="652"/>
              <w:rPr>
                <w:rFonts w:ascii="Times New Roman" w:eastAsia="Times New Roman" w:hAnsi="Times New Roman" w:cs="Times New Roman"/>
                <w:sz w:val="20"/>
                <w:szCs w:val="20"/>
              </w:rPr>
            </w:pPr>
            <w:r w:rsidRPr="00186991">
              <w:rPr>
                <w:rFonts w:ascii="Times New Roman" w:eastAsia="Times New Roman" w:hAnsi="Times New Roman" w:cs="Times New Roman"/>
                <w:sz w:val="20"/>
                <w:szCs w:val="20"/>
              </w:rPr>
              <w:t xml:space="preserve">ГОСТ Р 55530-2013 </w:t>
            </w:r>
          </w:p>
          <w:p w:rsidR="00FC6294" w:rsidRPr="00186991" w:rsidRDefault="00FC6294" w:rsidP="00FC6294">
            <w:pPr>
              <w:spacing w:after="0"/>
              <w:ind w:right="652"/>
              <w:rPr>
                <w:rFonts w:ascii="Times New Roman" w:eastAsia="Times New Roman" w:hAnsi="Times New Roman" w:cs="Times New Roman"/>
                <w:sz w:val="20"/>
                <w:szCs w:val="20"/>
              </w:rPr>
            </w:pPr>
            <w:r w:rsidRPr="00186991">
              <w:rPr>
                <w:rFonts w:ascii="Times New Roman" w:eastAsia="Times New Roman" w:hAnsi="Times New Roman" w:cs="Times New Roman"/>
                <w:sz w:val="20"/>
                <w:szCs w:val="20"/>
              </w:rPr>
              <w:t xml:space="preserve">ГОСТ Р 55531-2013  </w:t>
            </w:r>
          </w:p>
          <w:p w:rsidR="00FC6294" w:rsidRPr="00186991" w:rsidRDefault="00FC6294" w:rsidP="00FC6294">
            <w:pPr>
              <w:spacing w:after="0"/>
              <w:ind w:right="652"/>
              <w:rPr>
                <w:rFonts w:ascii="Times New Roman" w:eastAsia="Times New Roman" w:hAnsi="Times New Roman" w:cs="Times New Roman"/>
                <w:sz w:val="20"/>
                <w:szCs w:val="20"/>
              </w:rPr>
            </w:pPr>
            <w:r w:rsidRPr="00186991">
              <w:rPr>
                <w:rFonts w:ascii="Times New Roman" w:eastAsia="Times New Roman" w:hAnsi="Times New Roman" w:cs="Times New Roman"/>
                <w:sz w:val="20"/>
                <w:szCs w:val="20"/>
              </w:rPr>
              <w:t xml:space="preserve">ГОСТ Р 55532-2013 </w:t>
            </w:r>
          </w:p>
          <w:p w:rsidR="00FC6294" w:rsidRPr="00186991" w:rsidRDefault="00FC6294" w:rsidP="00FC6294">
            <w:pPr>
              <w:spacing w:after="0"/>
              <w:ind w:right="652"/>
              <w:rPr>
                <w:rFonts w:ascii="Times New Roman" w:eastAsia="Times New Roman" w:hAnsi="Times New Roman" w:cs="Times New Roman"/>
                <w:sz w:val="20"/>
                <w:szCs w:val="20"/>
              </w:rPr>
            </w:pPr>
            <w:r w:rsidRPr="00186991">
              <w:rPr>
                <w:rFonts w:ascii="Times New Roman" w:eastAsia="Times New Roman" w:hAnsi="Times New Roman" w:cs="Times New Roman"/>
                <w:sz w:val="20"/>
                <w:szCs w:val="20"/>
              </w:rPr>
              <w:t xml:space="preserve">ГОСТ Р 55533-2013 </w:t>
            </w:r>
          </w:p>
          <w:p w:rsidR="00FC6294" w:rsidRPr="00186991" w:rsidRDefault="00FC6294" w:rsidP="00FC6294">
            <w:pPr>
              <w:spacing w:after="0"/>
              <w:ind w:right="652"/>
              <w:rPr>
                <w:rFonts w:ascii="Times New Roman" w:eastAsia="Times New Roman" w:hAnsi="Times New Roman" w:cs="Times New Roman"/>
                <w:sz w:val="20"/>
                <w:szCs w:val="20"/>
              </w:rPr>
            </w:pPr>
            <w:r w:rsidRPr="00186991">
              <w:rPr>
                <w:rFonts w:ascii="Times New Roman" w:eastAsia="Times New Roman" w:hAnsi="Times New Roman" w:cs="Times New Roman"/>
                <w:sz w:val="20"/>
                <w:szCs w:val="20"/>
              </w:rPr>
              <w:t xml:space="preserve">ГОСТ Р 55534-2013 </w:t>
            </w:r>
          </w:p>
          <w:p w:rsidR="00FC6294" w:rsidRPr="00186991" w:rsidRDefault="00FC6294" w:rsidP="00FC6294">
            <w:pPr>
              <w:spacing w:after="0"/>
              <w:ind w:right="652"/>
              <w:rPr>
                <w:rFonts w:ascii="Times New Roman" w:eastAsia="Times New Roman" w:hAnsi="Times New Roman" w:cs="Times New Roman"/>
                <w:sz w:val="20"/>
                <w:szCs w:val="20"/>
              </w:rPr>
            </w:pPr>
            <w:r w:rsidRPr="00186991">
              <w:rPr>
                <w:rFonts w:ascii="Times New Roman" w:eastAsia="Times New Roman" w:hAnsi="Times New Roman" w:cs="Times New Roman"/>
                <w:sz w:val="20"/>
                <w:szCs w:val="20"/>
              </w:rPr>
              <w:t xml:space="preserve">ГОСТ Р 54619-2011 </w:t>
            </w:r>
          </w:p>
          <w:p w:rsidR="00FC6294" w:rsidRPr="00186991" w:rsidRDefault="00FC6294" w:rsidP="00FC6294">
            <w:pPr>
              <w:spacing w:after="0"/>
              <w:ind w:right="652"/>
              <w:rPr>
                <w:rFonts w:ascii="Times New Roman" w:eastAsia="Times New Roman" w:hAnsi="Times New Roman" w:cs="Times New Roman"/>
                <w:sz w:val="20"/>
                <w:szCs w:val="20"/>
              </w:rPr>
            </w:pPr>
            <w:r w:rsidRPr="00186991">
              <w:rPr>
                <w:rFonts w:ascii="Times New Roman" w:eastAsia="Times New Roman" w:hAnsi="Times New Roman" w:cs="Times New Roman"/>
                <w:sz w:val="20"/>
                <w:szCs w:val="20"/>
              </w:rPr>
              <w:t xml:space="preserve">ГОСТ 33465-2015 </w:t>
            </w:r>
          </w:p>
          <w:p w:rsidR="00FC6294" w:rsidRPr="00186991" w:rsidRDefault="00FC6294" w:rsidP="00FC6294">
            <w:pPr>
              <w:spacing w:after="0"/>
              <w:ind w:right="652"/>
              <w:rPr>
                <w:rFonts w:ascii="Times New Roman" w:eastAsia="Times New Roman" w:hAnsi="Times New Roman" w:cs="Times New Roman"/>
                <w:sz w:val="20"/>
                <w:szCs w:val="20"/>
              </w:rPr>
            </w:pPr>
            <w:r w:rsidRPr="00186991">
              <w:rPr>
                <w:rFonts w:ascii="Times New Roman" w:eastAsia="Times New Roman" w:hAnsi="Times New Roman" w:cs="Times New Roman"/>
                <w:sz w:val="20"/>
                <w:szCs w:val="20"/>
              </w:rPr>
              <w:t xml:space="preserve">ГОСТ Р 54620-2011 </w:t>
            </w:r>
          </w:p>
          <w:p w:rsidR="00FC6294" w:rsidRPr="00186991" w:rsidRDefault="00FC6294" w:rsidP="00FC6294">
            <w:pPr>
              <w:spacing w:after="0"/>
              <w:ind w:right="652"/>
              <w:rPr>
                <w:rFonts w:ascii="Times New Roman" w:hAnsi="Times New Roman" w:cs="Times New Roman"/>
                <w:sz w:val="20"/>
                <w:szCs w:val="20"/>
              </w:rPr>
            </w:pPr>
            <w:r w:rsidRPr="00186991">
              <w:rPr>
                <w:rFonts w:ascii="Times New Roman" w:eastAsia="Times New Roman" w:hAnsi="Times New Roman" w:cs="Times New Roman"/>
                <w:sz w:val="20"/>
                <w:szCs w:val="20"/>
              </w:rPr>
              <w:t xml:space="preserve">ГОСТ 33464-2015 </w:t>
            </w:r>
          </w:p>
          <w:p w:rsidR="00FC6294" w:rsidRPr="00186991" w:rsidRDefault="00FC6294" w:rsidP="00FC6294">
            <w:pPr>
              <w:spacing w:after="0" w:line="240" w:lineRule="auto"/>
              <w:ind w:right="-41"/>
              <w:rPr>
                <w:rFonts w:ascii="Times New Roman" w:eastAsia="Times New Roman" w:hAnsi="Times New Roman" w:cs="Times New Roman"/>
                <w:sz w:val="20"/>
                <w:szCs w:val="20"/>
                <w:lang w:eastAsia="ru-RU"/>
              </w:rPr>
            </w:pPr>
            <w:r w:rsidRPr="00186991">
              <w:rPr>
                <w:rFonts w:ascii="Times New Roman" w:eastAsia="Times New Roman" w:hAnsi="Times New Roman" w:cs="Times New Roman"/>
                <w:sz w:val="20"/>
                <w:szCs w:val="20"/>
              </w:rPr>
              <w:t>ГОСТ 33472-2015</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15167" w:type="dxa"/>
            <w:gridSpan w:val="8"/>
            <w:tcBorders>
              <w:top w:val="single" w:sz="4" w:space="0" w:color="auto"/>
              <w:left w:val="single" w:sz="4" w:space="0" w:color="auto"/>
              <w:bottom w:val="single" w:sz="4" w:space="0" w:color="auto"/>
              <w:right w:val="single" w:sz="4" w:space="0" w:color="auto"/>
            </w:tcBorders>
          </w:tcPr>
          <w:p w:rsidR="00AB781D" w:rsidRPr="00FE3626" w:rsidRDefault="00AB781D" w:rsidP="0067376B">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E3626">
              <w:rPr>
                <w:rFonts w:ascii="Times New Roman" w:eastAsia="Calibri" w:hAnsi="Times New Roman" w:cs="Times New Roman"/>
                <w:b/>
                <w:sz w:val="20"/>
                <w:szCs w:val="20"/>
                <w:lang w:eastAsia="ru-RU"/>
              </w:rPr>
              <w:t>А</w:t>
            </w:r>
            <w:r w:rsidR="001E1652">
              <w:rPr>
                <w:rFonts w:ascii="Times New Roman" w:eastAsia="Calibri" w:hAnsi="Times New Roman" w:cs="Times New Roman"/>
                <w:b/>
                <w:sz w:val="20"/>
                <w:szCs w:val="20"/>
                <w:lang w:eastAsia="ru-RU"/>
              </w:rPr>
              <w:t>7</w:t>
            </w:r>
            <w:r w:rsidRPr="00FE3626">
              <w:rPr>
                <w:rFonts w:ascii="Times New Roman" w:eastAsia="Calibri" w:hAnsi="Times New Roman" w:cs="Times New Roman"/>
                <w:b/>
                <w:sz w:val="20"/>
                <w:szCs w:val="20"/>
                <w:lang w:eastAsia="ru-RU"/>
              </w:rPr>
              <w:t>. Обязательная сертификация продукции требованиям Технического регламента Таможенного союза «Электромагнитная совместимость технических средств» (ТР ТС 020/2011)</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right w:val="single" w:sz="6" w:space="0" w:color="auto"/>
            </w:tcBorders>
            <w:shd w:val="clear" w:color="auto" w:fill="FFFFFF"/>
          </w:tcPr>
          <w:p w:rsidR="00DC6C2C" w:rsidRPr="003320B6" w:rsidRDefault="00DC6C2C" w:rsidP="00DC6C2C">
            <w:pPr>
              <w:spacing w:after="0" w:line="240" w:lineRule="auto"/>
              <w:ind w:right="-41"/>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Электрические аппараты и приборы бытового назначения:</w:t>
            </w:r>
          </w:p>
          <w:p w:rsidR="00DC6C2C" w:rsidRPr="003320B6" w:rsidRDefault="00DC6C2C" w:rsidP="00DC6C2C">
            <w:pPr>
              <w:keepNext/>
              <w:widowControl w:val="0"/>
              <w:spacing w:after="0" w:line="240" w:lineRule="auto"/>
              <w:rPr>
                <w:rFonts w:ascii="Times New Roman" w:hAnsi="Times New Roman" w:cs="Times New Roman"/>
                <w:sz w:val="20"/>
                <w:szCs w:val="20"/>
              </w:rPr>
            </w:pPr>
          </w:p>
          <w:p w:rsidR="00DC6C2C" w:rsidRPr="003320B6" w:rsidRDefault="00DC6C2C" w:rsidP="00DC6C2C">
            <w:pPr>
              <w:keepNext/>
              <w:widowControl w:val="0"/>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lastRenderedPageBreak/>
              <w:t>- электроприборы для приготовления и хранения пищи и механизации кухонных работ</w:t>
            </w:r>
          </w:p>
        </w:tc>
        <w:tc>
          <w:tcPr>
            <w:tcW w:w="2443" w:type="dxa"/>
            <w:tcBorders>
              <w:top w:val="single" w:sz="6" w:space="0" w:color="auto"/>
              <w:left w:val="single" w:sz="6" w:space="0" w:color="auto"/>
              <w:right w:val="single" w:sz="6" w:space="0" w:color="auto"/>
            </w:tcBorders>
            <w:shd w:val="clear" w:color="auto" w:fill="FFFFFF"/>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lastRenderedPageBreak/>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6" w:space="0" w:color="auto"/>
              <w:left w:val="single" w:sz="6" w:space="0" w:color="auto"/>
              <w:right w:val="single" w:sz="6" w:space="0" w:color="auto"/>
            </w:tcBorders>
            <w:shd w:val="clear" w:color="auto" w:fill="FFFFFF"/>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8418 10 200 1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8418 10 800 1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8418 21</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274" w:history="1">
              <w:r w:rsidR="00DC6C2C" w:rsidRPr="003320B6">
                <w:rPr>
                  <w:rFonts w:ascii="Times New Roman" w:eastAsia="Times New Roman" w:hAnsi="Times New Roman" w:cs="Times New Roman"/>
                  <w:bCs/>
                  <w:sz w:val="20"/>
                  <w:szCs w:val="20"/>
                  <w:lang w:eastAsia="ru-RU"/>
                </w:rPr>
                <w:t>8418 21 100 0</w:t>
              </w:r>
            </w:hyperlink>
            <w:r w:rsidR="00DC6C2C" w:rsidRPr="003320B6">
              <w:rPr>
                <w:rFonts w:ascii="Times New Roman" w:eastAsia="Times New Roman" w:hAnsi="Times New Roman" w:cs="Times New Roman"/>
                <w:sz w:val="20"/>
                <w:szCs w:val="20"/>
                <w:lang w:eastAsia="ru-RU"/>
              </w:rPr>
              <w:br/>
            </w:r>
            <w:hyperlink r:id="rId275" w:history="1">
              <w:r w:rsidR="00DC6C2C" w:rsidRPr="003320B6">
                <w:rPr>
                  <w:rFonts w:ascii="Times New Roman" w:eastAsia="Times New Roman" w:hAnsi="Times New Roman" w:cs="Times New Roman"/>
                  <w:bCs/>
                  <w:sz w:val="20"/>
                  <w:szCs w:val="20"/>
                  <w:lang w:eastAsia="ru-RU"/>
                </w:rPr>
                <w:t>8418 21 510 0</w:t>
              </w:r>
            </w:hyperlink>
            <w:r w:rsidR="00DC6C2C" w:rsidRPr="003320B6">
              <w:rPr>
                <w:rFonts w:ascii="Times New Roman" w:eastAsia="Times New Roman" w:hAnsi="Times New Roman" w:cs="Times New Roman"/>
                <w:sz w:val="20"/>
                <w:szCs w:val="20"/>
                <w:lang w:eastAsia="ru-RU"/>
              </w:rPr>
              <w:br/>
            </w:r>
            <w:hyperlink r:id="rId276" w:history="1">
              <w:r w:rsidR="00DC6C2C" w:rsidRPr="003320B6">
                <w:rPr>
                  <w:rFonts w:ascii="Times New Roman" w:eastAsia="Times New Roman" w:hAnsi="Times New Roman" w:cs="Times New Roman"/>
                  <w:bCs/>
                  <w:sz w:val="20"/>
                  <w:szCs w:val="20"/>
                  <w:lang w:eastAsia="ru-RU"/>
                </w:rPr>
                <w:t>8418 21 590 0</w:t>
              </w:r>
            </w:hyperlink>
            <w:r w:rsidR="00DC6C2C" w:rsidRPr="003320B6">
              <w:rPr>
                <w:rFonts w:ascii="Times New Roman" w:eastAsia="Times New Roman" w:hAnsi="Times New Roman" w:cs="Times New Roman"/>
                <w:sz w:val="20"/>
                <w:szCs w:val="20"/>
                <w:lang w:eastAsia="ru-RU"/>
              </w:rPr>
              <w:br/>
            </w:r>
            <w:hyperlink r:id="rId277" w:history="1">
              <w:r w:rsidR="00DC6C2C" w:rsidRPr="003320B6">
                <w:rPr>
                  <w:rFonts w:ascii="Times New Roman" w:eastAsia="Times New Roman" w:hAnsi="Times New Roman" w:cs="Times New Roman"/>
                  <w:bCs/>
                  <w:sz w:val="20"/>
                  <w:szCs w:val="20"/>
                  <w:lang w:eastAsia="ru-RU"/>
                </w:rPr>
                <w:t>8418 21 910 0</w:t>
              </w:r>
            </w:hyperlink>
            <w:r w:rsidR="00DC6C2C" w:rsidRPr="003320B6">
              <w:rPr>
                <w:rFonts w:ascii="Times New Roman" w:eastAsia="Times New Roman" w:hAnsi="Times New Roman" w:cs="Times New Roman"/>
                <w:sz w:val="20"/>
                <w:szCs w:val="20"/>
                <w:lang w:eastAsia="ru-RU"/>
              </w:rPr>
              <w:br/>
            </w:r>
            <w:hyperlink r:id="rId278" w:history="1">
              <w:r w:rsidR="00DC6C2C" w:rsidRPr="003320B6">
                <w:rPr>
                  <w:rFonts w:ascii="Times New Roman" w:eastAsia="Times New Roman" w:hAnsi="Times New Roman" w:cs="Times New Roman"/>
                  <w:bCs/>
                  <w:sz w:val="20"/>
                  <w:szCs w:val="20"/>
                  <w:lang w:eastAsia="ru-RU"/>
                </w:rPr>
                <w:t>8418 21 990 0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8418 29 000 0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8418 30 200 1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8418 30 800 1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8418 40 200 1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8418 40 800 1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8422 11 000 0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8516 60 101 0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8516 60 109 0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8516 60 500 0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8516 79 700 0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8516 60 800 0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8516 60 900 0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8516 79 700 0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8516 10 800 0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8516 71 000 0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8516 79 700 0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8516 50 000 0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8509 80 000 0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8516 60 700 0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8516 60 900 0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8516 72 000 0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8516 79 200 0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8516 79 700 0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8509 40 000 0</w:t>
            </w:r>
          </w:p>
        </w:tc>
        <w:tc>
          <w:tcPr>
            <w:tcW w:w="3969" w:type="dxa"/>
            <w:gridSpan w:val="2"/>
            <w:tcBorders>
              <w:top w:val="single" w:sz="6" w:space="0" w:color="auto"/>
              <w:left w:val="single" w:sz="6" w:space="0" w:color="auto"/>
              <w:right w:val="single" w:sz="6" w:space="0" w:color="auto"/>
            </w:tcBorders>
            <w:shd w:val="clear" w:color="auto" w:fill="FFFFFF"/>
          </w:tcPr>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lastRenderedPageBreak/>
              <w:t>(ТР ТС 020/2011) утвержден решением Комиссии Таможенного союза от 09.12.2011 г. № 879</w:t>
            </w:r>
          </w:p>
        </w:tc>
        <w:tc>
          <w:tcPr>
            <w:tcW w:w="3657" w:type="dxa"/>
            <w:gridSpan w:val="2"/>
            <w:tcBorders>
              <w:top w:val="single" w:sz="6" w:space="0" w:color="auto"/>
              <w:left w:val="single" w:sz="6" w:space="0" w:color="auto"/>
              <w:right w:val="single" w:sz="6" w:space="0" w:color="auto"/>
            </w:tcBorders>
            <w:shd w:val="clear" w:color="auto" w:fill="FFFFFF"/>
          </w:tcPr>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val="x-none" w:eastAsia="x-none"/>
              </w:rPr>
            </w:pPr>
            <w:r w:rsidRPr="003320B6">
              <w:rPr>
                <w:rFonts w:ascii="Times New Roman" w:eastAsia="Times New Roman" w:hAnsi="Times New Roman" w:cs="Times New Roman"/>
                <w:sz w:val="20"/>
                <w:szCs w:val="20"/>
                <w:lang w:eastAsia="ru-RU"/>
              </w:rPr>
              <w:lastRenderedPageBreak/>
              <w:t xml:space="preserve">ТР ТС 020/2011;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CISPR 14-1–2015</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CISPR 14-2–2016</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61000-6-3–2016</w: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IEC 61000-6-4–2016</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ГОСТ 30804.6.1-2013</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Р 52459.3-2009</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Р 52459.17-2009</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hAnsi="Times New Roman" w:cs="Times New Roman"/>
                <w:sz w:val="20"/>
                <w:szCs w:val="20"/>
              </w:rPr>
              <w:t>ГОСТ Р 50779-2021</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СТБ ETSI EN 301 489-17-2013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30805.14.2-2013 (CISPR 14-2:2001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32134.1-2013 (EN 301 489-1:2008)</w: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t>Г</w:t>
            </w:r>
            <w:r w:rsidRPr="003320B6">
              <w:rPr>
                <w:rFonts w:ascii="Times New Roman" w:eastAsia="Calibri" w:hAnsi="Times New Roman" w:cs="Times New Roman"/>
                <w:lang w:eastAsia="x-none"/>
              </w:rPr>
              <w:fldChar w:fldCharType="begin"/>
            </w:r>
            <w:r w:rsidRPr="003320B6">
              <w:rPr>
                <w:rFonts w:ascii="Times New Roman" w:eastAsia="Calibri" w:hAnsi="Times New Roman" w:cs="Times New Roman"/>
                <w:lang w:eastAsia="x-none"/>
              </w:rPr>
              <w:instrText xml:space="preserve"> HYPERLINK "kodeks://link/d?nd=1200103439&amp;point=mark=000000000000000000000000000000000000000000000000007D20K3"\o"’’ГОСТ 30804.6.3-2013 (IEC 61000-6-3:2006) Совместимость технических средств электромагнитная ...’’</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(утв. приказом Росстандарта от 22.07.2013 N 394-ст)</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Применяется с 01.01.2014 взамен ГОСТ Р ...</w:instrTex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instrText>Статус: действующая редакция (действ. с 01.01.2014)"</w:instrText>
            </w:r>
            <w:r w:rsidRPr="003320B6">
              <w:rPr>
                <w:rFonts w:ascii="Times New Roman" w:eastAsia="Calibri" w:hAnsi="Times New Roman" w:cs="Times New Roman"/>
                <w:sz w:val="20"/>
                <w:szCs w:val="20"/>
                <w:lang w:eastAsia="x-none"/>
              </w:rPr>
              <w:fldChar w:fldCharType="separate"/>
            </w:r>
            <w:r w:rsidRPr="003320B6">
              <w:rPr>
                <w:rFonts w:ascii="Times New Roman" w:eastAsia="Calibri" w:hAnsi="Times New Roman" w:cs="Times New Roman"/>
                <w:sz w:val="20"/>
                <w:szCs w:val="20"/>
                <w:lang w:eastAsia="x-none"/>
              </w:rPr>
              <w:t xml:space="preserve">ОСТ 30804.6.3-2013 (IEC 61000-6-3:2006 </w:t>
            </w:r>
            <w:r w:rsidRPr="003320B6">
              <w:rPr>
                <w:rFonts w:ascii="Times New Roman" w:eastAsia="Calibri" w:hAnsi="Times New Roman" w:cs="Times New Roman"/>
                <w:sz w:val="20"/>
                <w:szCs w:val="20"/>
                <w:lang w:eastAsia="x-none"/>
              </w:rPr>
              <w:fldChar w:fldCharType="end"/>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t>ГОСТ 32134.1-2013 (EN 301 489-1:2008)</w:t>
            </w:r>
          </w:p>
          <w:p w:rsidR="00DC6C2C" w:rsidRPr="003320B6" w:rsidRDefault="00DC6C2C" w:rsidP="00DC6C2C">
            <w:pPr>
              <w:autoSpaceDE w:val="0"/>
              <w:autoSpaceDN w:val="0"/>
              <w:adjustRightInd w:val="0"/>
              <w:spacing w:after="0" w:line="240" w:lineRule="auto"/>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t>ГОСТ 30804.6.2-2013(IEC61000-6-2:2005)</w:t>
            </w:r>
          </w:p>
          <w:p w:rsidR="00DC6C2C" w:rsidRPr="00416564"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16564">
              <w:rPr>
                <w:rFonts w:ascii="Times New Roman" w:eastAsia="Calibri" w:hAnsi="Times New Roman" w:cs="Times New Roman"/>
                <w:sz w:val="20"/>
                <w:szCs w:val="20"/>
                <w:lang w:eastAsia="x-none"/>
              </w:rPr>
              <w:t>ГОСТ IEC 61000-3-2-2017</w:t>
            </w:r>
          </w:p>
          <w:p w:rsidR="00DC6C2C" w:rsidRPr="00416564"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16564">
              <w:rPr>
                <w:rFonts w:ascii="Times New Roman" w:eastAsia="Calibri" w:hAnsi="Times New Roman" w:cs="Times New Roman"/>
                <w:sz w:val="20"/>
                <w:szCs w:val="20"/>
                <w:lang w:eastAsia="x-none"/>
              </w:rPr>
              <w:t>ГОСТ IEC 61000-3-2-2021</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16564">
              <w:rPr>
                <w:rFonts w:ascii="Times New Roman" w:eastAsia="Calibri" w:hAnsi="Times New Roman" w:cs="Times New Roman"/>
                <w:sz w:val="20"/>
                <w:szCs w:val="20"/>
                <w:lang w:eastAsia="x-none"/>
              </w:rPr>
              <w:t>ГОСТ IEC 61000-3-3-2015</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keepNext/>
              <w:widowControl w:val="0"/>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 приборы для обработки (стирки, глажки, сушки, чистки) белья, одежды и обуви</w:t>
            </w: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8450 11 110 0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8450 11 190 0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8450 11 900 0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8450 12 000 0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8450 19 000 0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8421 12 000 0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8421 19 700 9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8451 21 000 1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8451 21 000 9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8451 29 000 0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8450 19 000 0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279" w:history="1">
              <w:r w:rsidR="00DC6C2C" w:rsidRPr="003320B6">
                <w:rPr>
                  <w:rFonts w:ascii="Times New Roman" w:eastAsia="Times New Roman" w:hAnsi="Times New Roman" w:cs="Times New Roman"/>
                  <w:bCs/>
                  <w:sz w:val="20"/>
                  <w:szCs w:val="20"/>
                  <w:lang w:eastAsia="ru-RU"/>
                </w:rPr>
                <w:t>8450 20 000 0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8479 89 970 7</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8424 30 900 0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8424 89 000 9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8451 30 000 0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8516 40 000 0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8516 79 700 0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8424</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w:t>
            </w:r>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val="x-none" w:eastAsia="x-none"/>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14-1–2015</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14-2–2016</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IEC 61000-6-3–2016</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rPr>
            </w:pPr>
            <w:r w:rsidRPr="003320B6">
              <w:rPr>
                <w:rFonts w:ascii="Times New Roman" w:hAnsi="Times New Roman" w:cs="Times New Roman"/>
                <w:sz w:val="20"/>
                <w:szCs w:val="20"/>
              </w:rPr>
              <w:t>ГОСТ IEC 61000-6-4–2016</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 xml:space="preserve">ГОСТ 30804.6.1-2013 </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Р 52459.3-2009</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hAnsi="Times New Roman" w:cs="Times New Roman"/>
                <w:sz w:val="20"/>
                <w:szCs w:val="20"/>
              </w:rPr>
              <w:t>ГОСТ Р 50779-2021</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Р 52459.17-2009 </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СТБ ETSI EN 301 489-17-2013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ГОСТ 30805.14.2-2013 (</w:t>
            </w:r>
            <w:proofErr w:type="gramStart"/>
            <w:r w:rsidRPr="003320B6">
              <w:rPr>
                <w:rFonts w:ascii="Times New Roman" w:hAnsi="Times New Roman" w:cs="Times New Roman"/>
                <w:sz w:val="20"/>
                <w:szCs w:val="20"/>
              </w:rPr>
              <w:t>CISPR  :</w:t>
            </w:r>
            <w:proofErr w:type="gramEnd"/>
            <w:r w:rsidRPr="003320B6">
              <w:rPr>
                <w:rFonts w:ascii="Times New Roman" w:hAnsi="Times New Roman" w:cs="Times New Roman"/>
                <w:sz w:val="20"/>
                <w:szCs w:val="20"/>
              </w:rPr>
              <w:t xml:space="preserve">2001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32134.1-2013 (EN 301 489-1:2008)</w: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t>Г</w:t>
            </w:r>
            <w:r w:rsidRPr="003320B6">
              <w:rPr>
                <w:rFonts w:ascii="Times New Roman" w:eastAsia="Calibri" w:hAnsi="Times New Roman" w:cs="Times New Roman"/>
                <w:lang w:eastAsia="x-none"/>
              </w:rPr>
              <w:fldChar w:fldCharType="begin"/>
            </w:r>
            <w:r w:rsidRPr="003320B6">
              <w:rPr>
                <w:rFonts w:ascii="Times New Roman" w:eastAsia="Calibri" w:hAnsi="Times New Roman" w:cs="Times New Roman"/>
                <w:lang w:eastAsia="x-none"/>
              </w:rPr>
              <w:instrText xml:space="preserve"> HYPERLINK "kodeks://link/d?nd=1200103439&amp;point=mark=000000000000000000000000000000000000000000000000007D20K3"\o"’’ГОСТ 30804.6.3-2013 (IEC 61000-6-3:2006) Совместимость технических средств электромагнитная ...’’</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(утв. приказом Росстандарта от 22.07.2013 N 394-ст)</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Применяется с 01.01.2014 взамен ГОСТ Р ...</w:instrTex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instrText>Статус: действующая редакция (действ. с 01.01.2014)"</w:instrText>
            </w:r>
            <w:r w:rsidRPr="003320B6">
              <w:rPr>
                <w:rFonts w:ascii="Times New Roman" w:eastAsia="Calibri" w:hAnsi="Times New Roman" w:cs="Times New Roman"/>
                <w:sz w:val="20"/>
                <w:szCs w:val="20"/>
                <w:lang w:eastAsia="x-none"/>
              </w:rPr>
              <w:fldChar w:fldCharType="separate"/>
            </w:r>
            <w:r w:rsidRPr="003320B6">
              <w:rPr>
                <w:rFonts w:ascii="Times New Roman" w:eastAsia="Calibri" w:hAnsi="Times New Roman" w:cs="Times New Roman"/>
                <w:sz w:val="20"/>
                <w:szCs w:val="20"/>
                <w:lang w:eastAsia="x-none"/>
              </w:rPr>
              <w:t xml:space="preserve">ОСТ 30804.6.3-2013 (IEC 61000-6-3:2006 </w:t>
            </w:r>
            <w:r w:rsidRPr="003320B6">
              <w:rPr>
                <w:rFonts w:ascii="Times New Roman" w:eastAsia="Calibri" w:hAnsi="Times New Roman" w:cs="Times New Roman"/>
                <w:sz w:val="20"/>
                <w:szCs w:val="20"/>
                <w:lang w:eastAsia="x-none"/>
              </w:rPr>
              <w:fldChar w:fldCharType="end"/>
            </w:r>
          </w:p>
          <w:p w:rsidR="00DC6C2C" w:rsidRPr="003320B6" w:rsidRDefault="00DC6C2C" w:rsidP="00DC6C2C">
            <w:pPr>
              <w:shd w:val="clear" w:color="auto" w:fill="FFFFFF"/>
              <w:spacing w:after="0" w:line="240" w:lineRule="auto"/>
              <w:jc w:val="both"/>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t>ГОСТ 32134.1-2013 (EN 301 489-1:2008)</w: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fldChar w:fldCharType="begin"/>
            </w:r>
            <w:r w:rsidRPr="003320B6">
              <w:rPr>
                <w:rFonts w:ascii="Times New Roman" w:eastAsia="Calibri" w:hAnsi="Times New Roman" w:cs="Times New Roman"/>
                <w:lang w:eastAsia="x-none"/>
              </w:rPr>
              <w:instrText xml:space="preserve"> HYPERLINK "kodeks://link/d?nd=1200103653&amp;point=mark=000000000000000000000000000000000000000000000000007D20K3"\o"’’ГОСТ 30804.6.4-2013 (IEC 61000-6-4:2006) Совместимость технических средств электромагнитная ...’’</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(утв. приказом Росстандарта от 22.07.2013 N 428-ст)</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Применяется с 01.01.2014 взамен ГОСТ Р ...</w:instrText>
            </w:r>
          </w:p>
          <w:p w:rsidR="00DC6C2C" w:rsidRPr="003320B6" w:rsidRDefault="00DC6C2C" w:rsidP="00DC6C2C">
            <w:pPr>
              <w:shd w:val="clear" w:color="auto" w:fill="FFFFFF"/>
              <w:spacing w:after="0" w:line="240" w:lineRule="auto"/>
              <w:jc w:val="both"/>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instrText>Статус: действующая редакция (действ. с 01.01.2014)"</w:instrText>
            </w:r>
            <w:r w:rsidRPr="003320B6">
              <w:rPr>
                <w:rFonts w:ascii="Times New Roman" w:eastAsia="Calibri" w:hAnsi="Times New Roman" w:cs="Times New Roman"/>
                <w:sz w:val="20"/>
                <w:szCs w:val="20"/>
                <w:lang w:eastAsia="x-none"/>
              </w:rPr>
              <w:fldChar w:fldCharType="separate"/>
            </w:r>
            <w:r w:rsidRPr="003320B6">
              <w:rPr>
                <w:rFonts w:ascii="Times New Roman" w:eastAsia="Calibri" w:hAnsi="Times New Roman" w:cs="Times New Roman"/>
                <w:sz w:val="20"/>
                <w:szCs w:val="20"/>
                <w:lang w:eastAsia="x-none"/>
              </w:rPr>
              <w:t xml:space="preserve">ГОСТ 30804.6.4-2013 (IEC 61000-6-4:2006) </w:t>
            </w:r>
            <w:r w:rsidRPr="003320B6">
              <w:rPr>
                <w:rFonts w:ascii="Times New Roman" w:eastAsia="Calibri" w:hAnsi="Times New Roman" w:cs="Times New Roman"/>
                <w:sz w:val="20"/>
                <w:szCs w:val="20"/>
                <w:lang w:eastAsia="x-none"/>
              </w:rPr>
              <w:fldChar w:fldCharType="end"/>
            </w:r>
          </w:p>
          <w:p w:rsidR="00DC6C2C" w:rsidRPr="003320B6" w:rsidRDefault="00DC6C2C" w:rsidP="00DC6C2C">
            <w:pPr>
              <w:autoSpaceDE w:val="0"/>
              <w:autoSpaceDN w:val="0"/>
              <w:adjustRightInd w:val="0"/>
              <w:spacing w:after="0" w:line="240" w:lineRule="auto"/>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t>ГОСТ 30804.6.2-2013(IEC61000-6-2:2005)</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keepNext/>
              <w:widowControl w:val="0"/>
              <w:spacing w:after="0" w:line="240" w:lineRule="auto"/>
              <w:rPr>
                <w:rFonts w:ascii="Times New Roman" w:eastAsia="Times New Roman" w:hAnsi="Times New Roman" w:cs="Times New Roman"/>
                <w:snapToGrid w:val="0"/>
                <w:sz w:val="20"/>
                <w:szCs w:val="20"/>
                <w:lang w:eastAsia="ru-RU"/>
              </w:rPr>
            </w:pPr>
            <w:r w:rsidRPr="003320B6">
              <w:rPr>
                <w:rFonts w:ascii="Times New Roman" w:hAnsi="Times New Roman" w:cs="Times New Roman"/>
                <w:sz w:val="20"/>
                <w:szCs w:val="20"/>
              </w:rPr>
              <w:t>- приборы для чистки и уборки помещений</w:t>
            </w: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8508</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280" w:history="1">
              <w:r w:rsidR="00DC6C2C" w:rsidRPr="003320B6">
                <w:rPr>
                  <w:rFonts w:ascii="Times New Roman" w:eastAsia="Times New Roman" w:hAnsi="Times New Roman" w:cs="Times New Roman"/>
                  <w:bCs/>
                  <w:sz w:val="20"/>
                  <w:szCs w:val="20"/>
                  <w:lang w:eastAsia="ru-RU"/>
                </w:rPr>
                <w:t>8508 11 000 0</w:t>
              </w:r>
            </w:hyperlink>
            <w:r w:rsidR="00DC6C2C" w:rsidRPr="003320B6">
              <w:rPr>
                <w:rFonts w:ascii="Times New Roman" w:eastAsia="Times New Roman" w:hAnsi="Times New Roman" w:cs="Times New Roman"/>
                <w:sz w:val="20"/>
                <w:szCs w:val="20"/>
                <w:lang w:eastAsia="ru-RU"/>
              </w:rPr>
              <w:br/>
            </w:r>
            <w:hyperlink r:id="rId281" w:history="1">
              <w:r w:rsidR="00DC6C2C" w:rsidRPr="003320B6">
                <w:rPr>
                  <w:rFonts w:ascii="Times New Roman" w:eastAsia="Times New Roman" w:hAnsi="Times New Roman" w:cs="Times New Roman"/>
                  <w:bCs/>
                  <w:sz w:val="20"/>
                  <w:szCs w:val="20"/>
                  <w:lang w:eastAsia="ru-RU"/>
                </w:rPr>
                <w:t>8508 19 000 1</w:t>
              </w:r>
            </w:hyperlink>
            <w:r w:rsidR="00DC6C2C" w:rsidRPr="003320B6">
              <w:rPr>
                <w:rFonts w:ascii="Times New Roman" w:eastAsia="Times New Roman" w:hAnsi="Times New Roman" w:cs="Times New Roman"/>
                <w:sz w:val="20"/>
                <w:szCs w:val="20"/>
                <w:lang w:eastAsia="ru-RU"/>
              </w:rPr>
              <w:br/>
            </w:r>
            <w:hyperlink r:id="rId282" w:history="1">
              <w:r w:rsidR="00DC6C2C" w:rsidRPr="003320B6">
                <w:rPr>
                  <w:rFonts w:ascii="Times New Roman" w:eastAsia="Times New Roman" w:hAnsi="Times New Roman" w:cs="Times New Roman"/>
                  <w:bCs/>
                  <w:sz w:val="20"/>
                  <w:szCs w:val="20"/>
                  <w:lang w:eastAsia="ru-RU"/>
                </w:rPr>
                <w:t>8508 19 000 9</w:t>
              </w:r>
            </w:hyperlink>
            <w:r w:rsidR="00DC6C2C" w:rsidRPr="003320B6">
              <w:rPr>
                <w:rFonts w:ascii="Times New Roman" w:eastAsia="Times New Roman" w:hAnsi="Times New Roman" w:cs="Times New Roman"/>
                <w:sz w:val="20"/>
                <w:szCs w:val="20"/>
                <w:lang w:eastAsia="ru-RU"/>
              </w:rPr>
              <w:br/>
            </w:r>
            <w:hyperlink r:id="rId283" w:history="1">
              <w:r w:rsidR="00DC6C2C" w:rsidRPr="003320B6">
                <w:rPr>
                  <w:rFonts w:ascii="Times New Roman" w:eastAsia="Times New Roman" w:hAnsi="Times New Roman" w:cs="Times New Roman"/>
                  <w:bCs/>
                  <w:sz w:val="20"/>
                  <w:szCs w:val="20"/>
                  <w:lang w:eastAsia="ru-RU"/>
                </w:rPr>
                <w:t>8508 60 000 0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lastRenderedPageBreak/>
              <w:t>8509 80 000 0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8424 30 900 0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8424 89 000 9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8516 79 700 0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8424</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w:t>
            </w:r>
          </w:p>
          <w:p w:rsidR="00DC6C2C" w:rsidRPr="003320B6" w:rsidRDefault="00DC6C2C" w:rsidP="00DC6C2C">
            <w:pPr>
              <w:jc w:val="center"/>
              <w:rPr>
                <w:rFonts w:ascii="Times New Roman" w:hAnsi="Times New Roman" w:cs="Times New Roman"/>
                <w:sz w:val="20"/>
                <w:szCs w:val="20"/>
              </w:rPr>
            </w:pPr>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lastRenderedPageBreak/>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val="x-none" w:eastAsia="x-none"/>
              </w:rPr>
            </w:pPr>
            <w:r w:rsidRPr="003320B6">
              <w:rPr>
                <w:rFonts w:ascii="Times New Roman" w:eastAsia="Times New Roman" w:hAnsi="Times New Roman" w:cs="Times New Roman"/>
                <w:sz w:val="20"/>
                <w:szCs w:val="20"/>
                <w:lang w:eastAsia="ru-RU"/>
              </w:rPr>
              <w:lastRenderedPageBreak/>
              <w:t xml:space="preserve">ТР ТС 020/2011 </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14-1–2015</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14-2–2016</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IEC 61000-6-3–2016</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ГОСТ IEC 61000-6-4–2016</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lastRenderedPageBreak/>
              <w:t xml:space="preserve">ГОСТ 30804.6.1-2013 </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Р 52459.3-2009</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hAnsi="Times New Roman" w:cs="Times New Roman"/>
                <w:sz w:val="20"/>
                <w:szCs w:val="20"/>
              </w:rPr>
              <w:t>ГОСТ Р 50779-2021</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Р 52459.17-2009 </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СТБ ETSI EN 301 489-17-2013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30805.14.2-2013 (CISPR 14-2:2001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32134.1-2013 (EN 301 489-1:2008)</w: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t>Г</w:t>
            </w:r>
            <w:r w:rsidRPr="003320B6">
              <w:rPr>
                <w:rFonts w:ascii="Times New Roman" w:eastAsia="Calibri" w:hAnsi="Times New Roman" w:cs="Times New Roman"/>
                <w:lang w:eastAsia="x-none"/>
              </w:rPr>
              <w:fldChar w:fldCharType="begin"/>
            </w:r>
            <w:r w:rsidRPr="003320B6">
              <w:rPr>
                <w:rFonts w:ascii="Times New Roman" w:eastAsia="Calibri" w:hAnsi="Times New Roman" w:cs="Times New Roman"/>
                <w:lang w:eastAsia="x-none"/>
              </w:rPr>
              <w:instrText xml:space="preserve"> HYPERLINK "kodeks://link/d?nd=1200103439&amp;point=mark=000000000000000000000000000000000000000000000000007D20K3"\o"’’ГОСТ 30804.6.3-2013 (IEC 61000-6-3:2006) Совместимость технических средств электромагнитная ...’’</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(утв. приказом Росстандарта от 22.07.2013 N 394-ст)</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Применяется с 01.01.2014 взамен ГОСТ Р ...</w:instrTex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instrText>Статус: действующая редакция (действ. с 01.01.2014)"</w:instrText>
            </w:r>
            <w:r w:rsidRPr="003320B6">
              <w:rPr>
                <w:rFonts w:ascii="Times New Roman" w:eastAsia="Calibri" w:hAnsi="Times New Roman" w:cs="Times New Roman"/>
                <w:sz w:val="20"/>
                <w:szCs w:val="20"/>
                <w:lang w:eastAsia="x-none"/>
              </w:rPr>
              <w:fldChar w:fldCharType="separate"/>
            </w:r>
            <w:r w:rsidRPr="003320B6">
              <w:rPr>
                <w:rFonts w:ascii="Times New Roman" w:eastAsia="Calibri" w:hAnsi="Times New Roman" w:cs="Times New Roman"/>
                <w:sz w:val="20"/>
                <w:szCs w:val="20"/>
                <w:lang w:eastAsia="x-none"/>
              </w:rPr>
              <w:t xml:space="preserve">ОСТ 30804.6.3-2013 (IEC 61000-6-3:2006 </w:t>
            </w:r>
            <w:r w:rsidRPr="003320B6">
              <w:rPr>
                <w:rFonts w:ascii="Times New Roman" w:eastAsia="Calibri" w:hAnsi="Times New Roman" w:cs="Times New Roman"/>
                <w:sz w:val="20"/>
                <w:szCs w:val="20"/>
                <w:lang w:eastAsia="x-none"/>
              </w:rPr>
              <w:fldChar w:fldCharType="end"/>
            </w:r>
          </w:p>
          <w:p w:rsidR="00DC6C2C" w:rsidRPr="003320B6" w:rsidRDefault="00DC6C2C" w:rsidP="00DC6C2C">
            <w:pPr>
              <w:shd w:val="clear" w:color="auto" w:fill="FFFFFF"/>
              <w:spacing w:after="0" w:line="240" w:lineRule="auto"/>
              <w:jc w:val="both"/>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t>ГОСТ 32134.1-2013 (EN 301 489-1:2008)</w: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fldChar w:fldCharType="begin"/>
            </w:r>
            <w:r w:rsidRPr="003320B6">
              <w:rPr>
                <w:rFonts w:ascii="Times New Roman" w:eastAsia="Calibri" w:hAnsi="Times New Roman" w:cs="Times New Roman"/>
                <w:lang w:eastAsia="x-none"/>
              </w:rPr>
              <w:instrText xml:space="preserve"> HYPERLINK "kodeks://link/d?nd=1200103653&amp;point=mark=000000000000000000000000000000000000000000000000007D20K3"\o"’’ГОСТ 30804.6.4-2013 (IEC 61000-6-4:2006) Совместимость технических средств электромагнитная ...’’</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(утв. приказом Росстандарта от 22.07.2013 N 428-ст)</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Применяется с 01.01.2014 взамен ГОСТ Р ...</w:instrText>
            </w:r>
          </w:p>
          <w:p w:rsidR="00DC6C2C" w:rsidRPr="003320B6" w:rsidRDefault="00DC6C2C" w:rsidP="00DC6C2C">
            <w:pPr>
              <w:shd w:val="clear" w:color="auto" w:fill="FFFFFF"/>
              <w:spacing w:after="0" w:line="240" w:lineRule="auto"/>
              <w:jc w:val="both"/>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instrText>Статус: действующая редакция (действ. с 01.01.2014)"</w:instrText>
            </w:r>
            <w:r w:rsidRPr="003320B6">
              <w:rPr>
                <w:rFonts w:ascii="Times New Roman" w:eastAsia="Calibri" w:hAnsi="Times New Roman" w:cs="Times New Roman"/>
                <w:sz w:val="20"/>
                <w:szCs w:val="20"/>
                <w:lang w:eastAsia="x-none"/>
              </w:rPr>
              <w:fldChar w:fldCharType="separate"/>
            </w:r>
            <w:r w:rsidRPr="003320B6">
              <w:rPr>
                <w:rFonts w:ascii="Times New Roman" w:eastAsia="Calibri" w:hAnsi="Times New Roman" w:cs="Times New Roman"/>
                <w:sz w:val="20"/>
                <w:szCs w:val="20"/>
                <w:lang w:eastAsia="x-none"/>
              </w:rPr>
              <w:t xml:space="preserve">ГОСТ 30804.6.4-2013 (IEC 61000-6-4:2006) </w:t>
            </w:r>
            <w:r w:rsidRPr="003320B6">
              <w:rPr>
                <w:rFonts w:ascii="Times New Roman" w:eastAsia="Calibri" w:hAnsi="Times New Roman" w:cs="Times New Roman"/>
                <w:sz w:val="20"/>
                <w:szCs w:val="20"/>
                <w:lang w:eastAsia="x-none"/>
              </w:rPr>
              <w:fldChar w:fldCharType="end"/>
            </w:r>
          </w:p>
          <w:p w:rsidR="00DC6C2C" w:rsidRPr="003320B6" w:rsidRDefault="00DC6C2C" w:rsidP="00DC6C2C">
            <w:pPr>
              <w:autoSpaceDE w:val="0"/>
              <w:autoSpaceDN w:val="0"/>
              <w:adjustRightInd w:val="0"/>
              <w:spacing w:after="0" w:line="240" w:lineRule="auto"/>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t>ГОСТ 30804.6.2-2013(IEC61000-6-2:2005)</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keepNext/>
              <w:widowControl w:val="0"/>
              <w:spacing w:after="0" w:line="240" w:lineRule="auto"/>
              <w:rPr>
                <w:rFonts w:ascii="Times New Roman" w:eastAsia="Times New Roman" w:hAnsi="Times New Roman" w:cs="Times New Roman"/>
                <w:snapToGrid w:val="0"/>
                <w:sz w:val="20"/>
                <w:szCs w:val="20"/>
                <w:lang w:eastAsia="ru-RU"/>
              </w:rPr>
            </w:pPr>
            <w:r w:rsidRPr="003320B6">
              <w:rPr>
                <w:rFonts w:ascii="Times New Roman" w:hAnsi="Times New Roman" w:cs="Times New Roman"/>
                <w:sz w:val="20"/>
                <w:szCs w:val="20"/>
              </w:rPr>
              <w:t>- электроприборы для поддержания и регулировки микроклимата в помещениях</w:t>
            </w: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8414 51 000 0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8415 10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284" w:history="1">
              <w:r w:rsidR="00DC6C2C" w:rsidRPr="003320B6">
                <w:rPr>
                  <w:rFonts w:ascii="Times New Roman" w:eastAsia="Times New Roman" w:hAnsi="Times New Roman" w:cs="Times New Roman"/>
                  <w:bCs/>
                  <w:sz w:val="20"/>
                  <w:szCs w:val="20"/>
                  <w:lang w:eastAsia="ru-RU"/>
                </w:rPr>
                <w:t>8415 10 100 0</w:t>
              </w:r>
            </w:hyperlink>
            <w:r w:rsidR="00DC6C2C" w:rsidRPr="003320B6">
              <w:rPr>
                <w:rFonts w:ascii="Times New Roman" w:eastAsia="Times New Roman" w:hAnsi="Times New Roman" w:cs="Times New Roman"/>
                <w:sz w:val="20"/>
                <w:szCs w:val="20"/>
                <w:lang w:eastAsia="ru-RU"/>
              </w:rPr>
              <w:br/>
            </w:r>
            <w:hyperlink r:id="rId285" w:history="1">
              <w:r w:rsidR="00DC6C2C" w:rsidRPr="003320B6">
                <w:rPr>
                  <w:rFonts w:ascii="Times New Roman" w:eastAsia="Times New Roman" w:hAnsi="Times New Roman" w:cs="Times New Roman"/>
                  <w:bCs/>
                  <w:sz w:val="20"/>
                  <w:szCs w:val="20"/>
                  <w:lang w:eastAsia="ru-RU"/>
                </w:rPr>
                <w:t>8415 10 900 0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8415 81 009 0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8415 82 000 0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8415 83 000 0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8415 90 000 9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8418 99</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286" w:history="1">
              <w:r w:rsidR="00DC6C2C" w:rsidRPr="003320B6">
                <w:rPr>
                  <w:rFonts w:ascii="Times New Roman" w:eastAsia="Times New Roman" w:hAnsi="Times New Roman" w:cs="Times New Roman"/>
                  <w:bCs/>
                  <w:sz w:val="20"/>
                  <w:szCs w:val="20"/>
                  <w:lang w:eastAsia="ru-RU"/>
                </w:rPr>
                <w:t>8418 99 100 1</w:t>
              </w:r>
            </w:hyperlink>
            <w:r w:rsidR="00DC6C2C" w:rsidRPr="003320B6">
              <w:rPr>
                <w:rFonts w:ascii="Times New Roman" w:eastAsia="Times New Roman" w:hAnsi="Times New Roman" w:cs="Times New Roman"/>
                <w:sz w:val="20"/>
                <w:szCs w:val="20"/>
                <w:lang w:eastAsia="ru-RU"/>
              </w:rPr>
              <w:br/>
            </w:r>
            <w:hyperlink r:id="rId287" w:history="1">
              <w:r w:rsidR="00DC6C2C" w:rsidRPr="003320B6">
                <w:rPr>
                  <w:rFonts w:ascii="Times New Roman" w:eastAsia="Times New Roman" w:hAnsi="Times New Roman" w:cs="Times New Roman"/>
                  <w:bCs/>
                  <w:sz w:val="20"/>
                  <w:szCs w:val="20"/>
                  <w:lang w:eastAsia="ru-RU"/>
                </w:rPr>
                <w:t>8418 99 100 9</w:t>
              </w:r>
            </w:hyperlink>
            <w:r w:rsidR="00DC6C2C" w:rsidRPr="003320B6">
              <w:rPr>
                <w:rFonts w:ascii="Times New Roman" w:eastAsia="Times New Roman" w:hAnsi="Times New Roman" w:cs="Times New Roman"/>
                <w:sz w:val="20"/>
                <w:szCs w:val="20"/>
                <w:lang w:eastAsia="ru-RU"/>
              </w:rPr>
              <w:br/>
            </w:r>
            <w:hyperlink r:id="rId288" w:history="1">
              <w:r w:rsidR="00DC6C2C" w:rsidRPr="003320B6">
                <w:rPr>
                  <w:rFonts w:ascii="Times New Roman" w:eastAsia="Times New Roman" w:hAnsi="Times New Roman" w:cs="Times New Roman"/>
                  <w:bCs/>
                  <w:sz w:val="20"/>
                  <w:szCs w:val="20"/>
                  <w:lang w:eastAsia="ru-RU"/>
                </w:rPr>
                <w:t>8418 99 900 0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8479 89 970 8</w:t>
            </w:r>
          </w:p>
          <w:p w:rsidR="00DC6C2C" w:rsidRPr="003320B6" w:rsidRDefault="00DC6C2C" w:rsidP="00DC6C2C">
            <w:pPr>
              <w:spacing w:after="0" w:line="240" w:lineRule="auto"/>
              <w:jc w:val="center"/>
              <w:rPr>
                <w:rFonts w:ascii="Times New Roman" w:eastAsia="Times New Roman" w:hAnsi="Times New Roman" w:cs="Times New Roman"/>
                <w:sz w:val="20"/>
                <w:szCs w:val="20"/>
                <w:lang w:val="en-US" w:eastAsia="ru-RU"/>
              </w:rPr>
            </w:pPr>
            <w:r w:rsidRPr="003320B6">
              <w:rPr>
                <w:rFonts w:ascii="Times New Roman" w:eastAsia="Times New Roman" w:hAnsi="Times New Roman" w:cs="Times New Roman"/>
                <w:sz w:val="20"/>
                <w:szCs w:val="20"/>
                <w:lang w:eastAsia="ru-RU"/>
              </w:rPr>
              <w:t>8479 89 970 7</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289" w:history="1">
              <w:r w:rsidR="00DC6C2C" w:rsidRPr="003320B6">
                <w:rPr>
                  <w:rFonts w:ascii="Times New Roman" w:eastAsia="Times New Roman" w:hAnsi="Times New Roman" w:cs="Times New Roman"/>
                  <w:bCs/>
                  <w:sz w:val="20"/>
                  <w:szCs w:val="20"/>
                  <w:lang w:eastAsia="ru-RU"/>
                </w:rPr>
                <w:t>8479 60 000 0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8509 80 000 0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8414 60 000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290" w:history="1">
              <w:r w:rsidR="00DC6C2C" w:rsidRPr="003320B6">
                <w:rPr>
                  <w:rFonts w:ascii="Times New Roman" w:eastAsia="Times New Roman" w:hAnsi="Times New Roman" w:cs="Times New Roman"/>
                  <w:bCs/>
                  <w:sz w:val="20"/>
                  <w:szCs w:val="20"/>
                  <w:lang w:eastAsia="ru-RU"/>
                </w:rPr>
                <w:t>8414 60 000 1</w:t>
              </w:r>
            </w:hyperlink>
            <w:r w:rsidR="00DC6C2C" w:rsidRPr="003320B6">
              <w:rPr>
                <w:rFonts w:ascii="Times New Roman" w:eastAsia="Times New Roman" w:hAnsi="Times New Roman" w:cs="Times New Roman"/>
                <w:sz w:val="20"/>
                <w:szCs w:val="20"/>
                <w:lang w:eastAsia="ru-RU"/>
              </w:rPr>
              <w:br/>
            </w:r>
            <w:hyperlink r:id="rId291" w:history="1">
              <w:r w:rsidR="00DC6C2C" w:rsidRPr="003320B6">
                <w:rPr>
                  <w:rFonts w:ascii="Times New Roman" w:eastAsia="Times New Roman" w:hAnsi="Times New Roman" w:cs="Times New Roman"/>
                  <w:bCs/>
                  <w:sz w:val="20"/>
                  <w:szCs w:val="20"/>
                  <w:lang w:eastAsia="ru-RU"/>
                </w:rPr>
                <w:t>8414 60 000 8</w:t>
              </w:r>
            </w:hyperlink>
            <w:r w:rsidR="00DC6C2C" w:rsidRPr="003320B6">
              <w:rPr>
                <w:rFonts w:ascii="Times New Roman" w:eastAsia="Times New Roman" w:hAnsi="Times New Roman" w:cs="Times New Roman"/>
                <w:sz w:val="20"/>
                <w:szCs w:val="20"/>
                <w:lang w:eastAsia="ru-RU"/>
              </w:rPr>
              <w:br/>
            </w:r>
            <w:hyperlink r:id="rId292" w:history="1">
              <w:r w:rsidR="00DC6C2C" w:rsidRPr="003320B6">
                <w:rPr>
                  <w:rFonts w:ascii="Times New Roman" w:eastAsia="Times New Roman" w:hAnsi="Times New Roman" w:cs="Times New Roman"/>
                  <w:bCs/>
                  <w:sz w:val="20"/>
                  <w:szCs w:val="20"/>
                  <w:lang w:eastAsia="ru-RU"/>
                </w:rPr>
                <w:t>8421 39 200 8</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8421 39 200 9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8436 21 000 0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8516 21 000 0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8516 29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8516 21 000 0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293" w:history="1">
              <w:r w:rsidR="00DC6C2C" w:rsidRPr="003320B6">
                <w:rPr>
                  <w:rFonts w:ascii="Times New Roman" w:eastAsia="Times New Roman" w:hAnsi="Times New Roman" w:cs="Times New Roman"/>
                  <w:bCs/>
                  <w:sz w:val="20"/>
                  <w:szCs w:val="20"/>
                  <w:lang w:eastAsia="ru-RU"/>
                </w:rPr>
                <w:t>8516 29 100 0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8516 29 500 0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8516 29 910 0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8516 29 990 0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8516 80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294" w:history="1">
              <w:r w:rsidR="00DC6C2C" w:rsidRPr="003320B6">
                <w:rPr>
                  <w:rFonts w:ascii="Times New Roman" w:eastAsia="Times New Roman" w:hAnsi="Times New Roman" w:cs="Times New Roman"/>
                  <w:bCs/>
                  <w:sz w:val="20"/>
                  <w:szCs w:val="20"/>
                  <w:lang w:eastAsia="ru-RU"/>
                </w:rPr>
                <w:t>8516 80 200 2</w:t>
              </w:r>
            </w:hyperlink>
            <w:r w:rsidR="00DC6C2C" w:rsidRPr="003320B6">
              <w:rPr>
                <w:rFonts w:ascii="Times New Roman" w:eastAsia="Times New Roman" w:hAnsi="Times New Roman" w:cs="Times New Roman"/>
                <w:sz w:val="20"/>
                <w:szCs w:val="20"/>
                <w:lang w:eastAsia="ru-RU"/>
              </w:rPr>
              <w:br/>
            </w:r>
            <w:hyperlink r:id="rId295" w:history="1">
              <w:r w:rsidR="00DC6C2C" w:rsidRPr="003320B6">
                <w:rPr>
                  <w:rFonts w:ascii="Times New Roman" w:eastAsia="Times New Roman" w:hAnsi="Times New Roman" w:cs="Times New Roman"/>
                  <w:bCs/>
                  <w:sz w:val="20"/>
                  <w:szCs w:val="20"/>
                  <w:lang w:eastAsia="ru-RU"/>
                </w:rPr>
                <w:t>8516 80 200 9</w:t>
              </w:r>
            </w:hyperlink>
            <w:r w:rsidR="00DC6C2C" w:rsidRPr="003320B6">
              <w:rPr>
                <w:rFonts w:ascii="Times New Roman" w:eastAsia="Times New Roman" w:hAnsi="Times New Roman" w:cs="Times New Roman"/>
                <w:sz w:val="20"/>
                <w:szCs w:val="20"/>
                <w:lang w:eastAsia="ru-RU"/>
              </w:rPr>
              <w:br/>
            </w:r>
            <w:hyperlink r:id="rId296" w:history="1">
              <w:r w:rsidR="00DC6C2C" w:rsidRPr="003320B6">
                <w:rPr>
                  <w:rFonts w:ascii="Times New Roman" w:eastAsia="Times New Roman" w:hAnsi="Times New Roman" w:cs="Times New Roman"/>
                  <w:bCs/>
                  <w:sz w:val="20"/>
                  <w:szCs w:val="20"/>
                  <w:lang w:eastAsia="ru-RU"/>
                </w:rPr>
                <w:t>8516 80 800 0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8414</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8415</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8418</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lastRenderedPageBreak/>
              <w:t>8436</w:t>
            </w:r>
          </w:p>
          <w:p w:rsidR="00DC6C2C" w:rsidRPr="003320B6" w:rsidRDefault="00DC6C2C" w:rsidP="00DC6C2C">
            <w:pPr>
              <w:spacing w:after="0" w:line="240" w:lineRule="auto"/>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8516</w:t>
            </w:r>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val="x-none" w:eastAsia="x-none"/>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 xml:space="preserve">ГОСТ 30804.6.1-2013 </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Р 52459.3-2009</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Р 52459.17-2009 </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СТБ ETSI EN 301 489-17-2013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30805.14.2-2013 (CISPR 14-2:2001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32134.1-2013 (EN 301 489-1:2008)</w: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t>Г</w:t>
            </w:r>
            <w:r w:rsidRPr="003320B6">
              <w:rPr>
                <w:rFonts w:ascii="Times New Roman" w:eastAsia="Calibri" w:hAnsi="Times New Roman" w:cs="Times New Roman"/>
                <w:lang w:eastAsia="x-none"/>
              </w:rPr>
              <w:fldChar w:fldCharType="begin"/>
            </w:r>
            <w:r w:rsidRPr="003320B6">
              <w:rPr>
                <w:rFonts w:ascii="Times New Roman" w:eastAsia="Calibri" w:hAnsi="Times New Roman" w:cs="Times New Roman"/>
                <w:lang w:eastAsia="x-none"/>
              </w:rPr>
              <w:instrText xml:space="preserve"> HYPERLINK "kodeks://link/d?nd=1200103439&amp;point=mark=000000000000000000000000000000000000000000000000007D20K3"\o"’’ГОСТ 30804.6.3-2013 (IEC 61000-6-3:2006) Совместимость технических средств электромагнитная ...’’</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(утв. приказом Росстандарта от 22.07.2013 N 394-ст)</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Применяется с 01.01.2014 взамен ГОСТ Р ...</w:instrTex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instrText>Статус: действующая редакция (действ. с 01.01.2014)"</w:instrText>
            </w:r>
            <w:r w:rsidRPr="003320B6">
              <w:rPr>
                <w:rFonts w:ascii="Times New Roman" w:eastAsia="Calibri" w:hAnsi="Times New Roman" w:cs="Times New Roman"/>
                <w:sz w:val="20"/>
                <w:szCs w:val="20"/>
                <w:lang w:eastAsia="x-none"/>
              </w:rPr>
              <w:fldChar w:fldCharType="separate"/>
            </w:r>
            <w:r w:rsidRPr="003320B6">
              <w:rPr>
                <w:rFonts w:ascii="Times New Roman" w:eastAsia="Calibri" w:hAnsi="Times New Roman" w:cs="Times New Roman"/>
                <w:sz w:val="20"/>
                <w:szCs w:val="20"/>
                <w:lang w:eastAsia="x-none"/>
              </w:rPr>
              <w:t xml:space="preserve">ОСТ 30804.6.3-2013 (IEC 61000-6-3:2006 </w:t>
            </w:r>
            <w:r w:rsidRPr="003320B6">
              <w:rPr>
                <w:rFonts w:ascii="Times New Roman" w:eastAsia="Calibri" w:hAnsi="Times New Roman" w:cs="Times New Roman"/>
                <w:sz w:val="20"/>
                <w:szCs w:val="20"/>
                <w:lang w:eastAsia="x-none"/>
              </w:rPr>
              <w:fldChar w:fldCharType="end"/>
            </w:r>
          </w:p>
          <w:p w:rsidR="00DC6C2C" w:rsidRPr="003320B6" w:rsidRDefault="00DC6C2C" w:rsidP="00DC6C2C">
            <w:pPr>
              <w:shd w:val="clear" w:color="auto" w:fill="FFFFFF"/>
              <w:spacing w:after="0" w:line="240" w:lineRule="auto"/>
              <w:jc w:val="both"/>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t>ГОСТ 32134.1-2013 (EN 301 489-1:2008)</w: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fldChar w:fldCharType="begin"/>
            </w:r>
            <w:r w:rsidRPr="003320B6">
              <w:rPr>
                <w:rFonts w:ascii="Times New Roman" w:eastAsia="Calibri" w:hAnsi="Times New Roman" w:cs="Times New Roman"/>
                <w:lang w:eastAsia="x-none"/>
              </w:rPr>
              <w:instrText xml:space="preserve"> HYPERLINK "kodeks://link/d?nd=1200103653&amp;point=mark=000000000000000000000000000000000000000000000000007D20K3"\o"’’ГОСТ 30804.6.4-2013 (IEC 61000-6-4:2006) Совместимость технических средств электромагнитная ...’’</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(утв. приказом Росстандарта от 22.07.2013 N 428-ст)</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Применяется с 01.01.2014 взамен ГОСТ Р ...</w:instrText>
            </w:r>
          </w:p>
          <w:p w:rsidR="00DC6C2C" w:rsidRPr="003320B6" w:rsidRDefault="00DC6C2C" w:rsidP="00DC6C2C">
            <w:pPr>
              <w:shd w:val="clear" w:color="auto" w:fill="FFFFFF"/>
              <w:spacing w:after="0" w:line="240" w:lineRule="auto"/>
              <w:jc w:val="both"/>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instrText>Статус: действующая редакция (действ. с 01.01.2014)"</w:instrText>
            </w:r>
            <w:r w:rsidRPr="003320B6">
              <w:rPr>
                <w:rFonts w:ascii="Times New Roman" w:eastAsia="Calibri" w:hAnsi="Times New Roman" w:cs="Times New Roman"/>
                <w:sz w:val="20"/>
                <w:szCs w:val="20"/>
                <w:lang w:eastAsia="x-none"/>
              </w:rPr>
              <w:fldChar w:fldCharType="separate"/>
            </w:r>
            <w:r w:rsidRPr="003320B6">
              <w:rPr>
                <w:rFonts w:ascii="Times New Roman" w:eastAsia="Calibri" w:hAnsi="Times New Roman" w:cs="Times New Roman"/>
                <w:sz w:val="20"/>
                <w:szCs w:val="20"/>
                <w:lang w:eastAsia="x-none"/>
              </w:rPr>
              <w:t xml:space="preserve">ГОСТ 30804.6.4-2013 (IEC 61000-6-4:2006) </w:t>
            </w:r>
            <w:r w:rsidRPr="003320B6">
              <w:rPr>
                <w:rFonts w:ascii="Times New Roman" w:eastAsia="Calibri" w:hAnsi="Times New Roman" w:cs="Times New Roman"/>
                <w:sz w:val="20"/>
                <w:szCs w:val="20"/>
                <w:lang w:eastAsia="x-none"/>
              </w:rPr>
              <w:fldChar w:fldCharType="end"/>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t>ГОСТ 30804.6.2-2013(IEC61000-6-2:2005</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50779-2021</w:t>
            </w:r>
          </w:p>
          <w:p w:rsidR="00DC6C2C" w:rsidRPr="00481AE2"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ГОСТ CISPR 14-1:2015</w:t>
            </w:r>
          </w:p>
          <w:p w:rsidR="00DC6C2C"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ГОСТ CISPR 14-2:2016</w:t>
            </w:r>
          </w:p>
          <w:p w:rsidR="00DC6C2C"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ГОСТ IEC 61000-3-2-2017</w:t>
            </w:r>
          </w:p>
          <w:p w:rsidR="00DC6C2C" w:rsidRPr="00481AE2"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ГОСТ IEC 61000-3-2-20</w:t>
            </w:r>
            <w:r>
              <w:rPr>
                <w:rFonts w:ascii="Times New Roman" w:eastAsia="Calibri" w:hAnsi="Times New Roman" w:cs="Times New Roman"/>
                <w:sz w:val="20"/>
                <w:szCs w:val="20"/>
                <w:lang w:eastAsia="x-none"/>
              </w:rPr>
              <w:t>21</w:t>
            </w:r>
          </w:p>
          <w:p w:rsidR="00DC6C2C" w:rsidRPr="00481AE2"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 xml:space="preserve">ГОСТ IEC 61000-3-3-2015 </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widowControl w:val="0"/>
              <w:spacing w:after="0" w:line="240" w:lineRule="auto"/>
              <w:ind w:left="57"/>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для обогрева тела</w:t>
            </w:r>
          </w:p>
        </w:tc>
        <w:tc>
          <w:tcPr>
            <w:tcW w:w="2443"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pStyle w:val="FORMATTEXT0"/>
              <w:jc w:val="center"/>
              <w:rPr>
                <w:rFonts w:ascii="Times New Roman" w:eastAsiaTheme="minorHAnsi" w:hAnsi="Times New Roman" w:cs="Times New Roman"/>
                <w:lang w:eastAsia="en-US"/>
              </w:rPr>
            </w:pPr>
            <w:r w:rsidRPr="003320B6">
              <w:rPr>
                <w:rFonts w:ascii="Times New Roman" w:eastAsiaTheme="minorHAnsi" w:hAnsi="Times New Roman" w:cs="Times New Roman"/>
                <w:lang w:eastAsia="en-US"/>
              </w:rPr>
              <w:t>6301 10 000 0</w:t>
            </w:r>
          </w:p>
          <w:p w:rsidR="00DC6C2C" w:rsidRPr="003320B6" w:rsidRDefault="00DC6C2C" w:rsidP="00DC6C2C">
            <w:pPr>
              <w:pStyle w:val="FORMATTEXT0"/>
              <w:jc w:val="center"/>
              <w:rPr>
                <w:rFonts w:ascii="Times New Roman" w:eastAsiaTheme="minorHAnsi" w:hAnsi="Times New Roman" w:cs="Times New Roman"/>
                <w:lang w:eastAsia="en-US"/>
              </w:rPr>
            </w:pPr>
            <w:r w:rsidRPr="003320B6">
              <w:rPr>
                <w:rFonts w:ascii="Times New Roman" w:eastAsiaTheme="minorHAnsi" w:hAnsi="Times New Roman" w:cs="Times New Roman"/>
                <w:lang w:eastAsia="en-US"/>
              </w:rPr>
              <w:t>6306 40 000 0</w:t>
            </w:r>
          </w:p>
          <w:p w:rsidR="00DC6C2C" w:rsidRPr="003320B6" w:rsidRDefault="00DC6C2C" w:rsidP="00DC6C2C">
            <w:pPr>
              <w:pStyle w:val="FORMATTEXT0"/>
              <w:jc w:val="center"/>
              <w:rPr>
                <w:rFonts w:ascii="Times New Roman" w:eastAsiaTheme="minorHAnsi" w:hAnsi="Times New Roman" w:cs="Times New Roman"/>
                <w:lang w:eastAsia="en-US"/>
              </w:rPr>
            </w:pPr>
            <w:r w:rsidRPr="003320B6">
              <w:rPr>
                <w:rFonts w:ascii="Times New Roman" w:eastAsiaTheme="minorHAnsi" w:hAnsi="Times New Roman" w:cs="Times New Roman"/>
                <w:lang w:eastAsia="en-US"/>
              </w:rPr>
              <w:t>6307 90 980 0</w:t>
            </w:r>
          </w:p>
          <w:p w:rsidR="00DC6C2C" w:rsidRPr="003320B6" w:rsidRDefault="00DC6C2C" w:rsidP="00DC6C2C">
            <w:pPr>
              <w:pStyle w:val="FORMATTEXT0"/>
              <w:jc w:val="center"/>
              <w:rPr>
                <w:rFonts w:ascii="Times New Roman" w:eastAsiaTheme="minorHAnsi" w:hAnsi="Times New Roman" w:cs="Times New Roman"/>
                <w:lang w:eastAsia="en-US"/>
              </w:rPr>
            </w:pPr>
            <w:r w:rsidRPr="003320B6">
              <w:rPr>
                <w:rFonts w:ascii="Times New Roman" w:eastAsiaTheme="minorHAnsi" w:hAnsi="Times New Roman" w:cs="Times New Roman"/>
                <w:lang w:eastAsia="en-US"/>
              </w:rPr>
              <w:t>9404 21</w:t>
            </w:r>
          </w:p>
          <w:p w:rsidR="00DC6C2C" w:rsidRPr="003320B6" w:rsidRDefault="00764B3C" w:rsidP="00DC6C2C">
            <w:pPr>
              <w:pStyle w:val="FORMATTEXT0"/>
              <w:jc w:val="center"/>
              <w:rPr>
                <w:rFonts w:ascii="Times New Roman" w:eastAsiaTheme="minorHAnsi" w:hAnsi="Times New Roman" w:cs="Times New Roman"/>
                <w:lang w:eastAsia="en-US"/>
              </w:rPr>
            </w:pPr>
            <w:hyperlink r:id="rId297" w:history="1">
              <w:r w:rsidR="00DC6C2C" w:rsidRPr="003320B6">
                <w:rPr>
                  <w:rFonts w:ascii="Times New Roman" w:eastAsiaTheme="minorHAnsi" w:hAnsi="Times New Roman" w:cs="Times New Roman"/>
                  <w:bCs/>
                  <w:lang w:eastAsia="en-US"/>
                </w:rPr>
                <w:t>9404 21 100 0</w:t>
              </w:r>
            </w:hyperlink>
            <w:r w:rsidR="00DC6C2C" w:rsidRPr="003320B6">
              <w:rPr>
                <w:rFonts w:ascii="Times New Roman" w:eastAsiaTheme="minorHAnsi" w:hAnsi="Times New Roman" w:cs="Times New Roman"/>
                <w:lang w:eastAsia="en-US"/>
              </w:rPr>
              <w:br/>
            </w:r>
            <w:hyperlink r:id="rId298" w:history="1">
              <w:r w:rsidR="00DC6C2C" w:rsidRPr="003320B6">
                <w:rPr>
                  <w:rFonts w:ascii="Times New Roman" w:eastAsiaTheme="minorHAnsi" w:hAnsi="Times New Roman" w:cs="Times New Roman"/>
                  <w:bCs/>
                  <w:lang w:eastAsia="en-US"/>
                </w:rPr>
                <w:t>9404 21 900 0</w:t>
              </w:r>
            </w:hyperlink>
          </w:p>
          <w:p w:rsidR="00DC6C2C" w:rsidRPr="003320B6" w:rsidRDefault="00DC6C2C" w:rsidP="00DC6C2C">
            <w:pPr>
              <w:pStyle w:val="FORMATTEXT0"/>
              <w:jc w:val="center"/>
              <w:rPr>
                <w:rFonts w:ascii="Times New Roman" w:eastAsiaTheme="minorHAnsi" w:hAnsi="Times New Roman" w:cs="Times New Roman"/>
                <w:lang w:eastAsia="en-US"/>
              </w:rPr>
            </w:pPr>
            <w:r w:rsidRPr="003320B6">
              <w:rPr>
                <w:rFonts w:ascii="Times New Roman" w:eastAsiaTheme="minorHAnsi" w:hAnsi="Times New Roman" w:cs="Times New Roman"/>
                <w:lang w:eastAsia="en-US"/>
              </w:rPr>
              <w:t>9404 29</w:t>
            </w:r>
          </w:p>
          <w:p w:rsidR="00DC6C2C" w:rsidRPr="003320B6" w:rsidRDefault="00764B3C" w:rsidP="00DC6C2C">
            <w:pPr>
              <w:pStyle w:val="FORMATTEXT0"/>
              <w:jc w:val="center"/>
              <w:rPr>
                <w:rFonts w:ascii="Times New Roman" w:eastAsiaTheme="minorHAnsi" w:hAnsi="Times New Roman" w:cs="Times New Roman"/>
                <w:bCs/>
                <w:lang w:eastAsia="en-US"/>
              </w:rPr>
            </w:pPr>
            <w:hyperlink r:id="rId299" w:history="1">
              <w:r w:rsidR="00DC6C2C" w:rsidRPr="003320B6">
                <w:rPr>
                  <w:rFonts w:ascii="Times New Roman" w:eastAsiaTheme="minorHAnsi" w:hAnsi="Times New Roman" w:cs="Times New Roman"/>
                  <w:lang w:eastAsia="en-US"/>
                </w:rPr>
                <w:t>9404 29 100 0</w:t>
              </w:r>
            </w:hyperlink>
            <w:r w:rsidR="00DC6C2C" w:rsidRPr="003320B6">
              <w:rPr>
                <w:rFonts w:ascii="Times New Roman" w:eastAsiaTheme="minorHAnsi" w:hAnsi="Times New Roman" w:cs="Times New Roman"/>
                <w:bCs/>
                <w:lang w:eastAsia="en-US"/>
              </w:rPr>
              <w:br/>
            </w:r>
            <w:hyperlink r:id="rId300" w:history="1">
              <w:r w:rsidR="00DC6C2C" w:rsidRPr="003320B6">
                <w:rPr>
                  <w:rFonts w:ascii="Times New Roman" w:eastAsiaTheme="minorHAnsi" w:hAnsi="Times New Roman" w:cs="Times New Roman"/>
                  <w:lang w:eastAsia="en-US"/>
                </w:rPr>
                <w:t>9404 29 900 0</w:t>
              </w:r>
            </w:hyperlink>
          </w:p>
          <w:p w:rsidR="00DC6C2C" w:rsidRPr="003320B6" w:rsidRDefault="00DC6C2C" w:rsidP="00DC6C2C">
            <w:pPr>
              <w:pStyle w:val="FORMATTEXT0"/>
              <w:jc w:val="center"/>
              <w:rPr>
                <w:rFonts w:ascii="Times New Roman" w:eastAsiaTheme="minorHAnsi" w:hAnsi="Times New Roman" w:cs="Times New Roman"/>
                <w:lang w:eastAsia="en-US"/>
              </w:rPr>
            </w:pPr>
            <w:r w:rsidRPr="003320B6">
              <w:rPr>
                <w:rFonts w:ascii="Times New Roman" w:eastAsiaTheme="minorHAnsi" w:hAnsi="Times New Roman" w:cs="Times New Roman"/>
                <w:lang w:eastAsia="en-US"/>
              </w:rPr>
              <w:t>9404 40 000</w:t>
            </w:r>
          </w:p>
          <w:p w:rsidR="00DC6C2C" w:rsidRPr="003320B6" w:rsidRDefault="00764B3C" w:rsidP="00DC6C2C">
            <w:pPr>
              <w:pStyle w:val="FORMATTEXT0"/>
              <w:jc w:val="center"/>
              <w:rPr>
                <w:rFonts w:ascii="Times New Roman" w:eastAsiaTheme="minorHAnsi" w:hAnsi="Times New Roman" w:cs="Times New Roman"/>
                <w:lang w:eastAsia="en-US"/>
              </w:rPr>
            </w:pPr>
            <w:hyperlink r:id="rId301" w:history="1">
              <w:r w:rsidR="00DC6C2C" w:rsidRPr="003320B6">
                <w:rPr>
                  <w:rFonts w:ascii="Times New Roman" w:eastAsiaTheme="minorHAnsi" w:hAnsi="Times New Roman" w:cs="Times New Roman"/>
                  <w:bCs/>
                  <w:lang w:eastAsia="en-US"/>
                </w:rPr>
                <w:t>9404 40 000 1</w:t>
              </w:r>
            </w:hyperlink>
            <w:r w:rsidR="00DC6C2C" w:rsidRPr="003320B6">
              <w:rPr>
                <w:rFonts w:ascii="Times New Roman" w:eastAsiaTheme="minorHAnsi" w:hAnsi="Times New Roman" w:cs="Times New Roman"/>
                <w:lang w:eastAsia="en-US"/>
              </w:rPr>
              <w:br/>
            </w:r>
            <w:hyperlink r:id="rId302" w:history="1">
              <w:r w:rsidR="00DC6C2C" w:rsidRPr="003320B6">
                <w:rPr>
                  <w:rFonts w:ascii="Times New Roman" w:eastAsiaTheme="minorHAnsi" w:hAnsi="Times New Roman" w:cs="Times New Roman"/>
                  <w:bCs/>
                  <w:lang w:eastAsia="en-US"/>
                </w:rPr>
                <w:t>9404 40 000 9</w:t>
              </w:r>
            </w:hyperlink>
          </w:p>
          <w:p w:rsidR="00DC6C2C" w:rsidRPr="003320B6" w:rsidRDefault="00DC6C2C" w:rsidP="00DC6C2C">
            <w:pPr>
              <w:autoSpaceDE w:val="0"/>
              <w:autoSpaceDN w:val="0"/>
              <w:adjustRightInd w:val="0"/>
              <w:spacing w:after="0" w:line="240" w:lineRule="auto"/>
              <w:jc w:val="center"/>
              <w:rPr>
                <w:rFonts w:ascii="Times New Roman" w:hAnsi="Times New Roman" w:cs="Times New Roman"/>
                <w:sz w:val="20"/>
                <w:szCs w:val="20"/>
              </w:rPr>
            </w:pPr>
            <w:r w:rsidRPr="003320B6">
              <w:rPr>
                <w:rFonts w:ascii="Times New Roman" w:hAnsi="Times New Roman" w:cs="Times New Roman"/>
                <w:sz w:val="20"/>
                <w:szCs w:val="20"/>
              </w:rPr>
              <w:t>9404 90</w:t>
            </w:r>
          </w:p>
          <w:p w:rsidR="00DC6C2C" w:rsidRPr="003320B6" w:rsidRDefault="00764B3C" w:rsidP="00DC6C2C">
            <w:pPr>
              <w:pStyle w:val="FORMATTEXT0"/>
              <w:jc w:val="center"/>
              <w:rPr>
                <w:rFonts w:ascii="Times New Roman" w:hAnsi="Times New Roman" w:cs="Times New Roman"/>
                <w:b/>
                <w:lang w:val="en-US"/>
              </w:rPr>
            </w:pPr>
            <w:hyperlink r:id="rId303" w:history="1">
              <w:r w:rsidR="00DC6C2C" w:rsidRPr="003320B6">
                <w:rPr>
                  <w:rFonts w:ascii="Times New Roman" w:eastAsiaTheme="minorHAnsi" w:hAnsi="Times New Roman" w:cs="Times New Roman"/>
                  <w:lang w:eastAsia="en-US"/>
                </w:rPr>
                <w:t>9404 90 200 0</w:t>
              </w:r>
            </w:hyperlink>
            <w:r w:rsidR="00DC6C2C" w:rsidRPr="003320B6">
              <w:rPr>
                <w:rFonts w:ascii="Times New Roman" w:eastAsiaTheme="minorHAnsi" w:hAnsi="Times New Roman" w:cs="Times New Roman"/>
                <w:bCs/>
                <w:lang w:eastAsia="en-US"/>
              </w:rPr>
              <w:br/>
            </w:r>
            <w:hyperlink r:id="rId304" w:history="1">
              <w:r w:rsidR="00DC6C2C" w:rsidRPr="003320B6">
                <w:rPr>
                  <w:rFonts w:ascii="Times New Roman" w:eastAsiaTheme="minorHAnsi" w:hAnsi="Times New Roman" w:cs="Times New Roman"/>
                  <w:lang w:eastAsia="en-US"/>
                </w:rPr>
                <w:t>9404 90 800 0</w:t>
              </w:r>
            </w:hyperlink>
          </w:p>
        </w:tc>
        <w:tc>
          <w:tcPr>
            <w:tcW w:w="3969"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30805.14.2-2013 (CISPR 14-2:2001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ГОСТ 30804.6.1-2013</w: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t>Г</w:t>
            </w:r>
            <w:r w:rsidRPr="003320B6">
              <w:rPr>
                <w:rFonts w:ascii="Times New Roman" w:eastAsia="Calibri" w:hAnsi="Times New Roman" w:cs="Times New Roman"/>
                <w:lang w:eastAsia="x-none"/>
              </w:rPr>
              <w:fldChar w:fldCharType="begin"/>
            </w:r>
            <w:r w:rsidRPr="003320B6">
              <w:rPr>
                <w:rFonts w:ascii="Times New Roman" w:eastAsia="Calibri" w:hAnsi="Times New Roman" w:cs="Times New Roman"/>
                <w:lang w:eastAsia="x-none"/>
              </w:rPr>
              <w:instrText xml:space="preserve"> HYPERLINK "kodeks://link/d?nd=1200103439&amp;point=mark=000000000000000000000000000000000000000000000000007D20K3"\o"’’ГОСТ 30804.6.3-2013 (IEC 61000-6-3:2006) Совместимость технических средств электромагнитная ...’’</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(утв. приказом Росстандарта от 22.07.2013 N 394-ст)</w:instrText>
            </w:r>
          </w:p>
          <w:p w:rsidR="00DC6C2C" w:rsidRPr="003320B6" w:rsidRDefault="00DC6C2C" w:rsidP="00DC6C2C">
            <w:pPr>
              <w:pStyle w:val="FORMATTEXT0"/>
              <w:rPr>
                <w:rFonts w:ascii="Times New Roman" w:eastAsia="Calibri" w:hAnsi="Times New Roman" w:cs="Times New Roman"/>
                <w:lang w:eastAsia="x-none"/>
              </w:rPr>
            </w:pPr>
            <w:r w:rsidRPr="003320B6">
              <w:rPr>
                <w:rFonts w:ascii="Times New Roman" w:eastAsia="Calibri" w:hAnsi="Times New Roman" w:cs="Times New Roman"/>
                <w:lang w:eastAsia="x-none"/>
              </w:rPr>
              <w:instrText>Применяется с 01.01.2014 взамен ГОСТ Р ...</w:instrTex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eastAsia="Calibri" w:hAnsi="Times New Roman" w:cs="Times New Roman"/>
                <w:sz w:val="20"/>
                <w:szCs w:val="20"/>
                <w:lang w:eastAsia="x-none"/>
              </w:rPr>
              <w:instrText>Статус: действующая редакция (действ. с 01.01.2014)"</w:instrText>
            </w:r>
            <w:r w:rsidRPr="003320B6">
              <w:rPr>
                <w:rFonts w:ascii="Times New Roman" w:eastAsia="Calibri" w:hAnsi="Times New Roman" w:cs="Times New Roman"/>
                <w:sz w:val="20"/>
                <w:szCs w:val="20"/>
                <w:lang w:eastAsia="x-none"/>
              </w:rPr>
              <w:fldChar w:fldCharType="separate"/>
            </w:r>
            <w:r w:rsidRPr="003320B6">
              <w:rPr>
                <w:rFonts w:ascii="Times New Roman" w:eastAsia="Calibri" w:hAnsi="Times New Roman" w:cs="Times New Roman"/>
                <w:sz w:val="20"/>
                <w:szCs w:val="20"/>
                <w:lang w:eastAsia="x-none"/>
              </w:rPr>
              <w:t xml:space="preserve">ОСТ 30804.6.3-2013 (IEC 61000-6-3:2006 </w:t>
            </w:r>
            <w:r w:rsidRPr="003320B6">
              <w:rPr>
                <w:rFonts w:ascii="Times New Roman" w:eastAsia="Calibri" w:hAnsi="Times New Roman" w:cs="Times New Roman"/>
                <w:sz w:val="20"/>
                <w:szCs w:val="20"/>
                <w:lang w:eastAsia="x-none"/>
              </w:rPr>
              <w:fldChar w:fldCharType="end"/>
            </w:r>
            <w:r w:rsidRPr="003320B6">
              <w:rPr>
                <w:rFonts w:ascii="Times New Roman" w:hAnsi="Times New Roman" w:cs="Times New Roman"/>
                <w:sz w:val="20"/>
                <w:szCs w:val="20"/>
              </w:rPr>
              <w:t xml:space="preserve">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32134.1-2013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Р 52459.3-2009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Р 52459.17-2009 </w:t>
            </w:r>
          </w:p>
          <w:p w:rsidR="00DC6C2C" w:rsidRPr="003320B6" w:rsidRDefault="00DC6C2C" w:rsidP="00DC6C2C">
            <w:pPr>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СТБ ETSI EN 301 489-17-2013</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50779-2021</w:t>
            </w:r>
          </w:p>
          <w:p w:rsidR="00DC6C2C" w:rsidRPr="001832F9"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1832F9">
              <w:rPr>
                <w:rFonts w:ascii="Times New Roman" w:eastAsia="Calibri" w:hAnsi="Times New Roman" w:cs="Times New Roman"/>
                <w:sz w:val="20"/>
                <w:szCs w:val="20"/>
                <w:lang w:eastAsia="x-none"/>
              </w:rPr>
              <w:t>ГОСТ CISPR 14-1:2015</w:t>
            </w:r>
          </w:p>
          <w:p w:rsidR="00DC6C2C"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1832F9">
              <w:rPr>
                <w:rFonts w:ascii="Times New Roman" w:eastAsia="Calibri" w:hAnsi="Times New Roman" w:cs="Times New Roman"/>
                <w:sz w:val="20"/>
                <w:szCs w:val="20"/>
                <w:lang w:eastAsia="x-none"/>
              </w:rPr>
              <w:t>ГОСТ</w:t>
            </w:r>
            <w:r w:rsidRPr="001832F9">
              <w:rPr>
                <w:rFonts w:ascii="Times New Roman" w:hAnsi="Times New Roman" w:cs="Times New Roman"/>
              </w:rPr>
              <w:t xml:space="preserve"> </w:t>
            </w:r>
            <w:r w:rsidRPr="001832F9">
              <w:rPr>
                <w:rFonts w:ascii="Times New Roman" w:eastAsia="Calibri" w:hAnsi="Times New Roman" w:cs="Times New Roman"/>
                <w:sz w:val="20"/>
                <w:szCs w:val="20"/>
                <w:lang w:eastAsia="x-none"/>
              </w:rPr>
              <w:t>CISPR 14-2:2016</w:t>
            </w:r>
          </w:p>
          <w:p w:rsidR="00DC6C2C"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ГОСТ IEC 61000-3-2-2017</w:t>
            </w:r>
          </w:p>
          <w:p w:rsidR="00DC6C2C" w:rsidRPr="00481AE2"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ГОСТ IEC 61000-3-2-20</w:t>
            </w:r>
            <w:r>
              <w:rPr>
                <w:rFonts w:ascii="Times New Roman" w:eastAsia="Calibri" w:hAnsi="Times New Roman" w:cs="Times New Roman"/>
                <w:sz w:val="20"/>
                <w:szCs w:val="20"/>
                <w:lang w:eastAsia="x-none"/>
              </w:rPr>
              <w:t>21</w:t>
            </w:r>
          </w:p>
          <w:p w:rsidR="00DC6C2C" w:rsidRPr="00481AE2"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 xml:space="preserve">ГОСТ IEC 61000-3-3-2015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widowControl w:val="0"/>
              <w:spacing w:after="0" w:line="240" w:lineRule="auto"/>
              <w:ind w:left="57"/>
              <w:rPr>
                <w:rFonts w:ascii="Times New Roman" w:eastAsia="Times New Roman" w:hAnsi="Times New Roman" w:cs="Times New Roman"/>
                <w:snapToGrid w:val="0"/>
                <w:sz w:val="20"/>
                <w:szCs w:val="20"/>
                <w:lang w:eastAsia="ru-RU"/>
              </w:rPr>
            </w:pPr>
            <w:r w:rsidRPr="003320B6">
              <w:rPr>
                <w:rFonts w:ascii="Times New Roman" w:hAnsi="Times New Roman" w:cs="Times New Roman"/>
                <w:sz w:val="20"/>
                <w:szCs w:val="20"/>
              </w:rPr>
              <w:t>- приборы санитарно-гигиенические</w:t>
            </w: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8516 10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305" w:history="1">
              <w:r w:rsidR="00DC6C2C" w:rsidRPr="003320B6">
                <w:rPr>
                  <w:rFonts w:ascii="Times New Roman" w:eastAsia="Times New Roman" w:hAnsi="Times New Roman" w:cs="Times New Roman"/>
                  <w:bCs/>
                  <w:sz w:val="20"/>
                  <w:szCs w:val="20"/>
                  <w:lang w:eastAsia="ru-RU"/>
                </w:rPr>
                <w:t>8516 10 110 0</w:t>
              </w:r>
            </w:hyperlink>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306" w:history="1">
              <w:r w:rsidR="00DC6C2C" w:rsidRPr="003320B6">
                <w:rPr>
                  <w:rFonts w:ascii="Times New Roman" w:eastAsia="Times New Roman" w:hAnsi="Times New Roman" w:cs="Times New Roman"/>
                  <w:bCs/>
                  <w:sz w:val="20"/>
                  <w:szCs w:val="20"/>
                  <w:lang w:eastAsia="ru-RU"/>
                </w:rPr>
                <w:t>8516 10 800 0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3922</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307" w:history="1">
              <w:r w:rsidR="00DC6C2C" w:rsidRPr="003320B6">
                <w:rPr>
                  <w:rFonts w:ascii="Times New Roman" w:eastAsia="Times New Roman" w:hAnsi="Times New Roman" w:cs="Times New Roman"/>
                  <w:bCs/>
                  <w:sz w:val="20"/>
                  <w:szCs w:val="20"/>
                  <w:lang w:eastAsia="ru-RU"/>
                </w:rPr>
                <w:t>3922 10 000 0</w:t>
              </w:r>
            </w:hyperlink>
            <w:r w:rsidR="00DC6C2C" w:rsidRPr="003320B6">
              <w:rPr>
                <w:rFonts w:ascii="Times New Roman" w:eastAsia="Times New Roman" w:hAnsi="Times New Roman" w:cs="Times New Roman"/>
                <w:sz w:val="20"/>
                <w:szCs w:val="20"/>
                <w:lang w:eastAsia="ru-RU"/>
              </w:rPr>
              <w:br/>
            </w:r>
            <w:hyperlink r:id="rId308" w:history="1">
              <w:r w:rsidR="00DC6C2C" w:rsidRPr="003320B6">
                <w:rPr>
                  <w:rFonts w:ascii="Times New Roman" w:eastAsia="Times New Roman" w:hAnsi="Times New Roman" w:cs="Times New Roman"/>
                  <w:bCs/>
                  <w:sz w:val="20"/>
                  <w:szCs w:val="20"/>
                  <w:lang w:eastAsia="ru-RU"/>
                </w:rPr>
                <w:t>3922 90 000 0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7324 90 000 9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8516 79 700 0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lastRenderedPageBreak/>
              <w:t>9019 10 900 1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8509 80 000 0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8516 29 990 0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8543 70 900 0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309" w:history="1">
              <w:r w:rsidR="00DC6C2C" w:rsidRPr="003320B6">
                <w:rPr>
                  <w:rFonts w:ascii="Times New Roman" w:eastAsia="Times New Roman" w:hAnsi="Times New Roman" w:cs="Times New Roman"/>
                  <w:bCs/>
                  <w:sz w:val="20"/>
                  <w:szCs w:val="20"/>
                  <w:lang w:eastAsia="ru-RU"/>
                </w:rPr>
                <w:t>8543 70 800 0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9019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8509</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8543</w:t>
            </w:r>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30805.14.2-2013 (CISPR 14-2:2001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23611-79</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lastRenderedPageBreak/>
              <w:t>ГОСТ Р 58972-2020</w:t>
            </w:r>
          </w:p>
          <w:p w:rsidR="00DC6C2C" w:rsidRPr="00416564"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50779-2021</w:t>
            </w:r>
          </w:p>
          <w:p w:rsidR="00DC6C2C" w:rsidRPr="00416564"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16564">
              <w:rPr>
                <w:rFonts w:ascii="Times New Roman" w:eastAsia="Calibri" w:hAnsi="Times New Roman" w:cs="Times New Roman"/>
                <w:sz w:val="20"/>
                <w:szCs w:val="20"/>
                <w:lang w:eastAsia="x-none"/>
              </w:rPr>
              <w:t>ГОСТ 30805.14.1-2013</w:t>
            </w:r>
          </w:p>
          <w:p w:rsidR="00DC6C2C" w:rsidRPr="00416564"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16564">
              <w:rPr>
                <w:rFonts w:ascii="Times New Roman" w:eastAsia="Calibri" w:hAnsi="Times New Roman" w:cs="Times New Roman"/>
                <w:sz w:val="20"/>
                <w:szCs w:val="20"/>
                <w:lang w:eastAsia="x-none"/>
              </w:rPr>
              <w:t>ГОСТ CISPR 14-1-2015</w:t>
            </w:r>
          </w:p>
          <w:p w:rsidR="00DC6C2C" w:rsidRPr="00416564"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16564">
              <w:rPr>
                <w:rFonts w:ascii="Times New Roman" w:eastAsia="Calibri" w:hAnsi="Times New Roman" w:cs="Times New Roman"/>
                <w:sz w:val="20"/>
                <w:szCs w:val="20"/>
                <w:lang w:eastAsia="x-none"/>
              </w:rPr>
              <w:t>ГОСТ 30805.14.2-2013</w:t>
            </w:r>
          </w:p>
          <w:p w:rsidR="00DC6C2C"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16564">
              <w:rPr>
                <w:rFonts w:ascii="Times New Roman" w:eastAsia="Calibri" w:hAnsi="Times New Roman" w:cs="Times New Roman"/>
                <w:sz w:val="20"/>
                <w:szCs w:val="20"/>
                <w:lang w:eastAsia="x-none"/>
              </w:rPr>
              <w:t>ГОСТ CISPR 14-2-2016</w:t>
            </w:r>
          </w:p>
          <w:p w:rsidR="00C743CB" w:rsidRPr="00C743CB" w:rsidRDefault="00C743CB" w:rsidP="00C743CB">
            <w:pPr>
              <w:shd w:val="clear" w:color="auto" w:fill="FFFFFF"/>
              <w:spacing w:after="0" w:line="240" w:lineRule="auto"/>
              <w:rPr>
                <w:rFonts w:ascii="Times New Roman" w:eastAsia="Calibri" w:hAnsi="Times New Roman" w:cs="Times New Roman"/>
                <w:sz w:val="20"/>
                <w:szCs w:val="20"/>
                <w:highlight w:val="yellow"/>
                <w:lang w:eastAsia="x-none"/>
              </w:rPr>
            </w:pPr>
            <w:r w:rsidRPr="00C743CB">
              <w:rPr>
                <w:rFonts w:ascii="Times New Roman" w:eastAsia="Calibri" w:hAnsi="Times New Roman" w:cs="Times New Roman"/>
                <w:sz w:val="20"/>
                <w:szCs w:val="20"/>
                <w:highlight w:val="yellow"/>
                <w:lang w:eastAsia="x-none"/>
              </w:rPr>
              <w:t xml:space="preserve">ГОСТ IEC 61000-3-2–2017   </w:t>
            </w:r>
          </w:p>
          <w:p w:rsidR="00C743CB" w:rsidRPr="003320B6" w:rsidRDefault="00C743CB" w:rsidP="00C743CB">
            <w:pPr>
              <w:shd w:val="clear" w:color="auto" w:fill="FFFFFF"/>
              <w:spacing w:after="0" w:line="240" w:lineRule="auto"/>
              <w:rPr>
                <w:rFonts w:ascii="Times New Roman" w:eastAsia="Calibri" w:hAnsi="Times New Roman" w:cs="Times New Roman"/>
                <w:sz w:val="20"/>
                <w:szCs w:val="20"/>
                <w:lang w:eastAsia="x-none"/>
              </w:rPr>
            </w:pPr>
            <w:r w:rsidRPr="00C743CB">
              <w:rPr>
                <w:rFonts w:ascii="Times New Roman" w:eastAsia="Calibri" w:hAnsi="Times New Roman" w:cs="Times New Roman"/>
                <w:sz w:val="20"/>
                <w:szCs w:val="20"/>
                <w:highlight w:val="yellow"/>
                <w:lang w:eastAsia="x-none"/>
              </w:rPr>
              <w:t>ГОСТ IEC 61000-3-3–2015</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keepNext/>
              <w:widowControl w:val="0"/>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 приборы для ухода за волосами, ногтями и кожей</w:t>
            </w: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8510 10 000 0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8510 30 000 0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8510 20 000 0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8516 79 700 0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8516 31 000 9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8516 32 000 0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8516 33 000 0</w:t>
            </w:r>
          </w:p>
          <w:p w:rsidR="00DC6C2C" w:rsidRPr="003320B6" w:rsidRDefault="00764B3C" w:rsidP="00DC6C2C">
            <w:pPr>
              <w:spacing w:after="0" w:line="240" w:lineRule="auto"/>
              <w:jc w:val="center"/>
              <w:rPr>
                <w:rFonts w:ascii="Times New Roman" w:eastAsia="Times New Roman" w:hAnsi="Times New Roman" w:cs="Times New Roman"/>
                <w:b/>
                <w:sz w:val="20"/>
                <w:szCs w:val="20"/>
                <w:lang w:eastAsia="ru-RU"/>
              </w:rPr>
            </w:pPr>
            <w:hyperlink r:id="rId310" w:history="1">
              <w:r w:rsidR="00DC6C2C" w:rsidRPr="003320B6">
                <w:rPr>
                  <w:rStyle w:val="a9"/>
                  <w:rFonts w:ascii="Times New Roman" w:hAnsi="Times New Roman"/>
                  <w:b w:val="0"/>
                  <w:color w:val="auto"/>
                  <w:sz w:val="20"/>
                  <w:szCs w:val="20"/>
                </w:rPr>
                <w:t>8509 80 000 0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8510</w:t>
            </w:r>
          </w:p>
          <w:p w:rsidR="00DC6C2C" w:rsidRPr="003320B6" w:rsidRDefault="00DC6C2C" w:rsidP="00DC6C2C">
            <w:pPr>
              <w:spacing w:after="0" w:line="240" w:lineRule="auto"/>
              <w:jc w:val="center"/>
              <w:rPr>
                <w:rFonts w:ascii="Times New Roman" w:hAnsi="Times New Roman" w:cs="Times New Roman"/>
                <w:sz w:val="20"/>
                <w:szCs w:val="20"/>
                <w:lang w:val="en-US"/>
              </w:rPr>
            </w:pPr>
            <w:r w:rsidRPr="003320B6">
              <w:rPr>
                <w:rFonts w:ascii="Times New Roman" w:eastAsia="Times New Roman" w:hAnsi="Times New Roman" w:cs="Times New Roman"/>
                <w:sz w:val="20"/>
                <w:szCs w:val="20"/>
                <w:lang w:eastAsia="ru-RU"/>
              </w:rPr>
              <w:t>8516</w:t>
            </w:r>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hd w:val="clear" w:color="auto" w:fill="FFFFFF"/>
              <w:spacing w:after="0" w:line="240" w:lineRule="auto"/>
              <w:rPr>
                <w:rFonts w:ascii="Times New Roman" w:eastAsia="Calibri" w:hAnsi="Times New Roman" w:cs="Times New Roman"/>
                <w:b/>
                <w:sz w:val="20"/>
                <w:szCs w:val="20"/>
                <w:lang w:eastAsia="x-none"/>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30805.14.2-2013 (CISPR 14-2:2001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61000-3-2–2017</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14-1–2015</w: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CISPR 14-2–2016</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ГОСТ Р 50779-2021</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keepNext/>
              <w:widowControl w:val="0"/>
              <w:spacing w:after="0" w:line="240" w:lineRule="auto"/>
              <w:rPr>
                <w:rFonts w:ascii="Times New Roman" w:eastAsia="Times New Roman" w:hAnsi="Times New Roman" w:cs="Times New Roman"/>
                <w:snapToGrid w:val="0"/>
                <w:sz w:val="20"/>
                <w:szCs w:val="20"/>
                <w:lang w:eastAsia="ru-RU"/>
              </w:rPr>
            </w:pPr>
            <w:r w:rsidRPr="003320B6">
              <w:rPr>
                <w:rFonts w:ascii="Times New Roman" w:hAnsi="Times New Roman" w:cs="Times New Roman"/>
                <w:sz w:val="20"/>
                <w:szCs w:val="20"/>
              </w:rPr>
              <w:t>- приборы для массажа</w:t>
            </w:r>
          </w:p>
        </w:tc>
        <w:tc>
          <w:tcPr>
            <w:tcW w:w="2443"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9019 10 100 0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9019 10 9001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9019</w:t>
            </w:r>
          </w:p>
          <w:p w:rsidR="00DC6C2C" w:rsidRPr="003320B6" w:rsidRDefault="00DC6C2C" w:rsidP="00DC6C2C">
            <w:pPr>
              <w:keepNext/>
              <w:widowControl w:val="0"/>
              <w:spacing w:after="0" w:line="240" w:lineRule="auto"/>
              <w:jc w:val="center"/>
              <w:rPr>
                <w:rFonts w:ascii="Times New Roman" w:hAnsi="Times New Roman" w:cs="Times New Roman"/>
                <w:sz w:val="20"/>
                <w:szCs w:val="20"/>
                <w:lang w:val="en-US"/>
              </w:rPr>
            </w:pPr>
          </w:p>
        </w:tc>
        <w:tc>
          <w:tcPr>
            <w:tcW w:w="3969"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ГОСТ 30805.14.2-2013 (CISPR 14-2:2001</w:t>
            </w:r>
            <w:r w:rsidRPr="003320B6">
              <w:rPr>
                <w:rFonts w:ascii="Times New Roman" w:hAnsi="Times New Roman" w:cs="Times New Roman"/>
                <w:sz w:val="20"/>
                <w:szCs w:val="20"/>
                <w:lang w:val="en-US"/>
              </w:rPr>
              <w:t>)</w:t>
            </w:r>
            <w:r w:rsidRPr="003320B6">
              <w:rPr>
                <w:rFonts w:ascii="Times New Roman" w:hAnsi="Times New Roman" w:cs="Times New Roman"/>
                <w:sz w:val="20"/>
                <w:szCs w:val="20"/>
              </w:rPr>
              <w:t xml:space="preserve">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50779-2021</w:t>
            </w:r>
          </w:p>
          <w:p w:rsidR="00DC6C2C" w:rsidRPr="00481AE2" w:rsidRDefault="00DC6C2C" w:rsidP="00DC6C2C">
            <w:pPr>
              <w:autoSpaceDE w:val="0"/>
              <w:autoSpaceDN w:val="0"/>
              <w:adjustRightInd w:val="0"/>
              <w:spacing w:after="0" w:line="240" w:lineRule="auto"/>
              <w:rPr>
                <w:rFonts w:ascii="Times New Roman" w:hAnsi="Times New Roman" w:cs="Times New Roman"/>
                <w:sz w:val="20"/>
                <w:szCs w:val="20"/>
              </w:rPr>
            </w:pPr>
            <w:r w:rsidRPr="00481AE2">
              <w:rPr>
                <w:rFonts w:ascii="Times New Roman" w:hAnsi="Times New Roman" w:cs="Times New Roman"/>
                <w:sz w:val="20"/>
                <w:szCs w:val="20"/>
              </w:rPr>
              <w:lastRenderedPageBreak/>
              <w:t>ГОСТ CISPR 14-1:2015</w:t>
            </w:r>
          </w:p>
          <w:p w:rsidR="00DC6C2C" w:rsidRPr="00481AE2" w:rsidRDefault="00DC6C2C" w:rsidP="00DC6C2C">
            <w:pPr>
              <w:autoSpaceDE w:val="0"/>
              <w:autoSpaceDN w:val="0"/>
              <w:adjustRightInd w:val="0"/>
              <w:spacing w:after="0" w:line="240" w:lineRule="auto"/>
              <w:rPr>
                <w:rFonts w:ascii="Times New Roman" w:hAnsi="Times New Roman" w:cs="Times New Roman"/>
                <w:sz w:val="20"/>
                <w:szCs w:val="20"/>
              </w:rPr>
            </w:pPr>
            <w:r w:rsidRPr="00481AE2">
              <w:rPr>
                <w:rFonts w:ascii="Times New Roman" w:hAnsi="Times New Roman" w:cs="Times New Roman"/>
                <w:sz w:val="20"/>
                <w:szCs w:val="20"/>
              </w:rPr>
              <w:t>ГОСТ CISPR 14-2:2016</w:t>
            </w:r>
          </w:p>
          <w:p w:rsidR="00DC6C2C" w:rsidRPr="00481AE2" w:rsidRDefault="00DC6C2C" w:rsidP="00DC6C2C">
            <w:pPr>
              <w:autoSpaceDE w:val="0"/>
              <w:autoSpaceDN w:val="0"/>
              <w:adjustRightInd w:val="0"/>
              <w:spacing w:after="0" w:line="240" w:lineRule="auto"/>
              <w:rPr>
                <w:rFonts w:ascii="Times New Roman" w:hAnsi="Times New Roman" w:cs="Times New Roman"/>
                <w:sz w:val="20"/>
                <w:szCs w:val="20"/>
              </w:rPr>
            </w:pPr>
            <w:r w:rsidRPr="00481AE2">
              <w:rPr>
                <w:rFonts w:ascii="Times New Roman" w:hAnsi="Times New Roman" w:cs="Times New Roman"/>
                <w:sz w:val="20"/>
                <w:szCs w:val="20"/>
              </w:rPr>
              <w:t>ГОСТ IEC 61000-3-2-2017</w:t>
            </w:r>
          </w:p>
          <w:p w:rsidR="00DC6C2C" w:rsidRPr="00481AE2" w:rsidRDefault="00DC6C2C" w:rsidP="00DC6C2C">
            <w:pPr>
              <w:autoSpaceDE w:val="0"/>
              <w:autoSpaceDN w:val="0"/>
              <w:adjustRightInd w:val="0"/>
              <w:spacing w:after="0" w:line="240" w:lineRule="auto"/>
              <w:rPr>
                <w:rFonts w:ascii="Times New Roman" w:hAnsi="Times New Roman" w:cs="Times New Roman"/>
                <w:sz w:val="20"/>
                <w:szCs w:val="20"/>
              </w:rPr>
            </w:pPr>
            <w:r w:rsidRPr="00481AE2">
              <w:rPr>
                <w:rFonts w:ascii="Times New Roman" w:hAnsi="Times New Roman" w:cs="Times New Roman"/>
                <w:sz w:val="20"/>
                <w:szCs w:val="20"/>
              </w:rPr>
              <w:t>ГОСТ IEC 61000-3-2-2021</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481AE2">
              <w:rPr>
                <w:rFonts w:ascii="Times New Roman" w:hAnsi="Times New Roman" w:cs="Times New Roman"/>
                <w:sz w:val="20"/>
                <w:szCs w:val="20"/>
              </w:rPr>
              <w:t>ГОСТ IEC 61000-3-3-2015</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widowControl w:val="0"/>
              <w:spacing w:after="0" w:line="240" w:lineRule="auto"/>
              <w:ind w:left="57"/>
              <w:rPr>
                <w:rFonts w:ascii="Times New Roman" w:eastAsia="Times New Roman" w:hAnsi="Times New Roman" w:cs="Times New Roman"/>
                <w:snapToGrid w:val="0"/>
                <w:sz w:val="20"/>
                <w:szCs w:val="20"/>
                <w:lang w:eastAsia="ru-RU"/>
              </w:rPr>
            </w:pPr>
            <w:r w:rsidRPr="003320B6">
              <w:rPr>
                <w:rFonts w:ascii="Times New Roman" w:hAnsi="Times New Roman" w:cs="Times New Roman"/>
                <w:sz w:val="20"/>
                <w:szCs w:val="20"/>
              </w:rPr>
              <w:t>- игровое, спортивное и тренажерное оборудование</w:t>
            </w: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9504 50 000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311" w:history="1">
              <w:r w:rsidR="00DC6C2C" w:rsidRPr="003320B6">
                <w:rPr>
                  <w:rFonts w:ascii="Times New Roman" w:eastAsia="Times New Roman" w:hAnsi="Times New Roman" w:cs="Times New Roman"/>
                  <w:bCs/>
                  <w:sz w:val="20"/>
                  <w:szCs w:val="20"/>
                  <w:lang w:eastAsia="ru-RU"/>
                </w:rPr>
                <w:t>9504 50 000 1</w:t>
              </w:r>
            </w:hyperlink>
            <w:r w:rsidR="00DC6C2C" w:rsidRPr="003320B6">
              <w:rPr>
                <w:rFonts w:ascii="Times New Roman" w:eastAsia="Times New Roman" w:hAnsi="Times New Roman" w:cs="Times New Roman"/>
                <w:sz w:val="20"/>
                <w:szCs w:val="20"/>
                <w:lang w:eastAsia="ru-RU"/>
              </w:rPr>
              <w:br/>
            </w:r>
            <w:hyperlink r:id="rId312" w:history="1">
              <w:r w:rsidR="00DC6C2C" w:rsidRPr="003320B6">
                <w:rPr>
                  <w:rFonts w:ascii="Times New Roman" w:eastAsia="Times New Roman" w:hAnsi="Times New Roman" w:cs="Times New Roman"/>
                  <w:bCs/>
                  <w:sz w:val="20"/>
                  <w:szCs w:val="20"/>
                  <w:lang w:eastAsia="ru-RU"/>
                </w:rPr>
                <w:t>9504 50 000 2</w:t>
              </w:r>
            </w:hyperlink>
            <w:r w:rsidR="00DC6C2C" w:rsidRPr="003320B6">
              <w:rPr>
                <w:rFonts w:ascii="Times New Roman" w:eastAsia="Times New Roman" w:hAnsi="Times New Roman" w:cs="Times New Roman"/>
                <w:sz w:val="20"/>
                <w:szCs w:val="20"/>
                <w:lang w:eastAsia="ru-RU"/>
              </w:rPr>
              <w:br/>
            </w:r>
            <w:hyperlink r:id="rId313" w:history="1">
              <w:r w:rsidR="00DC6C2C" w:rsidRPr="003320B6">
                <w:rPr>
                  <w:rFonts w:ascii="Times New Roman" w:eastAsia="Times New Roman" w:hAnsi="Times New Roman" w:cs="Times New Roman"/>
                  <w:bCs/>
                  <w:sz w:val="20"/>
                  <w:szCs w:val="20"/>
                  <w:lang w:eastAsia="ru-RU"/>
                </w:rPr>
                <w:t>9504 50 000 9</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9504 90 800 9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9506 91</w:t>
            </w:r>
          </w:p>
          <w:p w:rsidR="00DC6C2C" w:rsidRPr="003320B6" w:rsidRDefault="00764B3C" w:rsidP="00DC6C2C">
            <w:pPr>
              <w:spacing w:after="0" w:line="240" w:lineRule="auto"/>
              <w:jc w:val="center"/>
              <w:rPr>
                <w:rFonts w:ascii="Times New Roman" w:eastAsia="Times New Roman" w:hAnsi="Times New Roman" w:cs="Times New Roman"/>
                <w:b/>
                <w:sz w:val="20"/>
                <w:szCs w:val="20"/>
                <w:lang w:eastAsia="ru-RU"/>
              </w:rPr>
            </w:pPr>
            <w:hyperlink r:id="rId314" w:history="1">
              <w:r w:rsidR="00DC6C2C" w:rsidRPr="003320B6">
                <w:rPr>
                  <w:rStyle w:val="a9"/>
                  <w:rFonts w:ascii="Times New Roman" w:hAnsi="Times New Roman"/>
                  <w:b w:val="0"/>
                  <w:color w:val="auto"/>
                  <w:sz w:val="20"/>
                  <w:szCs w:val="20"/>
                </w:rPr>
                <w:t>9506 91 100 0</w:t>
              </w:r>
            </w:hyperlink>
            <w:r w:rsidR="00DC6C2C" w:rsidRPr="003320B6">
              <w:rPr>
                <w:rFonts w:ascii="Times New Roman" w:hAnsi="Times New Roman" w:cs="Times New Roman"/>
                <w:b/>
                <w:sz w:val="20"/>
                <w:szCs w:val="20"/>
              </w:rPr>
              <w:br/>
            </w:r>
            <w:hyperlink r:id="rId315" w:history="1">
              <w:r w:rsidR="00DC6C2C" w:rsidRPr="003320B6">
                <w:rPr>
                  <w:rStyle w:val="a9"/>
                  <w:rFonts w:ascii="Times New Roman" w:hAnsi="Times New Roman"/>
                  <w:b w:val="0"/>
                  <w:color w:val="auto"/>
                  <w:sz w:val="20"/>
                  <w:szCs w:val="20"/>
                </w:rPr>
                <w:t>9506 91 900 0</w:t>
              </w:r>
            </w:hyperlink>
          </w:p>
          <w:p w:rsidR="00DC6C2C" w:rsidRPr="003320B6" w:rsidRDefault="00DC6C2C" w:rsidP="00DC6C2C">
            <w:pPr>
              <w:spacing w:after="0"/>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9504</w:t>
            </w:r>
          </w:p>
          <w:p w:rsidR="00DC6C2C" w:rsidRPr="003320B6" w:rsidRDefault="00DC6C2C" w:rsidP="00DC6C2C">
            <w:pPr>
              <w:spacing w:after="0" w:line="240" w:lineRule="auto"/>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9506</w:t>
            </w:r>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lang w:eastAsia="ru-RU"/>
              </w:rPr>
              <w:t>ТР ТС 020/2011;</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23611-79</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 ГОСТ 23872-79</w:t>
            </w:r>
          </w:p>
          <w:p w:rsidR="00DC6C2C" w:rsidRPr="003320B6" w:rsidRDefault="00DC6C2C" w:rsidP="00DC6C2C">
            <w:pPr>
              <w:pStyle w:val="FORMATTEXT0"/>
              <w:rPr>
                <w:rFonts w:ascii="Times New Roman" w:hAnsi="Times New Roman" w:cs="Times New Roman"/>
                <w:lang w:eastAsia="en-US"/>
              </w:rPr>
            </w:pPr>
            <w:r w:rsidRPr="003320B6">
              <w:rPr>
                <w:rFonts w:ascii="Times New Roman" w:hAnsi="Times New Roman" w:cs="Times New Roman"/>
                <w:lang w:eastAsia="en-US"/>
              </w:rPr>
              <w:fldChar w:fldCharType="begin"/>
            </w:r>
            <w:r w:rsidRPr="003320B6">
              <w:rPr>
                <w:rFonts w:ascii="Times New Roman" w:hAnsi="Times New Roman" w:cs="Times New Roman"/>
                <w:lang w:eastAsia="en-US"/>
              </w:rPr>
              <w:instrText xml:space="preserve"> HYPERLINK "kodeks://link/d?nd=1200103840"\o"’’ГОСТ 30805.22-2013 (CISPR 22:2006) Совместимость технических средств ...’’</w:instrText>
            </w:r>
          </w:p>
          <w:p w:rsidR="00DC6C2C" w:rsidRPr="003320B6" w:rsidRDefault="00DC6C2C" w:rsidP="00DC6C2C">
            <w:pPr>
              <w:pStyle w:val="FORMATTEXT0"/>
              <w:rPr>
                <w:rFonts w:ascii="Times New Roman" w:hAnsi="Times New Roman" w:cs="Times New Roman"/>
                <w:lang w:eastAsia="en-US"/>
              </w:rPr>
            </w:pPr>
            <w:r w:rsidRPr="003320B6">
              <w:rPr>
                <w:rFonts w:ascii="Times New Roman" w:hAnsi="Times New Roman" w:cs="Times New Roman"/>
                <w:lang w:eastAsia="en-US"/>
              </w:rPr>
              <w:instrText>(утв. приказом Росстандарта от 22.07.2013 N 415-ст)</w:instrText>
            </w:r>
          </w:p>
          <w:p w:rsidR="00DC6C2C" w:rsidRPr="003320B6" w:rsidRDefault="00DC6C2C" w:rsidP="00DC6C2C">
            <w:pPr>
              <w:pStyle w:val="FORMATTEXT0"/>
              <w:rPr>
                <w:rFonts w:ascii="Times New Roman" w:hAnsi="Times New Roman" w:cs="Times New Roman"/>
                <w:lang w:eastAsia="en-US"/>
              </w:rPr>
            </w:pPr>
            <w:r w:rsidRPr="003320B6">
              <w:rPr>
                <w:rFonts w:ascii="Times New Roman" w:hAnsi="Times New Roman" w:cs="Times New Roman"/>
                <w:lang w:eastAsia="en-US"/>
              </w:rPr>
              <w:instrText>Применяется с ...</w:instrText>
            </w:r>
          </w:p>
          <w:p w:rsidR="00DC6C2C" w:rsidRPr="003320B6" w:rsidRDefault="00DC6C2C" w:rsidP="00DC6C2C">
            <w:pPr>
              <w:pStyle w:val="FORMATTEXT0"/>
              <w:rPr>
                <w:rFonts w:ascii="Times New Roman" w:hAnsi="Times New Roman" w:cs="Times New Roman"/>
                <w:lang w:eastAsia="en-US"/>
              </w:rPr>
            </w:pPr>
            <w:r w:rsidRPr="003320B6">
              <w:rPr>
                <w:rFonts w:ascii="Times New Roman" w:hAnsi="Times New Roman" w:cs="Times New Roman"/>
                <w:lang w:eastAsia="en-US"/>
              </w:rPr>
              <w:instrText>Статус: действующая редакция (действ. с 01.11.2022)</w:instrTex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instrText>Применяется для целей технического регламента"</w:instrText>
            </w:r>
            <w:r w:rsidRPr="003320B6">
              <w:rPr>
                <w:rFonts w:ascii="Times New Roman" w:eastAsia="Times New Roman" w:hAnsi="Times New Roman" w:cs="Times New Roman"/>
                <w:sz w:val="20"/>
                <w:szCs w:val="20"/>
              </w:rPr>
              <w:fldChar w:fldCharType="separate"/>
            </w:r>
            <w:r w:rsidRPr="003320B6">
              <w:rPr>
                <w:rFonts w:ascii="Times New Roman" w:eastAsia="Times New Roman" w:hAnsi="Times New Roman" w:cs="Times New Roman"/>
                <w:sz w:val="20"/>
                <w:szCs w:val="20"/>
              </w:rPr>
              <w:t xml:space="preserve">ГОСТ 30805.22-2013 (CISPR 22:2006) </w:t>
            </w:r>
            <w:r w:rsidRPr="003320B6">
              <w:rPr>
                <w:rFonts w:ascii="Times New Roman" w:eastAsia="Times New Roman" w:hAnsi="Times New Roman" w:cs="Times New Roman"/>
                <w:sz w:val="20"/>
                <w:szCs w:val="20"/>
              </w:rPr>
              <w:fldChar w:fldCharType="end"/>
            </w:r>
            <w:r w:rsidRPr="003320B6">
              <w:rPr>
                <w:rFonts w:ascii="Times New Roman" w:eastAsia="Times New Roman" w:hAnsi="Times New Roman" w:cs="Times New Roman"/>
                <w:sz w:val="20"/>
                <w:szCs w:val="20"/>
              </w:rPr>
              <w:t xml:space="preserve"> </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СТБ EN 55022-2012</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bookmarkStart w:id="1" w:name="_Hlk174535682"/>
            <w:r w:rsidRPr="003320B6">
              <w:rPr>
                <w:rFonts w:ascii="Times New Roman" w:eastAsia="Times New Roman" w:hAnsi="Times New Roman" w:cs="Times New Roman"/>
                <w:sz w:val="20"/>
                <w:szCs w:val="20"/>
              </w:rPr>
              <w:t xml:space="preserve">ГОСТ CISPR 24-2013 </w:t>
            </w:r>
          </w:p>
          <w:p w:rsidR="00DC6C2C" w:rsidRPr="00416564" w:rsidRDefault="00DC6C2C" w:rsidP="00DC6C2C">
            <w:pPr>
              <w:shd w:val="clear" w:color="auto" w:fill="FFFFFF"/>
              <w:spacing w:after="0" w:line="240" w:lineRule="auto"/>
              <w:rPr>
                <w:rFonts w:ascii="Times New Roman" w:eastAsia="Times New Roman" w:hAnsi="Times New Roman" w:cs="Times New Roman"/>
                <w:sz w:val="20"/>
                <w:szCs w:val="20"/>
              </w:rPr>
            </w:pPr>
            <w:r w:rsidRPr="00416564">
              <w:rPr>
                <w:rFonts w:ascii="Times New Roman" w:eastAsia="Times New Roman" w:hAnsi="Times New Roman" w:cs="Times New Roman"/>
                <w:sz w:val="20"/>
                <w:szCs w:val="20"/>
              </w:rPr>
              <w:t>ГОСТ CISPR 32-2015</w:t>
            </w:r>
          </w:p>
          <w:p w:rsidR="00DC6C2C" w:rsidRPr="00416564" w:rsidRDefault="00DC6C2C" w:rsidP="00DC6C2C">
            <w:pPr>
              <w:shd w:val="clear" w:color="auto" w:fill="FFFFFF"/>
              <w:spacing w:after="0" w:line="240" w:lineRule="auto"/>
              <w:rPr>
                <w:rFonts w:ascii="Times New Roman" w:eastAsia="Times New Roman" w:hAnsi="Times New Roman" w:cs="Times New Roman"/>
                <w:sz w:val="20"/>
                <w:szCs w:val="20"/>
              </w:rPr>
            </w:pPr>
            <w:r w:rsidRPr="00416564">
              <w:rPr>
                <w:rFonts w:ascii="Times New Roman" w:eastAsia="Times New Roman" w:hAnsi="Times New Roman" w:cs="Times New Roman"/>
                <w:sz w:val="20"/>
                <w:szCs w:val="20"/>
              </w:rPr>
              <w:t>ГОСТ CISPR 14-1-2015</w:t>
            </w:r>
          </w:p>
          <w:p w:rsidR="00DC6C2C" w:rsidRDefault="00DC6C2C" w:rsidP="00DC6C2C">
            <w:pPr>
              <w:shd w:val="clear" w:color="auto" w:fill="FFFFFF"/>
              <w:spacing w:after="0" w:line="240" w:lineRule="auto"/>
              <w:rPr>
                <w:rFonts w:ascii="Times New Roman" w:eastAsia="Times New Roman" w:hAnsi="Times New Roman" w:cs="Times New Roman"/>
                <w:sz w:val="20"/>
                <w:szCs w:val="20"/>
              </w:rPr>
            </w:pPr>
            <w:r w:rsidRPr="00416564">
              <w:rPr>
                <w:rFonts w:ascii="Times New Roman" w:eastAsia="Times New Roman" w:hAnsi="Times New Roman" w:cs="Times New Roman"/>
                <w:sz w:val="20"/>
                <w:szCs w:val="20"/>
              </w:rPr>
              <w:t>ГОСТ CISPR 14-2-2016</w:t>
            </w:r>
          </w:p>
          <w:p w:rsidR="00DC6C2C" w:rsidRPr="00416564" w:rsidRDefault="00DC6C2C" w:rsidP="00DC6C2C">
            <w:pPr>
              <w:shd w:val="clear" w:color="auto" w:fill="FFFFFF"/>
              <w:spacing w:after="0" w:line="240" w:lineRule="auto"/>
              <w:rPr>
                <w:rFonts w:ascii="Times New Roman" w:eastAsia="Times New Roman" w:hAnsi="Times New Roman" w:cs="Times New Roman"/>
                <w:sz w:val="20"/>
                <w:szCs w:val="20"/>
              </w:rPr>
            </w:pPr>
            <w:r w:rsidRPr="00416564">
              <w:rPr>
                <w:rFonts w:ascii="Times New Roman" w:eastAsia="Times New Roman" w:hAnsi="Times New Roman" w:cs="Times New Roman"/>
                <w:sz w:val="20"/>
                <w:szCs w:val="20"/>
              </w:rPr>
              <w:t>ГОСТ 30805.14.1-2013</w:t>
            </w:r>
          </w:p>
          <w:p w:rsidR="00DC6C2C" w:rsidRPr="00416564" w:rsidRDefault="00DC6C2C" w:rsidP="00DC6C2C">
            <w:pPr>
              <w:shd w:val="clear" w:color="auto" w:fill="FFFFFF"/>
              <w:spacing w:after="0" w:line="240" w:lineRule="auto"/>
              <w:rPr>
                <w:rFonts w:ascii="Times New Roman" w:eastAsia="Times New Roman" w:hAnsi="Times New Roman" w:cs="Times New Roman"/>
                <w:sz w:val="20"/>
                <w:szCs w:val="20"/>
              </w:rPr>
            </w:pPr>
            <w:r w:rsidRPr="00416564">
              <w:rPr>
                <w:rFonts w:ascii="Times New Roman" w:eastAsia="Times New Roman" w:hAnsi="Times New Roman" w:cs="Times New Roman"/>
                <w:sz w:val="20"/>
                <w:szCs w:val="20"/>
              </w:rPr>
              <w:t>ГОСТ 30805.14.2-2013</w:t>
            </w:r>
            <w:bookmarkEnd w:id="1"/>
          </w:p>
          <w:p w:rsidR="00DC6C2C" w:rsidRPr="003320B6" w:rsidRDefault="00DC6C2C" w:rsidP="00DC6C2C">
            <w:pPr>
              <w:pStyle w:val="FORMATTEXT0"/>
              <w:rPr>
                <w:rFonts w:ascii="Times New Roman" w:hAnsi="Times New Roman" w:cs="Times New Roman"/>
                <w:lang w:eastAsia="en-US"/>
              </w:rPr>
            </w:pPr>
            <w:r w:rsidRPr="003320B6">
              <w:rPr>
                <w:rFonts w:ascii="Times New Roman" w:hAnsi="Times New Roman" w:cs="Times New Roman"/>
                <w:lang w:eastAsia="en-US"/>
              </w:rPr>
              <w:fldChar w:fldCharType="begin"/>
            </w:r>
            <w:r w:rsidRPr="003320B6">
              <w:rPr>
                <w:rFonts w:ascii="Times New Roman" w:hAnsi="Times New Roman" w:cs="Times New Roman"/>
                <w:lang w:eastAsia="en-US"/>
              </w:rPr>
              <w:instrText xml:space="preserve"> HYPERLINK "kodeks://link/d?nd=1200104294&amp;point=mark=000000000000000000000000000000000000000000000000007D20K3"\o"’’ГОСТ 30805.13-2013 (CISPR 13:2006)/[ГОСТ Р 51318.13-2006 (СИСПР ...’’</w:instrText>
            </w:r>
          </w:p>
          <w:p w:rsidR="00DC6C2C" w:rsidRPr="003320B6" w:rsidRDefault="00DC6C2C" w:rsidP="00DC6C2C">
            <w:pPr>
              <w:pStyle w:val="FORMATTEXT0"/>
              <w:rPr>
                <w:rFonts w:ascii="Times New Roman" w:hAnsi="Times New Roman" w:cs="Times New Roman"/>
                <w:lang w:eastAsia="en-US"/>
              </w:rPr>
            </w:pPr>
            <w:r w:rsidRPr="003320B6">
              <w:rPr>
                <w:rFonts w:ascii="Times New Roman" w:hAnsi="Times New Roman" w:cs="Times New Roman"/>
                <w:lang w:eastAsia="en-US"/>
              </w:rPr>
              <w:instrText>(утв. приказом Росстандарта от 22.07.2013 N 414-ст)</w:instrText>
            </w:r>
          </w:p>
          <w:p w:rsidR="00DC6C2C" w:rsidRPr="003320B6" w:rsidRDefault="00DC6C2C" w:rsidP="00DC6C2C">
            <w:pPr>
              <w:pStyle w:val="FORMATTEXT0"/>
              <w:rPr>
                <w:rFonts w:ascii="Times New Roman" w:hAnsi="Times New Roman" w:cs="Times New Roman"/>
                <w:lang w:eastAsia="en-US"/>
              </w:rPr>
            </w:pPr>
            <w:r w:rsidRPr="003320B6">
              <w:rPr>
                <w:rFonts w:ascii="Times New Roman" w:hAnsi="Times New Roman" w:cs="Times New Roman"/>
                <w:lang w:eastAsia="en-US"/>
              </w:rPr>
              <w:instrText>Применяется с 01.01.2014 ...</w:instrText>
            </w:r>
          </w:p>
          <w:p w:rsidR="00DC6C2C" w:rsidRPr="003320B6" w:rsidRDefault="00DC6C2C" w:rsidP="00DC6C2C">
            <w:pPr>
              <w:pStyle w:val="FORMATTEXT0"/>
              <w:rPr>
                <w:rFonts w:ascii="Times New Roman" w:hAnsi="Times New Roman" w:cs="Times New Roman"/>
                <w:lang w:eastAsia="en-US"/>
              </w:rPr>
            </w:pPr>
            <w:r w:rsidRPr="003320B6">
              <w:rPr>
                <w:rFonts w:ascii="Times New Roman" w:hAnsi="Times New Roman" w:cs="Times New Roman"/>
                <w:lang w:eastAsia="en-US"/>
              </w:rPr>
              <w:instrText>Статус: действующая редакция (действ. с 01.01.2014)</w:instrTex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instrText>Применяется для целей технического регламента"</w:instrText>
            </w:r>
            <w:r w:rsidRPr="003320B6">
              <w:rPr>
                <w:rFonts w:ascii="Times New Roman" w:eastAsia="Times New Roman" w:hAnsi="Times New Roman" w:cs="Times New Roman"/>
                <w:sz w:val="20"/>
                <w:szCs w:val="20"/>
              </w:rPr>
              <w:fldChar w:fldCharType="separate"/>
            </w:r>
            <w:r w:rsidRPr="003320B6">
              <w:rPr>
                <w:rFonts w:ascii="Times New Roman" w:eastAsia="Times New Roman" w:hAnsi="Times New Roman" w:cs="Times New Roman"/>
                <w:sz w:val="20"/>
                <w:szCs w:val="20"/>
              </w:rPr>
              <w:t xml:space="preserve">ГОСТ 30805.13-2013 (CISPR 13:2006) </w:t>
            </w:r>
            <w:r w:rsidRPr="003320B6">
              <w:rPr>
                <w:rFonts w:ascii="Times New Roman" w:eastAsia="Times New Roman" w:hAnsi="Times New Roman" w:cs="Times New Roman"/>
                <w:sz w:val="20"/>
                <w:szCs w:val="20"/>
              </w:rPr>
              <w:fldChar w:fldCharType="end"/>
            </w:r>
            <w:r w:rsidRPr="003320B6">
              <w:rPr>
                <w:rFonts w:ascii="Times New Roman" w:eastAsia="Times New Roman" w:hAnsi="Times New Roman" w:cs="Times New Roman"/>
                <w:sz w:val="20"/>
                <w:szCs w:val="20"/>
              </w:rPr>
              <w:t xml:space="preserve"> </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СТБ CISPR 13-2012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ГОСТ 30804.3.3-2013(IEC61000-3-3:2008)</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32134.1-2013 (EN 301 489-1:2008) ГОСТ Р 52459.3-2009</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 ГОСТ Р 52459.17-2009 </w:t>
            </w:r>
          </w:p>
          <w:p w:rsidR="00DC6C2C" w:rsidRPr="003320B6" w:rsidRDefault="00DC6C2C" w:rsidP="00DC6C2C">
            <w:pPr>
              <w:shd w:val="clear" w:color="auto" w:fill="FFFFFF"/>
              <w:spacing w:after="0" w:line="240" w:lineRule="auto"/>
              <w:rPr>
                <w:rFonts w:ascii="Times New Roman" w:eastAsia="Times New Roman" w:hAnsi="Times New Roman" w:cs="Times New Roman"/>
                <w:sz w:val="20"/>
                <w:szCs w:val="20"/>
                <w:lang w:eastAsia="ru-RU"/>
              </w:rPr>
            </w:pPr>
            <w:r w:rsidRPr="003320B6">
              <w:rPr>
                <w:rFonts w:ascii="Times New Roman" w:eastAsia="Calibri" w:hAnsi="Times New Roman" w:cs="Times New Roman"/>
                <w:sz w:val="20"/>
                <w:szCs w:val="20"/>
              </w:rPr>
              <w:t>СТБ ETSI EN 301 489-17-2013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51318.14.1-2009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30805.14.2-2013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30805.14.1-2013</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50779-2021</w:t>
            </w:r>
          </w:p>
          <w:p w:rsidR="00DC6C2C"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lastRenderedPageBreak/>
              <w:t>ГОСТ IEC 61000-3-2-2017</w:t>
            </w:r>
          </w:p>
          <w:p w:rsidR="00DC6C2C" w:rsidRPr="00481AE2"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ГОСТ IEC 61000-3-2-20</w:t>
            </w:r>
            <w:r>
              <w:rPr>
                <w:rFonts w:ascii="Times New Roman" w:eastAsia="Calibri" w:hAnsi="Times New Roman" w:cs="Times New Roman"/>
                <w:sz w:val="20"/>
                <w:szCs w:val="20"/>
                <w:lang w:eastAsia="x-none"/>
              </w:rPr>
              <w:t>21</w:t>
            </w:r>
          </w:p>
          <w:p w:rsidR="00DC6C2C" w:rsidRPr="00131D83"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 xml:space="preserve">ГОСТ IEC 61000-3-3-2015 </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widowControl w:val="0"/>
              <w:spacing w:after="0" w:line="240" w:lineRule="auto"/>
              <w:ind w:left="57"/>
              <w:rPr>
                <w:rFonts w:ascii="Times New Roman" w:eastAsia="Times New Roman" w:hAnsi="Times New Roman" w:cs="Times New Roman"/>
                <w:snapToGrid w:val="0"/>
                <w:sz w:val="20"/>
                <w:szCs w:val="20"/>
              </w:rPr>
            </w:pPr>
            <w:r w:rsidRPr="003320B6">
              <w:rPr>
                <w:rFonts w:ascii="Times New Roman" w:hAnsi="Times New Roman" w:cs="Times New Roman"/>
                <w:sz w:val="20"/>
                <w:szCs w:val="20"/>
              </w:rPr>
              <w:t>- средства радиосвязи, радиовещания и телевидения; аудио-и видеоаппаратура, приемники теле- и радиовещания, связанное с ними оборудование, системы и сети связи</w:t>
            </w: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8519</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316" w:history="1">
              <w:r w:rsidR="00DC6C2C" w:rsidRPr="003320B6">
                <w:rPr>
                  <w:rFonts w:ascii="Times New Roman" w:eastAsia="Times New Roman" w:hAnsi="Times New Roman" w:cs="Times New Roman"/>
                  <w:bCs/>
                  <w:sz w:val="20"/>
                  <w:szCs w:val="20"/>
                  <w:lang w:eastAsia="ru-RU"/>
                </w:rPr>
                <w:t>8519 30 000 0</w:t>
              </w:r>
            </w:hyperlink>
            <w:r w:rsidR="00DC6C2C" w:rsidRPr="003320B6">
              <w:rPr>
                <w:rFonts w:ascii="Times New Roman" w:eastAsia="Times New Roman" w:hAnsi="Times New Roman" w:cs="Times New Roman"/>
                <w:sz w:val="20"/>
                <w:szCs w:val="20"/>
                <w:lang w:eastAsia="ru-RU"/>
              </w:rPr>
              <w:br/>
            </w:r>
            <w:hyperlink r:id="rId317" w:history="1">
              <w:r w:rsidR="00DC6C2C" w:rsidRPr="003320B6">
                <w:rPr>
                  <w:rFonts w:ascii="Times New Roman" w:eastAsia="Times New Roman" w:hAnsi="Times New Roman" w:cs="Times New Roman"/>
                  <w:bCs/>
                  <w:sz w:val="20"/>
                  <w:szCs w:val="20"/>
                  <w:lang w:eastAsia="ru-RU"/>
                </w:rPr>
                <w:t>8519 81 100 0</w:t>
              </w:r>
            </w:hyperlink>
            <w:r w:rsidR="00DC6C2C" w:rsidRPr="003320B6">
              <w:rPr>
                <w:rFonts w:ascii="Times New Roman" w:eastAsia="Times New Roman" w:hAnsi="Times New Roman" w:cs="Times New Roman"/>
                <w:sz w:val="20"/>
                <w:szCs w:val="20"/>
                <w:lang w:eastAsia="ru-RU"/>
              </w:rPr>
              <w:br/>
            </w:r>
            <w:hyperlink r:id="rId318" w:history="1">
              <w:r w:rsidR="00DC6C2C" w:rsidRPr="003320B6">
                <w:rPr>
                  <w:rFonts w:ascii="Times New Roman" w:eastAsia="Times New Roman" w:hAnsi="Times New Roman" w:cs="Times New Roman"/>
                  <w:bCs/>
                  <w:sz w:val="20"/>
                  <w:szCs w:val="20"/>
                  <w:lang w:eastAsia="ru-RU"/>
                </w:rPr>
                <w:t>8519 81 110 0</w:t>
              </w:r>
            </w:hyperlink>
            <w:r w:rsidR="00DC6C2C" w:rsidRPr="003320B6">
              <w:rPr>
                <w:rFonts w:ascii="Times New Roman" w:eastAsia="Times New Roman" w:hAnsi="Times New Roman" w:cs="Times New Roman"/>
                <w:sz w:val="20"/>
                <w:szCs w:val="20"/>
                <w:lang w:eastAsia="ru-RU"/>
              </w:rPr>
              <w:br/>
            </w:r>
            <w:hyperlink r:id="rId319" w:history="1">
              <w:r w:rsidR="00DC6C2C" w:rsidRPr="003320B6">
                <w:rPr>
                  <w:rFonts w:ascii="Times New Roman" w:eastAsia="Times New Roman" w:hAnsi="Times New Roman" w:cs="Times New Roman"/>
                  <w:bCs/>
                  <w:sz w:val="20"/>
                  <w:szCs w:val="20"/>
                  <w:lang w:eastAsia="ru-RU"/>
                </w:rPr>
                <w:t>8519 81 150 0</w:t>
              </w:r>
            </w:hyperlink>
            <w:r w:rsidR="00DC6C2C" w:rsidRPr="003320B6">
              <w:rPr>
                <w:rFonts w:ascii="Times New Roman" w:eastAsia="Times New Roman" w:hAnsi="Times New Roman" w:cs="Times New Roman"/>
                <w:sz w:val="20"/>
                <w:szCs w:val="20"/>
                <w:lang w:eastAsia="ru-RU"/>
              </w:rPr>
              <w:br/>
            </w:r>
            <w:hyperlink r:id="rId320" w:history="1">
              <w:r w:rsidR="00DC6C2C" w:rsidRPr="003320B6">
                <w:rPr>
                  <w:rFonts w:ascii="Times New Roman" w:eastAsia="Times New Roman" w:hAnsi="Times New Roman" w:cs="Times New Roman"/>
                  <w:bCs/>
                  <w:sz w:val="20"/>
                  <w:szCs w:val="20"/>
                  <w:lang w:eastAsia="ru-RU"/>
                </w:rPr>
                <w:t>8519 81 210 0</w:t>
              </w:r>
            </w:hyperlink>
            <w:r w:rsidR="00DC6C2C" w:rsidRPr="003320B6">
              <w:rPr>
                <w:rFonts w:ascii="Times New Roman" w:eastAsia="Times New Roman" w:hAnsi="Times New Roman" w:cs="Times New Roman"/>
                <w:sz w:val="20"/>
                <w:szCs w:val="20"/>
                <w:lang w:eastAsia="ru-RU"/>
              </w:rPr>
              <w:br/>
            </w:r>
            <w:hyperlink r:id="rId321" w:history="1">
              <w:r w:rsidR="00DC6C2C" w:rsidRPr="003320B6">
                <w:rPr>
                  <w:rFonts w:ascii="Times New Roman" w:eastAsia="Times New Roman" w:hAnsi="Times New Roman" w:cs="Times New Roman"/>
                  <w:bCs/>
                  <w:sz w:val="20"/>
                  <w:szCs w:val="20"/>
                  <w:lang w:eastAsia="ru-RU"/>
                </w:rPr>
                <w:t>8519 81 250 0</w:t>
              </w:r>
            </w:hyperlink>
            <w:r w:rsidR="00DC6C2C" w:rsidRPr="003320B6">
              <w:rPr>
                <w:rFonts w:ascii="Times New Roman" w:eastAsia="Times New Roman" w:hAnsi="Times New Roman" w:cs="Times New Roman"/>
                <w:sz w:val="20"/>
                <w:szCs w:val="20"/>
                <w:lang w:eastAsia="ru-RU"/>
              </w:rPr>
              <w:br/>
            </w:r>
            <w:hyperlink r:id="rId322" w:history="1">
              <w:r w:rsidR="00DC6C2C" w:rsidRPr="003320B6">
                <w:rPr>
                  <w:rFonts w:ascii="Times New Roman" w:eastAsia="Times New Roman" w:hAnsi="Times New Roman" w:cs="Times New Roman"/>
                  <w:bCs/>
                  <w:sz w:val="20"/>
                  <w:szCs w:val="20"/>
                  <w:lang w:eastAsia="ru-RU"/>
                </w:rPr>
                <w:t>8519 81 350 0</w:t>
              </w:r>
            </w:hyperlink>
            <w:r w:rsidR="00DC6C2C" w:rsidRPr="003320B6">
              <w:rPr>
                <w:rFonts w:ascii="Times New Roman" w:eastAsia="Times New Roman" w:hAnsi="Times New Roman" w:cs="Times New Roman"/>
                <w:sz w:val="20"/>
                <w:szCs w:val="20"/>
                <w:lang w:eastAsia="ru-RU"/>
              </w:rPr>
              <w:br/>
            </w:r>
            <w:hyperlink r:id="rId323" w:history="1">
              <w:r w:rsidR="00DC6C2C" w:rsidRPr="003320B6">
                <w:rPr>
                  <w:rFonts w:ascii="Times New Roman" w:eastAsia="Times New Roman" w:hAnsi="Times New Roman" w:cs="Times New Roman"/>
                  <w:bCs/>
                  <w:sz w:val="20"/>
                  <w:szCs w:val="20"/>
                  <w:lang w:eastAsia="ru-RU"/>
                </w:rPr>
                <w:t>8519 81 450 0</w:t>
              </w:r>
            </w:hyperlink>
            <w:r w:rsidR="00DC6C2C" w:rsidRPr="003320B6">
              <w:rPr>
                <w:rFonts w:ascii="Times New Roman" w:eastAsia="Times New Roman" w:hAnsi="Times New Roman" w:cs="Times New Roman"/>
                <w:sz w:val="20"/>
                <w:szCs w:val="20"/>
                <w:lang w:eastAsia="ru-RU"/>
              </w:rPr>
              <w:br/>
            </w:r>
            <w:hyperlink r:id="rId324" w:history="1">
              <w:r w:rsidR="00DC6C2C" w:rsidRPr="003320B6">
                <w:rPr>
                  <w:rFonts w:ascii="Times New Roman" w:eastAsia="Times New Roman" w:hAnsi="Times New Roman" w:cs="Times New Roman"/>
                  <w:bCs/>
                  <w:sz w:val="20"/>
                  <w:szCs w:val="20"/>
                  <w:lang w:eastAsia="ru-RU"/>
                </w:rPr>
                <w:t>8519 81 500 0</w:t>
              </w:r>
            </w:hyperlink>
            <w:r w:rsidR="00DC6C2C" w:rsidRPr="003320B6">
              <w:rPr>
                <w:rFonts w:ascii="Times New Roman" w:eastAsia="Times New Roman" w:hAnsi="Times New Roman" w:cs="Times New Roman"/>
                <w:sz w:val="20"/>
                <w:szCs w:val="20"/>
                <w:lang w:eastAsia="ru-RU"/>
              </w:rPr>
              <w:br/>
            </w:r>
            <w:hyperlink r:id="rId325" w:history="1">
              <w:r w:rsidR="00DC6C2C" w:rsidRPr="003320B6">
                <w:rPr>
                  <w:rFonts w:ascii="Times New Roman" w:eastAsia="Times New Roman" w:hAnsi="Times New Roman" w:cs="Times New Roman"/>
                  <w:bCs/>
                  <w:sz w:val="20"/>
                  <w:szCs w:val="20"/>
                  <w:lang w:eastAsia="ru-RU"/>
                </w:rPr>
                <w:t>8519 81 510 0</w:t>
              </w:r>
            </w:hyperlink>
            <w:r w:rsidR="00DC6C2C" w:rsidRPr="003320B6">
              <w:rPr>
                <w:rFonts w:ascii="Times New Roman" w:eastAsia="Times New Roman" w:hAnsi="Times New Roman" w:cs="Times New Roman"/>
                <w:sz w:val="20"/>
                <w:szCs w:val="20"/>
                <w:lang w:eastAsia="ru-RU"/>
              </w:rPr>
              <w:br/>
            </w:r>
            <w:hyperlink r:id="rId326" w:history="1">
              <w:r w:rsidR="00DC6C2C" w:rsidRPr="003320B6">
                <w:rPr>
                  <w:rFonts w:ascii="Times New Roman" w:eastAsia="Times New Roman" w:hAnsi="Times New Roman" w:cs="Times New Roman"/>
                  <w:bCs/>
                  <w:sz w:val="20"/>
                  <w:szCs w:val="20"/>
                  <w:lang w:eastAsia="ru-RU"/>
                </w:rPr>
                <w:t>8519 81 550 1</w:t>
              </w:r>
            </w:hyperlink>
            <w:r w:rsidR="00DC6C2C" w:rsidRPr="003320B6">
              <w:rPr>
                <w:rFonts w:ascii="Times New Roman" w:eastAsia="Times New Roman" w:hAnsi="Times New Roman" w:cs="Times New Roman"/>
                <w:sz w:val="20"/>
                <w:szCs w:val="20"/>
                <w:lang w:eastAsia="ru-RU"/>
              </w:rPr>
              <w:br/>
            </w:r>
            <w:hyperlink r:id="rId327" w:history="1">
              <w:r w:rsidR="00DC6C2C" w:rsidRPr="003320B6">
                <w:rPr>
                  <w:rFonts w:ascii="Times New Roman" w:eastAsia="Times New Roman" w:hAnsi="Times New Roman" w:cs="Times New Roman"/>
                  <w:bCs/>
                  <w:sz w:val="20"/>
                  <w:szCs w:val="20"/>
                  <w:lang w:eastAsia="ru-RU"/>
                </w:rPr>
                <w:t>8519 81 550 9</w:t>
              </w:r>
            </w:hyperlink>
            <w:r w:rsidR="00DC6C2C" w:rsidRPr="003320B6">
              <w:rPr>
                <w:rFonts w:ascii="Times New Roman" w:eastAsia="Times New Roman" w:hAnsi="Times New Roman" w:cs="Times New Roman"/>
                <w:sz w:val="20"/>
                <w:szCs w:val="20"/>
                <w:lang w:eastAsia="ru-RU"/>
              </w:rPr>
              <w:br/>
            </w:r>
            <w:hyperlink r:id="rId328" w:history="1">
              <w:r w:rsidR="00DC6C2C" w:rsidRPr="003320B6">
                <w:rPr>
                  <w:rFonts w:ascii="Times New Roman" w:eastAsia="Times New Roman" w:hAnsi="Times New Roman" w:cs="Times New Roman"/>
                  <w:bCs/>
                  <w:sz w:val="20"/>
                  <w:szCs w:val="20"/>
                  <w:lang w:eastAsia="ru-RU"/>
                </w:rPr>
                <w:t>8519 81 610 1</w:t>
              </w:r>
            </w:hyperlink>
            <w:r w:rsidR="00DC6C2C" w:rsidRPr="003320B6">
              <w:rPr>
                <w:rFonts w:ascii="Times New Roman" w:eastAsia="Times New Roman" w:hAnsi="Times New Roman" w:cs="Times New Roman"/>
                <w:sz w:val="20"/>
                <w:szCs w:val="20"/>
                <w:lang w:eastAsia="ru-RU"/>
              </w:rPr>
              <w:br/>
            </w:r>
            <w:hyperlink r:id="rId329" w:history="1">
              <w:r w:rsidR="00DC6C2C" w:rsidRPr="003320B6">
                <w:rPr>
                  <w:rFonts w:ascii="Times New Roman" w:eastAsia="Times New Roman" w:hAnsi="Times New Roman" w:cs="Times New Roman"/>
                  <w:bCs/>
                  <w:sz w:val="20"/>
                  <w:szCs w:val="20"/>
                  <w:lang w:eastAsia="ru-RU"/>
                </w:rPr>
                <w:t>8519 81 610 9</w:t>
              </w:r>
            </w:hyperlink>
            <w:r w:rsidR="00DC6C2C" w:rsidRPr="003320B6">
              <w:rPr>
                <w:rFonts w:ascii="Times New Roman" w:eastAsia="Times New Roman" w:hAnsi="Times New Roman" w:cs="Times New Roman"/>
                <w:sz w:val="20"/>
                <w:szCs w:val="20"/>
                <w:lang w:eastAsia="ru-RU"/>
              </w:rPr>
              <w:br/>
            </w:r>
            <w:hyperlink r:id="rId330" w:history="1">
              <w:r w:rsidR="00DC6C2C" w:rsidRPr="003320B6">
                <w:rPr>
                  <w:rFonts w:ascii="Times New Roman" w:eastAsia="Times New Roman" w:hAnsi="Times New Roman" w:cs="Times New Roman"/>
                  <w:bCs/>
                  <w:sz w:val="20"/>
                  <w:szCs w:val="20"/>
                  <w:lang w:eastAsia="ru-RU"/>
                </w:rPr>
                <w:t>8519 81 650 1</w:t>
              </w:r>
            </w:hyperlink>
            <w:r w:rsidR="00DC6C2C" w:rsidRPr="003320B6">
              <w:rPr>
                <w:rFonts w:ascii="Times New Roman" w:eastAsia="Times New Roman" w:hAnsi="Times New Roman" w:cs="Times New Roman"/>
                <w:sz w:val="20"/>
                <w:szCs w:val="20"/>
                <w:lang w:eastAsia="ru-RU"/>
              </w:rPr>
              <w:br/>
            </w:r>
            <w:hyperlink r:id="rId331" w:history="1">
              <w:r w:rsidR="00DC6C2C" w:rsidRPr="003320B6">
                <w:rPr>
                  <w:rFonts w:ascii="Times New Roman" w:eastAsia="Times New Roman" w:hAnsi="Times New Roman" w:cs="Times New Roman"/>
                  <w:bCs/>
                  <w:sz w:val="20"/>
                  <w:szCs w:val="20"/>
                  <w:lang w:eastAsia="ru-RU"/>
                </w:rPr>
                <w:t>8519 81 650 9</w:t>
              </w:r>
            </w:hyperlink>
            <w:r w:rsidR="00DC6C2C" w:rsidRPr="003320B6">
              <w:rPr>
                <w:rFonts w:ascii="Times New Roman" w:eastAsia="Times New Roman" w:hAnsi="Times New Roman" w:cs="Times New Roman"/>
                <w:sz w:val="20"/>
                <w:szCs w:val="20"/>
                <w:lang w:eastAsia="ru-RU"/>
              </w:rPr>
              <w:br/>
            </w:r>
            <w:hyperlink r:id="rId332" w:history="1">
              <w:r w:rsidR="00DC6C2C" w:rsidRPr="003320B6">
                <w:rPr>
                  <w:rFonts w:ascii="Times New Roman" w:eastAsia="Times New Roman" w:hAnsi="Times New Roman" w:cs="Times New Roman"/>
                  <w:bCs/>
                  <w:sz w:val="20"/>
                  <w:szCs w:val="20"/>
                  <w:lang w:eastAsia="ru-RU"/>
                </w:rPr>
                <w:t>8519 81 750 1</w:t>
              </w:r>
            </w:hyperlink>
            <w:r w:rsidR="00DC6C2C" w:rsidRPr="003320B6">
              <w:rPr>
                <w:rFonts w:ascii="Times New Roman" w:eastAsia="Times New Roman" w:hAnsi="Times New Roman" w:cs="Times New Roman"/>
                <w:sz w:val="20"/>
                <w:szCs w:val="20"/>
                <w:lang w:eastAsia="ru-RU"/>
              </w:rPr>
              <w:br/>
            </w:r>
            <w:hyperlink r:id="rId333" w:history="1">
              <w:r w:rsidR="00DC6C2C" w:rsidRPr="003320B6">
                <w:rPr>
                  <w:rFonts w:ascii="Times New Roman" w:eastAsia="Times New Roman" w:hAnsi="Times New Roman" w:cs="Times New Roman"/>
                  <w:bCs/>
                  <w:sz w:val="20"/>
                  <w:szCs w:val="20"/>
                  <w:lang w:eastAsia="ru-RU"/>
                </w:rPr>
                <w:t>8519 81 750 9</w:t>
              </w:r>
            </w:hyperlink>
            <w:r w:rsidR="00DC6C2C" w:rsidRPr="003320B6">
              <w:rPr>
                <w:rFonts w:ascii="Times New Roman" w:eastAsia="Times New Roman" w:hAnsi="Times New Roman" w:cs="Times New Roman"/>
                <w:sz w:val="20"/>
                <w:szCs w:val="20"/>
                <w:lang w:eastAsia="ru-RU"/>
              </w:rPr>
              <w:br/>
            </w:r>
            <w:hyperlink r:id="rId334" w:history="1">
              <w:r w:rsidR="00DC6C2C" w:rsidRPr="003320B6">
                <w:rPr>
                  <w:rFonts w:ascii="Times New Roman" w:eastAsia="Times New Roman" w:hAnsi="Times New Roman" w:cs="Times New Roman"/>
                  <w:bCs/>
                  <w:sz w:val="20"/>
                  <w:szCs w:val="20"/>
                  <w:lang w:eastAsia="ru-RU"/>
                </w:rPr>
                <w:t>8519 81 810 1</w:t>
              </w:r>
            </w:hyperlink>
            <w:r w:rsidR="00DC6C2C" w:rsidRPr="003320B6">
              <w:rPr>
                <w:rFonts w:ascii="Times New Roman" w:eastAsia="Times New Roman" w:hAnsi="Times New Roman" w:cs="Times New Roman"/>
                <w:sz w:val="20"/>
                <w:szCs w:val="20"/>
                <w:lang w:eastAsia="ru-RU"/>
              </w:rPr>
              <w:br/>
            </w:r>
            <w:hyperlink r:id="rId335" w:history="1">
              <w:r w:rsidR="00DC6C2C" w:rsidRPr="003320B6">
                <w:rPr>
                  <w:rFonts w:ascii="Times New Roman" w:eastAsia="Times New Roman" w:hAnsi="Times New Roman" w:cs="Times New Roman"/>
                  <w:bCs/>
                  <w:sz w:val="20"/>
                  <w:szCs w:val="20"/>
                  <w:lang w:eastAsia="ru-RU"/>
                </w:rPr>
                <w:t>8519 81 810 9</w:t>
              </w:r>
            </w:hyperlink>
            <w:r w:rsidR="00DC6C2C" w:rsidRPr="003320B6">
              <w:rPr>
                <w:rFonts w:ascii="Times New Roman" w:eastAsia="Times New Roman" w:hAnsi="Times New Roman" w:cs="Times New Roman"/>
                <w:sz w:val="20"/>
                <w:szCs w:val="20"/>
                <w:lang w:eastAsia="ru-RU"/>
              </w:rPr>
              <w:br/>
            </w:r>
            <w:hyperlink r:id="rId336" w:history="1">
              <w:r w:rsidR="00DC6C2C" w:rsidRPr="003320B6">
                <w:rPr>
                  <w:rFonts w:ascii="Times New Roman" w:eastAsia="Times New Roman" w:hAnsi="Times New Roman" w:cs="Times New Roman"/>
                  <w:bCs/>
                  <w:sz w:val="20"/>
                  <w:szCs w:val="20"/>
                  <w:lang w:eastAsia="ru-RU"/>
                </w:rPr>
                <w:t>8519 81 850 1</w:t>
              </w:r>
            </w:hyperlink>
            <w:r w:rsidR="00DC6C2C" w:rsidRPr="003320B6">
              <w:rPr>
                <w:rFonts w:ascii="Times New Roman" w:eastAsia="Times New Roman" w:hAnsi="Times New Roman" w:cs="Times New Roman"/>
                <w:sz w:val="20"/>
                <w:szCs w:val="20"/>
                <w:lang w:eastAsia="ru-RU"/>
              </w:rPr>
              <w:br/>
            </w:r>
            <w:hyperlink r:id="rId337" w:history="1">
              <w:r w:rsidR="00DC6C2C" w:rsidRPr="003320B6">
                <w:rPr>
                  <w:rFonts w:ascii="Times New Roman" w:eastAsia="Times New Roman" w:hAnsi="Times New Roman" w:cs="Times New Roman"/>
                  <w:bCs/>
                  <w:sz w:val="20"/>
                  <w:szCs w:val="20"/>
                  <w:lang w:eastAsia="ru-RU"/>
                </w:rPr>
                <w:t>8519 81 850 9</w:t>
              </w:r>
            </w:hyperlink>
            <w:r w:rsidR="00DC6C2C" w:rsidRPr="003320B6">
              <w:rPr>
                <w:rFonts w:ascii="Times New Roman" w:eastAsia="Times New Roman" w:hAnsi="Times New Roman" w:cs="Times New Roman"/>
                <w:sz w:val="20"/>
                <w:szCs w:val="20"/>
                <w:lang w:eastAsia="ru-RU"/>
              </w:rPr>
              <w:br/>
            </w:r>
            <w:hyperlink r:id="rId338" w:history="1">
              <w:r w:rsidR="00DC6C2C" w:rsidRPr="003320B6">
                <w:rPr>
                  <w:rFonts w:ascii="Times New Roman" w:eastAsia="Times New Roman" w:hAnsi="Times New Roman" w:cs="Times New Roman"/>
                  <w:bCs/>
                  <w:sz w:val="20"/>
                  <w:szCs w:val="20"/>
                  <w:lang w:eastAsia="ru-RU"/>
                </w:rPr>
                <w:t>8519 81 950 9</w:t>
              </w:r>
            </w:hyperlink>
            <w:r w:rsidR="00DC6C2C" w:rsidRPr="003320B6">
              <w:rPr>
                <w:rFonts w:ascii="Times New Roman" w:eastAsia="Times New Roman" w:hAnsi="Times New Roman" w:cs="Times New Roman"/>
                <w:sz w:val="20"/>
                <w:szCs w:val="20"/>
                <w:lang w:eastAsia="ru-RU"/>
              </w:rPr>
              <w:br/>
            </w:r>
            <w:hyperlink r:id="rId339" w:history="1">
              <w:r w:rsidR="00DC6C2C" w:rsidRPr="003320B6">
                <w:rPr>
                  <w:rFonts w:ascii="Times New Roman" w:eastAsia="Times New Roman" w:hAnsi="Times New Roman" w:cs="Times New Roman"/>
                  <w:bCs/>
                  <w:sz w:val="20"/>
                  <w:szCs w:val="20"/>
                  <w:lang w:eastAsia="ru-RU"/>
                </w:rPr>
                <w:t>8519 89 110 0</w:t>
              </w:r>
            </w:hyperlink>
            <w:r w:rsidR="00DC6C2C" w:rsidRPr="003320B6">
              <w:rPr>
                <w:rFonts w:ascii="Times New Roman" w:eastAsia="Times New Roman" w:hAnsi="Times New Roman" w:cs="Times New Roman"/>
                <w:sz w:val="20"/>
                <w:szCs w:val="20"/>
                <w:lang w:eastAsia="ru-RU"/>
              </w:rPr>
              <w:br/>
            </w:r>
            <w:hyperlink r:id="rId340" w:history="1">
              <w:r w:rsidR="00DC6C2C" w:rsidRPr="003320B6">
                <w:rPr>
                  <w:rFonts w:ascii="Times New Roman" w:eastAsia="Times New Roman" w:hAnsi="Times New Roman" w:cs="Times New Roman"/>
                  <w:bCs/>
                  <w:sz w:val="20"/>
                  <w:szCs w:val="20"/>
                  <w:lang w:eastAsia="ru-RU"/>
                </w:rPr>
                <w:t>8519 89 150 0</w:t>
              </w:r>
            </w:hyperlink>
            <w:r w:rsidR="00DC6C2C" w:rsidRPr="003320B6">
              <w:rPr>
                <w:rFonts w:ascii="Times New Roman" w:eastAsia="Times New Roman" w:hAnsi="Times New Roman" w:cs="Times New Roman"/>
                <w:sz w:val="20"/>
                <w:szCs w:val="20"/>
                <w:lang w:eastAsia="ru-RU"/>
              </w:rPr>
              <w:br/>
            </w:r>
            <w:hyperlink r:id="rId341" w:history="1">
              <w:r w:rsidR="00DC6C2C" w:rsidRPr="003320B6">
                <w:rPr>
                  <w:rFonts w:ascii="Times New Roman" w:eastAsia="Times New Roman" w:hAnsi="Times New Roman" w:cs="Times New Roman"/>
                  <w:bCs/>
                  <w:sz w:val="20"/>
                  <w:szCs w:val="20"/>
                  <w:lang w:eastAsia="ru-RU"/>
                </w:rPr>
                <w:t>8519 89 190 0</w:t>
              </w:r>
            </w:hyperlink>
            <w:r w:rsidR="00DC6C2C" w:rsidRPr="003320B6">
              <w:rPr>
                <w:rFonts w:ascii="Times New Roman" w:eastAsia="Times New Roman" w:hAnsi="Times New Roman" w:cs="Times New Roman"/>
                <w:sz w:val="20"/>
                <w:szCs w:val="20"/>
                <w:lang w:eastAsia="ru-RU"/>
              </w:rPr>
              <w:br/>
            </w:r>
            <w:hyperlink r:id="rId342" w:history="1">
              <w:r w:rsidR="00DC6C2C" w:rsidRPr="003320B6">
                <w:rPr>
                  <w:rFonts w:ascii="Times New Roman" w:eastAsia="Times New Roman" w:hAnsi="Times New Roman" w:cs="Times New Roman"/>
                  <w:bCs/>
                  <w:sz w:val="20"/>
                  <w:szCs w:val="20"/>
                  <w:lang w:eastAsia="ru-RU"/>
                </w:rPr>
                <w:t>8519 89 900 9</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8521</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343" w:history="1">
              <w:r w:rsidR="00DC6C2C" w:rsidRPr="003320B6">
                <w:rPr>
                  <w:rFonts w:ascii="Times New Roman" w:eastAsia="Times New Roman" w:hAnsi="Times New Roman" w:cs="Times New Roman"/>
                  <w:bCs/>
                  <w:sz w:val="20"/>
                  <w:szCs w:val="20"/>
                  <w:lang w:eastAsia="ru-RU"/>
                </w:rPr>
                <w:t>8521 10 200 0</w:t>
              </w:r>
            </w:hyperlink>
            <w:r w:rsidR="00DC6C2C" w:rsidRPr="003320B6">
              <w:rPr>
                <w:rFonts w:ascii="Times New Roman" w:eastAsia="Times New Roman" w:hAnsi="Times New Roman" w:cs="Times New Roman"/>
                <w:sz w:val="20"/>
                <w:szCs w:val="20"/>
                <w:lang w:eastAsia="ru-RU"/>
              </w:rPr>
              <w:br/>
            </w:r>
            <w:hyperlink r:id="rId344" w:history="1">
              <w:r w:rsidR="00DC6C2C" w:rsidRPr="003320B6">
                <w:rPr>
                  <w:rFonts w:ascii="Times New Roman" w:eastAsia="Times New Roman" w:hAnsi="Times New Roman" w:cs="Times New Roman"/>
                  <w:bCs/>
                  <w:sz w:val="20"/>
                  <w:szCs w:val="20"/>
                  <w:lang w:eastAsia="ru-RU"/>
                </w:rPr>
                <w:t>8521 10 950 9</w:t>
              </w:r>
            </w:hyperlink>
            <w:r w:rsidR="00DC6C2C" w:rsidRPr="003320B6">
              <w:rPr>
                <w:rFonts w:ascii="Times New Roman" w:eastAsia="Times New Roman" w:hAnsi="Times New Roman" w:cs="Times New Roman"/>
                <w:sz w:val="20"/>
                <w:szCs w:val="20"/>
                <w:lang w:eastAsia="ru-RU"/>
              </w:rPr>
              <w:br/>
            </w:r>
            <w:hyperlink r:id="rId345" w:history="1">
              <w:r w:rsidR="00DC6C2C" w:rsidRPr="003320B6">
                <w:rPr>
                  <w:rFonts w:ascii="Times New Roman" w:eastAsia="Times New Roman" w:hAnsi="Times New Roman" w:cs="Times New Roman"/>
                  <w:bCs/>
                  <w:sz w:val="20"/>
                  <w:szCs w:val="20"/>
                  <w:lang w:eastAsia="ru-RU"/>
                </w:rPr>
                <w:t>8521 90 000 1</w:t>
              </w:r>
            </w:hyperlink>
            <w:r w:rsidR="00DC6C2C" w:rsidRPr="003320B6">
              <w:rPr>
                <w:rFonts w:ascii="Times New Roman" w:eastAsia="Times New Roman" w:hAnsi="Times New Roman" w:cs="Times New Roman"/>
                <w:sz w:val="20"/>
                <w:szCs w:val="20"/>
                <w:lang w:eastAsia="ru-RU"/>
              </w:rPr>
              <w:br/>
            </w:r>
            <w:hyperlink r:id="rId346" w:history="1">
              <w:r w:rsidR="00DC6C2C" w:rsidRPr="003320B6">
                <w:rPr>
                  <w:rFonts w:ascii="Times New Roman" w:eastAsia="Times New Roman" w:hAnsi="Times New Roman" w:cs="Times New Roman"/>
                  <w:bCs/>
                  <w:sz w:val="20"/>
                  <w:szCs w:val="20"/>
                  <w:lang w:eastAsia="ru-RU"/>
                </w:rPr>
                <w:t>8521 90 000 9</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8525 80</w:t>
            </w:r>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347" w:history="1">
              <w:r w:rsidR="00DC6C2C" w:rsidRPr="003320B6">
                <w:rPr>
                  <w:rFonts w:ascii="Times New Roman" w:eastAsia="Times New Roman" w:hAnsi="Times New Roman" w:cs="Times New Roman"/>
                  <w:sz w:val="20"/>
                  <w:szCs w:val="20"/>
                  <w:lang w:eastAsia="ru-RU"/>
                </w:rPr>
                <w:t>8525 81 110 0</w:t>
              </w:r>
            </w:hyperlink>
            <w:r w:rsidR="00DC6C2C" w:rsidRPr="003320B6">
              <w:rPr>
                <w:rFonts w:ascii="Times New Roman" w:eastAsia="Times New Roman" w:hAnsi="Times New Roman" w:cs="Times New Roman"/>
                <w:bCs/>
                <w:sz w:val="20"/>
                <w:szCs w:val="20"/>
                <w:lang w:eastAsia="ru-RU"/>
              </w:rPr>
              <w:br/>
            </w:r>
            <w:hyperlink r:id="rId348" w:history="1">
              <w:r w:rsidR="00DC6C2C" w:rsidRPr="003320B6">
                <w:rPr>
                  <w:rFonts w:ascii="Times New Roman" w:eastAsia="Times New Roman" w:hAnsi="Times New Roman" w:cs="Times New Roman"/>
                  <w:sz w:val="20"/>
                  <w:szCs w:val="20"/>
                  <w:lang w:eastAsia="ru-RU"/>
                </w:rPr>
                <w:t>8525 81 190 0</w:t>
              </w:r>
            </w:hyperlink>
            <w:r w:rsidR="00DC6C2C" w:rsidRPr="003320B6">
              <w:rPr>
                <w:rFonts w:ascii="Times New Roman" w:eastAsia="Times New Roman" w:hAnsi="Times New Roman" w:cs="Times New Roman"/>
                <w:bCs/>
                <w:sz w:val="20"/>
                <w:szCs w:val="20"/>
                <w:lang w:eastAsia="ru-RU"/>
              </w:rPr>
              <w:br/>
            </w:r>
            <w:hyperlink r:id="rId349" w:history="1">
              <w:r w:rsidR="00DC6C2C" w:rsidRPr="003320B6">
                <w:rPr>
                  <w:rFonts w:ascii="Times New Roman" w:eastAsia="Times New Roman" w:hAnsi="Times New Roman" w:cs="Times New Roman"/>
                  <w:sz w:val="20"/>
                  <w:szCs w:val="20"/>
                  <w:lang w:eastAsia="ru-RU"/>
                </w:rPr>
                <w:t>8525 81 300 0</w:t>
              </w:r>
            </w:hyperlink>
            <w:r w:rsidR="00DC6C2C" w:rsidRPr="003320B6">
              <w:rPr>
                <w:rFonts w:ascii="Times New Roman" w:eastAsia="Times New Roman" w:hAnsi="Times New Roman" w:cs="Times New Roman"/>
                <w:bCs/>
                <w:sz w:val="20"/>
                <w:szCs w:val="20"/>
                <w:lang w:eastAsia="ru-RU"/>
              </w:rPr>
              <w:br/>
            </w:r>
            <w:hyperlink r:id="rId350" w:history="1">
              <w:r w:rsidR="00DC6C2C" w:rsidRPr="003320B6">
                <w:rPr>
                  <w:rFonts w:ascii="Times New Roman" w:eastAsia="Times New Roman" w:hAnsi="Times New Roman" w:cs="Times New Roman"/>
                  <w:sz w:val="20"/>
                  <w:szCs w:val="20"/>
                  <w:lang w:eastAsia="ru-RU"/>
                </w:rPr>
                <w:t>8525 81 910 0</w:t>
              </w:r>
            </w:hyperlink>
            <w:r w:rsidR="00DC6C2C" w:rsidRPr="003320B6">
              <w:rPr>
                <w:rFonts w:ascii="Times New Roman" w:eastAsia="Times New Roman" w:hAnsi="Times New Roman" w:cs="Times New Roman"/>
                <w:bCs/>
                <w:sz w:val="20"/>
                <w:szCs w:val="20"/>
                <w:lang w:eastAsia="ru-RU"/>
              </w:rPr>
              <w:br/>
            </w:r>
            <w:hyperlink r:id="rId351" w:history="1">
              <w:r w:rsidR="00DC6C2C" w:rsidRPr="003320B6">
                <w:rPr>
                  <w:rFonts w:ascii="Times New Roman" w:eastAsia="Times New Roman" w:hAnsi="Times New Roman" w:cs="Times New Roman"/>
                  <w:sz w:val="20"/>
                  <w:szCs w:val="20"/>
                  <w:lang w:eastAsia="ru-RU"/>
                </w:rPr>
                <w:t>8525 81 990 0</w:t>
              </w:r>
            </w:hyperlink>
            <w:r w:rsidR="00DC6C2C" w:rsidRPr="003320B6">
              <w:rPr>
                <w:rFonts w:ascii="Times New Roman" w:eastAsia="Times New Roman" w:hAnsi="Times New Roman" w:cs="Times New Roman"/>
                <w:bCs/>
                <w:sz w:val="20"/>
                <w:szCs w:val="20"/>
                <w:lang w:eastAsia="ru-RU"/>
              </w:rPr>
              <w:br/>
            </w:r>
            <w:hyperlink r:id="rId352" w:history="1">
              <w:r w:rsidR="00DC6C2C" w:rsidRPr="003320B6">
                <w:rPr>
                  <w:rFonts w:ascii="Times New Roman" w:eastAsia="Times New Roman" w:hAnsi="Times New Roman" w:cs="Times New Roman"/>
                  <w:sz w:val="20"/>
                  <w:szCs w:val="20"/>
                  <w:lang w:eastAsia="ru-RU"/>
                </w:rPr>
                <w:t>8525 83 110 0</w:t>
              </w:r>
            </w:hyperlink>
            <w:r w:rsidR="00DC6C2C" w:rsidRPr="003320B6">
              <w:rPr>
                <w:rFonts w:ascii="Times New Roman" w:eastAsia="Times New Roman" w:hAnsi="Times New Roman" w:cs="Times New Roman"/>
                <w:bCs/>
                <w:sz w:val="20"/>
                <w:szCs w:val="20"/>
                <w:lang w:eastAsia="ru-RU"/>
              </w:rPr>
              <w:br/>
            </w:r>
            <w:hyperlink r:id="rId353" w:history="1">
              <w:r w:rsidR="00DC6C2C" w:rsidRPr="003320B6">
                <w:rPr>
                  <w:rFonts w:ascii="Times New Roman" w:eastAsia="Times New Roman" w:hAnsi="Times New Roman" w:cs="Times New Roman"/>
                  <w:sz w:val="20"/>
                  <w:szCs w:val="20"/>
                  <w:lang w:eastAsia="ru-RU"/>
                </w:rPr>
                <w:t>8525 83 190 0</w:t>
              </w:r>
            </w:hyperlink>
            <w:r w:rsidR="00DC6C2C" w:rsidRPr="003320B6">
              <w:rPr>
                <w:rFonts w:ascii="Times New Roman" w:eastAsia="Times New Roman" w:hAnsi="Times New Roman" w:cs="Times New Roman"/>
                <w:bCs/>
                <w:sz w:val="20"/>
                <w:szCs w:val="20"/>
                <w:lang w:eastAsia="ru-RU"/>
              </w:rPr>
              <w:br/>
            </w:r>
            <w:hyperlink r:id="rId354" w:history="1">
              <w:r w:rsidR="00DC6C2C" w:rsidRPr="003320B6">
                <w:rPr>
                  <w:rFonts w:ascii="Times New Roman" w:eastAsia="Times New Roman" w:hAnsi="Times New Roman" w:cs="Times New Roman"/>
                  <w:sz w:val="20"/>
                  <w:szCs w:val="20"/>
                  <w:lang w:eastAsia="ru-RU"/>
                </w:rPr>
                <w:t>8525 83 300 0</w:t>
              </w:r>
            </w:hyperlink>
            <w:r w:rsidR="00DC6C2C" w:rsidRPr="003320B6">
              <w:rPr>
                <w:rFonts w:ascii="Times New Roman" w:eastAsia="Times New Roman" w:hAnsi="Times New Roman" w:cs="Times New Roman"/>
                <w:bCs/>
                <w:sz w:val="20"/>
                <w:szCs w:val="20"/>
                <w:lang w:eastAsia="ru-RU"/>
              </w:rPr>
              <w:br/>
            </w:r>
            <w:hyperlink r:id="rId355" w:history="1">
              <w:r w:rsidR="00DC6C2C" w:rsidRPr="003320B6">
                <w:rPr>
                  <w:rFonts w:ascii="Times New Roman" w:eastAsia="Times New Roman" w:hAnsi="Times New Roman" w:cs="Times New Roman"/>
                  <w:sz w:val="20"/>
                  <w:szCs w:val="20"/>
                  <w:lang w:eastAsia="ru-RU"/>
                </w:rPr>
                <w:t>8525 83 910 1</w:t>
              </w:r>
            </w:hyperlink>
            <w:r w:rsidR="00DC6C2C" w:rsidRPr="003320B6">
              <w:rPr>
                <w:rFonts w:ascii="Times New Roman" w:eastAsia="Times New Roman" w:hAnsi="Times New Roman" w:cs="Times New Roman"/>
                <w:bCs/>
                <w:sz w:val="20"/>
                <w:szCs w:val="20"/>
                <w:lang w:eastAsia="ru-RU"/>
              </w:rPr>
              <w:br/>
            </w:r>
            <w:hyperlink r:id="rId356" w:history="1">
              <w:r w:rsidR="00DC6C2C" w:rsidRPr="003320B6">
                <w:rPr>
                  <w:rFonts w:ascii="Times New Roman" w:eastAsia="Times New Roman" w:hAnsi="Times New Roman" w:cs="Times New Roman"/>
                  <w:sz w:val="20"/>
                  <w:szCs w:val="20"/>
                  <w:lang w:eastAsia="ru-RU"/>
                </w:rPr>
                <w:t>8525 83 910 9</w:t>
              </w:r>
            </w:hyperlink>
            <w:r w:rsidR="00DC6C2C" w:rsidRPr="003320B6">
              <w:rPr>
                <w:rFonts w:ascii="Times New Roman" w:eastAsia="Times New Roman" w:hAnsi="Times New Roman" w:cs="Times New Roman"/>
                <w:bCs/>
                <w:sz w:val="20"/>
                <w:szCs w:val="20"/>
                <w:lang w:eastAsia="ru-RU"/>
              </w:rPr>
              <w:br/>
            </w:r>
            <w:hyperlink r:id="rId357" w:history="1">
              <w:r w:rsidR="00DC6C2C" w:rsidRPr="003320B6">
                <w:rPr>
                  <w:rFonts w:ascii="Times New Roman" w:eastAsia="Times New Roman" w:hAnsi="Times New Roman" w:cs="Times New Roman"/>
                  <w:sz w:val="20"/>
                  <w:szCs w:val="20"/>
                  <w:lang w:eastAsia="ru-RU"/>
                </w:rPr>
                <w:t>8525 83 990 0</w:t>
              </w:r>
            </w:hyperlink>
            <w:r w:rsidR="00DC6C2C" w:rsidRPr="003320B6">
              <w:rPr>
                <w:rFonts w:ascii="Times New Roman" w:eastAsia="Times New Roman" w:hAnsi="Times New Roman" w:cs="Times New Roman"/>
                <w:bCs/>
                <w:sz w:val="20"/>
                <w:szCs w:val="20"/>
                <w:lang w:eastAsia="ru-RU"/>
              </w:rPr>
              <w:br/>
            </w:r>
            <w:hyperlink r:id="rId358" w:history="1">
              <w:r w:rsidR="00DC6C2C" w:rsidRPr="003320B6">
                <w:rPr>
                  <w:rFonts w:ascii="Times New Roman" w:eastAsia="Times New Roman" w:hAnsi="Times New Roman" w:cs="Times New Roman"/>
                  <w:sz w:val="20"/>
                  <w:szCs w:val="20"/>
                  <w:lang w:eastAsia="ru-RU"/>
                </w:rPr>
                <w:t>8525 89 110 0</w:t>
              </w:r>
            </w:hyperlink>
            <w:r w:rsidR="00DC6C2C" w:rsidRPr="003320B6">
              <w:rPr>
                <w:rFonts w:ascii="Times New Roman" w:eastAsia="Times New Roman" w:hAnsi="Times New Roman" w:cs="Times New Roman"/>
                <w:bCs/>
                <w:sz w:val="20"/>
                <w:szCs w:val="20"/>
                <w:lang w:eastAsia="ru-RU"/>
              </w:rPr>
              <w:br/>
            </w:r>
            <w:hyperlink r:id="rId359" w:history="1">
              <w:r w:rsidR="00DC6C2C" w:rsidRPr="003320B6">
                <w:rPr>
                  <w:rFonts w:ascii="Times New Roman" w:eastAsia="Times New Roman" w:hAnsi="Times New Roman" w:cs="Times New Roman"/>
                  <w:sz w:val="20"/>
                  <w:szCs w:val="20"/>
                  <w:lang w:eastAsia="ru-RU"/>
                </w:rPr>
                <w:t>8525 89 190 0</w:t>
              </w:r>
            </w:hyperlink>
            <w:r w:rsidR="00DC6C2C" w:rsidRPr="003320B6">
              <w:rPr>
                <w:rFonts w:ascii="Times New Roman" w:eastAsia="Times New Roman" w:hAnsi="Times New Roman" w:cs="Times New Roman"/>
                <w:bCs/>
                <w:sz w:val="20"/>
                <w:szCs w:val="20"/>
                <w:lang w:eastAsia="ru-RU"/>
              </w:rPr>
              <w:br/>
            </w:r>
            <w:hyperlink r:id="rId360" w:history="1">
              <w:r w:rsidR="00DC6C2C" w:rsidRPr="003320B6">
                <w:rPr>
                  <w:rFonts w:ascii="Times New Roman" w:eastAsia="Times New Roman" w:hAnsi="Times New Roman" w:cs="Times New Roman"/>
                  <w:sz w:val="20"/>
                  <w:szCs w:val="20"/>
                  <w:lang w:eastAsia="ru-RU"/>
                </w:rPr>
                <w:t>8525 89 300 0</w:t>
              </w:r>
            </w:hyperlink>
            <w:r w:rsidR="00DC6C2C" w:rsidRPr="003320B6">
              <w:rPr>
                <w:rFonts w:ascii="Times New Roman" w:eastAsia="Times New Roman" w:hAnsi="Times New Roman" w:cs="Times New Roman"/>
                <w:bCs/>
                <w:sz w:val="20"/>
                <w:szCs w:val="20"/>
                <w:lang w:eastAsia="ru-RU"/>
              </w:rPr>
              <w:br/>
            </w:r>
            <w:hyperlink r:id="rId361" w:history="1">
              <w:r w:rsidR="00DC6C2C" w:rsidRPr="003320B6">
                <w:rPr>
                  <w:rFonts w:ascii="Times New Roman" w:eastAsia="Times New Roman" w:hAnsi="Times New Roman" w:cs="Times New Roman"/>
                  <w:sz w:val="20"/>
                  <w:szCs w:val="20"/>
                  <w:lang w:eastAsia="ru-RU"/>
                </w:rPr>
                <w:t>8525 89 910 1</w:t>
              </w:r>
            </w:hyperlink>
            <w:r w:rsidR="00DC6C2C" w:rsidRPr="003320B6">
              <w:rPr>
                <w:rFonts w:ascii="Times New Roman" w:eastAsia="Times New Roman" w:hAnsi="Times New Roman" w:cs="Times New Roman"/>
                <w:bCs/>
                <w:sz w:val="20"/>
                <w:szCs w:val="20"/>
                <w:lang w:eastAsia="ru-RU"/>
              </w:rPr>
              <w:br/>
            </w:r>
            <w:hyperlink r:id="rId362" w:history="1">
              <w:r w:rsidR="00DC6C2C" w:rsidRPr="003320B6">
                <w:rPr>
                  <w:rFonts w:ascii="Times New Roman" w:eastAsia="Times New Roman" w:hAnsi="Times New Roman" w:cs="Times New Roman"/>
                  <w:sz w:val="20"/>
                  <w:szCs w:val="20"/>
                  <w:lang w:eastAsia="ru-RU"/>
                </w:rPr>
                <w:t>8525 89 910 9</w:t>
              </w:r>
            </w:hyperlink>
            <w:r w:rsidR="00DC6C2C" w:rsidRPr="003320B6">
              <w:rPr>
                <w:rFonts w:ascii="Times New Roman" w:eastAsia="Times New Roman" w:hAnsi="Times New Roman" w:cs="Times New Roman"/>
                <w:bCs/>
                <w:sz w:val="20"/>
                <w:szCs w:val="20"/>
                <w:lang w:eastAsia="ru-RU"/>
              </w:rPr>
              <w:br/>
            </w:r>
            <w:hyperlink r:id="rId363" w:history="1">
              <w:r w:rsidR="00DC6C2C" w:rsidRPr="003320B6">
                <w:rPr>
                  <w:rFonts w:ascii="Times New Roman" w:eastAsia="Times New Roman" w:hAnsi="Times New Roman" w:cs="Times New Roman"/>
                  <w:sz w:val="20"/>
                  <w:szCs w:val="20"/>
                  <w:lang w:eastAsia="ru-RU"/>
                </w:rPr>
                <w:t>8525 89 990 0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8528 49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8528 59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8528 69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8528 72</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8527</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364" w:history="1">
              <w:r w:rsidR="00DC6C2C" w:rsidRPr="003320B6">
                <w:rPr>
                  <w:rFonts w:ascii="Times New Roman" w:eastAsia="Times New Roman" w:hAnsi="Times New Roman" w:cs="Times New Roman"/>
                  <w:bCs/>
                  <w:sz w:val="20"/>
                  <w:szCs w:val="20"/>
                  <w:lang w:eastAsia="ru-RU"/>
                </w:rPr>
                <w:t>8527 12 100 0</w:t>
              </w:r>
            </w:hyperlink>
            <w:r w:rsidR="00DC6C2C" w:rsidRPr="003320B6">
              <w:rPr>
                <w:rFonts w:ascii="Times New Roman" w:eastAsia="Times New Roman" w:hAnsi="Times New Roman" w:cs="Times New Roman"/>
                <w:sz w:val="20"/>
                <w:szCs w:val="20"/>
                <w:lang w:eastAsia="ru-RU"/>
              </w:rPr>
              <w:br/>
            </w:r>
            <w:hyperlink r:id="rId365" w:history="1">
              <w:r w:rsidR="00DC6C2C" w:rsidRPr="003320B6">
                <w:rPr>
                  <w:rFonts w:ascii="Times New Roman" w:eastAsia="Times New Roman" w:hAnsi="Times New Roman" w:cs="Times New Roman"/>
                  <w:bCs/>
                  <w:sz w:val="20"/>
                  <w:szCs w:val="20"/>
                  <w:lang w:eastAsia="ru-RU"/>
                </w:rPr>
                <w:t>8527 12 900 0</w:t>
              </w:r>
            </w:hyperlink>
            <w:r w:rsidR="00DC6C2C" w:rsidRPr="003320B6">
              <w:rPr>
                <w:rFonts w:ascii="Times New Roman" w:eastAsia="Times New Roman" w:hAnsi="Times New Roman" w:cs="Times New Roman"/>
                <w:sz w:val="20"/>
                <w:szCs w:val="20"/>
                <w:lang w:eastAsia="ru-RU"/>
              </w:rPr>
              <w:br/>
            </w:r>
            <w:hyperlink r:id="rId366" w:history="1">
              <w:r w:rsidR="00DC6C2C" w:rsidRPr="003320B6">
                <w:rPr>
                  <w:rFonts w:ascii="Times New Roman" w:eastAsia="Times New Roman" w:hAnsi="Times New Roman" w:cs="Times New Roman"/>
                  <w:bCs/>
                  <w:sz w:val="20"/>
                  <w:szCs w:val="20"/>
                  <w:lang w:eastAsia="ru-RU"/>
                </w:rPr>
                <w:t>8527 13 100 0</w:t>
              </w:r>
            </w:hyperlink>
            <w:r w:rsidR="00DC6C2C" w:rsidRPr="003320B6">
              <w:rPr>
                <w:rFonts w:ascii="Times New Roman" w:eastAsia="Times New Roman" w:hAnsi="Times New Roman" w:cs="Times New Roman"/>
                <w:sz w:val="20"/>
                <w:szCs w:val="20"/>
                <w:lang w:eastAsia="ru-RU"/>
              </w:rPr>
              <w:br/>
            </w:r>
            <w:hyperlink r:id="rId367" w:history="1">
              <w:r w:rsidR="00DC6C2C" w:rsidRPr="003320B6">
                <w:rPr>
                  <w:rFonts w:ascii="Times New Roman" w:eastAsia="Times New Roman" w:hAnsi="Times New Roman" w:cs="Times New Roman"/>
                  <w:bCs/>
                  <w:sz w:val="20"/>
                  <w:szCs w:val="20"/>
                  <w:lang w:eastAsia="ru-RU"/>
                </w:rPr>
                <w:t>8527 13 910 0</w:t>
              </w:r>
            </w:hyperlink>
            <w:r w:rsidR="00DC6C2C" w:rsidRPr="003320B6">
              <w:rPr>
                <w:rFonts w:ascii="Times New Roman" w:eastAsia="Times New Roman" w:hAnsi="Times New Roman" w:cs="Times New Roman"/>
                <w:sz w:val="20"/>
                <w:szCs w:val="20"/>
                <w:lang w:eastAsia="ru-RU"/>
              </w:rPr>
              <w:br/>
            </w:r>
            <w:hyperlink r:id="rId368" w:history="1">
              <w:r w:rsidR="00DC6C2C" w:rsidRPr="003320B6">
                <w:rPr>
                  <w:rFonts w:ascii="Times New Roman" w:eastAsia="Times New Roman" w:hAnsi="Times New Roman" w:cs="Times New Roman"/>
                  <w:bCs/>
                  <w:sz w:val="20"/>
                  <w:szCs w:val="20"/>
                  <w:lang w:eastAsia="ru-RU"/>
                </w:rPr>
                <w:t>8527 13 990 0</w:t>
              </w:r>
            </w:hyperlink>
            <w:r w:rsidR="00DC6C2C" w:rsidRPr="003320B6">
              <w:rPr>
                <w:rFonts w:ascii="Times New Roman" w:eastAsia="Times New Roman" w:hAnsi="Times New Roman" w:cs="Times New Roman"/>
                <w:sz w:val="20"/>
                <w:szCs w:val="20"/>
                <w:lang w:eastAsia="ru-RU"/>
              </w:rPr>
              <w:br/>
            </w:r>
            <w:hyperlink r:id="rId369" w:history="1">
              <w:r w:rsidR="00DC6C2C" w:rsidRPr="003320B6">
                <w:rPr>
                  <w:rFonts w:ascii="Times New Roman" w:eastAsia="Times New Roman" w:hAnsi="Times New Roman" w:cs="Times New Roman"/>
                  <w:bCs/>
                  <w:sz w:val="20"/>
                  <w:szCs w:val="20"/>
                  <w:lang w:eastAsia="ru-RU"/>
                </w:rPr>
                <w:t>8527 19 000 0</w:t>
              </w:r>
            </w:hyperlink>
            <w:r w:rsidR="00DC6C2C" w:rsidRPr="003320B6">
              <w:rPr>
                <w:rFonts w:ascii="Times New Roman" w:eastAsia="Times New Roman" w:hAnsi="Times New Roman" w:cs="Times New Roman"/>
                <w:sz w:val="20"/>
                <w:szCs w:val="20"/>
                <w:lang w:eastAsia="ru-RU"/>
              </w:rPr>
              <w:br/>
            </w:r>
            <w:hyperlink r:id="rId370" w:history="1">
              <w:r w:rsidR="00DC6C2C" w:rsidRPr="003320B6">
                <w:rPr>
                  <w:rFonts w:ascii="Times New Roman" w:eastAsia="Times New Roman" w:hAnsi="Times New Roman" w:cs="Times New Roman"/>
                  <w:bCs/>
                  <w:sz w:val="20"/>
                  <w:szCs w:val="20"/>
                  <w:lang w:eastAsia="ru-RU"/>
                </w:rPr>
                <w:t>8527 21 200 9</w:t>
              </w:r>
            </w:hyperlink>
            <w:r w:rsidR="00DC6C2C" w:rsidRPr="003320B6">
              <w:rPr>
                <w:rFonts w:ascii="Times New Roman" w:eastAsia="Times New Roman" w:hAnsi="Times New Roman" w:cs="Times New Roman"/>
                <w:sz w:val="20"/>
                <w:szCs w:val="20"/>
                <w:lang w:eastAsia="ru-RU"/>
              </w:rPr>
              <w:br/>
            </w:r>
            <w:hyperlink r:id="rId371" w:history="1">
              <w:r w:rsidR="00DC6C2C" w:rsidRPr="003320B6">
                <w:rPr>
                  <w:rFonts w:ascii="Times New Roman" w:eastAsia="Times New Roman" w:hAnsi="Times New Roman" w:cs="Times New Roman"/>
                  <w:bCs/>
                  <w:sz w:val="20"/>
                  <w:szCs w:val="20"/>
                  <w:lang w:eastAsia="ru-RU"/>
                </w:rPr>
                <w:t>8527 21 520 9</w:t>
              </w:r>
            </w:hyperlink>
            <w:r w:rsidR="00DC6C2C" w:rsidRPr="003320B6">
              <w:rPr>
                <w:rFonts w:ascii="Times New Roman" w:eastAsia="Times New Roman" w:hAnsi="Times New Roman" w:cs="Times New Roman"/>
                <w:sz w:val="20"/>
                <w:szCs w:val="20"/>
                <w:lang w:eastAsia="ru-RU"/>
              </w:rPr>
              <w:br/>
            </w:r>
            <w:hyperlink r:id="rId372" w:history="1">
              <w:r w:rsidR="00DC6C2C" w:rsidRPr="003320B6">
                <w:rPr>
                  <w:rFonts w:ascii="Times New Roman" w:eastAsia="Times New Roman" w:hAnsi="Times New Roman" w:cs="Times New Roman"/>
                  <w:bCs/>
                  <w:sz w:val="20"/>
                  <w:szCs w:val="20"/>
                  <w:lang w:eastAsia="ru-RU"/>
                </w:rPr>
                <w:t>8527 21 590 9</w:t>
              </w:r>
            </w:hyperlink>
            <w:r w:rsidR="00DC6C2C" w:rsidRPr="003320B6">
              <w:rPr>
                <w:rFonts w:ascii="Times New Roman" w:eastAsia="Times New Roman" w:hAnsi="Times New Roman" w:cs="Times New Roman"/>
                <w:sz w:val="20"/>
                <w:szCs w:val="20"/>
                <w:lang w:eastAsia="ru-RU"/>
              </w:rPr>
              <w:br/>
            </w:r>
            <w:hyperlink r:id="rId373" w:history="1">
              <w:r w:rsidR="00DC6C2C" w:rsidRPr="003320B6">
                <w:rPr>
                  <w:rFonts w:ascii="Times New Roman" w:eastAsia="Times New Roman" w:hAnsi="Times New Roman" w:cs="Times New Roman"/>
                  <w:bCs/>
                  <w:sz w:val="20"/>
                  <w:szCs w:val="20"/>
                  <w:lang w:eastAsia="ru-RU"/>
                </w:rPr>
                <w:t>8527 21 700 0</w:t>
              </w:r>
            </w:hyperlink>
            <w:r w:rsidR="00DC6C2C" w:rsidRPr="003320B6">
              <w:rPr>
                <w:rFonts w:ascii="Times New Roman" w:eastAsia="Times New Roman" w:hAnsi="Times New Roman" w:cs="Times New Roman"/>
                <w:sz w:val="20"/>
                <w:szCs w:val="20"/>
                <w:lang w:eastAsia="ru-RU"/>
              </w:rPr>
              <w:br/>
            </w:r>
            <w:hyperlink r:id="rId374" w:history="1">
              <w:r w:rsidR="00DC6C2C" w:rsidRPr="003320B6">
                <w:rPr>
                  <w:rFonts w:ascii="Times New Roman" w:eastAsia="Times New Roman" w:hAnsi="Times New Roman" w:cs="Times New Roman"/>
                  <w:bCs/>
                  <w:sz w:val="20"/>
                  <w:szCs w:val="20"/>
                  <w:lang w:eastAsia="ru-RU"/>
                </w:rPr>
                <w:t>8527 21 920 0</w:t>
              </w:r>
            </w:hyperlink>
            <w:r w:rsidR="00DC6C2C" w:rsidRPr="003320B6">
              <w:rPr>
                <w:rFonts w:ascii="Times New Roman" w:eastAsia="Times New Roman" w:hAnsi="Times New Roman" w:cs="Times New Roman"/>
                <w:sz w:val="20"/>
                <w:szCs w:val="20"/>
                <w:lang w:eastAsia="ru-RU"/>
              </w:rPr>
              <w:br/>
            </w:r>
            <w:hyperlink r:id="rId375" w:history="1">
              <w:r w:rsidR="00DC6C2C" w:rsidRPr="003320B6">
                <w:rPr>
                  <w:rFonts w:ascii="Times New Roman" w:eastAsia="Times New Roman" w:hAnsi="Times New Roman" w:cs="Times New Roman"/>
                  <w:bCs/>
                  <w:sz w:val="20"/>
                  <w:szCs w:val="20"/>
                  <w:lang w:eastAsia="ru-RU"/>
                </w:rPr>
                <w:t>8527 21 980 0</w:t>
              </w:r>
            </w:hyperlink>
            <w:r w:rsidR="00DC6C2C" w:rsidRPr="003320B6">
              <w:rPr>
                <w:rFonts w:ascii="Times New Roman" w:eastAsia="Times New Roman" w:hAnsi="Times New Roman" w:cs="Times New Roman"/>
                <w:sz w:val="20"/>
                <w:szCs w:val="20"/>
                <w:lang w:eastAsia="ru-RU"/>
              </w:rPr>
              <w:br/>
            </w:r>
            <w:hyperlink r:id="rId376" w:history="1">
              <w:r w:rsidR="00DC6C2C" w:rsidRPr="003320B6">
                <w:rPr>
                  <w:rFonts w:ascii="Times New Roman" w:eastAsia="Times New Roman" w:hAnsi="Times New Roman" w:cs="Times New Roman"/>
                  <w:bCs/>
                  <w:sz w:val="20"/>
                  <w:szCs w:val="20"/>
                  <w:lang w:eastAsia="ru-RU"/>
                </w:rPr>
                <w:t>8527 29 000 9</w:t>
              </w:r>
            </w:hyperlink>
            <w:r w:rsidR="00DC6C2C" w:rsidRPr="003320B6">
              <w:rPr>
                <w:rFonts w:ascii="Times New Roman" w:eastAsia="Times New Roman" w:hAnsi="Times New Roman" w:cs="Times New Roman"/>
                <w:sz w:val="20"/>
                <w:szCs w:val="20"/>
                <w:lang w:eastAsia="ru-RU"/>
              </w:rPr>
              <w:br/>
            </w:r>
            <w:hyperlink r:id="rId377" w:history="1">
              <w:r w:rsidR="00DC6C2C" w:rsidRPr="003320B6">
                <w:rPr>
                  <w:rFonts w:ascii="Times New Roman" w:eastAsia="Times New Roman" w:hAnsi="Times New Roman" w:cs="Times New Roman"/>
                  <w:bCs/>
                  <w:sz w:val="20"/>
                  <w:szCs w:val="20"/>
                  <w:lang w:eastAsia="ru-RU"/>
                </w:rPr>
                <w:t>8527 91 110 0</w:t>
              </w:r>
            </w:hyperlink>
            <w:r w:rsidR="00DC6C2C" w:rsidRPr="003320B6">
              <w:rPr>
                <w:rFonts w:ascii="Times New Roman" w:eastAsia="Times New Roman" w:hAnsi="Times New Roman" w:cs="Times New Roman"/>
                <w:sz w:val="20"/>
                <w:szCs w:val="20"/>
                <w:lang w:eastAsia="ru-RU"/>
              </w:rPr>
              <w:br/>
            </w:r>
            <w:hyperlink r:id="rId378" w:history="1">
              <w:r w:rsidR="00DC6C2C" w:rsidRPr="003320B6">
                <w:rPr>
                  <w:rFonts w:ascii="Times New Roman" w:eastAsia="Times New Roman" w:hAnsi="Times New Roman" w:cs="Times New Roman"/>
                  <w:bCs/>
                  <w:sz w:val="20"/>
                  <w:szCs w:val="20"/>
                  <w:lang w:eastAsia="ru-RU"/>
                </w:rPr>
                <w:t>8527 91 190 0</w:t>
              </w:r>
            </w:hyperlink>
            <w:r w:rsidR="00DC6C2C" w:rsidRPr="003320B6">
              <w:rPr>
                <w:rFonts w:ascii="Times New Roman" w:eastAsia="Times New Roman" w:hAnsi="Times New Roman" w:cs="Times New Roman"/>
                <w:sz w:val="20"/>
                <w:szCs w:val="20"/>
                <w:lang w:eastAsia="ru-RU"/>
              </w:rPr>
              <w:br/>
            </w:r>
            <w:hyperlink r:id="rId379" w:history="1">
              <w:r w:rsidR="00DC6C2C" w:rsidRPr="003320B6">
                <w:rPr>
                  <w:rFonts w:ascii="Times New Roman" w:eastAsia="Times New Roman" w:hAnsi="Times New Roman" w:cs="Times New Roman"/>
                  <w:bCs/>
                  <w:sz w:val="20"/>
                  <w:szCs w:val="20"/>
                  <w:lang w:eastAsia="ru-RU"/>
                </w:rPr>
                <w:t>8527 91 350 0</w:t>
              </w:r>
            </w:hyperlink>
            <w:r w:rsidR="00DC6C2C" w:rsidRPr="003320B6">
              <w:rPr>
                <w:rFonts w:ascii="Times New Roman" w:hAnsi="Times New Roman" w:cs="Times New Roman"/>
                <w:sz w:val="20"/>
                <w:szCs w:val="20"/>
              </w:rPr>
              <w:br/>
            </w:r>
            <w:hyperlink r:id="rId380" w:history="1">
              <w:r w:rsidR="00DC6C2C" w:rsidRPr="003320B6">
                <w:rPr>
                  <w:rFonts w:ascii="Times New Roman" w:eastAsia="Times New Roman" w:hAnsi="Times New Roman" w:cs="Times New Roman"/>
                  <w:sz w:val="20"/>
                  <w:szCs w:val="20"/>
                  <w:lang w:eastAsia="ru-RU"/>
                </w:rPr>
                <w:t>8527 91 910 0</w:t>
              </w:r>
            </w:hyperlink>
            <w:r w:rsidR="00DC6C2C" w:rsidRPr="003320B6">
              <w:rPr>
                <w:rFonts w:ascii="Times New Roman" w:eastAsia="Times New Roman" w:hAnsi="Times New Roman" w:cs="Times New Roman"/>
                <w:bCs/>
                <w:sz w:val="20"/>
                <w:szCs w:val="20"/>
                <w:lang w:eastAsia="ru-RU"/>
              </w:rPr>
              <w:br/>
            </w:r>
            <w:hyperlink r:id="rId381" w:history="1">
              <w:r w:rsidR="00DC6C2C" w:rsidRPr="003320B6">
                <w:rPr>
                  <w:rFonts w:ascii="Times New Roman" w:eastAsia="Times New Roman" w:hAnsi="Times New Roman" w:cs="Times New Roman"/>
                  <w:sz w:val="20"/>
                  <w:szCs w:val="20"/>
                  <w:lang w:eastAsia="ru-RU"/>
                </w:rPr>
                <w:t>8527 91 990 0</w:t>
              </w:r>
            </w:hyperlink>
            <w:r w:rsidR="00DC6C2C" w:rsidRPr="003320B6">
              <w:rPr>
                <w:rFonts w:ascii="Times New Roman" w:eastAsia="Times New Roman" w:hAnsi="Times New Roman" w:cs="Times New Roman"/>
                <w:bCs/>
                <w:sz w:val="20"/>
                <w:szCs w:val="20"/>
                <w:lang w:eastAsia="ru-RU"/>
              </w:rPr>
              <w:br/>
            </w:r>
            <w:hyperlink r:id="rId382" w:history="1">
              <w:r w:rsidR="00DC6C2C" w:rsidRPr="003320B6">
                <w:rPr>
                  <w:rFonts w:ascii="Times New Roman" w:eastAsia="Times New Roman" w:hAnsi="Times New Roman" w:cs="Times New Roman"/>
                  <w:sz w:val="20"/>
                  <w:szCs w:val="20"/>
                  <w:lang w:eastAsia="ru-RU"/>
                </w:rPr>
                <w:t>8527 92 100 0</w:t>
              </w:r>
            </w:hyperlink>
            <w:r w:rsidR="00DC6C2C" w:rsidRPr="003320B6">
              <w:rPr>
                <w:rFonts w:ascii="Times New Roman" w:eastAsia="Times New Roman" w:hAnsi="Times New Roman" w:cs="Times New Roman"/>
                <w:bCs/>
                <w:sz w:val="20"/>
                <w:szCs w:val="20"/>
                <w:lang w:eastAsia="ru-RU"/>
              </w:rPr>
              <w:br/>
            </w:r>
            <w:hyperlink r:id="rId383" w:history="1">
              <w:r w:rsidR="00DC6C2C" w:rsidRPr="003320B6">
                <w:rPr>
                  <w:rFonts w:ascii="Times New Roman" w:eastAsia="Times New Roman" w:hAnsi="Times New Roman" w:cs="Times New Roman"/>
                  <w:sz w:val="20"/>
                  <w:szCs w:val="20"/>
                  <w:lang w:eastAsia="ru-RU"/>
                </w:rPr>
                <w:t>8527 92 900 0</w:t>
              </w:r>
            </w:hyperlink>
            <w:r w:rsidR="00DC6C2C" w:rsidRPr="003320B6">
              <w:rPr>
                <w:rFonts w:ascii="Times New Roman" w:eastAsia="Times New Roman" w:hAnsi="Times New Roman" w:cs="Times New Roman"/>
                <w:bCs/>
                <w:sz w:val="20"/>
                <w:szCs w:val="20"/>
                <w:lang w:eastAsia="ru-RU"/>
              </w:rPr>
              <w:br/>
            </w:r>
            <w:hyperlink r:id="rId384" w:history="1">
              <w:r w:rsidR="00DC6C2C" w:rsidRPr="003320B6">
                <w:rPr>
                  <w:rFonts w:ascii="Times New Roman" w:eastAsia="Times New Roman" w:hAnsi="Times New Roman" w:cs="Times New Roman"/>
                  <w:sz w:val="20"/>
                  <w:szCs w:val="20"/>
                  <w:lang w:eastAsia="ru-RU"/>
                </w:rPr>
                <w:t>8527 99 000 0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8528 71</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385" w:history="1">
              <w:r w:rsidR="00DC6C2C" w:rsidRPr="003320B6">
                <w:rPr>
                  <w:rFonts w:ascii="Times New Roman" w:eastAsia="Times New Roman" w:hAnsi="Times New Roman" w:cs="Times New Roman"/>
                  <w:bCs/>
                  <w:sz w:val="20"/>
                  <w:szCs w:val="20"/>
                  <w:lang w:eastAsia="ru-RU"/>
                </w:rPr>
                <w:t>8528 71 110 0</w:t>
              </w:r>
            </w:hyperlink>
            <w:r w:rsidR="00DC6C2C" w:rsidRPr="003320B6">
              <w:rPr>
                <w:rFonts w:ascii="Times New Roman" w:eastAsia="Times New Roman" w:hAnsi="Times New Roman" w:cs="Times New Roman"/>
                <w:sz w:val="20"/>
                <w:szCs w:val="20"/>
                <w:lang w:eastAsia="ru-RU"/>
              </w:rPr>
              <w:br/>
            </w:r>
            <w:hyperlink r:id="rId386" w:history="1">
              <w:r w:rsidR="00DC6C2C" w:rsidRPr="003320B6">
                <w:rPr>
                  <w:rFonts w:ascii="Times New Roman" w:eastAsia="Times New Roman" w:hAnsi="Times New Roman" w:cs="Times New Roman"/>
                  <w:bCs/>
                  <w:sz w:val="20"/>
                  <w:szCs w:val="20"/>
                  <w:lang w:eastAsia="ru-RU"/>
                </w:rPr>
                <w:t>8528 71 150 0</w:t>
              </w:r>
            </w:hyperlink>
            <w:r w:rsidR="00DC6C2C" w:rsidRPr="003320B6">
              <w:rPr>
                <w:rFonts w:ascii="Times New Roman" w:eastAsia="Times New Roman" w:hAnsi="Times New Roman" w:cs="Times New Roman"/>
                <w:sz w:val="20"/>
                <w:szCs w:val="20"/>
                <w:lang w:eastAsia="ru-RU"/>
              </w:rPr>
              <w:br/>
            </w:r>
            <w:hyperlink r:id="rId387" w:history="1">
              <w:r w:rsidR="00DC6C2C" w:rsidRPr="003320B6">
                <w:rPr>
                  <w:rFonts w:ascii="Times New Roman" w:eastAsia="Times New Roman" w:hAnsi="Times New Roman" w:cs="Times New Roman"/>
                  <w:bCs/>
                  <w:sz w:val="20"/>
                  <w:szCs w:val="20"/>
                  <w:lang w:eastAsia="ru-RU"/>
                </w:rPr>
                <w:t>8528 71 190 0</w:t>
              </w:r>
            </w:hyperlink>
            <w:r w:rsidR="00DC6C2C" w:rsidRPr="003320B6">
              <w:rPr>
                <w:rFonts w:ascii="Times New Roman" w:eastAsia="Times New Roman" w:hAnsi="Times New Roman" w:cs="Times New Roman"/>
                <w:sz w:val="20"/>
                <w:szCs w:val="20"/>
                <w:lang w:eastAsia="ru-RU"/>
              </w:rPr>
              <w:br/>
            </w:r>
            <w:hyperlink r:id="rId388" w:history="1">
              <w:r w:rsidR="00DC6C2C" w:rsidRPr="003320B6">
                <w:rPr>
                  <w:rFonts w:ascii="Times New Roman" w:eastAsia="Times New Roman" w:hAnsi="Times New Roman" w:cs="Times New Roman"/>
                  <w:bCs/>
                  <w:sz w:val="20"/>
                  <w:szCs w:val="20"/>
                  <w:lang w:eastAsia="ru-RU"/>
                </w:rPr>
                <w:t>8528 71 910 0</w:t>
              </w:r>
            </w:hyperlink>
            <w:r w:rsidR="00DC6C2C" w:rsidRPr="003320B6">
              <w:rPr>
                <w:rFonts w:ascii="Times New Roman" w:eastAsia="Times New Roman" w:hAnsi="Times New Roman" w:cs="Times New Roman"/>
                <w:sz w:val="20"/>
                <w:szCs w:val="20"/>
                <w:lang w:eastAsia="ru-RU"/>
              </w:rPr>
              <w:br/>
            </w:r>
            <w:hyperlink r:id="rId389" w:history="1">
              <w:r w:rsidR="00DC6C2C" w:rsidRPr="003320B6">
                <w:rPr>
                  <w:rFonts w:ascii="Times New Roman" w:eastAsia="Times New Roman" w:hAnsi="Times New Roman" w:cs="Times New Roman"/>
                  <w:bCs/>
                  <w:sz w:val="20"/>
                  <w:szCs w:val="20"/>
                  <w:lang w:eastAsia="ru-RU"/>
                </w:rPr>
                <w:t>8528 71 990 0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8528 72</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8518 21 000 0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8518 22 000 9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lastRenderedPageBreak/>
              <w:t>8518 29</w:t>
            </w:r>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390" w:history="1">
              <w:r w:rsidR="00DC6C2C" w:rsidRPr="003320B6">
                <w:rPr>
                  <w:rFonts w:ascii="Times New Roman" w:eastAsia="Times New Roman" w:hAnsi="Times New Roman" w:cs="Times New Roman"/>
                  <w:sz w:val="20"/>
                  <w:szCs w:val="20"/>
                  <w:lang w:eastAsia="ru-RU"/>
                </w:rPr>
                <w:t>8518 29 300 8</w:t>
              </w:r>
            </w:hyperlink>
            <w:r w:rsidR="00DC6C2C" w:rsidRPr="003320B6">
              <w:rPr>
                <w:rFonts w:ascii="Times New Roman" w:eastAsia="Times New Roman" w:hAnsi="Times New Roman" w:cs="Times New Roman"/>
                <w:bCs/>
                <w:sz w:val="20"/>
                <w:szCs w:val="20"/>
                <w:lang w:eastAsia="ru-RU"/>
              </w:rPr>
              <w:br/>
            </w:r>
            <w:hyperlink r:id="rId391" w:history="1">
              <w:r w:rsidR="00DC6C2C" w:rsidRPr="003320B6">
                <w:rPr>
                  <w:rFonts w:ascii="Times New Roman" w:eastAsia="Times New Roman" w:hAnsi="Times New Roman" w:cs="Times New Roman"/>
                  <w:sz w:val="20"/>
                  <w:szCs w:val="20"/>
                  <w:lang w:eastAsia="ru-RU"/>
                </w:rPr>
                <w:t>8518 29 960 0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8518 40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392" w:history="1">
              <w:r w:rsidR="00DC6C2C" w:rsidRPr="003320B6">
                <w:rPr>
                  <w:rFonts w:ascii="Times New Roman" w:eastAsia="Times New Roman" w:hAnsi="Times New Roman" w:cs="Times New Roman"/>
                  <w:bCs/>
                  <w:sz w:val="20"/>
                  <w:szCs w:val="20"/>
                  <w:lang w:eastAsia="ru-RU"/>
                </w:rPr>
                <w:t>8518 40 300 2</w:t>
              </w:r>
            </w:hyperlink>
            <w:r w:rsidR="00DC6C2C" w:rsidRPr="003320B6">
              <w:rPr>
                <w:rFonts w:ascii="Times New Roman" w:eastAsia="Times New Roman" w:hAnsi="Times New Roman" w:cs="Times New Roman"/>
                <w:sz w:val="20"/>
                <w:szCs w:val="20"/>
                <w:lang w:eastAsia="ru-RU"/>
              </w:rPr>
              <w:br/>
            </w:r>
            <w:hyperlink r:id="rId393" w:history="1">
              <w:r w:rsidR="00DC6C2C" w:rsidRPr="003320B6">
                <w:rPr>
                  <w:rFonts w:ascii="Times New Roman" w:eastAsia="Times New Roman" w:hAnsi="Times New Roman" w:cs="Times New Roman"/>
                  <w:bCs/>
                  <w:sz w:val="20"/>
                  <w:szCs w:val="20"/>
                  <w:lang w:eastAsia="ru-RU"/>
                </w:rPr>
                <w:t>8518 40 300 8</w:t>
              </w:r>
            </w:hyperlink>
            <w:r w:rsidR="00DC6C2C" w:rsidRPr="003320B6">
              <w:rPr>
                <w:rFonts w:ascii="Times New Roman" w:eastAsia="Times New Roman" w:hAnsi="Times New Roman" w:cs="Times New Roman"/>
                <w:sz w:val="20"/>
                <w:szCs w:val="20"/>
                <w:lang w:eastAsia="ru-RU"/>
              </w:rPr>
              <w:br/>
            </w:r>
            <w:hyperlink r:id="rId394" w:history="1">
              <w:r w:rsidR="00DC6C2C" w:rsidRPr="003320B6">
                <w:rPr>
                  <w:rFonts w:ascii="Times New Roman" w:eastAsia="Times New Roman" w:hAnsi="Times New Roman" w:cs="Times New Roman"/>
                  <w:bCs/>
                  <w:sz w:val="20"/>
                  <w:szCs w:val="20"/>
                  <w:lang w:eastAsia="ru-RU"/>
                </w:rPr>
                <w:t>8518 40 800 8</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8518 50 000 0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8517</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8518</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8525</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w:t>
            </w:r>
          </w:p>
          <w:p w:rsidR="00DC6C2C" w:rsidRPr="003320B6" w:rsidRDefault="00764B3C" w:rsidP="00DC6C2C">
            <w:pPr>
              <w:spacing w:after="0" w:line="240" w:lineRule="auto"/>
              <w:jc w:val="center"/>
              <w:rPr>
                <w:rFonts w:ascii="Times New Roman" w:hAnsi="Times New Roman" w:cs="Times New Roman"/>
                <w:sz w:val="20"/>
                <w:szCs w:val="20"/>
              </w:rPr>
            </w:pPr>
            <w:hyperlink r:id="rId395" w:history="1">
              <w:r w:rsidR="00DC6C2C" w:rsidRPr="003320B6">
                <w:rPr>
                  <w:rFonts w:ascii="Times New Roman" w:eastAsia="Times New Roman" w:hAnsi="Times New Roman" w:cs="Times New Roman"/>
                  <w:sz w:val="20"/>
                  <w:szCs w:val="20"/>
                  <w:lang w:eastAsia="ru-RU"/>
                </w:rPr>
                <w:t>8528 49 100 8</w:t>
              </w:r>
            </w:hyperlink>
            <w:r w:rsidR="00DC6C2C" w:rsidRPr="003320B6">
              <w:rPr>
                <w:rFonts w:ascii="Times New Roman" w:eastAsia="Times New Roman" w:hAnsi="Times New Roman" w:cs="Times New Roman"/>
                <w:bCs/>
                <w:sz w:val="20"/>
                <w:szCs w:val="20"/>
                <w:lang w:eastAsia="ru-RU"/>
              </w:rPr>
              <w:br/>
            </w:r>
            <w:hyperlink r:id="rId396" w:history="1">
              <w:r w:rsidR="00DC6C2C" w:rsidRPr="003320B6">
                <w:rPr>
                  <w:rFonts w:ascii="Times New Roman" w:eastAsia="Times New Roman" w:hAnsi="Times New Roman" w:cs="Times New Roman"/>
                  <w:sz w:val="20"/>
                  <w:szCs w:val="20"/>
                  <w:lang w:eastAsia="ru-RU"/>
                </w:rPr>
                <w:t>8528 49 800 8</w:t>
              </w:r>
            </w:hyperlink>
            <w:r w:rsidR="00DC6C2C" w:rsidRPr="003320B6">
              <w:rPr>
                <w:rFonts w:ascii="Times New Roman" w:eastAsia="Times New Roman" w:hAnsi="Times New Roman" w:cs="Times New Roman"/>
                <w:bCs/>
                <w:sz w:val="20"/>
                <w:szCs w:val="20"/>
                <w:lang w:eastAsia="ru-RU"/>
              </w:rPr>
              <w:br/>
            </w:r>
            <w:hyperlink r:id="rId397" w:history="1">
              <w:r w:rsidR="00DC6C2C" w:rsidRPr="003320B6">
                <w:rPr>
                  <w:rFonts w:ascii="Times New Roman" w:eastAsia="Times New Roman" w:hAnsi="Times New Roman" w:cs="Times New Roman"/>
                  <w:sz w:val="20"/>
                  <w:szCs w:val="20"/>
                  <w:lang w:eastAsia="ru-RU"/>
                </w:rPr>
                <w:t>8528 59 100 8</w:t>
              </w:r>
            </w:hyperlink>
            <w:r w:rsidR="00DC6C2C" w:rsidRPr="003320B6">
              <w:rPr>
                <w:rFonts w:ascii="Times New Roman" w:eastAsia="Times New Roman" w:hAnsi="Times New Roman" w:cs="Times New Roman"/>
                <w:bCs/>
                <w:sz w:val="20"/>
                <w:szCs w:val="20"/>
                <w:lang w:eastAsia="ru-RU"/>
              </w:rPr>
              <w:br/>
            </w:r>
            <w:hyperlink r:id="rId398" w:history="1">
              <w:r w:rsidR="00DC6C2C" w:rsidRPr="003320B6">
                <w:rPr>
                  <w:rFonts w:ascii="Times New Roman" w:eastAsia="Times New Roman" w:hAnsi="Times New Roman" w:cs="Times New Roman"/>
                  <w:sz w:val="20"/>
                  <w:szCs w:val="20"/>
                  <w:lang w:eastAsia="ru-RU"/>
                </w:rPr>
                <w:t>8528 59 900 9</w:t>
              </w:r>
            </w:hyperlink>
            <w:r w:rsidR="00DC6C2C" w:rsidRPr="003320B6">
              <w:rPr>
                <w:rFonts w:ascii="Times New Roman" w:eastAsia="Times New Roman" w:hAnsi="Times New Roman" w:cs="Times New Roman"/>
                <w:bCs/>
                <w:sz w:val="20"/>
                <w:szCs w:val="20"/>
                <w:lang w:eastAsia="ru-RU"/>
              </w:rPr>
              <w:br/>
            </w:r>
            <w:hyperlink r:id="rId399" w:history="1">
              <w:r w:rsidR="00DC6C2C" w:rsidRPr="003320B6">
                <w:rPr>
                  <w:rFonts w:ascii="Times New Roman" w:eastAsia="Times New Roman" w:hAnsi="Times New Roman" w:cs="Times New Roman"/>
                  <w:sz w:val="20"/>
                  <w:szCs w:val="20"/>
                  <w:lang w:eastAsia="ru-RU"/>
                </w:rPr>
                <w:t>8528 69 200 0</w:t>
              </w:r>
            </w:hyperlink>
            <w:r w:rsidR="00DC6C2C" w:rsidRPr="003320B6">
              <w:rPr>
                <w:rFonts w:ascii="Times New Roman" w:eastAsia="Times New Roman" w:hAnsi="Times New Roman" w:cs="Times New Roman"/>
                <w:bCs/>
                <w:sz w:val="20"/>
                <w:szCs w:val="20"/>
                <w:lang w:eastAsia="ru-RU"/>
              </w:rPr>
              <w:br/>
            </w:r>
            <w:hyperlink r:id="rId400" w:history="1">
              <w:r w:rsidR="00DC6C2C" w:rsidRPr="003320B6">
                <w:rPr>
                  <w:rFonts w:ascii="Times New Roman" w:eastAsia="Times New Roman" w:hAnsi="Times New Roman" w:cs="Times New Roman"/>
                  <w:sz w:val="20"/>
                  <w:szCs w:val="20"/>
                  <w:lang w:eastAsia="ru-RU"/>
                </w:rPr>
                <w:t>8528 69 900 0</w:t>
              </w:r>
            </w:hyperlink>
            <w:r w:rsidR="00DC6C2C" w:rsidRPr="003320B6">
              <w:rPr>
                <w:rFonts w:ascii="Times New Roman" w:eastAsia="Times New Roman" w:hAnsi="Times New Roman" w:cs="Times New Roman"/>
                <w:bCs/>
                <w:sz w:val="20"/>
                <w:szCs w:val="20"/>
                <w:lang w:eastAsia="ru-RU"/>
              </w:rPr>
              <w:br/>
            </w:r>
            <w:hyperlink r:id="rId401" w:history="1">
              <w:r w:rsidR="00DC6C2C" w:rsidRPr="003320B6">
                <w:rPr>
                  <w:rFonts w:ascii="Times New Roman" w:eastAsia="Times New Roman" w:hAnsi="Times New Roman" w:cs="Times New Roman"/>
                  <w:sz w:val="20"/>
                  <w:szCs w:val="20"/>
                  <w:lang w:eastAsia="ru-RU"/>
                </w:rPr>
                <w:t>8528 72 100 0</w:t>
              </w:r>
            </w:hyperlink>
            <w:r w:rsidR="00DC6C2C" w:rsidRPr="003320B6">
              <w:rPr>
                <w:rFonts w:ascii="Times New Roman" w:eastAsia="Times New Roman" w:hAnsi="Times New Roman" w:cs="Times New Roman"/>
                <w:bCs/>
                <w:sz w:val="20"/>
                <w:szCs w:val="20"/>
                <w:lang w:eastAsia="ru-RU"/>
              </w:rPr>
              <w:br/>
            </w:r>
            <w:hyperlink r:id="rId402" w:history="1">
              <w:r w:rsidR="00DC6C2C" w:rsidRPr="003320B6">
                <w:rPr>
                  <w:rFonts w:ascii="Times New Roman" w:eastAsia="Times New Roman" w:hAnsi="Times New Roman" w:cs="Times New Roman"/>
                  <w:sz w:val="20"/>
                  <w:szCs w:val="20"/>
                  <w:lang w:eastAsia="ru-RU"/>
                </w:rPr>
                <w:t>8528 72 200 1</w:t>
              </w:r>
            </w:hyperlink>
            <w:r w:rsidR="00DC6C2C" w:rsidRPr="003320B6">
              <w:rPr>
                <w:rFonts w:ascii="Times New Roman" w:eastAsia="Times New Roman" w:hAnsi="Times New Roman" w:cs="Times New Roman"/>
                <w:bCs/>
                <w:sz w:val="20"/>
                <w:szCs w:val="20"/>
                <w:lang w:eastAsia="ru-RU"/>
              </w:rPr>
              <w:br/>
            </w:r>
            <w:hyperlink r:id="rId403" w:history="1">
              <w:r w:rsidR="00DC6C2C" w:rsidRPr="003320B6">
                <w:rPr>
                  <w:rFonts w:ascii="Times New Roman" w:eastAsia="Times New Roman" w:hAnsi="Times New Roman" w:cs="Times New Roman"/>
                  <w:sz w:val="20"/>
                  <w:szCs w:val="20"/>
                  <w:lang w:eastAsia="ru-RU"/>
                </w:rPr>
                <w:t>8528 72 200 9</w:t>
              </w:r>
            </w:hyperlink>
            <w:r w:rsidR="00DC6C2C" w:rsidRPr="003320B6">
              <w:rPr>
                <w:rFonts w:ascii="Times New Roman" w:eastAsia="Times New Roman" w:hAnsi="Times New Roman" w:cs="Times New Roman"/>
                <w:bCs/>
                <w:sz w:val="20"/>
                <w:szCs w:val="20"/>
                <w:lang w:eastAsia="ru-RU"/>
              </w:rPr>
              <w:br/>
            </w:r>
            <w:hyperlink r:id="rId404" w:history="1">
              <w:r w:rsidR="00DC6C2C" w:rsidRPr="003320B6">
                <w:rPr>
                  <w:rFonts w:ascii="Times New Roman" w:eastAsia="Times New Roman" w:hAnsi="Times New Roman" w:cs="Times New Roman"/>
                  <w:sz w:val="20"/>
                  <w:szCs w:val="20"/>
                  <w:lang w:eastAsia="ru-RU"/>
                </w:rPr>
                <w:t>8528 72 300 1</w:t>
              </w:r>
            </w:hyperlink>
            <w:r w:rsidR="00DC6C2C" w:rsidRPr="003320B6">
              <w:rPr>
                <w:rFonts w:ascii="Times New Roman" w:eastAsia="Times New Roman" w:hAnsi="Times New Roman" w:cs="Times New Roman"/>
                <w:bCs/>
                <w:sz w:val="20"/>
                <w:szCs w:val="20"/>
                <w:lang w:eastAsia="ru-RU"/>
              </w:rPr>
              <w:br/>
            </w:r>
            <w:hyperlink r:id="rId405" w:history="1">
              <w:r w:rsidR="00DC6C2C" w:rsidRPr="003320B6">
                <w:rPr>
                  <w:rFonts w:ascii="Times New Roman" w:eastAsia="Times New Roman" w:hAnsi="Times New Roman" w:cs="Times New Roman"/>
                  <w:sz w:val="20"/>
                  <w:szCs w:val="20"/>
                  <w:lang w:eastAsia="ru-RU"/>
                </w:rPr>
                <w:t>8528 72 300 2</w:t>
              </w:r>
            </w:hyperlink>
            <w:r w:rsidR="00DC6C2C" w:rsidRPr="003320B6">
              <w:rPr>
                <w:rFonts w:ascii="Times New Roman" w:eastAsia="Times New Roman" w:hAnsi="Times New Roman" w:cs="Times New Roman"/>
                <w:bCs/>
                <w:sz w:val="20"/>
                <w:szCs w:val="20"/>
                <w:lang w:eastAsia="ru-RU"/>
              </w:rPr>
              <w:br/>
            </w:r>
            <w:hyperlink r:id="rId406" w:history="1">
              <w:r w:rsidR="00DC6C2C" w:rsidRPr="003320B6">
                <w:rPr>
                  <w:rFonts w:ascii="Times New Roman" w:eastAsia="Times New Roman" w:hAnsi="Times New Roman" w:cs="Times New Roman"/>
                  <w:sz w:val="20"/>
                  <w:szCs w:val="20"/>
                  <w:lang w:eastAsia="ru-RU"/>
                </w:rPr>
                <w:t>8528 72 300 3</w:t>
              </w:r>
            </w:hyperlink>
            <w:r w:rsidR="00DC6C2C" w:rsidRPr="003320B6">
              <w:rPr>
                <w:rFonts w:ascii="Times New Roman" w:eastAsia="Times New Roman" w:hAnsi="Times New Roman" w:cs="Times New Roman"/>
                <w:bCs/>
                <w:sz w:val="20"/>
                <w:szCs w:val="20"/>
                <w:lang w:eastAsia="ru-RU"/>
              </w:rPr>
              <w:br/>
            </w:r>
            <w:hyperlink r:id="rId407" w:history="1">
              <w:r w:rsidR="00DC6C2C" w:rsidRPr="003320B6">
                <w:rPr>
                  <w:rFonts w:ascii="Times New Roman" w:eastAsia="Times New Roman" w:hAnsi="Times New Roman" w:cs="Times New Roman"/>
                  <w:sz w:val="20"/>
                  <w:szCs w:val="20"/>
                  <w:lang w:eastAsia="ru-RU"/>
                </w:rPr>
                <w:t>8528 72 300 9</w:t>
              </w:r>
            </w:hyperlink>
            <w:r w:rsidR="00DC6C2C" w:rsidRPr="003320B6">
              <w:rPr>
                <w:rFonts w:ascii="Times New Roman" w:eastAsia="Times New Roman" w:hAnsi="Times New Roman" w:cs="Times New Roman"/>
                <w:bCs/>
                <w:sz w:val="20"/>
                <w:szCs w:val="20"/>
                <w:lang w:eastAsia="ru-RU"/>
              </w:rPr>
              <w:br/>
            </w:r>
            <w:hyperlink r:id="rId408" w:history="1">
              <w:r w:rsidR="00DC6C2C" w:rsidRPr="003320B6">
                <w:rPr>
                  <w:rFonts w:ascii="Times New Roman" w:eastAsia="Times New Roman" w:hAnsi="Times New Roman" w:cs="Times New Roman"/>
                  <w:sz w:val="20"/>
                  <w:szCs w:val="20"/>
                  <w:lang w:eastAsia="ru-RU"/>
                </w:rPr>
                <w:t>8528 72 400 0</w:t>
              </w:r>
            </w:hyperlink>
            <w:r w:rsidR="00DC6C2C" w:rsidRPr="003320B6">
              <w:rPr>
                <w:rFonts w:ascii="Times New Roman" w:eastAsia="Times New Roman" w:hAnsi="Times New Roman" w:cs="Times New Roman"/>
                <w:bCs/>
                <w:sz w:val="20"/>
                <w:szCs w:val="20"/>
                <w:lang w:eastAsia="ru-RU"/>
              </w:rPr>
              <w:br/>
            </w:r>
            <w:hyperlink r:id="rId409" w:history="1">
              <w:r w:rsidR="00DC6C2C" w:rsidRPr="003320B6">
                <w:rPr>
                  <w:rFonts w:ascii="Times New Roman" w:eastAsia="Times New Roman" w:hAnsi="Times New Roman" w:cs="Times New Roman"/>
                  <w:sz w:val="20"/>
                  <w:szCs w:val="20"/>
                  <w:lang w:eastAsia="ru-RU"/>
                </w:rPr>
                <w:t>8528 72 600 0</w:t>
              </w:r>
            </w:hyperlink>
            <w:r w:rsidR="00DC6C2C" w:rsidRPr="003320B6">
              <w:rPr>
                <w:rFonts w:ascii="Times New Roman" w:eastAsia="Times New Roman" w:hAnsi="Times New Roman" w:cs="Times New Roman"/>
                <w:bCs/>
                <w:sz w:val="20"/>
                <w:szCs w:val="20"/>
                <w:lang w:eastAsia="ru-RU"/>
              </w:rPr>
              <w:br/>
            </w:r>
            <w:hyperlink r:id="rId410" w:history="1">
              <w:r w:rsidR="00DC6C2C" w:rsidRPr="003320B6">
                <w:rPr>
                  <w:rFonts w:ascii="Times New Roman" w:eastAsia="Times New Roman" w:hAnsi="Times New Roman" w:cs="Times New Roman"/>
                  <w:sz w:val="20"/>
                  <w:szCs w:val="20"/>
                  <w:lang w:eastAsia="ru-RU"/>
                </w:rPr>
                <w:t>8528 72 800 0</w:t>
              </w:r>
            </w:hyperlink>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ind w:left="57"/>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pacing w:after="0" w:line="240" w:lineRule="auto"/>
              <w:ind w:left="57"/>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30805.13-2013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52459.26-2009</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w:t>
            </w:r>
            <w:r w:rsidRPr="003320B6">
              <w:rPr>
                <w:rFonts w:ascii="Times New Roman" w:eastAsia="Times New Roman" w:hAnsi="Times New Roman" w:cs="Times New Roman"/>
                <w:sz w:val="20"/>
                <w:szCs w:val="20"/>
                <w:lang w:val="en-US" w:eastAsia="ru-RU"/>
              </w:rPr>
              <w:t>EN</w:t>
            </w:r>
            <w:r w:rsidRPr="003320B6">
              <w:rPr>
                <w:rFonts w:ascii="Times New Roman" w:eastAsia="Times New Roman" w:hAnsi="Times New Roman" w:cs="Times New Roman"/>
                <w:sz w:val="20"/>
                <w:szCs w:val="20"/>
                <w:lang w:eastAsia="ru-RU"/>
              </w:rPr>
              <w:t xml:space="preserve"> 55103-1-2013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32136-2013</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fldChar w:fldCharType="begin"/>
            </w:r>
            <w:r w:rsidRPr="003320B6">
              <w:rPr>
                <w:rFonts w:ascii="Times New Roman" w:eastAsia="Times New Roman" w:hAnsi="Times New Roman" w:cs="Times New Roman"/>
                <w:sz w:val="20"/>
                <w:szCs w:val="20"/>
                <w:lang w:eastAsia="ru-RU"/>
              </w:rPr>
              <w:instrText xml:space="preserve"> HYPERLINK "kodeks://link/d?nd=1200103840"\o"’’ГОСТ 30805.22-2013 (CISPR 22:2006) Совместимость технических средств ...’’</w:instrText>
            </w:r>
          </w:p>
          <w:p w:rsidR="00DC6C2C" w:rsidRPr="003320B6" w:rsidRDefault="00DC6C2C" w:rsidP="00DC6C2C">
            <w:pPr>
              <w:spacing w:after="0" w:line="240" w:lineRule="auto"/>
              <w:ind w:left="57"/>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instrText>(утв. приказом Росстандарта от 22.07.2013 N 415-ст)</w:instrText>
            </w:r>
          </w:p>
          <w:p w:rsidR="00DC6C2C" w:rsidRPr="003320B6" w:rsidRDefault="00DC6C2C" w:rsidP="00DC6C2C">
            <w:pPr>
              <w:spacing w:after="0" w:line="240" w:lineRule="auto"/>
              <w:ind w:left="57"/>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instrText>Применяется с ...</w:instrText>
            </w:r>
          </w:p>
          <w:p w:rsidR="00DC6C2C" w:rsidRPr="003320B6" w:rsidRDefault="00DC6C2C" w:rsidP="00DC6C2C">
            <w:pPr>
              <w:spacing w:after="0" w:line="240" w:lineRule="auto"/>
              <w:ind w:left="57"/>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instrText>Статус: действующая редакция (действ. с 01.11.2022)</w:instrText>
            </w:r>
          </w:p>
          <w:p w:rsidR="00DC6C2C" w:rsidRPr="003320B6" w:rsidRDefault="00DC6C2C" w:rsidP="00DC6C2C">
            <w:pPr>
              <w:spacing w:after="0" w:line="240" w:lineRule="auto"/>
              <w:ind w:left="57"/>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instrText>Применяется для целей технического регламента"</w:instrText>
            </w:r>
            <w:r w:rsidRPr="003320B6">
              <w:rPr>
                <w:rFonts w:ascii="Times New Roman" w:eastAsia="Times New Roman" w:hAnsi="Times New Roman" w:cs="Times New Roman"/>
                <w:sz w:val="20"/>
                <w:szCs w:val="20"/>
                <w:lang w:eastAsia="ru-RU"/>
              </w:rPr>
              <w:fldChar w:fldCharType="separate"/>
            </w:r>
            <w:r w:rsidRPr="003320B6">
              <w:rPr>
                <w:rFonts w:ascii="Times New Roman" w:eastAsia="Times New Roman" w:hAnsi="Times New Roman" w:cs="Times New Roman"/>
                <w:sz w:val="20"/>
                <w:szCs w:val="20"/>
                <w:lang w:eastAsia="ru-RU"/>
              </w:rPr>
              <w:t xml:space="preserve">ГОСТ 30805.22-2013 (CISPR 22:2006) </w:t>
            </w:r>
            <w:r w:rsidRPr="003320B6">
              <w:rPr>
                <w:rFonts w:ascii="Times New Roman" w:eastAsia="Times New Roman" w:hAnsi="Times New Roman" w:cs="Times New Roman"/>
                <w:sz w:val="20"/>
                <w:szCs w:val="20"/>
                <w:lang w:eastAsia="ru-RU"/>
              </w:rPr>
              <w:fldChar w:fldCharType="end"/>
            </w:r>
            <w:r w:rsidRPr="003320B6">
              <w:rPr>
                <w:rFonts w:ascii="Times New Roman" w:eastAsia="Times New Roman" w:hAnsi="Times New Roman" w:cs="Times New Roman"/>
                <w:sz w:val="20"/>
                <w:szCs w:val="20"/>
                <w:lang w:eastAsia="ru-RU"/>
              </w:rPr>
              <w:t xml:space="preserve">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w:t>
            </w:r>
            <w:r w:rsidRPr="003320B6">
              <w:rPr>
                <w:rFonts w:ascii="Times New Roman" w:eastAsia="Times New Roman" w:hAnsi="Times New Roman" w:cs="Times New Roman"/>
                <w:sz w:val="20"/>
                <w:szCs w:val="20"/>
                <w:lang w:val="en-US" w:eastAsia="ru-RU"/>
              </w:rPr>
              <w:t>CISPR</w:t>
            </w:r>
            <w:r w:rsidRPr="003320B6">
              <w:rPr>
                <w:rFonts w:ascii="Times New Roman" w:eastAsia="Times New Roman" w:hAnsi="Times New Roman" w:cs="Times New Roman"/>
                <w:sz w:val="20"/>
                <w:szCs w:val="20"/>
                <w:lang w:eastAsia="ru-RU"/>
              </w:rPr>
              <w:t xml:space="preserve"> 24-2013</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ГОСТ Р 50779-2021</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30804.3.8-2002</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30804.3.3-2013(IEC61000-3-3:2008)</w:t>
            </w:r>
          </w:p>
          <w:p w:rsidR="00DC6C2C" w:rsidRPr="00416564"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16564">
              <w:rPr>
                <w:rFonts w:ascii="Times New Roman" w:eastAsia="Calibri" w:hAnsi="Times New Roman" w:cs="Times New Roman"/>
                <w:sz w:val="20"/>
                <w:szCs w:val="20"/>
                <w:lang w:eastAsia="x-none"/>
              </w:rPr>
              <w:t>ГОСТ IEC 61000-3-2-2017</w:t>
            </w:r>
          </w:p>
          <w:p w:rsidR="00DC6C2C" w:rsidRPr="00416564"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16564">
              <w:rPr>
                <w:rFonts w:ascii="Times New Roman" w:eastAsia="Calibri" w:hAnsi="Times New Roman" w:cs="Times New Roman"/>
                <w:sz w:val="20"/>
                <w:szCs w:val="20"/>
                <w:lang w:eastAsia="x-none"/>
              </w:rPr>
              <w:t>ГОСТ IEC 61000-3-2-2021</w:t>
            </w:r>
          </w:p>
          <w:p w:rsidR="00DC6C2C" w:rsidRPr="00416564"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16564">
              <w:rPr>
                <w:rFonts w:ascii="Times New Roman" w:eastAsia="Calibri" w:hAnsi="Times New Roman" w:cs="Times New Roman"/>
                <w:sz w:val="20"/>
                <w:szCs w:val="20"/>
                <w:lang w:eastAsia="x-none"/>
              </w:rPr>
              <w:t>ГОСТ IEC 61000-3-3-2015</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32134.1-2013 (EN 301 489-1:2008)</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СТБ 2317-2013 (ETSI EN 301 489-1:2011)</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51700-2000</w: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fldChar w:fldCharType="begin"/>
            </w:r>
            <w:r w:rsidRPr="003320B6">
              <w:rPr>
                <w:rFonts w:ascii="Times New Roman" w:hAnsi="Times New Roman" w:cs="Times New Roman"/>
              </w:rPr>
              <w:instrText xml:space="preserve"> HYPERLINK "kodeks://link/d?nd=1200124128&amp;point=mark=000000000000000000000000000000000000000000000000007D20K3"\o"’’ГОСТ CISPR 32-2015 Электромагнитная совместимость оборудования мультимедиа ...’’</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(утв. приказом Росстандарта от 25.08.2015 N 1194-ст)</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Применяется с 01.07.2016</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Статус: действует с 01.07.2016</w:instrText>
            </w:r>
          </w:p>
          <w:p w:rsidR="00DC6C2C" w:rsidRPr="003320B6"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instrText>Применяется для целей технического регламента"</w:instrText>
            </w:r>
            <w:r w:rsidRPr="003320B6">
              <w:rPr>
                <w:rFonts w:ascii="Times New Roman" w:eastAsia="Times New Roman" w:hAnsi="Times New Roman" w:cs="Times New Roman"/>
                <w:sz w:val="20"/>
                <w:szCs w:val="20"/>
                <w:lang w:eastAsia="ru-RU"/>
              </w:rPr>
              <w:fldChar w:fldCharType="separate"/>
            </w:r>
            <w:r w:rsidRPr="003320B6">
              <w:rPr>
                <w:rFonts w:ascii="Times New Roman" w:eastAsia="Times New Roman" w:hAnsi="Times New Roman" w:cs="Times New Roman"/>
                <w:sz w:val="20"/>
                <w:szCs w:val="20"/>
                <w:lang w:eastAsia="ru-RU"/>
              </w:rPr>
              <w:t xml:space="preserve">ГОСТ CISPR 32-2015 </w:t>
            </w:r>
            <w:r w:rsidRPr="003320B6">
              <w:rPr>
                <w:rFonts w:ascii="Times New Roman" w:eastAsia="Times New Roman" w:hAnsi="Times New Roman" w:cs="Times New Roman"/>
                <w:sz w:val="20"/>
                <w:szCs w:val="20"/>
                <w:lang w:eastAsia="ru-RU"/>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"kodeks://link/d?nd=1200142705&amp;point=mark=000000000000000000000000000000000000000000000000007D20K3"\o"’’ГОСТ EN 55103-2-2016 Электромагнитная совместимость. Стандарт на группу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02.12.2016 N 1927-ст)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01.04.2020)</w:instrTex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EN 55103-2-2016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fldChar w:fldCharType="begin"/>
            </w:r>
            <w:r w:rsidRPr="003320B6">
              <w:rPr>
                <w:rFonts w:ascii="Times New Roman" w:hAnsi="Times New Roman" w:cs="Times New Roman"/>
              </w:rPr>
              <w:instrText xml:space="preserve"> HYPERLINK "kodeks://link/d?nd=1200123925&amp;point=mark=000000000000000000000000000000000000000000000000007D20K3"\o"’’ГОСТ EN 301 489-1 V1.9.2-2015 Электромагнитная совместимость и ...’’</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(утв. приказом Росстандарта от 25.08.2015 N 1196-ст)</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Применяется с 01.07.2016</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Статус: действующая редакция (действ. с 01.07.2022)</w:instrTex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EN 301 489-1 V1.9.2-2015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fldChar w:fldCharType="begin"/>
            </w:r>
            <w:r w:rsidRPr="003320B6">
              <w:rPr>
                <w:rFonts w:ascii="Times New Roman" w:hAnsi="Times New Roman" w:cs="Times New Roman"/>
              </w:rPr>
              <w:instrText xml:space="preserve"> HYPERLINK "kodeks://link/d?nd=1200096500&amp;point=mark=000000000000000000000000000000000000000000000000007D20K3"\o"’’ГОСТ Р 51318.20-2012 (СИСПР 20:2006) Совместимость технических средств ...’’</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(утв. приказом Росстандарта от 15.11.2012 N 861-ст)</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Применяется с ...</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Статус: действующая редакция (действ. с 01.01.2013)</w:instrText>
            </w:r>
          </w:p>
          <w:p w:rsidR="00DC6C2C" w:rsidRPr="003320B6"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instrText>Применяется для целей технического регламента"</w:instrText>
            </w:r>
            <w:r w:rsidRPr="003320B6">
              <w:rPr>
                <w:rFonts w:ascii="Times New Roman" w:eastAsia="Times New Roman" w:hAnsi="Times New Roman" w:cs="Times New Roman"/>
                <w:sz w:val="20"/>
                <w:szCs w:val="20"/>
                <w:lang w:eastAsia="ru-RU"/>
              </w:rPr>
              <w:fldChar w:fldCharType="separate"/>
            </w:r>
            <w:r w:rsidRPr="003320B6">
              <w:rPr>
                <w:rFonts w:ascii="Times New Roman" w:eastAsia="Times New Roman" w:hAnsi="Times New Roman" w:cs="Times New Roman"/>
                <w:sz w:val="20"/>
                <w:szCs w:val="20"/>
                <w:lang w:eastAsia="ru-RU"/>
              </w:rPr>
              <w:t xml:space="preserve">ГОСТ Р 51318.20-2012 (СИСПР 20:2006) </w:t>
            </w:r>
            <w:r w:rsidRPr="003320B6">
              <w:rPr>
                <w:rFonts w:ascii="Times New Roman" w:eastAsia="Times New Roman" w:hAnsi="Times New Roman" w:cs="Times New Roman"/>
                <w:sz w:val="20"/>
                <w:szCs w:val="20"/>
                <w:lang w:eastAsia="ru-RU"/>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"kodeks://link/d?nd=608261266"\o"’’ГОСТ EN 55020-2016 Электромагнитная совместимость. Радиовещательные приемники, телевизоры и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протоколом Евразийского совета по стандартизации, метрологии и сертификации от 28.06.2016 ...</w:instrTex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применяется для целей технического регламен"</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EN 55020-2016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Р 52459.2-2009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Р 52459.3-2009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Р 52459.4-2009</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Р 52459.5-2009</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lastRenderedPageBreak/>
              <w:t xml:space="preserve">ГОСТ Р 52459.6-2009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Р 52459.7-2009</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Р 52459.8-2009</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Р 52459.9-2009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Р 52459.10-2009 </w: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fldChar w:fldCharType="begin"/>
            </w:r>
            <w:r w:rsidRPr="003320B6">
              <w:rPr>
                <w:rFonts w:ascii="Times New Roman" w:hAnsi="Times New Roman" w:cs="Times New Roman"/>
              </w:rPr>
              <w:instrText xml:space="preserve"> HYPERLINK "kodeks://link/d?nd=1200107256&amp;point=mark=000000000000000000000000000000000000000000000000007D20K3"\o"’’ГОСТ 32134.1-2013 (EN 301 489-1:2008) Совместимость технических средств ...’’</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(утв. приказом Росстандарта от 22.07.2013 N 411-ст)</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Применяется с ...</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Статус: действующая редакция (действ. с 01.01.2014)</w:instrText>
            </w:r>
          </w:p>
          <w:p w:rsidR="00DC6C2C" w:rsidRPr="003320B6" w:rsidRDefault="00DC6C2C" w:rsidP="00DC6C2C">
            <w:pPr>
              <w:spacing w:after="0" w:line="240" w:lineRule="auto"/>
              <w:ind w:left="57"/>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instrText>Применяется для целей технического регламента"</w:instrText>
            </w:r>
            <w:r w:rsidRPr="003320B6">
              <w:rPr>
                <w:rFonts w:ascii="Times New Roman" w:eastAsia="Times New Roman" w:hAnsi="Times New Roman" w:cs="Times New Roman"/>
                <w:sz w:val="20"/>
                <w:szCs w:val="20"/>
                <w:lang w:eastAsia="ru-RU"/>
              </w:rPr>
              <w:fldChar w:fldCharType="separate"/>
            </w:r>
            <w:r w:rsidRPr="003320B6">
              <w:rPr>
                <w:rFonts w:ascii="Times New Roman" w:eastAsia="Times New Roman" w:hAnsi="Times New Roman" w:cs="Times New Roman"/>
                <w:sz w:val="20"/>
                <w:szCs w:val="20"/>
                <w:lang w:eastAsia="ru-RU"/>
              </w:rPr>
              <w:t xml:space="preserve">ГОСТ 32134.1-2013 (EN 301 489-1:2008) </w:t>
            </w:r>
            <w:r w:rsidRPr="003320B6">
              <w:rPr>
                <w:rFonts w:ascii="Times New Roman" w:eastAsia="Times New Roman" w:hAnsi="Times New Roman" w:cs="Times New Roman"/>
                <w:sz w:val="20"/>
                <w:szCs w:val="20"/>
                <w:lang w:eastAsia="ru-RU"/>
              </w:rPr>
              <w:fldChar w:fldCharType="end"/>
            </w:r>
            <w:r w:rsidRPr="003320B6">
              <w:rPr>
                <w:rFonts w:ascii="Times New Roman" w:eastAsia="Times New Roman" w:hAnsi="Times New Roman" w:cs="Times New Roman"/>
                <w:sz w:val="20"/>
                <w:szCs w:val="20"/>
                <w:lang w:eastAsia="ru-RU"/>
              </w:rPr>
              <w:t xml:space="preserve">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32134.11-2013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32134.12-2013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32134.13-2013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32134.14-2013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52459.15-2009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52459.16-2009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52459.17-2009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52459.18-2009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52459.19-2009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52459.20-2009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52459.23-2009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52459.24-2009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52459.25-2009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52459.28-2009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52459.32-2009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52459.31-2009</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СТБ </w:t>
            </w:r>
            <w:r w:rsidRPr="003320B6">
              <w:rPr>
                <w:rFonts w:ascii="Times New Roman" w:eastAsia="Times New Roman" w:hAnsi="Times New Roman" w:cs="Times New Roman"/>
                <w:sz w:val="20"/>
                <w:szCs w:val="20"/>
                <w:lang w:val="en-US" w:eastAsia="ru-RU"/>
              </w:rPr>
              <w:t>ETSI</w:t>
            </w:r>
            <w:r w:rsidRPr="003320B6">
              <w:rPr>
                <w:rFonts w:ascii="Times New Roman" w:eastAsia="Times New Roman" w:hAnsi="Times New Roman" w:cs="Times New Roman"/>
                <w:sz w:val="20"/>
                <w:szCs w:val="20"/>
                <w:lang w:eastAsia="ru-RU"/>
              </w:rPr>
              <w:t xml:space="preserve"> </w:t>
            </w:r>
            <w:r w:rsidRPr="003320B6">
              <w:rPr>
                <w:rFonts w:ascii="Times New Roman" w:eastAsia="Times New Roman" w:hAnsi="Times New Roman" w:cs="Times New Roman"/>
                <w:sz w:val="20"/>
                <w:szCs w:val="20"/>
                <w:lang w:val="en-US" w:eastAsia="ru-RU"/>
              </w:rPr>
              <w:t>EN</w:t>
            </w:r>
            <w:r w:rsidRPr="003320B6">
              <w:rPr>
                <w:rFonts w:ascii="Times New Roman" w:eastAsia="Times New Roman" w:hAnsi="Times New Roman" w:cs="Times New Roman"/>
                <w:sz w:val="20"/>
                <w:szCs w:val="20"/>
                <w:lang w:eastAsia="ru-RU"/>
              </w:rPr>
              <w:t xml:space="preserve"> 301 489-17-2013</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w:t>
            </w:r>
            <w:r w:rsidRPr="003320B6">
              <w:rPr>
                <w:rFonts w:ascii="Times New Roman" w:eastAsia="Times New Roman" w:hAnsi="Times New Roman" w:cs="Times New Roman"/>
                <w:sz w:val="20"/>
                <w:szCs w:val="20"/>
                <w:lang w:val="en-US" w:eastAsia="ru-RU"/>
              </w:rPr>
              <w:t>ETSI</w:t>
            </w:r>
            <w:r w:rsidRPr="003320B6">
              <w:rPr>
                <w:rFonts w:ascii="Times New Roman" w:eastAsia="Times New Roman" w:hAnsi="Times New Roman" w:cs="Times New Roman"/>
                <w:sz w:val="20"/>
                <w:szCs w:val="20"/>
                <w:lang w:eastAsia="ru-RU"/>
              </w:rPr>
              <w:t xml:space="preserve"> </w:t>
            </w:r>
            <w:r w:rsidRPr="003320B6">
              <w:rPr>
                <w:rFonts w:ascii="Times New Roman" w:eastAsia="Times New Roman" w:hAnsi="Times New Roman" w:cs="Times New Roman"/>
                <w:sz w:val="20"/>
                <w:szCs w:val="20"/>
                <w:lang w:val="en-US" w:eastAsia="ru-RU"/>
              </w:rPr>
              <w:t>EN</w:t>
            </w:r>
            <w:r w:rsidRPr="003320B6">
              <w:rPr>
                <w:rFonts w:ascii="Times New Roman" w:eastAsia="Times New Roman" w:hAnsi="Times New Roman" w:cs="Times New Roman"/>
                <w:sz w:val="20"/>
                <w:szCs w:val="20"/>
                <w:lang w:eastAsia="ru-RU"/>
              </w:rPr>
              <w:t xml:space="preserve"> 301 489-34-2013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32136-2013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55103-1-2013</w:t>
            </w:r>
          </w:p>
          <w:p w:rsidR="00DC6C2C" w:rsidRPr="001832F9"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1832F9">
              <w:rPr>
                <w:rFonts w:ascii="Times New Roman" w:eastAsia="Calibri" w:hAnsi="Times New Roman" w:cs="Times New Roman"/>
                <w:sz w:val="20"/>
                <w:szCs w:val="20"/>
                <w:lang w:eastAsia="x-none"/>
              </w:rPr>
              <w:t>ГОСТ CISPR 14-1:2015</w:t>
            </w:r>
          </w:p>
          <w:p w:rsidR="00DC6C2C"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1832F9">
              <w:rPr>
                <w:rFonts w:ascii="Times New Roman" w:eastAsia="Calibri" w:hAnsi="Times New Roman" w:cs="Times New Roman"/>
                <w:sz w:val="20"/>
                <w:szCs w:val="20"/>
                <w:lang w:eastAsia="x-none"/>
              </w:rPr>
              <w:t>ГОСТ</w:t>
            </w:r>
            <w:r w:rsidRPr="001832F9">
              <w:rPr>
                <w:rFonts w:ascii="Times New Roman" w:hAnsi="Times New Roman" w:cs="Times New Roman"/>
              </w:rPr>
              <w:t xml:space="preserve"> </w:t>
            </w:r>
            <w:r w:rsidRPr="001832F9">
              <w:rPr>
                <w:rFonts w:ascii="Times New Roman" w:eastAsia="Calibri" w:hAnsi="Times New Roman" w:cs="Times New Roman"/>
                <w:sz w:val="20"/>
                <w:szCs w:val="20"/>
                <w:lang w:eastAsia="x-none"/>
              </w:rPr>
              <w:t>CISPR 14-2:2016</w:t>
            </w:r>
          </w:p>
          <w:p w:rsidR="00DC6C2C"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ГОСТ IEC 61000-3-2-2017</w:t>
            </w:r>
          </w:p>
          <w:p w:rsidR="00DC6C2C" w:rsidRPr="00481AE2"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lastRenderedPageBreak/>
              <w:t>ГОСТ IEC 61000-3-2-20</w:t>
            </w:r>
            <w:r>
              <w:rPr>
                <w:rFonts w:ascii="Times New Roman" w:eastAsia="Calibri" w:hAnsi="Times New Roman" w:cs="Times New Roman"/>
                <w:sz w:val="20"/>
                <w:szCs w:val="20"/>
                <w:lang w:eastAsia="x-none"/>
              </w:rPr>
              <w:t>21</w:t>
            </w:r>
          </w:p>
          <w:p w:rsidR="00DC6C2C" w:rsidRPr="00481AE2" w:rsidRDefault="00DC6C2C" w:rsidP="00DC6C2C">
            <w:pPr>
              <w:shd w:val="clear" w:color="auto" w:fill="FFFFFF"/>
              <w:spacing w:after="0" w:line="240" w:lineRule="auto"/>
              <w:rPr>
                <w:rFonts w:ascii="Times New Roman" w:eastAsia="Calibri" w:hAnsi="Times New Roman" w:cs="Times New Roman"/>
                <w:sz w:val="20"/>
                <w:szCs w:val="20"/>
                <w:lang w:eastAsia="x-none"/>
              </w:rPr>
            </w:pPr>
            <w:r w:rsidRPr="00481AE2">
              <w:rPr>
                <w:rFonts w:ascii="Times New Roman" w:eastAsia="Calibri" w:hAnsi="Times New Roman" w:cs="Times New Roman"/>
                <w:sz w:val="20"/>
                <w:szCs w:val="20"/>
                <w:lang w:eastAsia="x-none"/>
              </w:rPr>
              <w:t xml:space="preserve">ГОСТ IEC 61000-3-3-2015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p>
          <w:p w:rsidR="00DC6C2C" w:rsidRPr="003320B6" w:rsidRDefault="00DC6C2C" w:rsidP="00DC6C2C">
            <w:pPr>
              <w:spacing w:after="0" w:line="240" w:lineRule="auto"/>
              <w:ind w:left="57"/>
              <w:rPr>
                <w:rFonts w:ascii="Times New Roman" w:eastAsia="Times New Roman" w:hAnsi="Times New Roman" w:cs="Times New Roman"/>
                <w:sz w:val="20"/>
                <w:szCs w:val="20"/>
                <w:lang w:eastAsia="ru-RU"/>
              </w:rPr>
            </w:pP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keepNext/>
              <w:widowControl w:val="0"/>
              <w:spacing w:after="0" w:line="240" w:lineRule="auto"/>
              <w:rPr>
                <w:rFonts w:ascii="Times New Roman" w:eastAsia="Times New Roman" w:hAnsi="Times New Roman" w:cs="Times New Roman"/>
                <w:snapToGrid w:val="0"/>
                <w:sz w:val="20"/>
                <w:szCs w:val="20"/>
                <w:lang w:eastAsia="ru-RU"/>
              </w:rPr>
            </w:pPr>
            <w:r w:rsidRPr="003320B6">
              <w:rPr>
                <w:rFonts w:ascii="Times New Roman" w:hAnsi="Times New Roman" w:cs="Times New Roman"/>
                <w:sz w:val="20"/>
                <w:szCs w:val="20"/>
              </w:rPr>
              <w:t>- машины швейные и вязальные</w:t>
            </w: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8452 10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8452 10 190 0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411" w:history="1">
              <w:r w:rsidR="00DC6C2C" w:rsidRPr="003320B6">
                <w:rPr>
                  <w:rFonts w:ascii="Times New Roman" w:eastAsia="Times New Roman" w:hAnsi="Times New Roman" w:cs="Times New Roman"/>
                  <w:bCs/>
                  <w:sz w:val="20"/>
                  <w:szCs w:val="20"/>
                  <w:lang w:eastAsia="ru-RU"/>
                </w:rPr>
                <w:t>8452 10 110 0</w:t>
              </w:r>
            </w:hyperlink>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412" w:history="1">
              <w:r w:rsidR="00DC6C2C" w:rsidRPr="003320B6">
                <w:rPr>
                  <w:rFonts w:ascii="Times New Roman" w:eastAsia="Times New Roman" w:hAnsi="Times New Roman" w:cs="Times New Roman"/>
                  <w:bCs/>
                  <w:sz w:val="20"/>
                  <w:szCs w:val="20"/>
                  <w:lang w:eastAsia="ru-RU"/>
                </w:rPr>
                <w:t>8452 10 900 0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8447</w:t>
            </w:r>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413" w:history="1">
              <w:r w:rsidR="00DC6C2C" w:rsidRPr="003320B6">
                <w:rPr>
                  <w:rFonts w:ascii="Times New Roman" w:eastAsia="Times New Roman" w:hAnsi="Times New Roman" w:cs="Times New Roman"/>
                  <w:sz w:val="20"/>
                  <w:szCs w:val="20"/>
                  <w:lang w:eastAsia="ru-RU"/>
                </w:rPr>
                <w:t>8447 11 000 1</w:t>
              </w:r>
            </w:hyperlink>
            <w:r w:rsidR="00DC6C2C" w:rsidRPr="003320B6">
              <w:rPr>
                <w:rFonts w:ascii="Times New Roman" w:eastAsia="Times New Roman" w:hAnsi="Times New Roman" w:cs="Times New Roman"/>
                <w:bCs/>
                <w:sz w:val="20"/>
                <w:szCs w:val="20"/>
                <w:lang w:eastAsia="ru-RU"/>
              </w:rPr>
              <w:br/>
            </w:r>
            <w:hyperlink r:id="rId414" w:history="1">
              <w:r w:rsidR="00DC6C2C" w:rsidRPr="003320B6">
                <w:rPr>
                  <w:rFonts w:ascii="Times New Roman" w:eastAsia="Times New Roman" w:hAnsi="Times New Roman" w:cs="Times New Roman"/>
                  <w:sz w:val="20"/>
                  <w:szCs w:val="20"/>
                  <w:lang w:eastAsia="ru-RU"/>
                </w:rPr>
                <w:t>8447 11 000 9</w:t>
              </w:r>
            </w:hyperlink>
            <w:r w:rsidR="00DC6C2C" w:rsidRPr="003320B6">
              <w:rPr>
                <w:rFonts w:ascii="Times New Roman" w:eastAsia="Times New Roman" w:hAnsi="Times New Roman" w:cs="Times New Roman"/>
                <w:bCs/>
                <w:sz w:val="20"/>
                <w:szCs w:val="20"/>
                <w:lang w:eastAsia="ru-RU"/>
              </w:rPr>
              <w:br/>
            </w:r>
            <w:hyperlink r:id="rId415" w:history="1">
              <w:r w:rsidR="00DC6C2C" w:rsidRPr="003320B6">
                <w:rPr>
                  <w:rFonts w:ascii="Times New Roman" w:eastAsia="Times New Roman" w:hAnsi="Times New Roman" w:cs="Times New Roman"/>
                  <w:sz w:val="20"/>
                  <w:szCs w:val="20"/>
                  <w:lang w:eastAsia="ru-RU"/>
                </w:rPr>
                <w:t>8447 12 000 1</w:t>
              </w:r>
            </w:hyperlink>
            <w:r w:rsidR="00DC6C2C" w:rsidRPr="003320B6">
              <w:rPr>
                <w:rFonts w:ascii="Times New Roman" w:eastAsia="Times New Roman" w:hAnsi="Times New Roman" w:cs="Times New Roman"/>
                <w:bCs/>
                <w:sz w:val="20"/>
                <w:szCs w:val="20"/>
                <w:lang w:eastAsia="ru-RU"/>
              </w:rPr>
              <w:br/>
            </w:r>
            <w:hyperlink r:id="rId416" w:history="1">
              <w:r w:rsidR="00DC6C2C" w:rsidRPr="003320B6">
                <w:rPr>
                  <w:rFonts w:ascii="Times New Roman" w:eastAsia="Times New Roman" w:hAnsi="Times New Roman" w:cs="Times New Roman"/>
                  <w:sz w:val="20"/>
                  <w:szCs w:val="20"/>
                  <w:lang w:eastAsia="ru-RU"/>
                </w:rPr>
                <w:t>8447 12 000 2</w:t>
              </w:r>
            </w:hyperlink>
            <w:r w:rsidR="00DC6C2C" w:rsidRPr="003320B6">
              <w:rPr>
                <w:rFonts w:ascii="Times New Roman" w:eastAsia="Times New Roman" w:hAnsi="Times New Roman" w:cs="Times New Roman"/>
                <w:bCs/>
                <w:sz w:val="20"/>
                <w:szCs w:val="20"/>
                <w:lang w:eastAsia="ru-RU"/>
              </w:rPr>
              <w:br/>
            </w:r>
            <w:hyperlink r:id="rId417" w:history="1">
              <w:r w:rsidR="00DC6C2C" w:rsidRPr="003320B6">
                <w:rPr>
                  <w:rFonts w:ascii="Times New Roman" w:eastAsia="Times New Roman" w:hAnsi="Times New Roman" w:cs="Times New Roman"/>
                  <w:sz w:val="20"/>
                  <w:szCs w:val="20"/>
                  <w:lang w:eastAsia="ru-RU"/>
                </w:rPr>
                <w:t>8447 12 000 9</w:t>
              </w:r>
            </w:hyperlink>
            <w:r w:rsidR="00DC6C2C" w:rsidRPr="003320B6">
              <w:rPr>
                <w:rFonts w:ascii="Times New Roman" w:eastAsia="Times New Roman" w:hAnsi="Times New Roman" w:cs="Times New Roman"/>
                <w:bCs/>
                <w:sz w:val="20"/>
                <w:szCs w:val="20"/>
                <w:lang w:eastAsia="ru-RU"/>
              </w:rPr>
              <w:br/>
            </w:r>
            <w:hyperlink r:id="rId418" w:history="1">
              <w:r w:rsidR="00DC6C2C" w:rsidRPr="003320B6">
                <w:rPr>
                  <w:rFonts w:ascii="Times New Roman" w:eastAsia="Times New Roman" w:hAnsi="Times New Roman" w:cs="Times New Roman"/>
                  <w:sz w:val="20"/>
                  <w:szCs w:val="20"/>
                  <w:lang w:eastAsia="ru-RU"/>
                </w:rPr>
                <w:t>8447 20 200 0</w:t>
              </w:r>
            </w:hyperlink>
            <w:r w:rsidR="00DC6C2C" w:rsidRPr="003320B6">
              <w:rPr>
                <w:rFonts w:ascii="Times New Roman" w:eastAsia="Times New Roman" w:hAnsi="Times New Roman" w:cs="Times New Roman"/>
                <w:bCs/>
                <w:sz w:val="20"/>
                <w:szCs w:val="20"/>
                <w:lang w:eastAsia="ru-RU"/>
              </w:rPr>
              <w:br/>
            </w:r>
            <w:hyperlink r:id="rId419" w:history="1">
              <w:r w:rsidR="00DC6C2C" w:rsidRPr="003320B6">
                <w:rPr>
                  <w:rFonts w:ascii="Times New Roman" w:eastAsia="Times New Roman" w:hAnsi="Times New Roman" w:cs="Times New Roman"/>
                  <w:sz w:val="20"/>
                  <w:szCs w:val="20"/>
                  <w:lang w:eastAsia="ru-RU"/>
                </w:rPr>
                <w:t>8447 20 800 0</w:t>
              </w:r>
            </w:hyperlink>
            <w:r w:rsidR="00DC6C2C" w:rsidRPr="003320B6">
              <w:rPr>
                <w:rFonts w:ascii="Times New Roman" w:eastAsia="Times New Roman" w:hAnsi="Times New Roman" w:cs="Times New Roman"/>
                <w:bCs/>
                <w:sz w:val="20"/>
                <w:szCs w:val="20"/>
                <w:lang w:eastAsia="ru-RU"/>
              </w:rPr>
              <w:br/>
            </w:r>
            <w:hyperlink r:id="rId420" w:history="1">
              <w:r w:rsidR="00DC6C2C" w:rsidRPr="003320B6">
                <w:rPr>
                  <w:rFonts w:ascii="Times New Roman" w:eastAsia="Times New Roman" w:hAnsi="Times New Roman" w:cs="Times New Roman"/>
                  <w:sz w:val="20"/>
                  <w:szCs w:val="20"/>
                  <w:lang w:eastAsia="ru-RU"/>
                </w:rPr>
                <w:t>8447 90 000 1</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8452</w:t>
            </w:r>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 ГОСТ IEC 60204-31-2012 </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"kodeks://link/d?nd=1200096975&amp;point=mark=000000000000000000000000000000000000000000000000007D20K3"\o"’’ГОСТ Р 51524-2012 (МЭК 61800-3:2012) Совместимость технических средств электромагнитная. Системы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29.11.2011 N 1841-ст)</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01.01.2013"</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Р 51524-2012 (МЭК 61800-3:2012) </w:t>
            </w:r>
            <w:r w:rsidRPr="003320B6">
              <w:rPr>
                <w:rFonts w:ascii="Times New Roman" w:hAnsi="Times New Roman" w:cs="Times New Roman"/>
                <w:sz w:val="20"/>
                <w:szCs w:val="20"/>
              </w:rPr>
              <w:fldChar w:fldCharType="end"/>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30805.14.2-2013 (CISPR 14-2:2001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30804.6.1-2013</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t xml:space="preserve"> </w:t>
            </w: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"kodeks://link/d?nd=1200103439&amp;point=mark=000000000000000000000000000000000000000000000000007D20K3"\o"’’ГОСТ 30804.6.3-2013 (IEC 61000-6-3:2006) Совместимость технических средств электромагнитная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394-ст)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30804.6.3-2013 (IEC 61000-6-3:2006)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"kodeks://link/d?nd=1200107256&amp;point=mark=000000000000000000000000000000000000000000000000007D20K3"\o"’’ГОСТ 32134.1-2013 (EN 301 489-1:2008) Совместимость технических средств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411-ст)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01.01.2014)</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32134.1-2013 (EN 301 489-1:2008)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 ГОСТ Р 52459.3-2009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Р 52459.17-2009</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hAnsi="Times New Roman" w:cs="Times New Roman"/>
                <w:sz w:val="20"/>
                <w:szCs w:val="20"/>
              </w:rPr>
              <w:t>ГОСТ Р 50779-2021</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Calibri" w:hAnsi="Times New Roman" w:cs="Times New Roman"/>
                <w:sz w:val="20"/>
                <w:szCs w:val="20"/>
              </w:rPr>
              <w:t>СТБ ETSI EN 301 489-17-2013</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widowControl w:val="0"/>
              <w:spacing w:after="0" w:line="240" w:lineRule="auto"/>
              <w:ind w:left="57"/>
              <w:rPr>
                <w:rFonts w:ascii="Times New Roman" w:eastAsia="Times New Roman" w:hAnsi="Times New Roman" w:cs="Times New Roman"/>
                <w:snapToGrid w:val="0"/>
                <w:sz w:val="20"/>
                <w:szCs w:val="20"/>
                <w:lang w:eastAsia="ru-RU"/>
              </w:rPr>
            </w:pPr>
            <w:r w:rsidRPr="003320B6">
              <w:rPr>
                <w:rFonts w:ascii="Times New Roman" w:hAnsi="Times New Roman" w:cs="Times New Roman"/>
                <w:sz w:val="20"/>
                <w:szCs w:val="20"/>
              </w:rPr>
              <w:t>- блоки питания, зарядные устройства, стабилизаторы напряжения</w:t>
            </w: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8504 40 300 9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8504 40 550 9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8504 40 820 0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8504 40 900 8</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8504</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421" w:history="1">
              <w:r w:rsidR="00DC6C2C" w:rsidRPr="003320B6">
                <w:rPr>
                  <w:rFonts w:ascii="Times New Roman" w:eastAsia="Times New Roman" w:hAnsi="Times New Roman" w:cs="Times New Roman"/>
                  <w:bCs/>
                  <w:sz w:val="20"/>
                  <w:szCs w:val="20"/>
                  <w:lang w:eastAsia="ru-RU"/>
                </w:rPr>
                <w:t>8504 40 300 8</w:t>
              </w:r>
            </w:hyperlink>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422" w:history="1">
              <w:r w:rsidR="00DC6C2C" w:rsidRPr="003320B6">
                <w:rPr>
                  <w:rFonts w:ascii="Times New Roman" w:eastAsia="Times New Roman" w:hAnsi="Times New Roman" w:cs="Times New Roman"/>
                  <w:bCs/>
                  <w:sz w:val="20"/>
                  <w:szCs w:val="20"/>
                  <w:lang w:eastAsia="ru-RU"/>
                </w:rPr>
                <w:t>8504 40 550 0</w:t>
              </w:r>
            </w:hyperlink>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423" w:history="1">
              <w:r w:rsidR="00DC6C2C" w:rsidRPr="003320B6">
                <w:rPr>
                  <w:rFonts w:ascii="Times New Roman" w:eastAsia="Times New Roman" w:hAnsi="Times New Roman" w:cs="Times New Roman"/>
                  <w:bCs/>
                  <w:sz w:val="20"/>
                  <w:szCs w:val="20"/>
                  <w:lang w:eastAsia="ru-RU"/>
                </w:rPr>
                <w:t>8504 40 830 0</w:t>
              </w:r>
            </w:hyperlink>
            <w:r w:rsidR="00DC6C2C" w:rsidRPr="003320B6">
              <w:rPr>
                <w:rFonts w:ascii="Times New Roman" w:eastAsia="Times New Roman" w:hAnsi="Times New Roman" w:cs="Times New Roman"/>
                <w:sz w:val="20"/>
                <w:szCs w:val="20"/>
                <w:lang w:eastAsia="ru-RU"/>
              </w:rPr>
              <w:br/>
            </w:r>
            <w:hyperlink r:id="rId424" w:history="1">
              <w:r w:rsidR="00DC6C2C" w:rsidRPr="003320B6">
                <w:rPr>
                  <w:rFonts w:ascii="Times New Roman" w:eastAsia="Times New Roman" w:hAnsi="Times New Roman" w:cs="Times New Roman"/>
                  <w:bCs/>
                  <w:sz w:val="20"/>
                  <w:szCs w:val="20"/>
                  <w:lang w:eastAsia="ru-RU"/>
                </w:rPr>
                <w:t>8504 40 910 0</w:t>
              </w:r>
            </w:hyperlink>
          </w:p>
          <w:p w:rsidR="00DC6C2C" w:rsidRPr="003320B6" w:rsidRDefault="00764B3C" w:rsidP="00DC6C2C">
            <w:pPr>
              <w:spacing w:after="0" w:line="240" w:lineRule="auto"/>
              <w:jc w:val="center"/>
              <w:rPr>
                <w:rFonts w:ascii="Times New Roman" w:hAnsi="Times New Roman" w:cs="Times New Roman"/>
                <w:sz w:val="20"/>
                <w:szCs w:val="20"/>
                <w:lang w:val="en-US"/>
              </w:rPr>
            </w:pPr>
            <w:hyperlink r:id="rId425" w:history="1">
              <w:r w:rsidR="00DC6C2C" w:rsidRPr="003320B6">
                <w:rPr>
                  <w:rFonts w:ascii="Times New Roman" w:eastAsia="Times New Roman" w:hAnsi="Times New Roman" w:cs="Times New Roman"/>
                  <w:bCs/>
                  <w:sz w:val="20"/>
                  <w:szCs w:val="20"/>
                  <w:lang w:eastAsia="ru-RU"/>
                </w:rPr>
                <w:t>8541 59 000 0</w:t>
              </w:r>
            </w:hyperlink>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autoSpaceDE w:val="0"/>
              <w:autoSpaceDN w:val="0"/>
              <w:adjustRightInd w:val="0"/>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ETSI EN 301489-34-2013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32132.3-2013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61204-3-2008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62041-2012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51179-98(МЭК 870-2-1-95)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62041-2008</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50779-2021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60870-2-1-2003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23611-79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30804.3.3-2013(IEC61000-3-3:2008)</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61000-3-2–2017</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61000-3-3–2015</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CISPR 14-1–2015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CISPR 14-2–2016</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"kodeks://link/d?nd=608262853&amp;point=mark=000000000000000000000000000000000000000000000000007D20K3"\o"’’ГОСТ IEC 60870-2-1-2014 Устройства и системы телемеханики. Часть 2. Условия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31.08.2021 N 895-ст)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01.07.2023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вступает в силу с 01.07.2023</w:instrText>
            </w:r>
          </w:p>
          <w:p w:rsidR="00DC6C2C" w:rsidRPr="003320B6" w:rsidRDefault="00DC6C2C" w:rsidP="00DC6C2C">
            <w:pPr>
              <w:spacing w:after="0" w:line="240" w:lineRule="auto"/>
              <w:rPr>
                <w:rFonts w:ascii="Times New Roman" w:eastAsia="Calibri" w:hAnsi="Times New Roman" w:cs="Times New Roman"/>
                <w:sz w:val="20"/>
                <w:szCs w:val="20"/>
                <w:lang w:eastAsia="x-none"/>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60870-2-1-2014 </w:t>
            </w:r>
            <w:r w:rsidRPr="003320B6">
              <w:rPr>
                <w:rFonts w:ascii="Times New Roman" w:hAnsi="Times New Roman" w:cs="Times New Roman"/>
                <w:sz w:val="20"/>
                <w:szCs w:val="20"/>
              </w:rPr>
              <w:fldChar w:fldCharType="end"/>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widowControl w:val="0"/>
              <w:spacing w:after="0" w:line="240" w:lineRule="auto"/>
              <w:ind w:left="57"/>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 для садово-огородного хозяйства</w:t>
            </w:r>
          </w:p>
          <w:p w:rsidR="00DC6C2C" w:rsidRPr="003320B6" w:rsidRDefault="00DC6C2C" w:rsidP="00DC6C2C">
            <w:pPr>
              <w:widowControl w:val="0"/>
              <w:spacing w:after="0" w:line="240" w:lineRule="auto"/>
              <w:ind w:left="57"/>
              <w:rPr>
                <w:rFonts w:ascii="Times New Roman" w:eastAsia="Times New Roman" w:hAnsi="Times New Roman" w:cs="Times New Roman"/>
                <w:snapToGrid w:val="0"/>
                <w:sz w:val="20"/>
                <w:szCs w:val="20"/>
              </w:rPr>
            </w:pP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(1С, 3С, 4С)</w:t>
            </w:r>
          </w:p>
          <w:p w:rsidR="00DC6C2C" w:rsidRPr="003320B6" w:rsidRDefault="00DC6C2C" w:rsidP="00DC6C2C">
            <w:pPr>
              <w:spacing w:after="0" w:line="240" w:lineRule="auto"/>
              <w:ind w:left="57"/>
              <w:jc w:val="center"/>
              <w:rPr>
                <w:rFonts w:ascii="Times New Roman" w:hAnsi="Times New Roman" w:cs="Times New Roman"/>
                <w:sz w:val="20"/>
                <w:szCs w:val="20"/>
              </w:rPr>
            </w:pPr>
          </w:p>
          <w:p w:rsidR="00DC6C2C" w:rsidRPr="003320B6" w:rsidRDefault="00DC6C2C" w:rsidP="00DC6C2C">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8432</w:t>
            </w:r>
          </w:p>
          <w:p w:rsidR="00DC6C2C" w:rsidRPr="003320B6" w:rsidRDefault="00DC6C2C" w:rsidP="00DC6C2C">
            <w:pPr>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8433</w:t>
            </w:r>
          </w:p>
          <w:p w:rsidR="00DC6C2C" w:rsidRPr="003320B6" w:rsidRDefault="00DC6C2C" w:rsidP="00DC6C2C">
            <w:pPr>
              <w:pStyle w:val="FORMATTEXT0"/>
              <w:jc w:val="center"/>
              <w:rPr>
                <w:rFonts w:ascii="Times New Roman" w:hAnsi="Times New Roman" w:cs="Times New Roman"/>
                <w:snapToGrid w:val="0"/>
                <w:lang w:eastAsia="en-US"/>
              </w:rPr>
            </w:pPr>
            <w:r w:rsidRPr="003320B6">
              <w:rPr>
                <w:rFonts w:ascii="Times New Roman" w:hAnsi="Times New Roman" w:cs="Times New Roman"/>
                <w:snapToGrid w:val="0"/>
                <w:lang w:eastAsia="en-US"/>
              </w:rPr>
              <w:t>8433 11 100 0</w:t>
            </w:r>
          </w:p>
          <w:p w:rsidR="00DC6C2C" w:rsidRPr="003320B6" w:rsidRDefault="00DC6C2C" w:rsidP="00DC6C2C">
            <w:pPr>
              <w:pStyle w:val="FORMATTEXT0"/>
              <w:jc w:val="center"/>
              <w:rPr>
                <w:rFonts w:ascii="Times New Roman" w:hAnsi="Times New Roman" w:cs="Times New Roman"/>
                <w:snapToGrid w:val="0"/>
                <w:lang w:eastAsia="en-US"/>
              </w:rPr>
            </w:pPr>
            <w:r w:rsidRPr="003320B6">
              <w:rPr>
                <w:rFonts w:ascii="Times New Roman" w:hAnsi="Times New Roman" w:cs="Times New Roman"/>
                <w:snapToGrid w:val="0"/>
                <w:lang w:eastAsia="en-US"/>
              </w:rPr>
              <w:t>8433 19 100 0</w:t>
            </w:r>
          </w:p>
          <w:p w:rsidR="00DC6C2C" w:rsidRPr="003320B6" w:rsidRDefault="00DC6C2C" w:rsidP="00DC6C2C">
            <w:pPr>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8424</w:t>
            </w:r>
          </w:p>
          <w:p w:rsidR="00DC6C2C" w:rsidRPr="003320B6" w:rsidRDefault="00DC6C2C" w:rsidP="00DC6C2C">
            <w:pPr>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8424 82 000 0</w:t>
            </w:r>
          </w:p>
          <w:p w:rsidR="00DC6C2C" w:rsidRPr="003320B6" w:rsidRDefault="00DC6C2C" w:rsidP="00DC6C2C">
            <w:pPr>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8514</w:t>
            </w:r>
          </w:p>
          <w:p w:rsidR="00DC6C2C" w:rsidRPr="003320B6" w:rsidRDefault="00DC6C2C" w:rsidP="00DC6C2C">
            <w:pPr>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8516 29 000 0</w:t>
            </w:r>
          </w:p>
          <w:p w:rsidR="00DC6C2C" w:rsidRPr="003320B6" w:rsidRDefault="00DC6C2C" w:rsidP="00DC6C2C">
            <w:pPr>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8436</w:t>
            </w:r>
          </w:p>
          <w:p w:rsidR="00DC6C2C" w:rsidRPr="003320B6" w:rsidRDefault="00DC6C2C" w:rsidP="00DC6C2C">
            <w:pPr>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8479</w:t>
            </w:r>
          </w:p>
          <w:p w:rsidR="00DC6C2C" w:rsidRPr="003320B6" w:rsidRDefault="00DC6C2C" w:rsidP="00DC6C2C">
            <w:pPr>
              <w:pStyle w:val="FORMATTEXT0"/>
              <w:jc w:val="center"/>
              <w:rPr>
                <w:rFonts w:ascii="Times New Roman" w:hAnsi="Times New Roman" w:cs="Times New Roman"/>
                <w:snapToGrid w:val="0"/>
                <w:lang w:eastAsia="en-US"/>
              </w:rPr>
            </w:pPr>
            <w:r w:rsidRPr="003320B6">
              <w:rPr>
                <w:rFonts w:ascii="Times New Roman" w:hAnsi="Times New Roman" w:cs="Times New Roman"/>
                <w:snapToGrid w:val="0"/>
                <w:lang w:eastAsia="en-US"/>
              </w:rPr>
              <w:t>8479 89 970 7</w:t>
            </w:r>
          </w:p>
          <w:p w:rsidR="00DC6C2C" w:rsidRPr="003320B6" w:rsidRDefault="00DC6C2C" w:rsidP="00DC6C2C">
            <w:pPr>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8419</w:t>
            </w:r>
          </w:p>
          <w:p w:rsidR="00DC6C2C" w:rsidRPr="003320B6" w:rsidRDefault="00DC6C2C" w:rsidP="00DC6C2C">
            <w:pPr>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8438</w:t>
            </w:r>
          </w:p>
          <w:p w:rsidR="00DC6C2C" w:rsidRPr="003320B6" w:rsidRDefault="00DC6C2C" w:rsidP="00DC6C2C">
            <w:pPr>
              <w:widowControl w:val="0"/>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8436 80 900 0</w:t>
            </w:r>
          </w:p>
          <w:p w:rsidR="00DC6C2C" w:rsidRPr="003320B6" w:rsidRDefault="00DC6C2C" w:rsidP="00DC6C2C">
            <w:pPr>
              <w:pStyle w:val="FORMATTEXT0"/>
              <w:jc w:val="center"/>
              <w:rPr>
                <w:rFonts w:ascii="Times New Roman" w:hAnsi="Times New Roman" w:cs="Times New Roman"/>
                <w:snapToGrid w:val="0"/>
                <w:lang w:eastAsia="en-US"/>
              </w:rPr>
            </w:pPr>
            <w:r w:rsidRPr="003320B6">
              <w:rPr>
                <w:rFonts w:ascii="Times New Roman" w:hAnsi="Times New Roman" w:cs="Times New Roman"/>
                <w:snapToGrid w:val="0"/>
                <w:lang w:eastAsia="en-US"/>
              </w:rPr>
              <w:t>8467 29 200 0</w:t>
            </w:r>
          </w:p>
          <w:p w:rsidR="00DC6C2C" w:rsidRPr="003320B6" w:rsidRDefault="00DC6C2C" w:rsidP="00DC6C2C">
            <w:pPr>
              <w:widowControl w:val="0"/>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8467 29 800 0</w:t>
            </w:r>
          </w:p>
          <w:p w:rsidR="00DC6C2C" w:rsidRPr="003320B6" w:rsidRDefault="00DC6C2C" w:rsidP="00DC6C2C">
            <w:pPr>
              <w:pStyle w:val="FORMATTEXT0"/>
              <w:jc w:val="center"/>
              <w:rPr>
                <w:rFonts w:ascii="Times New Roman" w:hAnsi="Times New Roman" w:cs="Times New Roman"/>
                <w:snapToGrid w:val="0"/>
                <w:lang w:eastAsia="en-US"/>
              </w:rPr>
            </w:pPr>
            <w:r w:rsidRPr="003320B6">
              <w:rPr>
                <w:rFonts w:ascii="Times New Roman" w:hAnsi="Times New Roman" w:cs="Times New Roman"/>
                <w:snapToGrid w:val="0"/>
                <w:lang w:eastAsia="en-US"/>
              </w:rPr>
              <w:t>8467 29 850 9</w:t>
            </w:r>
          </w:p>
          <w:p w:rsidR="00DC6C2C" w:rsidRPr="003320B6" w:rsidRDefault="00DC6C2C" w:rsidP="00DC6C2C">
            <w:pPr>
              <w:widowControl w:val="0"/>
              <w:spacing w:after="0" w:line="240" w:lineRule="auto"/>
              <w:jc w:val="center"/>
              <w:rPr>
                <w:rFonts w:ascii="Times New Roman" w:eastAsia="Times New Roman" w:hAnsi="Times New Roman" w:cs="Times New Roman"/>
                <w:snapToGrid w:val="0"/>
                <w:sz w:val="20"/>
                <w:szCs w:val="20"/>
              </w:rPr>
            </w:pPr>
            <w:r w:rsidRPr="003320B6">
              <w:rPr>
                <w:rFonts w:ascii="Times New Roman" w:eastAsia="Times New Roman" w:hAnsi="Times New Roman" w:cs="Times New Roman"/>
                <w:snapToGrid w:val="0"/>
                <w:sz w:val="20"/>
                <w:szCs w:val="20"/>
              </w:rPr>
              <w:t>8508 60 000 0</w:t>
            </w:r>
          </w:p>
          <w:p w:rsidR="00DC6C2C" w:rsidRPr="003320B6" w:rsidRDefault="00764B3C" w:rsidP="00DC6C2C">
            <w:pPr>
              <w:widowControl w:val="0"/>
              <w:spacing w:after="0" w:line="240" w:lineRule="auto"/>
              <w:jc w:val="center"/>
              <w:rPr>
                <w:rFonts w:ascii="Times New Roman" w:hAnsi="Times New Roman" w:cs="Times New Roman"/>
                <w:sz w:val="20"/>
                <w:szCs w:val="20"/>
              </w:rPr>
            </w:pPr>
            <w:hyperlink r:id="rId426" w:history="1">
              <w:r w:rsidR="00DC6C2C" w:rsidRPr="003320B6">
                <w:rPr>
                  <w:rFonts w:ascii="Times New Roman" w:eastAsia="Times New Roman" w:hAnsi="Times New Roman" w:cs="Times New Roman"/>
                  <w:bCs/>
                  <w:snapToGrid w:val="0"/>
                  <w:sz w:val="20"/>
                  <w:szCs w:val="20"/>
                </w:rPr>
                <w:t>8425 31 000 0</w:t>
              </w:r>
            </w:hyperlink>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30805.14.2-2013 (CISPR 14-2:2001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 xml:space="preserve">ГОСТ 30804.6.1-2013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32134.1-2013 (EN 301 489-1:2008)</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Р 52459.3-2009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Р 52459.17-2009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Calibri" w:hAnsi="Times New Roman" w:cs="Times New Roman"/>
                <w:sz w:val="20"/>
                <w:szCs w:val="20"/>
              </w:rPr>
              <w:t>СТБ ETSI EN 301 489-17-2013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32140-2013</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50779-2021</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22012-82</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30805.12-2002</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51097-97</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"kodeks://link/d?nd=1200048946&amp;point=mark=000000000000000000000000000000000000000000000000007D20K3"\o"’’ГОСТ Р 51317.6.5-2006 (МЭК 61000-6-5:2001) Совместимость технических средств электромагнитная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27.12.2006 N 472-ст)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01.07.2007</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01.06.2021)"</w:instrText>
            </w:r>
            <w:r w:rsidRPr="003320B6">
              <w:rPr>
                <w:rFonts w:ascii="Times New Roman" w:eastAsiaTheme="minorHAnsi" w:hAnsi="Times New Roman" w:cs="Times New Roman"/>
                <w:lang w:eastAsia="en-US"/>
              </w:rPr>
              <w:fldChar w:fldCharType="separate"/>
            </w:r>
            <w:r w:rsidRPr="003320B6">
              <w:rPr>
                <w:rFonts w:ascii="Times New Roman" w:eastAsiaTheme="minorHAnsi" w:hAnsi="Times New Roman" w:cs="Times New Roman"/>
                <w:lang w:eastAsia="en-US"/>
              </w:rPr>
              <w:t xml:space="preserve">ГОСТ Р 51317.6.5-2006 (МЭК 61000-6-5:2001)  </w:t>
            </w:r>
            <w:r w:rsidRPr="003320B6">
              <w:rPr>
                <w:rFonts w:ascii="Times New Roman" w:eastAsiaTheme="minorHAnsi" w:hAnsi="Times New Roman" w:cs="Times New Roman"/>
                <w:lang w:eastAsia="en-US"/>
              </w:rPr>
              <w:fldChar w:fldCharType="end"/>
            </w: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"kodeks://link/d?nd=1200048946&amp;point=mark=000000000000000000000000000000000000000000000000007DI0K9"\o"’’ГОСТ Р 51317.6.5-2006 (МЭК 61000-6-5:2001) Совместимость технических средств электромагнитная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27.12.2006 N 472-ст)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01.07.2007</w:instrText>
            </w:r>
          </w:p>
          <w:p w:rsidR="00DC6C2C" w:rsidRDefault="00DC6C2C" w:rsidP="00DC6C2C">
            <w:pPr>
              <w:spacing w:after="0" w:line="240" w:lineRule="auto"/>
            </w:pPr>
            <w:r w:rsidRPr="003320B6">
              <w:rPr>
                <w:rFonts w:ascii="Times New Roman" w:hAnsi="Times New Roman" w:cs="Times New Roman"/>
                <w:sz w:val="20"/>
                <w:szCs w:val="20"/>
              </w:rPr>
              <w:instrText>Статус: действующая редакция (действ. с 01.06.2021)"</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(раздел 6) </w:t>
            </w:r>
            <w:r w:rsidRPr="003320B6">
              <w:rPr>
                <w:rFonts w:ascii="Times New Roman" w:hAnsi="Times New Roman" w:cs="Times New Roman"/>
                <w:sz w:val="20"/>
                <w:szCs w:val="20"/>
              </w:rPr>
              <w:fldChar w:fldCharType="end"/>
            </w:r>
            <w:r>
              <w:t xml:space="preserve"> </w:t>
            </w:r>
          </w:p>
          <w:p w:rsidR="00DC6C2C" w:rsidRPr="00131D83" w:rsidRDefault="00DC6C2C" w:rsidP="00DC6C2C">
            <w:pPr>
              <w:spacing w:after="0" w:line="240" w:lineRule="auto"/>
              <w:rPr>
                <w:rFonts w:ascii="Times New Roman" w:hAnsi="Times New Roman" w:cs="Times New Roman"/>
                <w:sz w:val="20"/>
                <w:szCs w:val="20"/>
              </w:rPr>
            </w:pPr>
            <w:r w:rsidRPr="00131D83">
              <w:rPr>
                <w:rFonts w:ascii="Times New Roman" w:hAnsi="Times New Roman" w:cs="Times New Roman"/>
                <w:sz w:val="20"/>
                <w:szCs w:val="20"/>
              </w:rPr>
              <w:t>ГОСТ CISPR 14-1:2015</w:t>
            </w:r>
          </w:p>
          <w:p w:rsidR="00DC6C2C" w:rsidRPr="00131D83" w:rsidRDefault="00DC6C2C" w:rsidP="00DC6C2C">
            <w:pPr>
              <w:spacing w:after="0" w:line="240" w:lineRule="auto"/>
              <w:rPr>
                <w:rFonts w:ascii="Times New Roman" w:hAnsi="Times New Roman" w:cs="Times New Roman"/>
                <w:sz w:val="20"/>
                <w:szCs w:val="20"/>
              </w:rPr>
            </w:pPr>
            <w:r w:rsidRPr="00131D83">
              <w:rPr>
                <w:rFonts w:ascii="Times New Roman" w:hAnsi="Times New Roman" w:cs="Times New Roman"/>
                <w:sz w:val="20"/>
                <w:szCs w:val="20"/>
              </w:rPr>
              <w:t>ГОСТ CISPR 14-2:2016</w:t>
            </w:r>
          </w:p>
          <w:p w:rsidR="00DC6C2C" w:rsidRPr="00131D83" w:rsidRDefault="00DC6C2C" w:rsidP="00DC6C2C">
            <w:pPr>
              <w:spacing w:after="0" w:line="240" w:lineRule="auto"/>
              <w:rPr>
                <w:rFonts w:ascii="Times New Roman" w:hAnsi="Times New Roman" w:cs="Times New Roman"/>
                <w:sz w:val="20"/>
                <w:szCs w:val="20"/>
              </w:rPr>
            </w:pPr>
            <w:r w:rsidRPr="00131D83">
              <w:rPr>
                <w:rFonts w:ascii="Times New Roman" w:hAnsi="Times New Roman" w:cs="Times New Roman"/>
                <w:sz w:val="20"/>
                <w:szCs w:val="20"/>
              </w:rPr>
              <w:t>ГОСТ IEC 61000-3-2-2017</w:t>
            </w:r>
          </w:p>
          <w:p w:rsidR="00DC6C2C" w:rsidRPr="00131D83" w:rsidRDefault="00DC6C2C" w:rsidP="00DC6C2C">
            <w:pPr>
              <w:spacing w:after="0" w:line="240" w:lineRule="auto"/>
              <w:rPr>
                <w:rFonts w:ascii="Times New Roman" w:hAnsi="Times New Roman" w:cs="Times New Roman"/>
                <w:sz w:val="20"/>
                <w:szCs w:val="20"/>
              </w:rPr>
            </w:pPr>
            <w:r w:rsidRPr="00131D83">
              <w:rPr>
                <w:rFonts w:ascii="Times New Roman" w:hAnsi="Times New Roman" w:cs="Times New Roman"/>
                <w:sz w:val="20"/>
                <w:szCs w:val="20"/>
              </w:rPr>
              <w:t>ГОСТ IEC 61000-3-2-2021</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131D83">
              <w:rPr>
                <w:rFonts w:ascii="Times New Roman" w:hAnsi="Times New Roman" w:cs="Times New Roman"/>
                <w:sz w:val="20"/>
                <w:szCs w:val="20"/>
              </w:rPr>
              <w:t>ГОСТ IEC 61000-3-3-2015</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Электронасосы для питьевой воды, водоснабжения, водяного отопления, сточных вод (индивидуальные дома, коттеджи)</w:t>
            </w:r>
          </w:p>
        </w:tc>
        <w:tc>
          <w:tcPr>
            <w:tcW w:w="2443"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(1С, 3С, 4С)</w:t>
            </w:r>
          </w:p>
          <w:p w:rsidR="00DC6C2C" w:rsidRPr="003320B6" w:rsidRDefault="00DC6C2C" w:rsidP="00DC6C2C">
            <w:pPr>
              <w:spacing w:after="0" w:line="240" w:lineRule="auto"/>
              <w:ind w:left="57"/>
              <w:jc w:val="center"/>
              <w:rPr>
                <w:rFonts w:ascii="Times New Roman" w:hAnsi="Times New Roman" w:cs="Times New Roman"/>
                <w:sz w:val="20"/>
                <w:szCs w:val="20"/>
              </w:rPr>
            </w:pPr>
          </w:p>
          <w:p w:rsidR="00DC6C2C" w:rsidRPr="003320B6" w:rsidRDefault="00DC6C2C" w:rsidP="00DC6C2C">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ind w:left="57"/>
              <w:jc w:val="center"/>
              <w:rPr>
                <w:rFonts w:ascii="Times New Roman" w:hAnsi="Times New Roman" w:cs="Times New Roman"/>
                <w:sz w:val="20"/>
                <w:szCs w:val="20"/>
                <w:lang w:val="en-US"/>
              </w:rPr>
            </w:pPr>
            <w:r w:rsidRPr="003320B6">
              <w:rPr>
                <w:rFonts w:ascii="Times New Roman" w:hAnsi="Times New Roman" w:cs="Times New Roman"/>
                <w:sz w:val="20"/>
                <w:szCs w:val="20"/>
              </w:rPr>
              <w:t>8413</w:t>
            </w:r>
          </w:p>
          <w:p w:rsidR="00DC6C2C" w:rsidRPr="003320B6" w:rsidRDefault="00764B3C" w:rsidP="00DC6C2C">
            <w:pPr>
              <w:spacing w:after="0" w:line="240" w:lineRule="auto"/>
              <w:ind w:left="57"/>
              <w:jc w:val="center"/>
              <w:rPr>
                <w:rFonts w:ascii="Times New Roman" w:hAnsi="Times New Roman" w:cs="Times New Roman"/>
                <w:sz w:val="20"/>
                <w:szCs w:val="20"/>
                <w:lang w:val="en-US"/>
              </w:rPr>
            </w:pPr>
            <w:hyperlink r:id="rId427" w:history="1">
              <w:r w:rsidR="00DC6C2C" w:rsidRPr="003320B6">
                <w:rPr>
                  <w:rFonts w:ascii="Times New Roman" w:eastAsia="Times New Roman" w:hAnsi="Times New Roman" w:cs="Times New Roman"/>
                  <w:snapToGrid w:val="0"/>
                  <w:sz w:val="20"/>
                  <w:szCs w:val="20"/>
                </w:rPr>
                <w:t>8413 50 690 0</w:t>
              </w:r>
            </w:hyperlink>
            <w:r w:rsidR="00DC6C2C" w:rsidRPr="003320B6">
              <w:rPr>
                <w:rFonts w:ascii="Times New Roman" w:eastAsia="Times New Roman" w:hAnsi="Times New Roman" w:cs="Times New Roman"/>
                <w:bCs/>
                <w:snapToGrid w:val="0"/>
                <w:sz w:val="20"/>
                <w:szCs w:val="20"/>
              </w:rPr>
              <w:br/>
            </w:r>
            <w:hyperlink r:id="rId428" w:history="1">
              <w:r w:rsidR="00DC6C2C" w:rsidRPr="003320B6">
                <w:rPr>
                  <w:rFonts w:ascii="Times New Roman" w:eastAsia="Times New Roman" w:hAnsi="Times New Roman" w:cs="Times New Roman"/>
                  <w:snapToGrid w:val="0"/>
                  <w:sz w:val="20"/>
                  <w:szCs w:val="20"/>
                </w:rPr>
                <w:t>8413 50 800 0</w:t>
              </w:r>
            </w:hyperlink>
            <w:r w:rsidR="00DC6C2C" w:rsidRPr="003320B6">
              <w:rPr>
                <w:rFonts w:ascii="Times New Roman" w:eastAsia="Times New Roman" w:hAnsi="Times New Roman" w:cs="Times New Roman"/>
                <w:bCs/>
                <w:snapToGrid w:val="0"/>
                <w:sz w:val="20"/>
                <w:szCs w:val="20"/>
              </w:rPr>
              <w:br/>
            </w:r>
            <w:hyperlink r:id="rId429" w:history="1">
              <w:r w:rsidR="00DC6C2C" w:rsidRPr="003320B6">
                <w:rPr>
                  <w:rFonts w:ascii="Times New Roman" w:eastAsia="Times New Roman" w:hAnsi="Times New Roman" w:cs="Times New Roman"/>
                  <w:snapToGrid w:val="0"/>
                  <w:sz w:val="20"/>
                  <w:szCs w:val="20"/>
                </w:rPr>
                <w:t>8413 60 390 0</w:t>
              </w:r>
            </w:hyperlink>
            <w:r w:rsidR="00DC6C2C" w:rsidRPr="003320B6">
              <w:rPr>
                <w:rFonts w:ascii="Times New Roman" w:eastAsia="Times New Roman" w:hAnsi="Times New Roman" w:cs="Times New Roman"/>
                <w:bCs/>
                <w:snapToGrid w:val="0"/>
                <w:sz w:val="20"/>
                <w:szCs w:val="20"/>
              </w:rPr>
              <w:br/>
            </w:r>
            <w:hyperlink r:id="rId430" w:history="1">
              <w:r w:rsidR="00DC6C2C" w:rsidRPr="003320B6">
                <w:rPr>
                  <w:rFonts w:ascii="Times New Roman" w:eastAsia="Times New Roman" w:hAnsi="Times New Roman" w:cs="Times New Roman"/>
                  <w:snapToGrid w:val="0"/>
                  <w:sz w:val="20"/>
                  <w:szCs w:val="20"/>
                </w:rPr>
                <w:t>8413 60 690 0</w:t>
              </w:r>
            </w:hyperlink>
            <w:r w:rsidR="00DC6C2C" w:rsidRPr="003320B6">
              <w:rPr>
                <w:rFonts w:ascii="Times New Roman" w:eastAsia="Times New Roman" w:hAnsi="Times New Roman" w:cs="Times New Roman"/>
                <w:bCs/>
                <w:snapToGrid w:val="0"/>
                <w:sz w:val="20"/>
                <w:szCs w:val="20"/>
              </w:rPr>
              <w:br/>
            </w:r>
            <w:hyperlink r:id="rId431" w:history="1">
              <w:r w:rsidR="00DC6C2C" w:rsidRPr="003320B6">
                <w:rPr>
                  <w:rFonts w:ascii="Times New Roman" w:eastAsia="Times New Roman" w:hAnsi="Times New Roman" w:cs="Times New Roman"/>
                  <w:snapToGrid w:val="0"/>
                  <w:sz w:val="20"/>
                  <w:szCs w:val="20"/>
                </w:rPr>
                <w:t>8413 60 700 0</w:t>
              </w:r>
            </w:hyperlink>
            <w:r w:rsidR="00DC6C2C" w:rsidRPr="003320B6">
              <w:rPr>
                <w:rFonts w:ascii="Times New Roman" w:eastAsia="Times New Roman" w:hAnsi="Times New Roman" w:cs="Times New Roman"/>
                <w:bCs/>
                <w:snapToGrid w:val="0"/>
                <w:sz w:val="20"/>
                <w:szCs w:val="20"/>
              </w:rPr>
              <w:br/>
            </w:r>
            <w:hyperlink r:id="rId432" w:history="1">
              <w:r w:rsidR="00DC6C2C" w:rsidRPr="003320B6">
                <w:rPr>
                  <w:rFonts w:ascii="Times New Roman" w:eastAsia="Times New Roman" w:hAnsi="Times New Roman" w:cs="Times New Roman"/>
                  <w:snapToGrid w:val="0"/>
                  <w:sz w:val="20"/>
                  <w:szCs w:val="20"/>
                </w:rPr>
                <w:t>8413 60 800 0</w:t>
              </w:r>
            </w:hyperlink>
            <w:r w:rsidR="00DC6C2C" w:rsidRPr="003320B6">
              <w:rPr>
                <w:rFonts w:ascii="Times New Roman" w:eastAsia="Times New Roman" w:hAnsi="Times New Roman" w:cs="Times New Roman"/>
                <w:bCs/>
                <w:snapToGrid w:val="0"/>
                <w:sz w:val="20"/>
                <w:szCs w:val="20"/>
              </w:rPr>
              <w:br/>
            </w:r>
            <w:hyperlink r:id="rId433" w:history="1">
              <w:r w:rsidR="00DC6C2C" w:rsidRPr="003320B6">
                <w:rPr>
                  <w:rFonts w:ascii="Times New Roman" w:eastAsia="Times New Roman" w:hAnsi="Times New Roman" w:cs="Times New Roman"/>
                  <w:snapToGrid w:val="0"/>
                  <w:sz w:val="20"/>
                  <w:szCs w:val="20"/>
                </w:rPr>
                <w:t>8413 70 210 0</w:t>
              </w:r>
            </w:hyperlink>
            <w:r w:rsidR="00DC6C2C" w:rsidRPr="003320B6">
              <w:rPr>
                <w:rFonts w:ascii="Times New Roman" w:eastAsia="Times New Roman" w:hAnsi="Times New Roman" w:cs="Times New Roman"/>
                <w:bCs/>
                <w:snapToGrid w:val="0"/>
                <w:sz w:val="20"/>
                <w:szCs w:val="20"/>
              </w:rPr>
              <w:br/>
            </w:r>
            <w:hyperlink r:id="rId434" w:history="1">
              <w:r w:rsidR="00DC6C2C" w:rsidRPr="003320B6">
                <w:rPr>
                  <w:rFonts w:ascii="Times New Roman" w:eastAsia="Times New Roman" w:hAnsi="Times New Roman" w:cs="Times New Roman"/>
                  <w:snapToGrid w:val="0"/>
                  <w:sz w:val="20"/>
                  <w:szCs w:val="20"/>
                </w:rPr>
                <w:t>8413 70 290 0</w:t>
              </w:r>
            </w:hyperlink>
            <w:r w:rsidR="00DC6C2C" w:rsidRPr="003320B6">
              <w:rPr>
                <w:rFonts w:ascii="Times New Roman" w:eastAsia="Times New Roman" w:hAnsi="Times New Roman" w:cs="Times New Roman"/>
                <w:bCs/>
                <w:snapToGrid w:val="0"/>
                <w:sz w:val="20"/>
                <w:szCs w:val="20"/>
              </w:rPr>
              <w:br/>
            </w:r>
            <w:hyperlink r:id="rId435" w:history="1">
              <w:r w:rsidR="00DC6C2C" w:rsidRPr="003320B6">
                <w:rPr>
                  <w:rFonts w:ascii="Times New Roman" w:eastAsia="Times New Roman" w:hAnsi="Times New Roman" w:cs="Times New Roman"/>
                  <w:snapToGrid w:val="0"/>
                  <w:sz w:val="20"/>
                  <w:szCs w:val="20"/>
                </w:rPr>
                <w:t>8413 70 300 0</w:t>
              </w:r>
            </w:hyperlink>
            <w:r w:rsidR="00DC6C2C" w:rsidRPr="003320B6">
              <w:rPr>
                <w:rFonts w:ascii="Times New Roman" w:eastAsia="Times New Roman" w:hAnsi="Times New Roman" w:cs="Times New Roman"/>
                <w:bCs/>
                <w:snapToGrid w:val="0"/>
                <w:sz w:val="20"/>
                <w:szCs w:val="20"/>
              </w:rPr>
              <w:br/>
            </w:r>
            <w:hyperlink r:id="rId436" w:history="1">
              <w:r w:rsidR="00DC6C2C" w:rsidRPr="003320B6">
                <w:rPr>
                  <w:rFonts w:ascii="Times New Roman" w:eastAsia="Times New Roman" w:hAnsi="Times New Roman" w:cs="Times New Roman"/>
                  <w:snapToGrid w:val="0"/>
                  <w:sz w:val="20"/>
                  <w:szCs w:val="20"/>
                </w:rPr>
                <w:t>8413 70 350 0</w:t>
              </w:r>
            </w:hyperlink>
            <w:r w:rsidR="00DC6C2C" w:rsidRPr="003320B6">
              <w:rPr>
                <w:rFonts w:ascii="Times New Roman" w:eastAsia="Times New Roman" w:hAnsi="Times New Roman" w:cs="Times New Roman"/>
                <w:bCs/>
                <w:snapToGrid w:val="0"/>
                <w:sz w:val="20"/>
                <w:szCs w:val="20"/>
              </w:rPr>
              <w:br/>
            </w:r>
            <w:hyperlink r:id="rId437" w:history="1">
              <w:r w:rsidR="00DC6C2C" w:rsidRPr="003320B6">
                <w:rPr>
                  <w:rFonts w:ascii="Times New Roman" w:eastAsia="Times New Roman" w:hAnsi="Times New Roman" w:cs="Times New Roman"/>
                  <w:snapToGrid w:val="0"/>
                  <w:sz w:val="20"/>
                  <w:szCs w:val="20"/>
                </w:rPr>
                <w:t>8413 70 450 0</w:t>
              </w:r>
            </w:hyperlink>
            <w:r w:rsidR="00DC6C2C" w:rsidRPr="003320B6">
              <w:rPr>
                <w:rFonts w:ascii="Times New Roman" w:eastAsia="Times New Roman" w:hAnsi="Times New Roman" w:cs="Times New Roman"/>
                <w:bCs/>
                <w:snapToGrid w:val="0"/>
                <w:sz w:val="20"/>
                <w:szCs w:val="20"/>
              </w:rPr>
              <w:br/>
            </w:r>
            <w:hyperlink r:id="rId438" w:history="1">
              <w:r w:rsidR="00DC6C2C" w:rsidRPr="003320B6">
                <w:rPr>
                  <w:rFonts w:ascii="Times New Roman" w:eastAsia="Times New Roman" w:hAnsi="Times New Roman" w:cs="Times New Roman"/>
                  <w:snapToGrid w:val="0"/>
                  <w:sz w:val="20"/>
                  <w:szCs w:val="20"/>
                </w:rPr>
                <w:t>8413 70 510 0</w:t>
              </w:r>
            </w:hyperlink>
            <w:r w:rsidR="00DC6C2C" w:rsidRPr="003320B6">
              <w:rPr>
                <w:rFonts w:ascii="Times New Roman" w:eastAsia="Times New Roman" w:hAnsi="Times New Roman" w:cs="Times New Roman"/>
                <w:bCs/>
                <w:snapToGrid w:val="0"/>
                <w:sz w:val="20"/>
                <w:szCs w:val="20"/>
              </w:rPr>
              <w:br/>
            </w:r>
            <w:hyperlink r:id="rId439" w:history="1">
              <w:r w:rsidR="00DC6C2C" w:rsidRPr="003320B6">
                <w:rPr>
                  <w:rFonts w:ascii="Times New Roman" w:eastAsia="Times New Roman" w:hAnsi="Times New Roman" w:cs="Times New Roman"/>
                  <w:snapToGrid w:val="0"/>
                  <w:sz w:val="20"/>
                  <w:szCs w:val="20"/>
                </w:rPr>
                <w:t>8413 70 590 0</w:t>
              </w:r>
            </w:hyperlink>
            <w:r w:rsidR="00DC6C2C" w:rsidRPr="003320B6">
              <w:rPr>
                <w:rFonts w:ascii="Times New Roman" w:eastAsia="Times New Roman" w:hAnsi="Times New Roman" w:cs="Times New Roman"/>
                <w:bCs/>
                <w:snapToGrid w:val="0"/>
                <w:sz w:val="20"/>
                <w:szCs w:val="20"/>
              </w:rPr>
              <w:br/>
            </w:r>
            <w:hyperlink r:id="rId440" w:history="1">
              <w:r w:rsidR="00DC6C2C" w:rsidRPr="003320B6">
                <w:rPr>
                  <w:rFonts w:ascii="Times New Roman" w:eastAsia="Times New Roman" w:hAnsi="Times New Roman" w:cs="Times New Roman"/>
                  <w:snapToGrid w:val="0"/>
                  <w:sz w:val="20"/>
                  <w:szCs w:val="20"/>
                </w:rPr>
                <w:t>8413 70 650 0</w:t>
              </w:r>
            </w:hyperlink>
            <w:r w:rsidR="00DC6C2C" w:rsidRPr="003320B6">
              <w:rPr>
                <w:rFonts w:ascii="Times New Roman" w:eastAsia="Times New Roman" w:hAnsi="Times New Roman" w:cs="Times New Roman"/>
                <w:bCs/>
                <w:snapToGrid w:val="0"/>
                <w:sz w:val="20"/>
                <w:szCs w:val="20"/>
              </w:rPr>
              <w:br/>
            </w:r>
            <w:hyperlink r:id="rId441" w:history="1">
              <w:r w:rsidR="00DC6C2C" w:rsidRPr="003320B6">
                <w:rPr>
                  <w:rFonts w:ascii="Times New Roman" w:eastAsia="Times New Roman" w:hAnsi="Times New Roman" w:cs="Times New Roman"/>
                  <w:snapToGrid w:val="0"/>
                  <w:sz w:val="20"/>
                  <w:szCs w:val="20"/>
                </w:rPr>
                <w:t>8413 70 750 0</w:t>
              </w:r>
            </w:hyperlink>
            <w:r w:rsidR="00DC6C2C" w:rsidRPr="003320B6">
              <w:rPr>
                <w:rFonts w:ascii="Times New Roman" w:eastAsia="Times New Roman" w:hAnsi="Times New Roman" w:cs="Times New Roman"/>
                <w:bCs/>
                <w:snapToGrid w:val="0"/>
                <w:sz w:val="20"/>
                <w:szCs w:val="20"/>
              </w:rPr>
              <w:br/>
            </w:r>
            <w:hyperlink r:id="rId442" w:history="1">
              <w:r w:rsidR="00DC6C2C" w:rsidRPr="003320B6">
                <w:rPr>
                  <w:rFonts w:ascii="Times New Roman" w:eastAsia="Times New Roman" w:hAnsi="Times New Roman" w:cs="Times New Roman"/>
                  <w:snapToGrid w:val="0"/>
                  <w:sz w:val="20"/>
                  <w:szCs w:val="20"/>
                </w:rPr>
                <w:t>8413 70 810 0</w:t>
              </w:r>
            </w:hyperlink>
            <w:r w:rsidR="00DC6C2C" w:rsidRPr="003320B6">
              <w:rPr>
                <w:rFonts w:ascii="Times New Roman" w:eastAsia="Times New Roman" w:hAnsi="Times New Roman" w:cs="Times New Roman"/>
                <w:bCs/>
                <w:snapToGrid w:val="0"/>
                <w:sz w:val="20"/>
                <w:szCs w:val="20"/>
              </w:rPr>
              <w:br/>
            </w:r>
            <w:hyperlink r:id="rId443" w:history="1">
              <w:r w:rsidR="00DC6C2C" w:rsidRPr="003320B6">
                <w:rPr>
                  <w:rFonts w:ascii="Times New Roman" w:eastAsia="Times New Roman" w:hAnsi="Times New Roman" w:cs="Times New Roman"/>
                  <w:snapToGrid w:val="0"/>
                  <w:sz w:val="20"/>
                  <w:szCs w:val="20"/>
                </w:rPr>
                <w:t>8413 70 890 0</w:t>
              </w:r>
            </w:hyperlink>
            <w:r w:rsidR="00DC6C2C" w:rsidRPr="003320B6">
              <w:rPr>
                <w:rFonts w:ascii="Times New Roman" w:eastAsia="Times New Roman" w:hAnsi="Times New Roman" w:cs="Times New Roman"/>
                <w:bCs/>
                <w:snapToGrid w:val="0"/>
                <w:sz w:val="20"/>
                <w:szCs w:val="20"/>
              </w:rPr>
              <w:br/>
            </w:r>
            <w:hyperlink r:id="rId444" w:history="1">
              <w:r w:rsidR="00DC6C2C" w:rsidRPr="003320B6">
                <w:rPr>
                  <w:rFonts w:ascii="Times New Roman" w:eastAsia="Times New Roman" w:hAnsi="Times New Roman" w:cs="Times New Roman"/>
                  <w:snapToGrid w:val="0"/>
                  <w:sz w:val="20"/>
                  <w:szCs w:val="20"/>
                </w:rPr>
                <w:t>8413 82 009 1</w:t>
              </w:r>
            </w:hyperlink>
            <w:r w:rsidR="00DC6C2C" w:rsidRPr="003320B6">
              <w:rPr>
                <w:rFonts w:ascii="Times New Roman" w:eastAsia="Times New Roman" w:hAnsi="Times New Roman" w:cs="Times New Roman"/>
                <w:bCs/>
                <w:snapToGrid w:val="0"/>
                <w:sz w:val="20"/>
                <w:szCs w:val="20"/>
              </w:rPr>
              <w:br/>
            </w:r>
            <w:hyperlink r:id="rId445" w:history="1">
              <w:r w:rsidR="00DC6C2C" w:rsidRPr="003320B6">
                <w:rPr>
                  <w:rFonts w:ascii="Times New Roman" w:eastAsia="Times New Roman" w:hAnsi="Times New Roman" w:cs="Times New Roman"/>
                  <w:snapToGrid w:val="0"/>
                  <w:sz w:val="20"/>
                  <w:szCs w:val="20"/>
                </w:rPr>
                <w:t>8413 82 009 9</w:t>
              </w:r>
            </w:hyperlink>
          </w:p>
        </w:tc>
        <w:tc>
          <w:tcPr>
            <w:tcW w:w="3969"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ТР ТС 020/2011;</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 xml:space="preserve"> </w:t>
            </w:r>
            <w:r w:rsidRPr="003320B6">
              <w:rPr>
                <w:rFonts w:ascii="Times New Roman" w:hAnsi="Times New Roman" w:cs="Times New Roman"/>
                <w:sz w:val="20"/>
                <w:szCs w:val="20"/>
              </w:rPr>
              <w:t>ГОСТ 30804.3.2-2013(IEC61000-3-2:2009)</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50779-2021</w: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30805.14.2-2013 (CISPR 14-2:2001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 xml:space="preserve">ГОСТ 30804.6.1-2013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32134.1-2013 (EN 301 489-1:2008)</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Р 52459.3-2009</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 ГОСТ Р 52459.17-2009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Calibri" w:hAnsi="Times New Roman" w:cs="Times New Roman"/>
                <w:sz w:val="20"/>
                <w:szCs w:val="20"/>
              </w:rPr>
              <w:t>СТБ ETSI EN 301 489-17-2013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30804.6.4-2013(IEC61000-6-4:2006)</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30804.6.2-2013(IEC61000-6-2:2005)</w:t>
            </w:r>
          </w:p>
          <w:p w:rsidR="00DC6C2C" w:rsidRPr="00131D83" w:rsidRDefault="00DC6C2C" w:rsidP="00DC6C2C">
            <w:pPr>
              <w:spacing w:after="0" w:line="240" w:lineRule="auto"/>
              <w:rPr>
                <w:rFonts w:ascii="Times New Roman" w:eastAsia="Times New Roman" w:hAnsi="Times New Roman" w:cs="Times New Roman"/>
                <w:sz w:val="20"/>
                <w:szCs w:val="20"/>
                <w:lang w:eastAsia="ru-RU"/>
              </w:rPr>
            </w:pPr>
            <w:r w:rsidRPr="00131D83">
              <w:rPr>
                <w:rFonts w:ascii="Times New Roman" w:eastAsia="Times New Roman" w:hAnsi="Times New Roman" w:cs="Times New Roman"/>
                <w:sz w:val="20"/>
                <w:szCs w:val="20"/>
                <w:lang w:eastAsia="ru-RU"/>
              </w:rPr>
              <w:t>ГОСТ CISPR 14-1:2015</w:t>
            </w:r>
          </w:p>
          <w:p w:rsidR="00DC6C2C" w:rsidRPr="00131D83" w:rsidRDefault="00DC6C2C" w:rsidP="00DC6C2C">
            <w:pPr>
              <w:spacing w:after="0" w:line="240" w:lineRule="auto"/>
              <w:rPr>
                <w:rFonts w:ascii="Times New Roman" w:eastAsia="Times New Roman" w:hAnsi="Times New Roman" w:cs="Times New Roman"/>
                <w:sz w:val="20"/>
                <w:szCs w:val="20"/>
                <w:lang w:eastAsia="ru-RU"/>
              </w:rPr>
            </w:pPr>
            <w:r w:rsidRPr="00131D83">
              <w:rPr>
                <w:rFonts w:ascii="Times New Roman" w:eastAsia="Times New Roman" w:hAnsi="Times New Roman" w:cs="Times New Roman"/>
                <w:sz w:val="20"/>
                <w:szCs w:val="20"/>
                <w:lang w:eastAsia="ru-RU"/>
              </w:rPr>
              <w:t>ГОСТ CISPR 14-2:2016</w:t>
            </w:r>
          </w:p>
          <w:p w:rsidR="00DC6C2C" w:rsidRPr="00131D83" w:rsidRDefault="00DC6C2C" w:rsidP="00DC6C2C">
            <w:pPr>
              <w:spacing w:after="0" w:line="240" w:lineRule="auto"/>
              <w:rPr>
                <w:rFonts w:ascii="Times New Roman" w:eastAsia="Times New Roman" w:hAnsi="Times New Roman" w:cs="Times New Roman"/>
                <w:sz w:val="20"/>
                <w:szCs w:val="20"/>
                <w:lang w:eastAsia="ru-RU"/>
              </w:rPr>
            </w:pPr>
            <w:r w:rsidRPr="00131D83">
              <w:rPr>
                <w:rFonts w:ascii="Times New Roman" w:eastAsia="Times New Roman" w:hAnsi="Times New Roman" w:cs="Times New Roman"/>
                <w:sz w:val="20"/>
                <w:szCs w:val="20"/>
                <w:lang w:eastAsia="ru-RU"/>
              </w:rPr>
              <w:t>ГОСТ IEC 61000-3-2-2017</w:t>
            </w:r>
          </w:p>
          <w:p w:rsidR="00DC6C2C" w:rsidRPr="00131D83" w:rsidRDefault="00DC6C2C" w:rsidP="00DC6C2C">
            <w:pPr>
              <w:spacing w:after="0" w:line="240" w:lineRule="auto"/>
              <w:rPr>
                <w:rFonts w:ascii="Times New Roman" w:eastAsia="Times New Roman" w:hAnsi="Times New Roman" w:cs="Times New Roman"/>
                <w:sz w:val="20"/>
                <w:szCs w:val="20"/>
                <w:lang w:eastAsia="ru-RU"/>
              </w:rPr>
            </w:pPr>
            <w:r w:rsidRPr="00131D83">
              <w:rPr>
                <w:rFonts w:ascii="Times New Roman" w:eastAsia="Times New Roman" w:hAnsi="Times New Roman" w:cs="Times New Roman"/>
                <w:sz w:val="20"/>
                <w:szCs w:val="20"/>
                <w:lang w:eastAsia="ru-RU"/>
              </w:rPr>
              <w:t>ГОСТ IEC 61000-3-2-2021</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131D83">
              <w:rPr>
                <w:rFonts w:ascii="Times New Roman" w:eastAsia="Times New Roman" w:hAnsi="Times New Roman" w:cs="Times New Roman"/>
                <w:sz w:val="20"/>
                <w:szCs w:val="20"/>
                <w:lang w:eastAsia="ru-RU"/>
              </w:rPr>
              <w:t>ГОСТ IEC 61000-3-3-2015</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pacing w:val="-1"/>
                <w:sz w:val="20"/>
                <w:szCs w:val="20"/>
                <w:lang w:eastAsia="ru-RU"/>
              </w:rPr>
            </w:pPr>
            <w:r w:rsidRPr="003320B6">
              <w:rPr>
                <w:rFonts w:ascii="Times New Roman" w:eastAsia="Times New Roman" w:hAnsi="Times New Roman" w:cs="Times New Roman"/>
                <w:spacing w:val="-1"/>
                <w:sz w:val="20"/>
                <w:szCs w:val="20"/>
                <w:lang w:eastAsia="ru-RU"/>
              </w:rPr>
              <w:t>Оборудование световое:</w:t>
            </w:r>
          </w:p>
          <w:p w:rsidR="00DC6C2C" w:rsidRPr="003320B6" w:rsidRDefault="00DC6C2C" w:rsidP="00DC6C2C">
            <w:pPr>
              <w:keepNext/>
              <w:widowControl w:val="0"/>
              <w:spacing w:after="0" w:line="240" w:lineRule="auto"/>
              <w:rPr>
                <w:rFonts w:ascii="Times New Roman" w:eastAsia="Times New Roman" w:hAnsi="Times New Roman" w:cs="Times New Roman"/>
                <w:sz w:val="20"/>
                <w:szCs w:val="20"/>
                <w:lang w:eastAsia="ru-RU"/>
              </w:rPr>
            </w:pP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(1С, 3С, 4С)</w:t>
            </w:r>
          </w:p>
          <w:p w:rsidR="00DC6C2C" w:rsidRPr="003320B6" w:rsidRDefault="00DC6C2C" w:rsidP="00DC6C2C">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8539 31</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446" w:history="1">
              <w:r w:rsidR="00DC6C2C" w:rsidRPr="003320B6">
                <w:rPr>
                  <w:rFonts w:ascii="Times New Roman" w:eastAsia="Times New Roman" w:hAnsi="Times New Roman" w:cs="Times New Roman"/>
                  <w:bCs/>
                  <w:sz w:val="20"/>
                  <w:szCs w:val="20"/>
                  <w:lang w:eastAsia="ru-RU"/>
                </w:rPr>
                <w:t>8539 31 100 0</w:t>
              </w:r>
            </w:hyperlink>
            <w:r w:rsidR="00DC6C2C" w:rsidRPr="003320B6">
              <w:rPr>
                <w:rFonts w:ascii="Times New Roman" w:eastAsia="Times New Roman" w:hAnsi="Times New Roman" w:cs="Times New Roman"/>
                <w:sz w:val="20"/>
                <w:szCs w:val="20"/>
                <w:lang w:eastAsia="ru-RU"/>
              </w:rPr>
              <w:br/>
            </w:r>
            <w:hyperlink r:id="rId447" w:history="1">
              <w:r w:rsidR="00DC6C2C" w:rsidRPr="003320B6">
                <w:rPr>
                  <w:rFonts w:ascii="Times New Roman" w:eastAsia="Times New Roman" w:hAnsi="Times New Roman" w:cs="Times New Roman"/>
                  <w:bCs/>
                  <w:sz w:val="20"/>
                  <w:szCs w:val="20"/>
                  <w:lang w:eastAsia="ru-RU"/>
                </w:rPr>
                <w:t>8539 31 900 0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8541 40 100 0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w:t>
            </w:r>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448" w:history="1">
              <w:r w:rsidR="00DC6C2C" w:rsidRPr="003320B6">
                <w:rPr>
                  <w:rFonts w:ascii="Times New Roman" w:eastAsia="Times New Roman" w:hAnsi="Times New Roman" w:cs="Times New Roman"/>
                  <w:sz w:val="20"/>
                  <w:szCs w:val="20"/>
                  <w:lang w:eastAsia="ru-RU"/>
                </w:rPr>
                <w:t>9405 11 001 3</w:t>
              </w:r>
            </w:hyperlink>
            <w:r w:rsidR="00DC6C2C" w:rsidRPr="003320B6">
              <w:rPr>
                <w:rFonts w:ascii="Times New Roman" w:eastAsia="Times New Roman" w:hAnsi="Times New Roman" w:cs="Times New Roman"/>
                <w:bCs/>
                <w:sz w:val="20"/>
                <w:szCs w:val="20"/>
                <w:lang w:eastAsia="ru-RU"/>
              </w:rPr>
              <w:br/>
            </w:r>
            <w:hyperlink r:id="rId449" w:history="1">
              <w:r w:rsidR="00DC6C2C" w:rsidRPr="003320B6">
                <w:rPr>
                  <w:rFonts w:ascii="Times New Roman" w:eastAsia="Times New Roman" w:hAnsi="Times New Roman" w:cs="Times New Roman"/>
                  <w:sz w:val="20"/>
                  <w:szCs w:val="20"/>
                  <w:lang w:eastAsia="ru-RU"/>
                </w:rPr>
                <w:t>9405 11 001 4</w:t>
              </w:r>
            </w:hyperlink>
            <w:r w:rsidR="00DC6C2C" w:rsidRPr="003320B6">
              <w:rPr>
                <w:rFonts w:ascii="Times New Roman" w:eastAsia="Times New Roman" w:hAnsi="Times New Roman" w:cs="Times New Roman"/>
                <w:bCs/>
                <w:sz w:val="20"/>
                <w:szCs w:val="20"/>
                <w:lang w:eastAsia="ru-RU"/>
              </w:rPr>
              <w:br/>
            </w:r>
            <w:hyperlink r:id="rId450" w:history="1">
              <w:r w:rsidR="00DC6C2C" w:rsidRPr="003320B6">
                <w:rPr>
                  <w:rFonts w:ascii="Times New Roman" w:eastAsia="Times New Roman" w:hAnsi="Times New Roman" w:cs="Times New Roman"/>
                  <w:sz w:val="20"/>
                  <w:szCs w:val="20"/>
                  <w:lang w:eastAsia="ru-RU"/>
                </w:rPr>
                <w:t>9405 11 001 5</w:t>
              </w:r>
            </w:hyperlink>
            <w:r w:rsidR="00DC6C2C" w:rsidRPr="003320B6">
              <w:rPr>
                <w:rFonts w:ascii="Times New Roman" w:eastAsia="Times New Roman" w:hAnsi="Times New Roman" w:cs="Times New Roman"/>
                <w:bCs/>
                <w:sz w:val="20"/>
                <w:szCs w:val="20"/>
                <w:lang w:eastAsia="ru-RU"/>
              </w:rPr>
              <w:br/>
            </w:r>
            <w:hyperlink r:id="rId451" w:history="1">
              <w:r w:rsidR="00DC6C2C" w:rsidRPr="003320B6">
                <w:rPr>
                  <w:rFonts w:ascii="Times New Roman" w:eastAsia="Times New Roman" w:hAnsi="Times New Roman" w:cs="Times New Roman"/>
                  <w:sz w:val="20"/>
                  <w:szCs w:val="20"/>
                  <w:lang w:eastAsia="ru-RU"/>
                </w:rPr>
                <w:t>9405 11 001 9</w:t>
              </w:r>
            </w:hyperlink>
            <w:r w:rsidR="00DC6C2C" w:rsidRPr="003320B6">
              <w:rPr>
                <w:rFonts w:ascii="Times New Roman" w:eastAsia="Times New Roman" w:hAnsi="Times New Roman" w:cs="Times New Roman"/>
                <w:bCs/>
                <w:sz w:val="20"/>
                <w:szCs w:val="20"/>
                <w:lang w:eastAsia="ru-RU"/>
              </w:rPr>
              <w:br/>
            </w:r>
            <w:hyperlink r:id="rId452" w:history="1">
              <w:r w:rsidR="00DC6C2C" w:rsidRPr="003320B6">
                <w:rPr>
                  <w:rFonts w:ascii="Times New Roman" w:eastAsia="Times New Roman" w:hAnsi="Times New Roman" w:cs="Times New Roman"/>
                  <w:sz w:val="20"/>
                  <w:szCs w:val="20"/>
                  <w:lang w:eastAsia="ru-RU"/>
                </w:rPr>
                <w:t>9405 11 002 2</w:t>
              </w:r>
            </w:hyperlink>
            <w:r w:rsidR="00DC6C2C" w:rsidRPr="003320B6">
              <w:rPr>
                <w:rFonts w:ascii="Times New Roman" w:eastAsia="Times New Roman" w:hAnsi="Times New Roman" w:cs="Times New Roman"/>
                <w:bCs/>
                <w:sz w:val="20"/>
                <w:szCs w:val="20"/>
                <w:lang w:eastAsia="ru-RU"/>
              </w:rPr>
              <w:br/>
            </w:r>
            <w:hyperlink r:id="rId453" w:history="1">
              <w:r w:rsidR="00DC6C2C" w:rsidRPr="003320B6">
                <w:rPr>
                  <w:rFonts w:ascii="Times New Roman" w:eastAsia="Times New Roman" w:hAnsi="Times New Roman" w:cs="Times New Roman"/>
                  <w:sz w:val="20"/>
                  <w:szCs w:val="20"/>
                  <w:lang w:eastAsia="ru-RU"/>
                </w:rPr>
                <w:t>9405 11 002 9</w:t>
              </w:r>
            </w:hyperlink>
            <w:r w:rsidR="00DC6C2C" w:rsidRPr="003320B6">
              <w:rPr>
                <w:rFonts w:ascii="Times New Roman" w:eastAsia="Times New Roman" w:hAnsi="Times New Roman" w:cs="Times New Roman"/>
                <w:bCs/>
                <w:sz w:val="20"/>
                <w:szCs w:val="20"/>
                <w:lang w:eastAsia="ru-RU"/>
              </w:rPr>
              <w:br/>
            </w:r>
            <w:hyperlink r:id="rId454" w:history="1">
              <w:r w:rsidR="00DC6C2C" w:rsidRPr="003320B6">
                <w:rPr>
                  <w:rFonts w:ascii="Times New Roman" w:eastAsia="Times New Roman" w:hAnsi="Times New Roman" w:cs="Times New Roman"/>
                  <w:sz w:val="20"/>
                  <w:szCs w:val="20"/>
                  <w:lang w:eastAsia="ru-RU"/>
                </w:rPr>
                <w:t>9405 11 003 3</w:t>
              </w:r>
            </w:hyperlink>
            <w:r w:rsidR="00DC6C2C" w:rsidRPr="003320B6">
              <w:rPr>
                <w:rFonts w:ascii="Times New Roman" w:eastAsia="Times New Roman" w:hAnsi="Times New Roman" w:cs="Times New Roman"/>
                <w:bCs/>
                <w:sz w:val="20"/>
                <w:szCs w:val="20"/>
                <w:lang w:eastAsia="ru-RU"/>
              </w:rPr>
              <w:br/>
            </w:r>
            <w:hyperlink r:id="rId455" w:history="1">
              <w:r w:rsidR="00DC6C2C" w:rsidRPr="003320B6">
                <w:rPr>
                  <w:rFonts w:ascii="Times New Roman" w:eastAsia="Times New Roman" w:hAnsi="Times New Roman" w:cs="Times New Roman"/>
                  <w:sz w:val="20"/>
                  <w:szCs w:val="20"/>
                  <w:lang w:eastAsia="ru-RU"/>
                </w:rPr>
                <w:t>9405 11 003 9</w:t>
              </w:r>
            </w:hyperlink>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456" w:history="1">
              <w:r w:rsidR="00DC6C2C" w:rsidRPr="003320B6">
                <w:rPr>
                  <w:rFonts w:ascii="Times New Roman" w:eastAsia="Times New Roman" w:hAnsi="Times New Roman" w:cs="Times New Roman"/>
                  <w:sz w:val="20"/>
                  <w:szCs w:val="20"/>
                  <w:lang w:eastAsia="ru-RU"/>
                </w:rPr>
                <w:t>9405 19 001 2</w:t>
              </w:r>
            </w:hyperlink>
            <w:r w:rsidR="00DC6C2C" w:rsidRPr="003320B6">
              <w:rPr>
                <w:rFonts w:ascii="Times New Roman" w:eastAsia="Times New Roman" w:hAnsi="Times New Roman" w:cs="Times New Roman"/>
                <w:bCs/>
                <w:sz w:val="20"/>
                <w:szCs w:val="20"/>
                <w:lang w:eastAsia="ru-RU"/>
              </w:rPr>
              <w:br/>
            </w:r>
            <w:hyperlink r:id="rId457" w:history="1">
              <w:r w:rsidR="00DC6C2C" w:rsidRPr="003320B6">
                <w:rPr>
                  <w:rFonts w:ascii="Times New Roman" w:eastAsia="Times New Roman" w:hAnsi="Times New Roman" w:cs="Times New Roman"/>
                  <w:sz w:val="20"/>
                  <w:szCs w:val="20"/>
                  <w:lang w:eastAsia="ru-RU"/>
                </w:rPr>
                <w:t>9405 19 001 5</w:t>
              </w:r>
            </w:hyperlink>
            <w:r w:rsidR="00DC6C2C" w:rsidRPr="003320B6">
              <w:rPr>
                <w:rFonts w:ascii="Times New Roman" w:eastAsia="Times New Roman" w:hAnsi="Times New Roman" w:cs="Times New Roman"/>
                <w:bCs/>
                <w:sz w:val="20"/>
                <w:szCs w:val="20"/>
                <w:lang w:eastAsia="ru-RU"/>
              </w:rPr>
              <w:br/>
            </w:r>
            <w:hyperlink r:id="rId458" w:history="1">
              <w:r w:rsidR="00DC6C2C" w:rsidRPr="003320B6">
                <w:rPr>
                  <w:rFonts w:ascii="Times New Roman" w:eastAsia="Times New Roman" w:hAnsi="Times New Roman" w:cs="Times New Roman"/>
                  <w:sz w:val="20"/>
                  <w:szCs w:val="20"/>
                  <w:lang w:eastAsia="ru-RU"/>
                </w:rPr>
                <w:t>9405 19 001 9</w:t>
              </w:r>
            </w:hyperlink>
            <w:r w:rsidR="00DC6C2C" w:rsidRPr="003320B6">
              <w:rPr>
                <w:rFonts w:ascii="Times New Roman" w:eastAsia="Times New Roman" w:hAnsi="Times New Roman" w:cs="Times New Roman"/>
                <w:bCs/>
                <w:sz w:val="20"/>
                <w:szCs w:val="20"/>
                <w:lang w:eastAsia="ru-RU"/>
              </w:rPr>
              <w:br/>
            </w:r>
            <w:hyperlink r:id="rId459" w:history="1">
              <w:r w:rsidR="00DC6C2C" w:rsidRPr="003320B6">
                <w:rPr>
                  <w:rFonts w:ascii="Times New Roman" w:eastAsia="Times New Roman" w:hAnsi="Times New Roman" w:cs="Times New Roman"/>
                  <w:sz w:val="20"/>
                  <w:szCs w:val="20"/>
                  <w:lang w:eastAsia="ru-RU"/>
                </w:rPr>
                <w:t>9405 19 002 9</w:t>
              </w:r>
            </w:hyperlink>
            <w:r w:rsidR="00DC6C2C" w:rsidRPr="003320B6">
              <w:rPr>
                <w:rFonts w:ascii="Times New Roman" w:eastAsia="Times New Roman" w:hAnsi="Times New Roman" w:cs="Times New Roman"/>
                <w:bCs/>
                <w:sz w:val="20"/>
                <w:szCs w:val="20"/>
                <w:lang w:eastAsia="ru-RU"/>
              </w:rPr>
              <w:br/>
            </w:r>
            <w:hyperlink r:id="rId460" w:history="1">
              <w:r w:rsidR="00DC6C2C" w:rsidRPr="003320B6">
                <w:rPr>
                  <w:rFonts w:ascii="Times New Roman" w:eastAsia="Times New Roman" w:hAnsi="Times New Roman" w:cs="Times New Roman"/>
                  <w:sz w:val="20"/>
                  <w:szCs w:val="20"/>
                  <w:lang w:eastAsia="ru-RU"/>
                </w:rPr>
                <w:t>9405 19 003 2</w:t>
              </w:r>
            </w:hyperlink>
            <w:r w:rsidR="00DC6C2C" w:rsidRPr="003320B6">
              <w:rPr>
                <w:rFonts w:ascii="Times New Roman" w:eastAsia="Times New Roman" w:hAnsi="Times New Roman" w:cs="Times New Roman"/>
                <w:bCs/>
                <w:sz w:val="20"/>
                <w:szCs w:val="20"/>
                <w:lang w:eastAsia="ru-RU"/>
              </w:rPr>
              <w:br/>
            </w:r>
            <w:hyperlink r:id="rId461" w:history="1">
              <w:r w:rsidR="00DC6C2C" w:rsidRPr="003320B6">
                <w:rPr>
                  <w:rFonts w:ascii="Times New Roman" w:eastAsia="Times New Roman" w:hAnsi="Times New Roman" w:cs="Times New Roman"/>
                  <w:sz w:val="20"/>
                  <w:szCs w:val="20"/>
                  <w:lang w:eastAsia="ru-RU"/>
                </w:rPr>
                <w:t>9405 19 003 9</w:t>
              </w:r>
            </w:hyperlink>
            <w:r w:rsidR="00DC6C2C" w:rsidRPr="003320B6">
              <w:rPr>
                <w:rFonts w:ascii="Times New Roman" w:eastAsia="Times New Roman" w:hAnsi="Times New Roman" w:cs="Times New Roman"/>
                <w:bCs/>
                <w:sz w:val="20"/>
                <w:szCs w:val="20"/>
                <w:lang w:eastAsia="ru-RU"/>
              </w:rPr>
              <w:br/>
            </w:r>
            <w:hyperlink r:id="rId462" w:history="1">
              <w:r w:rsidR="00DC6C2C" w:rsidRPr="003320B6">
                <w:rPr>
                  <w:rFonts w:ascii="Times New Roman" w:eastAsia="Times New Roman" w:hAnsi="Times New Roman" w:cs="Times New Roman"/>
                  <w:sz w:val="20"/>
                  <w:szCs w:val="20"/>
                  <w:lang w:eastAsia="ru-RU"/>
                </w:rPr>
                <w:t>9405 21 001 2</w:t>
              </w:r>
            </w:hyperlink>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463" w:history="1">
              <w:r w:rsidR="00DC6C2C" w:rsidRPr="003320B6">
                <w:rPr>
                  <w:rFonts w:ascii="Times New Roman" w:eastAsia="Times New Roman" w:hAnsi="Times New Roman" w:cs="Times New Roman"/>
                  <w:sz w:val="20"/>
                  <w:szCs w:val="20"/>
                  <w:lang w:eastAsia="ru-RU"/>
                </w:rPr>
                <w:t>9405 21 001 3</w:t>
              </w:r>
            </w:hyperlink>
            <w:r w:rsidR="00DC6C2C" w:rsidRPr="003320B6">
              <w:rPr>
                <w:rFonts w:ascii="Times New Roman" w:eastAsia="Times New Roman" w:hAnsi="Times New Roman" w:cs="Times New Roman"/>
                <w:bCs/>
                <w:sz w:val="20"/>
                <w:szCs w:val="20"/>
                <w:lang w:eastAsia="ru-RU"/>
              </w:rPr>
              <w:br/>
            </w:r>
            <w:hyperlink r:id="rId464" w:history="1">
              <w:r w:rsidR="00DC6C2C" w:rsidRPr="003320B6">
                <w:rPr>
                  <w:rFonts w:ascii="Times New Roman" w:eastAsia="Times New Roman" w:hAnsi="Times New Roman" w:cs="Times New Roman"/>
                  <w:sz w:val="20"/>
                  <w:szCs w:val="20"/>
                  <w:lang w:eastAsia="ru-RU"/>
                </w:rPr>
                <w:t>9405 21 001 4</w:t>
              </w:r>
            </w:hyperlink>
            <w:r w:rsidR="00DC6C2C" w:rsidRPr="003320B6">
              <w:rPr>
                <w:rFonts w:ascii="Times New Roman" w:eastAsia="Times New Roman" w:hAnsi="Times New Roman" w:cs="Times New Roman"/>
                <w:bCs/>
                <w:sz w:val="20"/>
                <w:szCs w:val="20"/>
                <w:lang w:eastAsia="ru-RU"/>
              </w:rPr>
              <w:br/>
            </w:r>
            <w:hyperlink r:id="rId465" w:history="1">
              <w:r w:rsidR="00DC6C2C" w:rsidRPr="003320B6">
                <w:rPr>
                  <w:rFonts w:ascii="Times New Roman" w:eastAsia="Times New Roman" w:hAnsi="Times New Roman" w:cs="Times New Roman"/>
                  <w:sz w:val="20"/>
                  <w:szCs w:val="20"/>
                  <w:lang w:eastAsia="ru-RU"/>
                </w:rPr>
                <w:t>9405 21 001 9</w:t>
              </w:r>
            </w:hyperlink>
            <w:r w:rsidR="00DC6C2C" w:rsidRPr="003320B6">
              <w:rPr>
                <w:rFonts w:ascii="Times New Roman" w:eastAsia="Times New Roman" w:hAnsi="Times New Roman" w:cs="Times New Roman"/>
                <w:bCs/>
                <w:sz w:val="20"/>
                <w:szCs w:val="20"/>
                <w:lang w:eastAsia="ru-RU"/>
              </w:rPr>
              <w:br/>
            </w:r>
            <w:hyperlink r:id="rId466" w:history="1">
              <w:r w:rsidR="00DC6C2C" w:rsidRPr="003320B6">
                <w:rPr>
                  <w:rFonts w:ascii="Times New Roman" w:eastAsia="Times New Roman" w:hAnsi="Times New Roman" w:cs="Times New Roman"/>
                  <w:sz w:val="20"/>
                  <w:szCs w:val="20"/>
                  <w:lang w:eastAsia="ru-RU"/>
                </w:rPr>
                <w:t>9405 21 002 2</w:t>
              </w:r>
            </w:hyperlink>
            <w:r w:rsidR="00DC6C2C" w:rsidRPr="003320B6">
              <w:rPr>
                <w:rFonts w:ascii="Times New Roman" w:eastAsia="Times New Roman" w:hAnsi="Times New Roman" w:cs="Times New Roman"/>
                <w:bCs/>
                <w:sz w:val="20"/>
                <w:szCs w:val="20"/>
                <w:lang w:eastAsia="ru-RU"/>
              </w:rPr>
              <w:br/>
            </w:r>
            <w:hyperlink r:id="rId467" w:history="1">
              <w:r w:rsidR="00DC6C2C" w:rsidRPr="003320B6">
                <w:rPr>
                  <w:rFonts w:ascii="Times New Roman" w:eastAsia="Times New Roman" w:hAnsi="Times New Roman" w:cs="Times New Roman"/>
                  <w:sz w:val="20"/>
                  <w:szCs w:val="20"/>
                  <w:lang w:eastAsia="ru-RU"/>
                </w:rPr>
                <w:t>9405 21 002 9</w:t>
              </w:r>
            </w:hyperlink>
            <w:r w:rsidR="00DC6C2C" w:rsidRPr="003320B6">
              <w:rPr>
                <w:rFonts w:ascii="Times New Roman" w:eastAsia="Times New Roman" w:hAnsi="Times New Roman" w:cs="Times New Roman"/>
                <w:bCs/>
                <w:sz w:val="20"/>
                <w:szCs w:val="20"/>
                <w:lang w:eastAsia="ru-RU"/>
              </w:rPr>
              <w:br/>
            </w:r>
            <w:hyperlink r:id="rId468" w:history="1">
              <w:r w:rsidR="00DC6C2C" w:rsidRPr="003320B6">
                <w:rPr>
                  <w:rFonts w:ascii="Times New Roman" w:eastAsia="Times New Roman" w:hAnsi="Times New Roman" w:cs="Times New Roman"/>
                  <w:sz w:val="20"/>
                  <w:szCs w:val="20"/>
                  <w:lang w:eastAsia="ru-RU"/>
                </w:rPr>
                <w:t>9405 21 003 2</w:t>
              </w:r>
            </w:hyperlink>
            <w:r w:rsidR="00DC6C2C" w:rsidRPr="003320B6">
              <w:rPr>
                <w:rFonts w:ascii="Times New Roman" w:eastAsia="Times New Roman" w:hAnsi="Times New Roman" w:cs="Times New Roman"/>
                <w:bCs/>
                <w:sz w:val="20"/>
                <w:szCs w:val="20"/>
                <w:lang w:eastAsia="ru-RU"/>
              </w:rPr>
              <w:br/>
            </w:r>
            <w:hyperlink r:id="rId469" w:history="1">
              <w:r w:rsidR="00DC6C2C" w:rsidRPr="003320B6">
                <w:rPr>
                  <w:rFonts w:ascii="Times New Roman" w:eastAsia="Times New Roman" w:hAnsi="Times New Roman" w:cs="Times New Roman"/>
                  <w:sz w:val="20"/>
                  <w:szCs w:val="20"/>
                  <w:lang w:eastAsia="ru-RU"/>
                </w:rPr>
                <w:t>9405 21 003 9</w:t>
              </w:r>
            </w:hyperlink>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470" w:history="1">
              <w:r w:rsidR="00DC6C2C" w:rsidRPr="003320B6">
                <w:rPr>
                  <w:rFonts w:ascii="Times New Roman" w:eastAsia="Times New Roman" w:hAnsi="Times New Roman" w:cs="Times New Roman"/>
                  <w:sz w:val="20"/>
                  <w:szCs w:val="20"/>
                  <w:lang w:eastAsia="ru-RU"/>
                </w:rPr>
                <w:t>9405 29 001 2</w:t>
              </w:r>
            </w:hyperlink>
            <w:r w:rsidR="00DC6C2C" w:rsidRPr="003320B6">
              <w:rPr>
                <w:rFonts w:ascii="Times New Roman" w:eastAsia="Times New Roman" w:hAnsi="Times New Roman" w:cs="Times New Roman"/>
                <w:bCs/>
                <w:sz w:val="20"/>
                <w:szCs w:val="20"/>
                <w:lang w:eastAsia="ru-RU"/>
              </w:rPr>
              <w:br/>
            </w:r>
            <w:hyperlink r:id="rId471" w:history="1">
              <w:r w:rsidR="00DC6C2C" w:rsidRPr="003320B6">
                <w:rPr>
                  <w:rFonts w:ascii="Times New Roman" w:eastAsia="Times New Roman" w:hAnsi="Times New Roman" w:cs="Times New Roman"/>
                  <w:sz w:val="20"/>
                  <w:szCs w:val="20"/>
                  <w:lang w:eastAsia="ru-RU"/>
                </w:rPr>
                <w:t>9405 29 001 4</w:t>
              </w:r>
            </w:hyperlink>
            <w:r w:rsidR="00DC6C2C" w:rsidRPr="003320B6">
              <w:rPr>
                <w:rFonts w:ascii="Times New Roman" w:eastAsia="Times New Roman" w:hAnsi="Times New Roman" w:cs="Times New Roman"/>
                <w:bCs/>
                <w:sz w:val="20"/>
                <w:szCs w:val="20"/>
                <w:lang w:eastAsia="ru-RU"/>
              </w:rPr>
              <w:br/>
            </w:r>
            <w:hyperlink r:id="rId472" w:history="1">
              <w:r w:rsidR="00DC6C2C" w:rsidRPr="003320B6">
                <w:rPr>
                  <w:rFonts w:ascii="Times New Roman" w:eastAsia="Times New Roman" w:hAnsi="Times New Roman" w:cs="Times New Roman"/>
                  <w:sz w:val="20"/>
                  <w:szCs w:val="20"/>
                  <w:lang w:eastAsia="ru-RU"/>
                </w:rPr>
                <w:t>9405 29 001 9</w:t>
              </w:r>
            </w:hyperlink>
            <w:r w:rsidR="00DC6C2C" w:rsidRPr="003320B6">
              <w:rPr>
                <w:rFonts w:ascii="Times New Roman" w:eastAsia="Times New Roman" w:hAnsi="Times New Roman" w:cs="Times New Roman"/>
                <w:bCs/>
                <w:sz w:val="20"/>
                <w:szCs w:val="20"/>
                <w:lang w:eastAsia="ru-RU"/>
              </w:rPr>
              <w:br/>
            </w:r>
            <w:hyperlink r:id="rId473" w:history="1">
              <w:r w:rsidR="00DC6C2C" w:rsidRPr="003320B6">
                <w:rPr>
                  <w:rFonts w:ascii="Times New Roman" w:eastAsia="Times New Roman" w:hAnsi="Times New Roman" w:cs="Times New Roman"/>
                  <w:sz w:val="20"/>
                  <w:szCs w:val="20"/>
                  <w:lang w:eastAsia="ru-RU"/>
                </w:rPr>
                <w:t>9405 29 002 9</w:t>
              </w:r>
            </w:hyperlink>
            <w:r w:rsidR="00DC6C2C" w:rsidRPr="003320B6">
              <w:rPr>
                <w:rFonts w:ascii="Times New Roman" w:eastAsia="Times New Roman" w:hAnsi="Times New Roman" w:cs="Times New Roman"/>
                <w:bCs/>
                <w:sz w:val="20"/>
                <w:szCs w:val="20"/>
                <w:lang w:eastAsia="ru-RU"/>
              </w:rPr>
              <w:br/>
            </w:r>
            <w:hyperlink r:id="rId474" w:history="1">
              <w:r w:rsidR="00DC6C2C" w:rsidRPr="003320B6">
                <w:rPr>
                  <w:rFonts w:ascii="Times New Roman" w:eastAsia="Times New Roman" w:hAnsi="Times New Roman" w:cs="Times New Roman"/>
                  <w:sz w:val="20"/>
                  <w:szCs w:val="20"/>
                  <w:lang w:eastAsia="ru-RU"/>
                </w:rPr>
                <w:t>9405 29 003 2</w:t>
              </w:r>
            </w:hyperlink>
            <w:r w:rsidR="00DC6C2C" w:rsidRPr="003320B6">
              <w:rPr>
                <w:rFonts w:ascii="Times New Roman" w:eastAsia="Times New Roman" w:hAnsi="Times New Roman" w:cs="Times New Roman"/>
                <w:bCs/>
                <w:sz w:val="20"/>
                <w:szCs w:val="20"/>
                <w:lang w:eastAsia="ru-RU"/>
              </w:rPr>
              <w:br/>
            </w:r>
            <w:hyperlink r:id="rId475" w:history="1">
              <w:r w:rsidR="00DC6C2C" w:rsidRPr="003320B6">
                <w:rPr>
                  <w:rFonts w:ascii="Times New Roman" w:eastAsia="Times New Roman" w:hAnsi="Times New Roman" w:cs="Times New Roman"/>
                  <w:sz w:val="20"/>
                  <w:szCs w:val="20"/>
                  <w:lang w:eastAsia="ru-RU"/>
                </w:rPr>
                <w:t>9405 29 003 9</w:t>
              </w:r>
            </w:hyperlink>
            <w:r w:rsidR="00DC6C2C" w:rsidRPr="003320B6">
              <w:rPr>
                <w:rFonts w:ascii="Times New Roman" w:eastAsia="Times New Roman" w:hAnsi="Times New Roman" w:cs="Times New Roman"/>
                <w:bCs/>
                <w:sz w:val="20"/>
                <w:szCs w:val="20"/>
                <w:lang w:eastAsia="ru-RU"/>
              </w:rPr>
              <w:br/>
            </w:r>
            <w:hyperlink r:id="rId476" w:history="1">
              <w:r w:rsidR="00DC6C2C" w:rsidRPr="003320B6">
                <w:rPr>
                  <w:rFonts w:ascii="Times New Roman" w:eastAsia="Times New Roman" w:hAnsi="Times New Roman" w:cs="Times New Roman"/>
                  <w:sz w:val="20"/>
                  <w:szCs w:val="20"/>
                  <w:lang w:eastAsia="ru-RU"/>
                </w:rPr>
                <w:t>9405 41 002 2</w:t>
              </w:r>
            </w:hyperlink>
            <w:r w:rsidR="00DC6C2C" w:rsidRPr="003320B6">
              <w:rPr>
                <w:rFonts w:ascii="Times New Roman" w:eastAsia="Times New Roman" w:hAnsi="Times New Roman" w:cs="Times New Roman"/>
                <w:bCs/>
                <w:sz w:val="20"/>
                <w:szCs w:val="20"/>
                <w:lang w:eastAsia="ru-RU"/>
              </w:rPr>
              <w:br/>
            </w:r>
            <w:hyperlink r:id="rId477" w:history="1">
              <w:r w:rsidR="00DC6C2C" w:rsidRPr="003320B6">
                <w:rPr>
                  <w:rFonts w:ascii="Times New Roman" w:eastAsia="Times New Roman" w:hAnsi="Times New Roman" w:cs="Times New Roman"/>
                  <w:sz w:val="20"/>
                  <w:szCs w:val="20"/>
                  <w:lang w:eastAsia="ru-RU"/>
                </w:rPr>
                <w:t>9405 41 002 9</w:t>
              </w:r>
            </w:hyperlink>
            <w:r w:rsidR="00DC6C2C" w:rsidRPr="003320B6">
              <w:rPr>
                <w:rFonts w:ascii="Times New Roman" w:eastAsia="Times New Roman" w:hAnsi="Times New Roman" w:cs="Times New Roman"/>
                <w:bCs/>
                <w:sz w:val="20"/>
                <w:szCs w:val="20"/>
                <w:lang w:eastAsia="ru-RU"/>
              </w:rPr>
              <w:br/>
            </w:r>
            <w:hyperlink r:id="rId478" w:history="1">
              <w:r w:rsidR="00DC6C2C" w:rsidRPr="003320B6">
                <w:rPr>
                  <w:rFonts w:ascii="Times New Roman" w:eastAsia="Times New Roman" w:hAnsi="Times New Roman" w:cs="Times New Roman"/>
                  <w:sz w:val="20"/>
                  <w:szCs w:val="20"/>
                  <w:lang w:eastAsia="ru-RU"/>
                </w:rPr>
                <w:t>9405 41 003 9</w:t>
              </w:r>
            </w:hyperlink>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479" w:history="1">
              <w:r w:rsidR="00DC6C2C" w:rsidRPr="003320B6">
                <w:rPr>
                  <w:rFonts w:ascii="Times New Roman" w:eastAsia="Times New Roman" w:hAnsi="Times New Roman" w:cs="Times New Roman"/>
                  <w:sz w:val="20"/>
                  <w:szCs w:val="20"/>
                  <w:lang w:eastAsia="ru-RU"/>
                </w:rPr>
                <w:t>9405 41 001 2</w:t>
              </w:r>
            </w:hyperlink>
            <w:r w:rsidR="00DC6C2C" w:rsidRPr="003320B6">
              <w:rPr>
                <w:rFonts w:ascii="Times New Roman" w:eastAsia="Times New Roman" w:hAnsi="Times New Roman" w:cs="Times New Roman"/>
                <w:bCs/>
                <w:sz w:val="20"/>
                <w:szCs w:val="20"/>
                <w:lang w:eastAsia="ru-RU"/>
              </w:rPr>
              <w:br/>
            </w:r>
            <w:hyperlink r:id="rId480" w:history="1">
              <w:r w:rsidR="00DC6C2C" w:rsidRPr="003320B6">
                <w:rPr>
                  <w:rFonts w:ascii="Times New Roman" w:eastAsia="Times New Roman" w:hAnsi="Times New Roman" w:cs="Times New Roman"/>
                  <w:sz w:val="20"/>
                  <w:szCs w:val="20"/>
                  <w:lang w:eastAsia="ru-RU"/>
                </w:rPr>
                <w:t>9405 41 001 9</w:t>
              </w:r>
            </w:hyperlink>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481" w:history="1">
              <w:r w:rsidR="00DC6C2C" w:rsidRPr="003320B6">
                <w:rPr>
                  <w:rFonts w:ascii="Times New Roman" w:eastAsia="Times New Roman" w:hAnsi="Times New Roman" w:cs="Times New Roman"/>
                  <w:sz w:val="20"/>
                  <w:szCs w:val="20"/>
                  <w:lang w:eastAsia="ru-RU"/>
                </w:rPr>
                <w:t>9405 42 001 2</w:t>
              </w:r>
            </w:hyperlink>
            <w:r w:rsidR="00DC6C2C" w:rsidRPr="003320B6">
              <w:rPr>
                <w:rFonts w:ascii="Times New Roman" w:eastAsia="Times New Roman" w:hAnsi="Times New Roman" w:cs="Times New Roman"/>
                <w:bCs/>
                <w:sz w:val="20"/>
                <w:szCs w:val="20"/>
                <w:lang w:eastAsia="ru-RU"/>
              </w:rPr>
              <w:br/>
            </w:r>
            <w:hyperlink r:id="rId482" w:history="1">
              <w:r w:rsidR="00DC6C2C" w:rsidRPr="003320B6">
                <w:rPr>
                  <w:rFonts w:ascii="Times New Roman" w:eastAsia="Times New Roman" w:hAnsi="Times New Roman" w:cs="Times New Roman"/>
                  <w:sz w:val="20"/>
                  <w:szCs w:val="20"/>
                  <w:lang w:eastAsia="ru-RU"/>
                </w:rPr>
                <w:t>9405 42 001 9</w:t>
              </w:r>
            </w:hyperlink>
            <w:r w:rsidR="00DC6C2C" w:rsidRPr="003320B6">
              <w:rPr>
                <w:rFonts w:ascii="Times New Roman" w:eastAsia="Times New Roman" w:hAnsi="Times New Roman" w:cs="Times New Roman"/>
                <w:bCs/>
                <w:sz w:val="20"/>
                <w:szCs w:val="20"/>
                <w:lang w:eastAsia="ru-RU"/>
              </w:rPr>
              <w:br/>
            </w:r>
            <w:hyperlink r:id="rId483" w:history="1">
              <w:r w:rsidR="00DC6C2C" w:rsidRPr="003320B6">
                <w:rPr>
                  <w:rFonts w:ascii="Times New Roman" w:eastAsia="Times New Roman" w:hAnsi="Times New Roman" w:cs="Times New Roman"/>
                  <w:sz w:val="20"/>
                  <w:szCs w:val="20"/>
                  <w:lang w:eastAsia="ru-RU"/>
                </w:rPr>
                <w:t>9405 42 002 2</w:t>
              </w:r>
            </w:hyperlink>
            <w:r w:rsidR="00DC6C2C" w:rsidRPr="003320B6">
              <w:rPr>
                <w:rFonts w:ascii="Times New Roman" w:eastAsia="Times New Roman" w:hAnsi="Times New Roman" w:cs="Times New Roman"/>
                <w:bCs/>
                <w:sz w:val="20"/>
                <w:szCs w:val="20"/>
                <w:lang w:eastAsia="ru-RU"/>
              </w:rPr>
              <w:br/>
            </w:r>
            <w:hyperlink r:id="rId484" w:history="1">
              <w:r w:rsidR="00DC6C2C" w:rsidRPr="003320B6">
                <w:rPr>
                  <w:rFonts w:ascii="Times New Roman" w:eastAsia="Times New Roman" w:hAnsi="Times New Roman" w:cs="Times New Roman"/>
                  <w:sz w:val="20"/>
                  <w:szCs w:val="20"/>
                  <w:lang w:eastAsia="ru-RU"/>
                </w:rPr>
                <w:t>9405 42 002 9</w:t>
              </w:r>
            </w:hyperlink>
            <w:r w:rsidR="00DC6C2C" w:rsidRPr="003320B6">
              <w:rPr>
                <w:rFonts w:ascii="Times New Roman" w:eastAsia="Times New Roman" w:hAnsi="Times New Roman" w:cs="Times New Roman"/>
                <w:bCs/>
                <w:sz w:val="20"/>
                <w:szCs w:val="20"/>
                <w:lang w:eastAsia="ru-RU"/>
              </w:rPr>
              <w:br/>
            </w:r>
            <w:hyperlink r:id="rId485" w:history="1">
              <w:r w:rsidR="00DC6C2C" w:rsidRPr="003320B6">
                <w:rPr>
                  <w:rFonts w:ascii="Times New Roman" w:eastAsia="Times New Roman" w:hAnsi="Times New Roman" w:cs="Times New Roman"/>
                  <w:sz w:val="20"/>
                  <w:szCs w:val="20"/>
                  <w:lang w:eastAsia="ru-RU"/>
                </w:rPr>
                <w:t>9405 42 003 9</w:t>
              </w:r>
            </w:hyperlink>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486" w:history="1">
              <w:r w:rsidR="00DC6C2C" w:rsidRPr="003320B6">
                <w:rPr>
                  <w:rFonts w:ascii="Times New Roman" w:eastAsia="Times New Roman" w:hAnsi="Times New Roman" w:cs="Times New Roman"/>
                  <w:sz w:val="20"/>
                  <w:szCs w:val="20"/>
                  <w:lang w:eastAsia="ru-RU"/>
                </w:rPr>
                <w:t>9405 49 001 9</w:t>
              </w:r>
            </w:hyperlink>
            <w:r w:rsidR="00DC6C2C" w:rsidRPr="003320B6">
              <w:rPr>
                <w:rFonts w:ascii="Times New Roman" w:eastAsia="Times New Roman" w:hAnsi="Times New Roman" w:cs="Times New Roman"/>
                <w:bCs/>
                <w:sz w:val="20"/>
                <w:szCs w:val="20"/>
                <w:lang w:eastAsia="ru-RU"/>
              </w:rPr>
              <w:br/>
            </w:r>
            <w:hyperlink r:id="rId487" w:history="1">
              <w:r w:rsidR="00DC6C2C" w:rsidRPr="003320B6">
                <w:rPr>
                  <w:rFonts w:ascii="Times New Roman" w:eastAsia="Times New Roman" w:hAnsi="Times New Roman" w:cs="Times New Roman"/>
                  <w:sz w:val="20"/>
                  <w:szCs w:val="20"/>
                  <w:lang w:eastAsia="ru-RU"/>
                </w:rPr>
                <w:t>9405 49 002 2</w:t>
              </w:r>
            </w:hyperlink>
            <w:r w:rsidR="00DC6C2C" w:rsidRPr="003320B6">
              <w:rPr>
                <w:rFonts w:ascii="Times New Roman" w:eastAsia="Times New Roman" w:hAnsi="Times New Roman" w:cs="Times New Roman"/>
                <w:bCs/>
                <w:sz w:val="20"/>
                <w:szCs w:val="20"/>
                <w:lang w:eastAsia="ru-RU"/>
              </w:rPr>
              <w:br/>
            </w:r>
            <w:hyperlink r:id="rId488" w:history="1">
              <w:r w:rsidR="00DC6C2C" w:rsidRPr="003320B6">
                <w:rPr>
                  <w:rFonts w:ascii="Times New Roman" w:eastAsia="Times New Roman" w:hAnsi="Times New Roman" w:cs="Times New Roman"/>
                  <w:sz w:val="20"/>
                  <w:szCs w:val="20"/>
                  <w:lang w:eastAsia="ru-RU"/>
                </w:rPr>
                <w:t>9405 49 002 4</w:t>
              </w:r>
            </w:hyperlink>
            <w:r w:rsidR="00DC6C2C" w:rsidRPr="003320B6">
              <w:rPr>
                <w:rFonts w:ascii="Times New Roman" w:eastAsia="Times New Roman" w:hAnsi="Times New Roman" w:cs="Times New Roman"/>
                <w:bCs/>
                <w:sz w:val="20"/>
                <w:szCs w:val="20"/>
                <w:lang w:eastAsia="ru-RU"/>
              </w:rPr>
              <w:br/>
            </w:r>
            <w:hyperlink r:id="rId489" w:history="1">
              <w:r w:rsidR="00DC6C2C" w:rsidRPr="003320B6">
                <w:rPr>
                  <w:rFonts w:ascii="Times New Roman" w:eastAsia="Times New Roman" w:hAnsi="Times New Roman" w:cs="Times New Roman"/>
                  <w:sz w:val="20"/>
                  <w:szCs w:val="20"/>
                  <w:lang w:eastAsia="ru-RU"/>
                </w:rPr>
                <w:t>9405 49 002 9</w:t>
              </w:r>
            </w:hyperlink>
            <w:r w:rsidR="00DC6C2C" w:rsidRPr="003320B6">
              <w:rPr>
                <w:rFonts w:ascii="Times New Roman" w:eastAsia="Times New Roman" w:hAnsi="Times New Roman" w:cs="Times New Roman"/>
                <w:bCs/>
                <w:sz w:val="20"/>
                <w:szCs w:val="20"/>
                <w:lang w:eastAsia="ru-RU"/>
              </w:rPr>
              <w:br/>
            </w:r>
            <w:hyperlink r:id="rId490" w:history="1">
              <w:r w:rsidR="00DC6C2C" w:rsidRPr="003320B6">
                <w:rPr>
                  <w:rFonts w:ascii="Times New Roman" w:eastAsia="Times New Roman" w:hAnsi="Times New Roman" w:cs="Times New Roman"/>
                  <w:sz w:val="20"/>
                  <w:szCs w:val="20"/>
                  <w:lang w:eastAsia="ru-RU"/>
                </w:rPr>
                <w:t>9405 49 003 2</w:t>
              </w:r>
            </w:hyperlink>
            <w:r w:rsidR="00DC6C2C" w:rsidRPr="003320B6">
              <w:rPr>
                <w:rFonts w:ascii="Times New Roman" w:eastAsia="Times New Roman" w:hAnsi="Times New Roman" w:cs="Times New Roman"/>
                <w:bCs/>
                <w:sz w:val="20"/>
                <w:szCs w:val="20"/>
                <w:lang w:eastAsia="ru-RU"/>
              </w:rPr>
              <w:br/>
            </w:r>
            <w:hyperlink r:id="rId491" w:history="1">
              <w:r w:rsidR="00DC6C2C" w:rsidRPr="003320B6">
                <w:rPr>
                  <w:rFonts w:ascii="Times New Roman" w:eastAsia="Times New Roman" w:hAnsi="Times New Roman" w:cs="Times New Roman"/>
                  <w:sz w:val="20"/>
                  <w:szCs w:val="20"/>
                  <w:lang w:eastAsia="ru-RU"/>
                </w:rPr>
                <w:t>9405 49 003 4</w:t>
              </w:r>
            </w:hyperlink>
            <w:r w:rsidR="00DC6C2C" w:rsidRPr="003320B6">
              <w:rPr>
                <w:rFonts w:ascii="Times New Roman" w:eastAsia="Times New Roman" w:hAnsi="Times New Roman" w:cs="Times New Roman"/>
                <w:bCs/>
                <w:sz w:val="20"/>
                <w:szCs w:val="20"/>
                <w:lang w:eastAsia="ru-RU"/>
              </w:rPr>
              <w:br/>
            </w:r>
            <w:hyperlink r:id="rId492" w:history="1">
              <w:r w:rsidR="00DC6C2C" w:rsidRPr="003320B6">
                <w:rPr>
                  <w:rFonts w:ascii="Times New Roman" w:eastAsia="Times New Roman" w:hAnsi="Times New Roman" w:cs="Times New Roman"/>
                  <w:sz w:val="20"/>
                  <w:szCs w:val="20"/>
                  <w:lang w:eastAsia="ru-RU"/>
                </w:rPr>
                <w:t>9405 49 003 9</w:t>
              </w:r>
            </w:hyperlink>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493" w:history="1">
              <w:r w:rsidR="00DC6C2C" w:rsidRPr="003320B6">
                <w:rPr>
                  <w:rFonts w:ascii="Times New Roman" w:eastAsia="Times New Roman" w:hAnsi="Times New Roman" w:cs="Times New Roman"/>
                  <w:sz w:val="20"/>
                  <w:szCs w:val="20"/>
                  <w:lang w:eastAsia="ru-RU"/>
                </w:rPr>
                <w:t>9405 31 000 0</w:t>
              </w:r>
            </w:hyperlink>
            <w:r w:rsidR="00DC6C2C" w:rsidRPr="003320B6">
              <w:rPr>
                <w:rFonts w:ascii="Times New Roman" w:eastAsia="Times New Roman" w:hAnsi="Times New Roman" w:cs="Times New Roman"/>
                <w:bCs/>
                <w:sz w:val="20"/>
                <w:szCs w:val="20"/>
                <w:lang w:eastAsia="ru-RU"/>
              </w:rPr>
              <w:br/>
            </w:r>
            <w:hyperlink r:id="rId494" w:history="1">
              <w:r w:rsidR="00DC6C2C" w:rsidRPr="003320B6">
                <w:rPr>
                  <w:rFonts w:ascii="Times New Roman" w:eastAsia="Times New Roman" w:hAnsi="Times New Roman" w:cs="Times New Roman"/>
                  <w:sz w:val="20"/>
                  <w:szCs w:val="20"/>
                  <w:lang w:eastAsia="ru-RU"/>
                </w:rPr>
                <w:t>9405 39 000 0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9405 10 210 9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9405 10 400 8</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9405 10 500 9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9405 10 910 9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9405 10 980 8</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9405 20 110 9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9405 20 400 4</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9405 20 500 9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9405 20 910 9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9405 20 990 9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9405 40 310 9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9405 40 350 9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9405 40 390 9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9405 40 910 9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9405 40 950 9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9405 40 990 8</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lastRenderedPageBreak/>
              <w:t>9405 40 100 9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9405 30 000 0</w:t>
            </w:r>
          </w:p>
          <w:p w:rsidR="00DC6C2C" w:rsidRPr="003320B6" w:rsidRDefault="00DC6C2C" w:rsidP="00DC6C2C">
            <w:pPr>
              <w:spacing w:after="0" w:line="240" w:lineRule="auto"/>
              <w:ind w:left="57"/>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8539</w:t>
            </w:r>
          </w:p>
          <w:p w:rsidR="00DC6C2C" w:rsidRPr="003320B6" w:rsidRDefault="00764B3C" w:rsidP="00DC6C2C">
            <w:pPr>
              <w:spacing w:after="0" w:line="240" w:lineRule="auto"/>
              <w:jc w:val="center"/>
              <w:rPr>
                <w:rFonts w:ascii="Times New Roman" w:hAnsi="Times New Roman" w:cs="Times New Roman"/>
                <w:sz w:val="20"/>
                <w:szCs w:val="20"/>
                <w:lang w:val="en-US"/>
              </w:rPr>
            </w:pPr>
            <w:hyperlink r:id="rId495" w:history="1">
              <w:r w:rsidR="00DC6C2C" w:rsidRPr="003320B6">
                <w:rPr>
                  <w:rFonts w:ascii="Times New Roman" w:eastAsia="Times New Roman" w:hAnsi="Times New Roman" w:cs="Times New Roman"/>
                  <w:bCs/>
                  <w:sz w:val="20"/>
                  <w:szCs w:val="20"/>
                  <w:lang w:eastAsia="ru-RU"/>
                </w:rPr>
                <w:t>8539 52 000 1</w:t>
              </w:r>
            </w:hyperlink>
            <w:r w:rsidR="00DC6C2C" w:rsidRPr="003320B6">
              <w:rPr>
                <w:rFonts w:ascii="Times New Roman" w:eastAsia="Times New Roman" w:hAnsi="Times New Roman" w:cs="Times New Roman"/>
                <w:sz w:val="20"/>
                <w:szCs w:val="20"/>
                <w:lang w:eastAsia="ru-RU"/>
              </w:rPr>
              <w:br/>
            </w:r>
            <w:hyperlink r:id="rId496" w:history="1">
              <w:r w:rsidR="00DC6C2C" w:rsidRPr="003320B6">
                <w:rPr>
                  <w:rFonts w:ascii="Times New Roman" w:eastAsia="Times New Roman" w:hAnsi="Times New Roman" w:cs="Times New Roman"/>
                  <w:bCs/>
                  <w:sz w:val="20"/>
                  <w:szCs w:val="20"/>
                  <w:lang w:eastAsia="ru-RU"/>
                </w:rPr>
                <w:t>8539 52 000 2</w:t>
              </w:r>
            </w:hyperlink>
            <w:r w:rsidR="00DC6C2C" w:rsidRPr="003320B6">
              <w:rPr>
                <w:rFonts w:ascii="Times New Roman" w:eastAsia="Times New Roman" w:hAnsi="Times New Roman" w:cs="Times New Roman"/>
                <w:sz w:val="20"/>
                <w:szCs w:val="20"/>
                <w:lang w:eastAsia="ru-RU"/>
              </w:rPr>
              <w:br/>
            </w:r>
            <w:hyperlink r:id="rId497" w:history="1">
              <w:r w:rsidR="00DC6C2C" w:rsidRPr="003320B6">
                <w:rPr>
                  <w:rFonts w:ascii="Times New Roman" w:eastAsia="Times New Roman" w:hAnsi="Times New Roman" w:cs="Times New Roman"/>
                  <w:bCs/>
                  <w:sz w:val="20"/>
                  <w:szCs w:val="20"/>
                  <w:lang w:eastAsia="ru-RU"/>
                </w:rPr>
                <w:t>8539 52 000 3</w:t>
              </w:r>
            </w:hyperlink>
            <w:r w:rsidR="00DC6C2C" w:rsidRPr="003320B6">
              <w:rPr>
                <w:rFonts w:ascii="Times New Roman" w:eastAsia="Times New Roman" w:hAnsi="Times New Roman" w:cs="Times New Roman"/>
                <w:sz w:val="20"/>
                <w:szCs w:val="20"/>
                <w:lang w:eastAsia="ru-RU"/>
              </w:rPr>
              <w:br/>
            </w:r>
            <w:hyperlink r:id="rId498" w:history="1">
              <w:r w:rsidR="00DC6C2C" w:rsidRPr="003320B6">
                <w:rPr>
                  <w:rFonts w:ascii="Times New Roman" w:eastAsia="Times New Roman" w:hAnsi="Times New Roman" w:cs="Times New Roman"/>
                  <w:bCs/>
                  <w:sz w:val="20"/>
                  <w:szCs w:val="20"/>
                  <w:lang w:eastAsia="ru-RU"/>
                </w:rPr>
                <w:t>8539 52 000 9</w:t>
              </w:r>
            </w:hyperlink>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lastRenderedPageBreak/>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(ТР ТС 020/2011) утвержден решением Комиссии Таможенного союза от 09.12.2011 г. № 879</w:t>
            </w:r>
          </w:p>
          <w:p w:rsidR="00DC6C2C" w:rsidRPr="003320B6" w:rsidRDefault="00DC6C2C" w:rsidP="000E1175">
            <w:pPr>
              <w:spacing w:after="0" w:line="240" w:lineRule="auto"/>
              <w:rPr>
                <w:rFonts w:ascii="Times New Roman" w:eastAsia="Times New Roman" w:hAnsi="Times New Roman" w:cs="Times New Roman"/>
                <w:sz w:val="20"/>
                <w:szCs w:val="20"/>
              </w:rPr>
            </w:pPr>
          </w:p>
        </w:tc>
        <w:tc>
          <w:tcPr>
            <w:tcW w:w="3657" w:type="dxa"/>
            <w:gridSpan w:val="2"/>
            <w:tcBorders>
              <w:top w:val="single" w:sz="4" w:space="0" w:color="auto"/>
              <w:left w:val="single" w:sz="4" w:space="0" w:color="auto"/>
              <w:right w:val="single" w:sz="4" w:space="0" w:color="auto"/>
            </w:tcBorders>
          </w:tcPr>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ТР ТС 020/2011;</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ГОСТ Р 58972-2020</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ГОСТ Р 50779-2021</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 xml:space="preserve"> ГОСТ IEC 61547-2013 </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ГОСТ 30804.3.2-2013(IEC61000-3-2:2009)</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ГОСТ 30804.3.3-2013(IEC61000-3-3:2008)</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 xml:space="preserve">ГОСТ 30804.4.2-2013 </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 xml:space="preserve">ГОСТ 30804.4.3-2013 (IEC 61000-4-3:2006)  </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lastRenderedPageBreak/>
              <w:t xml:space="preserve">ГОСТ 30804.4.4-2013 </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СТБ IEC 61000-4-6-2011</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 xml:space="preserve"> ГОСТ 30804.4.7-2013 </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 xml:space="preserve">ГОСТ EN 50512-2015 </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 xml:space="preserve">ГОСТ IEC 61000-4-8-2013 </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ГОСТ 30804.4.11-2013</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 xml:space="preserve">ГОСТ EN 50490-2015 </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 xml:space="preserve">ГОСТ CISPR 15-2014 </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ГОСТ 32134.1-2013 (EN 301 489-1:2008)</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ГОСТ Р 52459.3-2009</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 xml:space="preserve"> ГОСТ Р 52459.17-2009 </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СТБ ETSI EN 301 489-17-2013</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СТ РК ГОСТ Р 51318.14.1-2009</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 xml:space="preserve">ГОСТ 30805.14.2-2013 (CISPR 14-2:2001 </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ГОСТ 30804.6.4-2013(IEC61000-6-4:2006)</w:t>
            </w:r>
          </w:p>
          <w:p w:rsidR="00DC6C2C" w:rsidRDefault="00DC6C2C" w:rsidP="00DC6C2C">
            <w:pPr>
              <w:autoSpaceDE w:val="0"/>
              <w:autoSpaceDN w:val="0"/>
              <w:adjustRightInd w:val="0"/>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ГОСТ 30804.6.2-2013(IEC61000-6-2:2005)</w:t>
            </w:r>
          </w:p>
          <w:p w:rsidR="00DC6C2C" w:rsidRPr="00131D83" w:rsidRDefault="00DC6C2C" w:rsidP="00DC6C2C">
            <w:pPr>
              <w:autoSpaceDE w:val="0"/>
              <w:autoSpaceDN w:val="0"/>
              <w:adjustRightInd w:val="0"/>
              <w:spacing w:after="0" w:line="240" w:lineRule="auto"/>
              <w:rPr>
                <w:rFonts w:ascii="Times New Roman" w:eastAsia="Times New Roman" w:hAnsi="Times New Roman" w:cs="Times New Roman"/>
                <w:sz w:val="20"/>
                <w:szCs w:val="20"/>
              </w:rPr>
            </w:pPr>
            <w:r w:rsidRPr="00131D83">
              <w:rPr>
                <w:rFonts w:ascii="Times New Roman" w:eastAsia="Times New Roman" w:hAnsi="Times New Roman" w:cs="Times New Roman"/>
                <w:sz w:val="20"/>
                <w:szCs w:val="20"/>
              </w:rPr>
              <w:t>ГОСТ CISPR 14-1:2015</w:t>
            </w:r>
          </w:p>
          <w:p w:rsidR="00DC6C2C" w:rsidRPr="00131D83" w:rsidRDefault="00DC6C2C" w:rsidP="00DC6C2C">
            <w:pPr>
              <w:autoSpaceDE w:val="0"/>
              <w:autoSpaceDN w:val="0"/>
              <w:adjustRightInd w:val="0"/>
              <w:spacing w:after="0" w:line="240" w:lineRule="auto"/>
              <w:rPr>
                <w:rFonts w:ascii="Times New Roman" w:eastAsia="Times New Roman" w:hAnsi="Times New Roman" w:cs="Times New Roman"/>
                <w:sz w:val="20"/>
                <w:szCs w:val="20"/>
              </w:rPr>
            </w:pPr>
            <w:r w:rsidRPr="00131D83">
              <w:rPr>
                <w:rFonts w:ascii="Times New Roman" w:eastAsia="Times New Roman" w:hAnsi="Times New Roman" w:cs="Times New Roman"/>
                <w:sz w:val="20"/>
                <w:szCs w:val="20"/>
              </w:rPr>
              <w:t>ГОСТ CISPR 14-2:2016</w:t>
            </w:r>
          </w:p>
          <w:p w:rsidR="00DC6C2C" w:rsidRPr="00131D83" w:rsidRDefault="00DC6C2C" w:rsidP="00DC6C2C">
            <w:pPr>
              <w:autoSpaceDE w:val="0"/>
              <w:autoSpaceDN w:val="0"/>
              <w:adjustRightInd w:val="0"/>
              <w:spacing w:after="0" w:line="240" w:lineRule="auto"/>
              <w:rPr>
                <w:rFonts w:ascii="Times New Roman" w:eastAsia="Times New Roman" w:hAnsi="Times New Roman" w:cs="Times New Roman"/>
                <w:sz w:val="20"/>
                <w:szCs w:val="20"/>
              </w:rPr>
            </w:pPr>
            <w:r w:rsidRPr="00131D83">
              <w:rPr>
                <w:rFonts w:ascii="Times New Roman" w:eastAsia="Times New Roman" w:hAnsi="Times New Roman" w:cs="Times New Roman"/>
                <w:sz w:val="20"/>
                <w:szCs w:val="20"/>
              </w:rPr>
              <w:t>ГОСТ IEC 61000-3-2-2017</w:t>
            </w:r>
          </w:p>
          <w:p w:rsidR="00DC6C2C" w:rsidRPr="00131D83" w:rsidRDefault="00DC6C2C" w:rsidP="00DC6C2C">
            <w:pPr>
              <w:autoSpaceDE w:val="0"/>
              <w:autoSpaceDN w:val="0"/>
              <w:adjustRightInd w:val="0"/>
              <w:spacing w:after="0" w:line="240" w:lineRule="auto"/>
              <w:rPr>
                <w:rFonts w:ascii="Times New Roman" w:eastAsia="Times New Roman" w:hAnsi="Times New Roman" w:cs="Times New Roman"/>
                <w:sz w:val="20"/>
                <w:szCs w:val="20"/>
              </w:rPr>
            </w:pPr>
            <w:r w:rsidRPr="00131D83">
              <w:rPr>
                <w:rFonts w:ascii="Times New Roman" w:eastAsia="Times New Roman" w:hAnsi="Times New Roman" w:cs="Times New Roman"/>
                <w:sz w:val="20"/>
                <w:szCs w:val="20"/>
              </w:rPr>
              <w:t>ГОСТ IEC 61000-3-2-2021</w:t>
            </w:r>
          </w:p>
          <w:p w:rsidR="00DC6C2C" w:rsidRPr="003320B6" w:rsidRDefault="00DC6C2C" w:rsidP="00DC6C2C">
            <w:pPr>
              <w:autoSpaceDE w:val="0"/>
              <w:autoSpaceDN w:val="0"/>
              <w:adjustRightInd w:val="0"/>
              <w:spacing w:after="0" w:line="240" w:lineRule="auto"/>
              <w:rPr>
                <w:rFonts w:ascii="Times New Roman" w:eastAsia="Times New Roman" w:hAnsi="Times New Roman" w:cs="Times New Roman"/>
                <w:sz w:val="20"/>
                <w:szCs w:val="20"/>
              </w:rPr>
            </w:pPr>
            <w:r w:rsidRPr="00131D83">
              <w:rPr>
                <w:rFonts w:ascii="Times New Roman" w:eastAsia="Times New Roman" w:hAnsi="Times New Roman" w:cs="Times New Roman"/>
                <w:sz w:val="20"/>
                <w:szCs w:val="20"/>
              </w:rPr>
              <w:t>ГОСТ IEC 61000-3-3-2015</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keepNext/>
              <w:widowControl w:val="0"/>
              <w:spacing w:after="0" w:line="240" w:lineRule="auto"/>
              <w:rPr>
                <w:rFonts w:ascii="Times New Roman" w:eastAsia="Times New Roman" w:hAnsi="Times New Roman" w:cs="Times New Roman"/>
                <w:snapToGrid w:val="0"/>
                <w:sz w:val="20"/>
                <w:szCs w:val="20"/>
                <w:lang w:eastAsia="ru-RU"/>
              </w:rPr>
            </w:pPr>
            <w:r w:rsidRPr="003320B6">
              <w:rPr>
                <w:rFonts w:ascii="Times New Roman" w:eastAsia="Times New Roman" w:hAnsi="Times New Roman" w:cs="Times New Roman"/>
                <w:snapToGrid w:val="0"/>
                <w:sz w:val="20"/>
                <w:szCs w:val="20"/>
                <w:lang w:eastAsia="ru-RU"/>
              </w:rPr>
              <w:t>Выключатели автоматические бытового и промышленного назначения</w:t>
            </w:r>
          </w:p>
          <w:p w:rsidR="00DC6C2C" w:rsidRPr="003320B6" w:rsidRDefault="00DC6C2C" w:rsidP="00DC6C2C">
            <w:pPr>
              <w:keepNext/>
              <w:widowControl w:val="0"/>
              <w:spacing w:after="0" w:line="240" w:lineRule="auto"/>
              <w:rPr>
                <w:rFonts w:ascii="Times New Roman" w:eastAsia="Times New Roman" w:hAnsi="Times New Roman" w:cs="Times New Roman"/>
                <w:snapToGrid w:val="0"/>
                <w:sz w:val="20"/>
                <w:szCs w:val="20"/>
                <w:lang w:eastAsia="ru-RU"/>
              </w:rPr>
            </w:pPr>
            <w:r w:rsidRPr="003320B6">
              <w:rPr>
                <w:rFonts w:ascii="Times New Roman" w:eastAsia="Times New Roman" w:hAnsi="Times New Roman" w:cs="Times New Roman"/>
                <w:snapToGrid w:val="0"/>
                <w:sz w:val="20"/>
                <w:szCs w:val="20"/>
                <w:lang w:eastAsia="ru-RU"/>
              </w:rPr>
              <w:t>Устройства защитного отключения с электронным управлением</w:t>
            </w: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hAnsi="Times New Roman" w:cs="Times New Roman"/>
                <w:sz w:val="20"/>
                <w:szCs w:val="20"/>
              </w:rPr>
              <w:t>(1С, 3С, 4С)</w:t>
            </w:r>
          </w:p>
          <w:p w:rsidR="00DC6C2C" w:rsidRPr="003320B6" w:rsidRDefault="00DC6C2C" w:rsidP="00DC6C2C">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tcPr>
          <w:p w:rsidR="00DC6C2C" w:rsidRPr="00F411BA" w:rsidRDefault="00DC6C2C" w:rsidP="00DC6C2C">
            <w:pPr>
              <w:spacing w:after="0" w:line="240" w:lineRule="auto"/>
              <w:ind w:left="57"/>
              <w:jc w:val="center"/>
              <w:rPr>
                <w:rFonts w:ascii="Times New Roman" w:hAnsi="Times New Roman" w:cs="Times New Roman"/>
                <w:sz w:val="20"/>
                <w:szCs w:val="20"/>
              </w:rPr>
            </w:pPr>
            <w:r w:rsidRPr="00F411BA">
              <w:rPr>
                <w:rFonts w:ascii="Times New Roman" w:hAnsi="Times New Roman" w:cs="Times New Roman"/>
                <w:sz w:val="20"/>
                <w:szCs w:val="20"/>
              </w:rPr>
              <w:t>8536 20 100 7</w:t>
            </w:r>
          </w:p>
          <w:p w:rsidR="00DC6C2C" w:rsidRPr="00F411BA" w:rsidRDefault="00DC6C2C" w:rsidP="00DC6C2C">
            <w:pPr>
              <w:spacing w:after="0" w:line="240" w:lineRule="auto"/>
              <w:ind w:left="57"/>
              <w:jc w:val="center"/>
              <w:rPr>
                <w:rFonts w:ascii="Times New Roman" w:hAnsi="Times New Roman" w:cs="Times New Roman"/>
                <w:sz w:val="20"/>
                <w:szCs w:val="20"/>
              </w:rPr>
            </w:pPr>
            <w:r w:rsidRPr="00F411BA">
              <w:rPr>
                <w:rFonts w:ascii="Times New Roman" w:hAnsi="Times New Roman" w:cs="Times New Roman"/>
                <w:sz w:val="20"/>
                <w:szCs w:val="20"/>
              </w:rPr>
              <w:t>8536 20 900 7</w:t>
            </w:r>
          </w:p>
          <w:p w:rsidR="00DC6C2C" w:rsidRPr="00F411BA" w:rsidRDefault="00DC6C2C" w:rsidP="00DC6C2C">
            <w:pPr>
              <w:spacing w:after="0" w:line="240" w:lineRule="auto"/>
              <w:ind w:left="57"/>
              <w:jc w:val="center"/>
              <w:rPr>
                <w:rFonts w:ascii="Times New Roman" w:hAnsi="Times New Roman" w:cs="Times New Roman"/>
                <w:sz w:val="20"/>
                <w:szCs w:val="20"/>
              </w:rPr>
            </w:pPr>
            <w:r w:rsidRPr="00F411BA">
              <w:rPr>
                <w:rFonts w:ascii="Times New Roman" w:hAnsi="Times New Roman" w:cs="Times New Roman"/>
                <w:sz w:val="20"/>
                <w:szCs w:val="20"/>
              </w:rPr>
              <w:t>8536 30</w:t>
            </w:r>
          </w:p>
          <w:p w:rsidR="00DC6C2C" w:rsidRPr="00F411BA" w:rsidRDefault="00DC6C2C" w:rsidP="00DC6C2C">
            <w:pPr>
              <w:spacing w:after="0" w:line="240" w:lineRule="auto"/>
              <w:ind w:left="57"/>
              <w:jc w:val="center"/>
              <w:rPr>
                <w:rFonts w:ascii="Times New Roman" w:hAnsi="Times New Roman" w:cs="Times New Roman"/>
                <w:sz w:val="20"/>
                <w:szCs w:val="20"/>
              </w:rPr>
            </w:pPr>
            <w:r w:rsidRPr="00F411BA">
              <w:rPr>
                <w:rFonts w:ascii="Times New Roman" w:hAnsi="Times New Roman" w:cs="Times New Roman"/>
                <w:sz w:val="20"/>
                <w:szCs w:val="20"/>
              </w:rPr>
              <w:t>8535 21 000 0</w:t>
            </w:r>
          </w:p>
          <w:p w:rsidR="00DC6C2C" w:rsidRPr="00F411BA" w:rsidRDefault="00DC6C2C" w:rsidP="00DC6C2C">
            <w:pPr>
              <w:spacing w:after="0" w:line="240" w:lineRule="auto"/>
              <w:ind w:left="57"/>
              <w:jc w:val="center"/>
              <w:rPr>
                <w:rFonts w:ascii="Times New Roman" w:hAnsi="Times New Roman" w:cs="Times New Roman"/>
                <w:sz w:val="20"/>
                <w:szCs w:val="20"/>
              </w:rPr>
            </w:pPr>
            <w:r w:rsidRPr="00F411BA">
              <w:rPr>
                <w:rFonts w:ascii="Times New Roman" w:hAnsi="Times New Roman" w:cs="Times New Roman"/>
                <w:sz w:val="20"/>
                <w:szCs w:val="20"/>
              </w:rPr>
              <w:t>8535 29 000 0</w:t>
            </w:r>
          </w:p>
          <w:p w:rsidR="00DC6C2C" w:rsidRPr="00F411BA" w:rsidRDefault="00DC6C2C" w:rsidP="00DC6C2C">
            <w:pPr>
              <w:spacing w:after="0" w:line="240" w:lineRule="auto"/>
              <w:ind w:left="57"/>
              <w:jc w:val="center"/>
              <w:rPr>
                <w:rFonts w:ascii="Times New Roman" w:hAnsi="Times New Roman" w:cs="Times New Roman"/>
                <w:sz w:val="20"/>
                <w:szCs w:val="20"/>
              </w:rPr>
            </w:pPr>
            <w:r w:rsidRPr="00F411BA">
              <w:rPr>
                <w:rFonts w:ascii="Times New Roman" w:hAnsi="Times New Roman" w:cs="Times New Roman"/>
                <w:sz w:val="20"/>
                <w:szCs w:val="20"/>
              </w:rPr>
              <w:t>8536 30 200 0</w:t>
            </w:r>
          </w:p>
          <w:p w:rsidR="00DC6C2C" w:rsidRPr="00F411BA" w:rsidRDefault="00DC6C2C" w:rsidP="00DC6C2C">
            <w:pPr>
              <w:spacing w:after="0" w:line="240" w:lineRule="auto"/>
              <w:ind w:left="57"/>
              <w:jc w:val="center"/>
              <w:rPr>
                <w:rFonts w:ascii="Times New Roman" w:hAnsi="Times New Roman" w:cs="Times New Roman"/>
                <w:sz w:val="20"/>
                <w:szCs w:val="20"/>
              </w:rPr>
            </w:pPr>
            <w:r w:rsidRPr="00F411BA">
              <w:rPr>
                <w:rFonts w:ascii="Times New Roman" w:hAnsi="Times New Roman" w:cs="Times New Roman"/>
                <w:sz w:val="20"/>
                <w:szCs w:val="20"/>
              </w:rPr>
              <w:t>8536 30 400 0</w:t>
            </w:r>
          </w:p>
          <w:p w:rsidR="00DC6C2C" w:rsidRPr="00F411BA" w:rsidRDefault="00DC6C2C" w:rsidP="00DC6C2C">
            <w:pPr>
              <w:spacing w:after="0" w:line="240" w:lineRule="auto"/>
              <w:ind w:left="57"/>
              <w:jc w:val="center"/>
              <w:rPr>
                <w:rFonts w:ascii="Times New Roman" w:hAnsi="Times New Roman" w:cs="Times New Roman"/>
                <w:sz w:val="20"/>
                <w:szCs w:val="20"/>
              </w:rPr>
            </w:pPr>
            <w:r w:rsidRPr="00F411BA">
              <w:rPr>
                <w:rFonts w:ascii="Times New Roman" w:hAnsi="Times New Roman" w:cs="Times New Roman"/>
                <w:sz w:val="20"/>
                <w:szCs w:val="20"/>
              </w:rPr>
              <w:t>8536 30 800 0</w:t>
            </w:r>
          </w:p>
          <w:p w:rsidR="00DC6C2C" w:rsidRPr="00F411BA" w:rsidRDefault="00DC6C2C" w:rsidP="00DC6C2C">
            <w:pPr>
              <w:spacing w:after="0" w:line="240" w:lineRule="auto"/>
              <w:ind w:left="57"/>
              <w:jc w:val="center"/>
              <w:rPr>
                <w:rFonts w:ascii="Times New Roman" w:hAnsi="Times New Roman" w:cs="Times New Roman"/>
                <w:sz w:val="20"/>
                <w:szCs w:val="20"/>
              </w:rPr>
            </w:pPr>
            <w:r w:rsidRPr="00F411BA">
              <w:rPr>
                <w:rFonts w:ascii="Times New Roman" w:hAnsi="Times New Roman" w:cs="Times New Roman"/>
                <w:sz w:val="20"/>
                <w:szCs w:val="20"/>
              </w:rPr>
              <w:t>8535</w:t>
            </w:r>
          </w:p>
          <w:p w:rsidR="00DC6C2C" w:rsidRPr="003320B6" w:rsidRDefault="00DC6C2C" w:rsidP="00DC6C2C">
            <w:pPr>
              <w:spacing w:after="0" w:line="240" w:lineRule="auto"/>
              <w:ind w:left="57"/>
              <w:jc w:val="center"/>
              <w:rPr>
                <w:rFonts w:ascii="Times New Roman" w:hAnsi="Times New Roman" w:cs="Times New Roman"/>
                <w:sz w:val="20"/>
                <w:szCs w:val="20"/>
              </w:rPr>
            </w:pPr>
            <w:r w:rsidRPr="00F411BA">
              <w:rPr>
                <w:rFonts w:ascii="Times New Roman" w:hAnsi="Times New Roman" w:cs="Times New Roman"/>
                <w:sz w:val="20"/>
                <w:szCs w:val="20"/>
              </w:rPr>
              <w:t>8536</w:t>
            </w:r>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autoSpaceDE w:val="0"/>
              <w:autoSpaceDN w:val="0"/>
              <w:adjustRightInd w:val="0"/>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p w:rsidR="00DC6C2C" w:rsidRPr="003320B6" w:rsidRDefault="00DC6C2C" w:rsidP="000E117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57" w:type="dxa"/>
            <w:gridSpan w:val="2"/>
            <w:tcBorders>
              <w:top w:val="single" w:sz="4" w:space="0" w:color="auto"/>
              <w:left w:val="single" w:sz="4" w:space="0" w:color="auto"/>
              <w:right w:val="single" w:sz="4" w:space="0" w:color="auto"/>
            </w:tcBorders>
          </w:tcPr>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 xml:space="preserve">ТР ТС 020/2011; </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30804.3.2-2013(IEC61000-3-2:2009)</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30804.3.3-2013(IEC61000-3-3:2008)</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30805.14.2-2013</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30805.14.1-2013</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ЕН 55014-1-2005</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58972-2020</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50779-2021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ЕН 55014-2-2005</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60947-2-2014</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30804.6.4-2013(IEC61000-6-4:2006)</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30804.6.2-2013(IEC61000-6-2:2005)</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IEC 61000-6-2-2011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МЭК 61000-2-4-2005</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61009-1-2014</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62606-2016</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60730-2-5-2012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60730-2-15-2013</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61008-1-2012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EN 50550-2016</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 xml:space="preserve">ГОСТ EN 50557-2018 </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 xml:space="preserve">ГОСТ Р 51324.2.2-2012 </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 xml:space="preserve">ГОСТ Р 51324.2.3-2012 </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lastRenderedPageBreak/>
              <w:t>СТБ ГОСТ Р 51326.1-2003</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МЭК 60730-2-5-2004</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МЭК 60730-2-18-2006</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53994.2.15-2011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300А9.6.1-2012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60730-1-2011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60730-2-7-2011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60730-2-8-2012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60730-2-9-2011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60730-2-14-2012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62423-2013</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МЭК 60730-1-2004</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IEC 60730-2-8-2008</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МЭК 60730-2-14-2006</w:t>
            </w:r>
          </w:p>
          <w:p w:rsidR="00DC6C2C"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IEC 60947-2-2011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50030.2-2010</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51326.1-99</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МЭК 61439-1-2012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СТРК ГОСТ Р 51522-2009</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52507-2005</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60947-1-2014</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300А9.3-2002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300А9.5.1-2012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30850.2.1-2002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30850.2.2-2002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30850.2.3-2002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30969-2002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51329-2013</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60947-5-2-2012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60947-6-2-2013</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lastRenderedPageBreak/>
              <w:t>ГОСТ IEC 61131-2-2012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61439-1-2013</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61439-5-2013</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61812-1-2013</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МЭК 61812-1-2007</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ГОСТ Р 50030.5.2-2003</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IEC 60947-5-1-2012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IEC 60947-6-1-2012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СТРК МЭК 60947-3-2011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СТРК МЭК 60947-4-1-2011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СТРК IEC 60947-8-2012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50030.3-2012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50030.4.1-2012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50030.4.2-2012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50030.5.2-99</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50030.6.1-2010</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50030.6.2-2011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51522.1-2011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51522.2.1-2011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51522.2.2-2011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51522.2.4-2011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МЭК 61812-1-2004</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СТБ IEC 61131-2-2010</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55061-2012</w:t>
            </w:r>
          </w:p>
          <w:p w:rsidR="00DC6C2C"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51516-99(МЭК60255-22-4-92</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Р 51525-99(МЭК60255-22-2-96)</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23611-79</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60947-1-2017</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60947-6-1-2016</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61439-5-2017</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lastRenderedPageBreak/>
              <w:t>ГОСТ IEC 60730-2-7-2017</w:t>
            </w:r>
          </w:p>
          <w:p w:rsidR="00DC6C2C"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61000-3-2–2017</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61000-3-2–20</w:t>
            </w:r>
            <w:r>
              <w:rPr>
                <w:rFonts w:ascii="Times New Roman" w:eastAsia="Times New Roman" w:hAnsi="Times New Roman" w:cs="Times New Roman"/>
                <w:sz w:val="20"/>
                <w:szCs w:val="20"/>
                <w:lang w:eastAsia="ru-RU"/>
              </w:rPr>
              <w:t>21</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61000-3-3–2015</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CISPR 14-1–2015</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CISPR 14-2–2016</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61000-6-3–2016</w:t>
            </w:r>
          </w:p>
          <w:p w:rsidR="00DC6C2C" w:rsidRPr="00F411BA"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31216-2003</w:t>
            </w:r>
          </w:p>
          <w:p w:rsidR="00DC6C2C"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F411BA">
              <w:rPr>
                <w:rFonts w:ascii="Times New Roman" w:eastAsia="Times New Roman" w:hAnsi="Times New Roman" w:cs="Times New Roman"/>
                <w:sz w:val="20"/>
                <w:szCs w:val="20"/>
                <w:lang w:eastAsia="ru-RU"/>
              </w:rPr>
              <w:t>ГОСТ IEC 61000-6-4–2016</w:t>
            </w:r>
          </w:p>
          <w:p w:rsidR="00DC6C2C" w:rsidRPr="003320B6"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keepNext/>
              <w:widowControl w:val="0"/>
              <w:spacing w:after="0" w:line="240" w:lineRule="auto"/>
              <w:rPr>
                <w:rFonts w:ascii="Times New Roman" w:eastAsia="Times New Roman" w:hAnsi="Times New Roman" w:cs="Times New Roman"/>
                <w:snapToGrid w:val="0"/>
                <w:sz w:val="20"/>
                <w:szCs w:val="20"/>
                <w:lang w:eastAsia="ru-RU"/>
              </w:rPr>
            </w:pPr>
            <w:r w:rsidRPr="003320B6">
              <w:rPr>
                <w:rFonts w:ascii="Times New Roman" w:hAnsi="Times New Roman" w:cs="Times New Roman"/>
                <w:sz w:val="20"/>
                <w:szCs w:val="20"/>
              </w:rPr>
              <w:t>- оборудование для сварки</w:t>
            </w:r>
          </w:p>
        </w:tc>
        <w:tc>
          <w:tcPr>
            <w:tcW w:w="2443"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8515 31 000 0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8515 39 130 0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8515 39 180 0</w:t>
            </w:r>
          </w:p>
          <w:p w:rsidR="00DC6C2C" w:rsidRPr="003320B6" w:rsidRDefault="00DC6C2C" w:rsidP="00DC6C2C">
            <w:pPr>
              <w:spacing w:after="0" w:line="240" w:lineRule="auto"/>
              <w:jc w:val="center"/>
              <w:rPr>
                <w:rFonts w:ascii="Times New Roman" w:hAnsi="Times New Roman" w:cs="Times New Roman"/>
                <w:sz w:val="20"/>
                <w:szCs w:val="20"/>
                <w:lang w:val="en-US"/>
              </w:rPr>
            </w:pPr>
            <w:r w:rsidRPr="003320B6">
              <w:rPr>
                <w:rFonts w:ascii="Times New Roman" w:eastAsia="Times New Roman" w:hAnsi="Times New Roman" w:cs="Times New Roman"/>
                <w:sz w:val="20"/>
                <w:szCs w:val="20"/>
                <w:lang w:eastAsia="ru-RU"/>
              </w:rPr>
              <w:t>8515 39 900 0</w:t>
            </w:r>
          </w:p>
        </w:tc>
        <w:tc>
          <w:tcPr>
            <w:tcW w:w="3969"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30377-95</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30804.6.2-2013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30804.6.4-2013 (</w:t>
            </w:r>
            <w:r w:rsidRPr="003320B6">
              <w:rPr>
                <w:rFonts w:ascii="Times New Roman" w:eastAsia="Times New Roman" w:hAnsi="Times New Roman" w:cs="Times New Roman"/>
                <w:sz w:val="20"/>
                <w:szCs w:val="20"/>
                <w:lang w:val="en-US" w:eastAsia="ru-RU"/>
              </w:rPr>
              <w:t>IEC</w:t>
            </w:r>
            <w:r w:rsidRPr="003320B6">
              <w:rPr>
                <w:rFonts w:ascii="Times New Roman" w:eastAsia="Times New Roman" w:hAnsi="Times New Roman" w:cs="Times New Roman"/>
                <w:sz w:val="20"/>
                <w:szCs w:val="20"/>
                <w:lang w:eastAsia="ru-RU"/>
              </w:rPr>
              <w:t xml:space="preserve"> 61000-6-4:2006)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Р 51526-2012 (МЭК 60974-10:2007) </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ГОСТ Р 50779-2021</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30804.6.1-2013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30804.6.3-2013 (</w:t>
            </w:r>
            <w:r w:rsidRPr="003320B6">
              <w:rPr>
                <w:rFonts w:ascii="Times New Roman" w:eastAsia="Times New Roman" w:hAnsi="Times New Roman" w:cs="Times New Roman"/>
                <w:sz w:val="20"/>
                <w:szCs w:val="20"/>
                <w:lang w:val="en-US" w:eastAsia="ru-RU"/>
              </w:rPr>
              <w:t>IEC</w:t>
            </w:r>
            <w:r w:rsidRPr="003320B6">
              <w:rPr>
                <w:rFonts w:ascii="Times New Roman" w:eastAsia="Times New Roman" w:hAnsi="Times New Roman" w:cs="Times New Roman"/>
                <w:sz w:val="20"/>
                <w:szCs w:val="20"/>
                <w:lang w:eastAsia="ru-RU"/>
              </w:rPr>
              <w:t xml:space="preserve"> 61000-6-3:2006)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Р 55139-2012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30804.3.3-2013(IEC61000-3-3:2008)</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32134.1-2013 ((</w:t>
            </w:r>
            <w:r w:rsidRPr="003320B6">
              <w:rPr>
                <w:rFonts w:ascii="Times New Roman" w:eastAsia="Times New Roman" w:hAnsi="Times New Roman" w:cs="Times New Roman"/>
                <w:sz w:val="20"/>
                <w:szCs w:val="20"/>
                <w:lang w:val="en-US"/>
              </w:rPr>
              <w:t>EN</w:t>
            </w:r>
            <w:r w:rsidRPr="003320B6">
              <w:rPr>
                <w:rFonts w:ascii="Times New Roman" w:eastAsia="Times New Roman" w:hAnsi="Times New Roman" w:cs="Times New Roman"/>
                <w:sz w:val="20"/>
                <w:szCs w:val="20"/>
              </w:rPr>
              <w:t xml:space="preserve"> 301 489-1:2008)</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 ГОСТ Р 52459.3-2009</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 ГОСТ Р 52459.17-2009</w:t>
            </w:r>
          </w:p>
          <w:p w:rsidR="00DC6C2C" w:rsidRPr="003320B6" w:rsidRDefault="00DC6C2C" w:rsidP="00DC6C2C">
            <w:pPr>
              <w:spacing w:after="0" w:line="240" w:lineRule="auto"/>
              <w:rPr>
                <w:rFonts w:ascii="Times New Roman" w:eastAsia="Calibri" w:hAnsi="Times New Roman" w:cs="Times New Roman"/>
                <w:sz w:val="20"/>
                <w:szCs w:val="20"/>
              </w:rPr>
            </w:pPr>
            <w:r w:rsidRPr="003320B6">
              <w:rPr>
                <w:rFonts w:ascii="Times New Roman" w:eastAsia="Times New Roman" w:hAnsi="Times New Roman" w:cs="Times New Roman"/>
                <w:sz w:val="20"/>
                <w:szCs w:val="20"/>
              </w:rPr>
              <w:lastRenderedPageBreak/>
              <w:t xml:space="preserve"> </w:t>
            </w:r>
            <w:r w:rsidRPr="003320B6">
              <w:rPr>
                <w:rFonts w:ascii="Times New Roman" w:eastAsia="Calibri" w:hAnsi="Times New Roman" w:cs="Times New Roman"/>
                <w:sz w:val="20"/>
                <w:szCs w:val="20"/>
              </w:rPr>
              <w:t>СТБ ETSI EN 301 489-17-2013</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14-1–2015</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14-2–2016</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60974-10-2017</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napToGrid w:val="0"/>
                <w:sz w:val="20"/>
                <w:szCs w:val="20"/>
                <w:lang w:eastAsia="ru-RU"/>
              </w:rPr>
            </w:pPr>
            <w:r w:rsidRPr="003320B6">
              <w:rPr>
                <w:rFonts w:ascii="Times New Roman" w:eastAsia="Times New Roman" w:hAnsi="Times New Roman" w:cs="Times New Roman"/>
                <w:snapToGrid w:val="0"/>
                <w:sz w:val="20"/>
                <w:szCs w:val="20"/>
                <w:lang w:eastAsia="ru-RU"/>
              </w:rPr>
              <w:t>Персональные электронные вычислительные машины (персональные компьютеры)</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p w:rsidR="00DC6C2C" w:rsidRPr="003320B6" w:rsidRDefault="00DC6C2C" w:rsidP="00DC6C2C">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8471 30 000 0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8471 41 000 0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8471 49 000 0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8471 50 000 0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499" w:history="1">
              <w:r w:rsidR="00DC6C2C" w:rsidRPr="003320B6">
                <w:rPr>
                  <w:rFonts w:ascii="Times New Roman" w:eastAsia="Times New Roman" w:hAnsi="Times New Roman" w:cs="Times New Roman"/>
                  <w:bCs/>
                  <w:sz w:val="20"/>
                  <w:szCs w:val="20"/>
                  <w:lang w:eastAsia="ru-RU"/>
                </w:rPr>
                <w:t>8470 50 000 1</w:t>
              </w:r>
            </w:hyperlink>
            <w:r w:rsidR="00DC6C2C" w:rsidRPr="003320B6">
              <w:rPr>
                <w:rFonts w:ascii="Times New Roman" w:eastAsia="Times New Roman" w:hAnsi="Times New Roman" w:cs="Times New Roman"/>
                <w:sz w:val="20"/>
                <w:szCs w:val="20"/>
                <w:lang w:eastAsia="ru-RU"/>
              </w:rPr>
              <w:br/>
            </w:r>
            <w:hyperlink r:id="rId500" w:history="1">
              <w:r w:rsidR="00DC6C2C" w:rsidRPr="003320B6">
                <w:rPr>
                  <w:rFonts w:ascii="Times New Roman" w:eastAsia="Times New Roman" w:hAnsi="Times New Roman" w:cs="Times New Roman"/>
                  <w:bCs/>
                  <w:sz w:val="20"/>
                  <w:szCs w:val="20"/>
                  <w:lang w:eastAsia="ru-RU"/>
                </w:rPr>
                <w:t>8470 50 000 9</w:t>
              </w:r>
            </w:hyperlink>
          </w:p>
          <w:p w:rsidR="00DC6C2C" w:rsidRPr="003320B6" w:rsidRDefault="00DC6C2C" w:rsidP="00DC6C2C">
            <w:pPr>
              <w:spacing w:after="0" w:line="240" w:lineRule="auto"/>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8471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8472</w:t>
            </w:r>
          </w:p>
          <w:p w:rsidR="00DC6C2C" w:rsidRPr="003320B6" w:rsidRDefault="00DC6C2C" w:rsidP="00DC6C2C">
            <w:pPr>
              <w:spacing w:after="0" w:line="240" w:lineRule="auto"/>
              <w:ind w:left="57"/>
              <w:jc w:val="center"/>
              <w:rPr>
                <w:rFonts w:ascii="Times New Roman" w:hAnsi="Times New Roman" w:cs="Times New Roman"/>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fldChar w:fldCharType="begin"/>
            </w:r>
            <w:r w:rsidRPr="003320B6">
              <w:rPr>
                <w:rFonts w:ascii="Times New Roman" w:hAnsi="Times New Roman" w:cs="Times New Roman"/>
              </w:rPr>
              <w:instrText xml:space="preserve"> HYPERLINK "kodeks://link/d?nd=1200124128&amp;point=mark=000000000000000000000000000000000000000000000000007D20K3"\o"’’ГОСТ CISPR 32-2015 Электромагнитная совместимость оборудования мультимедиа ...’’</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(утв. приказом Росстандарта от 25.08.2015 N 1194-ст)</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Применяется с 01.07.2016</w:instrText>
            </w:r>
          </w:p>
          <w:p w:rsidR="00DC6C2C" w:rsidRPr="003320B6" w:rsidRDefault="00DC6C2C" w:rsidP="00DC6C2C">
            <w:pPr>
              <w:pStyle w:val="FORMATTEXT0"/>
              <w:rPr>
                <w:rFonts w:ascii="Times New Roman" w:hAnsi="Times New Roman" w:cs="Times New Roman"/>
              </w:rPr>
            </w:pPr>
            <w:r w:rsidRPr="003320B6">
              <w:rPr>
                <w:rFonts w:ascii="Times New Roman" w:hAnsi="Times New Roman" w:cs="Times New Roman"/>
              </w:rPr>
              <w:instrText>Статус: действует с 01.07.2016</w:instrText>
            </w:r>
          </w:p>
          <w:p w:rsidR="00DC6C2C" w:rsidRPr="003320B6"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instrText>Применяется для целей технического регламента"</w:instrText>
            </w:r>
            <w:r w:rsidRPr="003320B6">
              <w:rPr>
                <w:rFonts w:ascii="Times New Roman" w:eastAsia="Times New Roman" w:hAnsi="Times New Roman" w:cs="Times New Roman"/>
                <w:sz w:val="20"/>
                <w:szCs w:val="20"/>
                <w:lang w:eastAsia="ru-RU"/>
              </w:rPr>
              <w:fldChar w:fldCharType="separate"/>
            </w:r>
            <w:r w:rsidRPr="003320B6">
              <w:rPr>
                <w:rFonts w:ascii="Times New Roman" w:eastAsia="Times New Roman" w:hAnsi="Times New Roman" w:cs="Times New Roman"/>
                <w:sz w:val="20"/>
                <w:szCs w:val="20"/>
                <w:lang w:eastAsia="ru-RU"/>
              </w:rPr>
              <w:t xml:space="preserve">ГОСТ CISPR 32-2015 </w:t>
            </w:r>
            <w:r w:rsidRPr="003320B6">
              <w:rPr>
                <w:rFonts w:ascii="Times New Roman" w:eastAsia="Times New Roman" w:hAnsi="Times New Roman" w:cs="Times New Roman"/>
                <w:sz w:val="20"/>
                <w:szCs w:val="20"/>
                <w:lang w:eastAsia="ru-RU"/>
              </w:rPr>
              <w:fldChar w:fldCharType="end"/>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30805.22-2013 (</w:t>
            </w:r>
            <w:r w:rsidRPr="003320B6">
              <w:rPr>
                <w:rFonts w:ascii="Times New Roman" w:eastAsia="Times New Roman" w:hAnsi="Times New Roman" w:cs="Times New Roman"/>
                <w:sz w:val="20"/>
                <w:szCs w:val="20"/>
                <w:lang w:val="en-US" w:eastAsia="ru-RU"/>
              </w:rPr>
              <w:t>CISPR</w:t>
            </w:r>
            <w:r w:rsidRPr="003320B6">
              <w:rPr>
                <w:rFonts w:ascii="Times New Roman" w:eastAsia="Times New Roman" w:hAnsi="Times New Roman" w:cs="Times New Roman"/>
                <w:sz w:val="20"/>
                <w:szCs w:val="20"/>
                <w:lang w:eastAsia="ru-RU"/>
              </w:rPr>
              <w:t xml:space="preserve"> 22:2006)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CISPR 24-2013</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ГОСТ Р 50779-2021</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СТБ EN 55022-2012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30804.3.2-2013 ((</w:t>
            </w:r>
            <w:r w:rsidRPr="003320B6">
              <w:rPr>
                <w:rFonts w:ascii="Times New Roman" w:eastAsia="Times New Roman" w:hAnsi="Times New Roman" w:cs="Times New Roman"/>
                <w:sz w:val="20"/>
                <w:szCs w:val="20"/>
                <w:lang w:val="en-US" w:eastAsia="ru-RU"/>
              </w:rPr>
              <w:t>IEC</w:t>
            </w:r>
            <w:r w:rsidRPr="003320B6">
              <w:rPr>
                <w:rFonts w:ascii="Times New Roman" w:eastAsia="Times New Roman" w:hAnsi="Times New Roman" w:cs="Times New Roman"/>
                <w:sz w:val="20"/>
                <w:szCs w:val="20"/>
                <w:lang w:eastAsia="ru-RU"/>
              </w:rPr>
              <w:t xml:space="preserve"> 61000-3-2:2009)</w:t>
            </w:r>
          </w:p>
          <w:p w:rsidR="00DC6C2C"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 ГОСТ 30804.3.3-2013 (</w:t>
            </w:r>
            <w:r w:rsidRPr="003320B6">
              <w:rPr>
                <w:rFonts w:ascii="Times New Roman" w:eastAsia="Times New Roman" w:hAnsi="Times New Roman" w:cs="Times New Roman"/>
                <w:sz w:val="20"/>
                <w:szCs w:val="20"/>
                <w:lang w:val="en-US" w:eastAsia="ru-RU"/>
              </w:rPr>
              <w:t>IEC</w:t>
            </w:r>
            <w:r w:rsidRPr="003320B6">
              <w:rPr>
                <w:rFonts w:ascii="Times New Roman" w:eastAsia="Times New Roman" w:hAnsi="Times New Roman" w:cs="Times New Roman"/>
                <w:sz w:val="20"/>
                <w:szCs w:val="20"/>
                <w:lang w:eastAsia="ru-RU"/>
              </w:rPr>
              <w:t xml:space="preserve"> 61000-3-3:2008) </w:t>
            </w:r>
          </w:p>
          <w:p w:rsidR="00DC6C2C" w:rsidRPr="00481AE2" w:rsidRDefault="00DC6C2C" w:rsidP="00DC6C2C">
            <w:pPr>
              <w:spacing w:after="0"/>
              <w:rPr>
                <w:rFonts w:ascii="Times New Roman" w:eastAsia="Times New Roman" w:hAnsi="Times New Roman" w:cs="Times New Roman"/>
                <w:sz w:val="20"/>
                <w:szCs w:val="20"/>
                <w:lang w:eastAsia="ru-RU"/>
              </w:rPr>
            </w:pPr>
            <w:r w:rsidRPr="00481AE2">
              <w:rPr>
                <w:rFonts w:ascii="Times New Roman" w:eastAsia="Times New Roman" w:hAnsi="Times New Roman" w:cs="Times New Roman"/>
                <w:sz w:val="20"/>
                <w:szCs w:val="20"/>
                <w:lang w:eastAsia="ru-RU"/>
              </w:rPr>
              <w:t>ГОСТ IEC 61000-3-2-2021</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481AE2">
              <w:rPr>
                <w:rFonts w:ascii="Times New Roman" w:eastAsia="Times New Roman" w:hAnsi="Times New Roman" w:cs="Times New Roman"/>
                <w:sz w:val="20"/>
                <w:szCs w:val="20"/>
                <w:lang w:eastAsia="ru-RU"/>
              </w:rPr>
              <w:t>ГОСТ IEC 61000-3-3-2015</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32132.3-2013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32133.2-2013</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32134.1-2013 (</w:t>
            </w:r>
            <w:r w:rsidRPr="003320B6">
              <w:rPr>
                <w:rFonts w:ascii="Times New Roman" w:eastAsia="Times New Roman" w:hAnsi="Times New Roman" w:cs="Times New Roman"/>
                <w:sz w:val="20"/>
                <w:szCs w:val="20"/>
                <w:lang w:val="en-US"/>
              </w:rPr>
              <w:t>EN</w:t>
            </w:r>
            <w:r w:rsidRPr="003320B6">
              <w:rPr>
                <w:rFonts w:ascii="Times New Roman" w:eastAsia="Times New Roman" w:hAnsi="Times New Roman" w:cs="Times New Roman"/>
                <w:sz w:val="20"/>
                <w:szCs w:val="20"/>
              </w:rPr>
              <w:t xml:space="preserve"> 301 489-1:2008)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Р 52459.3-2009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Р 52459.17-2009 </w:t>
            </w:r>
          </w:p>
          <w:p w:rsidR="00DC6C2C" w:rsidRPr="003320B6" w:rsidRDefault="00DC6C2C" w:rsidP="00DC6C2C">
            <w:pPr>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СТБ ETSI EN 301 489-17-2013</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napToGrid w:val="0"/>
                <w:sz w:val="20"/>
                <w:szCs w:val="20"/>
                <w:lang w:eastAsia="ru-RU"/>
              </w:rPr>
              <w:t>Технические средства, подключаемые к персональным электронным вычислительным машинам</w:t>
            </w: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p w:rsidR="00DC6C2C" w:rsidRPr="003320B6" w:rsidRDefault="00DC6C2C" w:rsidP="00DC6C2C">
            <w:pPr>
              <w:spacing w:after="0" w:line="240" w:lineRule="auto"/>
              <w:ind w:left="57"/>
              <w:jc w:val="center"/>
              <w:rPr>
                <w:rFonts w:ascii="Times New Roman" w:hAnsi="Times New Roman" w:cs="Times New Roman"/>
                <w:sz w:val="20"/>
                <w:szCs w:val="20"/>
              </w:rPr>
            </w:pPr>
          </w:p>
          <w:p w:rsidR="00DC6C2C" w:rsidRPr="003320B6" w:rsidRDefault="00DC6C2C" w:rsidP="00DC6C2C">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8443 31</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501" w:history="1">
              <w:r w:rsidR="00DC6C2C" w:rsidRPr="003320B6">
                <w:rPr>
                  <w:rFonts w:ascii="Times New Roman" w:eastAsia="Times New Roman" w:hAnsi="Times New Roman" w:cs="Times New Roman"/>
                  <w:bCs/>
                  <w:sz w:val="20"/>
                  <w:szCs w:val="20"/>
                  <w:lang w:eastAsia="ru-RU"/>
                </w:rPr>
                <w:t>8443 31 200 0</w:t>
              </w:r>
            </w:hyperlink>
            <w:r w:rsidR="00DC6C2C" w:rsidRPr="003320B6">
              <w:rPr>
                <w:rFonts w:ascii="Times New Roman" w:eastAsia="Times New Roman" w:hAnsi="Times New Roman" w:cs="Times New Roman"/>
                <w:sz w:val="20"/>
                <w:szCs w:val="20"/>
                <w:lang w:eastAsia="ru-RU"/>
              </w:rPr>
              <w:br/>
            </w:r>
            <w:hyperlink r:id="rId502" w:history="1">
              <w:r w:rsidR="00DC6C2C" w:rsidRPr="003320B6">
                <w:rPr>
                  <w:rFonts w:ascii="Times New Roman" w:eastAsia="Times New Roman" w:hAnsi="Times New Roman" w:cs="Times New Roman"/>
                  <w:bCs/>
                  <w:sz w:val="20"/>
                  <w:szCs w:val="20"/>
                  <w:lang w:eastAsia="ru-RU"/>
                </w:rPr>
                <w:t>8443 31 800 0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8443 32 100 9</w:t>
            </w:r>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503" w:history="1">
              <w:r w:rsidR="00DC6C2C" w:rsidRPr="003320B6">
                <w:rPr>
                  <w:rFonts w:ascii="Times New Roman" w:eastAsia="Times New Roman" w:hAnsi="Times New Roman" w:cs="Times New Roman"/>
                  <w:sz w:val="20"/>
                  <w:szCs w:val="20"/>
                  <w:lang w:eastAsia="ru-RU"/>
                </w:rPr>
                <w:t>8443 32 100 2</w:t>
              </w:r>
            </w:hyperlink>
            <w:r w:rsidR="00DC6C2C" w:rsidRPr="003320B6">
              <w:rPr>
                <w:rFonts w:ascii="Times New Roman" w:eastAsia="Times New Roman" w:hAnsi="Times New Roman" w:cs="Times New Roman"/>
                <w:bCs/>
                <w:sz w:val="20"/>
                <w:szCs w:val="20"/>
                <w:lang w:eastAsia="ru-RU"/>
              </w:rPr>
              <w:br/>
            </w:r>
            <w:hyperlink r:id="rId504" w:history="1">
              <w:r w:rsidR="00DC6C2C" w:rsidRPr="003320B6">
                <w:rPr>
                  <w:rFonts w:ascii="Times New Roman" w:eastAsia="Times New Roman" w:hAnsi="Times New Roman" w:cs="Times New Roman"/>
                  <w:sz w:val="20"/>
                  <w:szCs w:val="20"/>
                  <w:lang w:eastAsia="ru-RU"/>
                </w:rPr>
                <w:t>8443 32 100 3</w:t>
              </w:r>
            </w:hyperlink>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505" w:history="1">
              <w:r w:rsidR="00DC6C2C" w:rsidRPr="003320B6">
                <w:rPr>
                  <w:rFonts w:ascii="Times New Roman" w:eastAsia="Times New Roman" w:hAnsi="Times New Roman" w:cs="Times New Roman"/>
                  <w:sz w:val="20"/>
                  <w:szCs w:val="20"/>
                  <w:lang w:eastAsia="ru-RU"/>
                </w:rPr>
                <w:t>8443 32 910 1</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8471 60 700 0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8527</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8528 42 100 0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506" w:history="1">
              <w:r w:rsidR="00DC6C2C" w:rsidRPr="003320B6">
                <w:rPr>
                  <w:rFonts w:ascii="Times New Roman" w:eastAsia="Times New Roman" w:hAnsi="Times New Roman" w:cs="Times New Roman"/>
                  <w:bCs/>
                  <w:sz w:val="20"/>
                  <w:szCs w:val="20"/>
                  <w:lang w:eastAsia="ru-RU"/>
                </w:rPr>
                <w:t>8528 42 300 9</w:t>
              </w:r>
            </w:hyperlink>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507" w:history="1">
              <w:r w:rsidR="00DC6C2C" w:rsidRPr="003320B6">
                <w:rPr>
                  <w:rFonts w:ascii="Times New Roman" w:eastAsia="Times New Roman" w:hAnsi="Times New Roman" w:cs="Times New Roman"/>
                  <w:bCs/>
                  <w:sz w:val="20"/>
                  <w:szCs w:val="20"/>
                  <w:lang w:eastAsia="ru-RU"/>
                </w:rPr>
                <w:t>8528 42 900 9</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8528 52 100 0</w:t>
            </w:r>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508" w:history="1">
              <w:r w:rsidR="00DC6C2C" w:rsidRPr="003320B6">
                <w:rPr>
                  <w:rFonts w:ascii="Times New Roman" w:eastAsia="Times New Roman" w:hAnsi="Times New Roman" w:cs="Times New Roman"/>
                  <w:sz w:val="20"/>
                  <w:szCs w:val="20"/>
                  <w:lang w:eastAsia="ru-RU"/>
                </w:rPr>
                <w:t>8528 52 300 9</w:t>
              </w:r>
            </w:hyperlink>
            <w:r w:rsidR="00DC6C2C" w:rsidRPr="003320B6">
              <w:rPr>
                <w:rFonts w:ascii="Times New Roman" w:eastAsia="Times New Roman" w:hAnsi="Times New Roman" w:cs="Times New Roman"/>
                <w:bCs/>
                <w:sz w:val="20"/>
                <w:szCs w:val="20"/>
                <w:lang w:eastAsia="ru-RU"/>
              </w:rPr>
              <w:br/>
            </w:r>
            <w:hyperlink r:id="rId509" w:history="1">
              <w:r w:rsidR="00DC6C2C" w:rsidRPr="003320B6">
                <w:rPr>
                  <w:rFonts w:ascii="Times New Roman" w:eastAsia="Times New Roman" w:hAnsi="Times New Roman" w:cs="Times New Roman"/>
                  <w:sz w:val="20"/>
                  <w:szCs w:val="20"/>
                  <w:lang w:eastAsia="ru-RU"/>
                </w:rPr>
                <w:t>8528 52 900 9</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8504 40 300</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510" w:history="1">
              <w:r w:rsidR="00DC6C2C" w:rsidRPr="003320B6">
                <w:rPr>
                  <w:rFonts w:ascii="Times New Roman" w:eastAsia="Times New Roman" w:hAnsi="Times New Roman" w:cs="Times New Roman"/>
                  <w:bCs/>
                  <w:sz w:val="20"/>
                  <w:szCs w:val="20"/>
                  <w:lang w:eastAsia="ru-RU"/>
                </w:rPr>
                <w:t>8504 40 300 4</w:t>
              </w:r>
            </w:hyperlink>
            <w:r w:rsidR="00DC6C2C" w:rsidRPr="003320B6">
              <w:rPr>
                <w:rFonts w:ascii="Times New Roman" w:eastAsia="Times New Roman" w:hAnsi="Times New Roman" w:cs="Times New Roman"/>
                <w:sz w:val="20"/>
                <w:szCs w:val="20"/>
                <w:lang w:eastAsia="ru-RU"/>
              </w:rPr>
              <w:br/>
            </w:r>
            <w:hyperlink r:id="rId511" w:history="1">
              <w:r w:rsidR="00DC6C2C" w:rsidRPr="003320B6">
                <w:rPr>
                  <w:rFonts w:ascii="Times New Roman" w:eastAsia="Times New Roman" w:hAnsi="Times New Roman" w:cs="Times New Roman"/>
                  <w:bCs/>
                  <w:sz w:val="20"/>
                  <w:szCs w:val="20"/>
                  <w:lang w:eastAsia="ru-RU"/>
                </w:rPr>
                <w:t>8504 40 300 8</w:t>
              </w:r>
            </w:hyperlink>
            <w:r w:rsidR="00DC6C2C" w:rsidRPr="003320B6">
              <w:rPr>
                <w:rFonts w:ascii="Times New Roman" w:eastAsia="Times New Roman" w:hAnsi="Times New Roman" w:cs="Times New Roman"/>
                <w:sz w:val="20"/>
                <w:szCs w:val="20"/>
                <w:lang w:eastAsia="ru-RU"/>
              </w:rPr>
              <w:br/>
            </w:r>
            <w:hyperlink r:id="rId512" w:history="1">
              <w:r w:rsidR="00DC6C2C" w:rsidRPr="003320B6">
                <w:rPr>
                  <w:rFonts w:ascii="Times New Roman" w:eastAsia="Times New Roman" w:hAnsi="Times New Roman" w:cs="Times New Roman"/>
                  <w:bCs/>
                  <w:sz w:val="20"/>
                  <w:szCs w:val="20"/>
                  <w:lang w:eastAsia="ru-RU"/>
                </w:rPr>
                <w:t>8504 40 830 0</w:t>
              </w:r>
            </w:hyperlink>
            <w:r w:rsidR="00DC6C2C" w:rsidRPr="003320B6">
              <w:rPr>
                <w:rFonts w:ascii="Times New Roman" w:eastAsia="Times New Roman" w:hAnsi="Times New Roman" w:cs="Times New Roman"/>
                <w:sz w:val="20"/>
                <w:szCs w:val="20"/>
                <w:lang w:eastAsia="ru-RU"/>
              </w:rPr>
              <w:br/>
            </w:r>
            <w:hyperlink r:id="rId513" w:history="1">
              <w:r w:rsidR="00DC6C2C" w:rsidRPr="003320B6">
                <w:rPr>
                  <w:rFonts w:ascii="Times New Roman" w:eastAsia="Times New Roman" w:hAnsi="Times New Roman" w:cs="Times New Roman"/>
                  <w:bCs/>
                  <w:sz w:val="20"/>
                  <w:szCs w:val="20"/>
                  <w:lang w:eastAsia="ru-RU"/>
                </w:rPr>
                <w:t>8504 40 850 0</w:t>
              </w:r>
            </w:hyperlink>
            <w:r w:rsidR="00DC6C2C" w:rsidRPr="003320B6">
              <w:rPr>
                <w:rFonts w:ascii="Times New Roman" w:eastAsia="Times New Roman" w:hAnsi="Times New Roman" w:cs="Times New Roman"/>
                <w:sz w:val="20"/>
                <w:szCs w:val="20"/>
                <w:lang w:eastAsia="ru-RU"/>
              </w:rPr>
              <w:br/>
            </w:r>
            <w:hyperlink r:id="rId514" w:history="1">
              <w:r w:rsidR="00DC6C2C" w:rsidRPr="003320B6">
                <w:rPr>
                  <w:rFonts w:ascii="Times New Roman" w:eastAsia="Times New Roman" w:hAnsi="Times New Roman" w:cs="Times New Roman"/>
                  <w:bCs/>
                  <w:sz w:val="20"/>
                  <w:szCs w:val="20"/>
                  <w:lang w:eastAsia="ru-RU"/>
                </w:rPr>
                <w:t>8504 40 870 0</w:t>
              </w:r>
            </w:hyperlink>
            <w:r w:rsidR="00DC6C2C" w:rsidRPr="003320B6">
              <w:rPr>
                <w:rFonts w:ascii="Times New Roman" w:eastAsia="Times New Roman" w:hAnsi="Times New Roman" w:cs="Times New Roman"/>
                <w:sz w:val="20"/>
                <w:szCs w:val="20"/>
                <w:lang w:eastAsia="ru-RU"/>
              </w:rPr>
              <w:br/>
            </w:r>
            <w:hyperlink r:id="rId515" w:history="1">
              <w:r w:rsidR="00DC6C2C" w:rsidRPr="003320B6">
                <w:rPr>
                  <w:rFonts w:ascii="Times New Roman" w:eastAsia="Times New Roman" w:hAnsi="Times New Roman" w:cs="Times New Roman"/>
                  <w:bCs/>
                  <w:sz w:val="20"/>
                  <w:szCs w:val="20"/>
                  <w:lang w:eastAsia="ru-RU"/>
                </w:rPr>
                <w:t>8504 40 910 0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8518 21 000 0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8518 22 000 9</w:t>
            </w:r>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516" w:history="1">
              <w:r w:rsidR="00DC6C2C" w:rsidRPr="003320B6">
                <w:rPr>
                  <w:rFonts w:ascii="Times New Roman" w:eastAsia="Times New Roman" w:hAnsi="Times New Roman" w:cs="Times New Roman"/>
                  <w:sz w:val="20"/>
                  <w:szCs w:val="20"/>
                  <w:lang w:eastAsia="ru-RU"/>
                </w:rPr>
                <w:t>8518 29 300 8</w:t>
              </w:r>
            </w:hyperlink>
            <w:r w:rsidR="00DC6C2C" w:rsidRPr="003320B6">
              <w:rPr>
                <w:rFonts w:ascii="Times New Roman" w:eastAsia="Times New Roman" w:hAnsi="Times New Roman" w:cs="Times New Roman"/>
                <w:bCs/>
                <w:sz w:val="20"/>
                <w:szCs w:val="20"/>
                <w:lang w:eastAsia="ru-RU"/>
              </w:rPr>
              <w:br/>
            </w:r>
            <w:hyperlink r:id="rId517" w:history="1">
              <w:r w:rsidR="00DC6C2C" w:rsidRPr="003320B6">
                <w:rPr>
                  <w:rFonts w:ascii="Times New Roman" w:eastAsia="Times New Roman" w:hAnsi="Times New Roman" w:cs="Times New Roman"/>
                  <w:sz w:val="20"/>
                  <w:szCs w:val="20"/>
                  <w:lang w:eastAsia="ru-RU"/>
                </w:rPr>
                <w:t>8518 29 960 0</w:t>
              </w:r>
            </w:hyperlink>
            <w:r w:rsidR="00DC6C2C" w:rsidRPr="003320B6">
              <w:rPr>
                <w:rFonts w:ascii="Times New Roman" w:eastAsia="Times New Roman" w:hAnsi="Times New Roman" w:cs="Times New Roman"/>
                <w:bCs/>
                <w:sz w:val="20"/>
                <w:szCs w:val="20"/>
                <w:lang w:eastAsia="ru-RU"/>
              </w:rPr>
              <w:br/>
            </w:r>
            <w:hyperlink r:id="rId518" w:history="1">
              <w:r w:rsidR="00DC6C2C" w:rsidRPr="003320B6">
                <w:rPr>
                  <w:rFonts w:ascii="Times New Roman" w:eastAsia="Times New Roman" w:hAnsi="Times New Roman" w:cs="Times New Roman"/>
                  <w:sz w:val="20"/>
                  <w:szCs w:val="20"/>
                  <w:lang w:eastAsia="ru-RU"/>
                </w:rPr>
                <w:t>8518 30 950 0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8528 62 100 0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8528 69</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519" w:history="1">
              <w:r w:rsidR="00DC6C2C" w:rsidRPr="003320B6">
                <w:rPr>
                  <w:rFonts w:ascii="Times New Roman" w:eastAsia="Times New Roman" w:hAnsi="Times New Roman" w:cs="Times New Roman"/>
                  <w:bCs/>
                  <w:sz w:val="20"/>
                  <w:szCs w:val="20"/>
                  <w:lang w:eastAsia="ru-RU"/>
                </w:rPr>
                <w:t>8528 62 300 0</w:t>
              </w:r>
            </w:hyperlink>
            <w:r w:rsidR="00DC6C2C" w:rsidRPr="003320B6">
              <w:rPr>
                <w:rFonts w:ascii="Times New Roman" w:eastAsia="Times New Roman" w:hAnsi="Times New Roman" w:cs="Times New Roman"/>
                <w:sz w:val="20"/>
                <w:szCs w:val="20"/>
                <w:lang w:eastAsia="ru-RU"/>
              </w:rPr>
              <w:br/>
            </w:r>
            <w:hyperlink r:id="rId520" w:history="1">
              <w:r w:rsidR="00DC6C2C" w:rsidRPr="003320B6">
                <w:rPr>
                  <w:rFonts w:ascii="Times New Roman" w:eastAsia="Times New Roman" w:hAnsi="Times New Roman" w:cs="Times New Roman"/>
                  <w:bCs/>
                  <w:sz w:val="20"/>
                  <w:szCs w:val="20"/>
                  <w:lang w:eastAsia="ru-RU"/>
                </w:rPr>
                <w:t>8528 62 400 0</w:t>
              </w:r>
            </w:hyperlink>
            <w:r w:rsidR="00DC6C2C" w:rsidRPr="003320B6">
              <w:rPr>
                <w:rFonts w:ascii="Times New Roman" w:eastAsia="Times New Roman" w:hAnsi="Times New Roman" w:cs="Times New Roman"/>
                <w:sz w:val="20"/>
                <w:szCs w:val="20"/>
                <w:lang w:eastAsia="ru-RU"/>
              </w:rPr>
              <w:br/>
            </w:r>
            <w:hyperlink r:id="rId521" w:history="1">
              <w:r w:rsidR="00DC6C2C" w:rsidRPr="003320B6">
                <w:rPr>
                  <w:rFonts w:ascii="Times New Roman" w:eastAsia="Times New Roman" w:hAnsi="Times New Roman" w:cs="Times New Roman"/>
                  <w:bCs/>
                  <w:sz w:val="20"/>
                  <w:szCs w:val="20"/>
                  <w:lang w:eastAsia="ru-RU"/>
                </w:rPr>
                <w:t>8528 62 900 1</w:t>
              </w:r>
            </w:hyperlink>
            <w:r w:rsidR="00DC6C2C" w:rsidRPr="003320B6">
              <w:rPr>
                <w:rFonts w:ascii="Times New Roman" w:eastAsia="Times New Roman" w:hAnsi="Times New Roman" w:cs="Times New Roman"/>
                <w:sz w:val="20"/>
                <w:szCs w:val="20"/>
                <w:lang w:eastAsia="ru-RU"/>
              </w:rPr>
              <w:br/>
            </w:r>
            <w:hyperlink r:id="rId522" w:history="1">
              <w:r w:rsidR="00DC6C2C" w:rsidRPr="003320B6">
                <w:rPr>
                  <w:rFonts w:ascii="Times New Roman" w:eastAsia="Times New Roman" w:hAnsi="Times New Roman" w:cs="Times New Roman"/>
                  <w:bCs/>
                  <w:sz w:val="20"/>
                  <w:szCs w:val="20"/>
                  <w:lang w:eastAsia="ru-RU"/>
                </w:rPr>
                <w:t>8528 62 900 9</w:t>
              </w:r>
            </w:hyperlink>
            <w:r w:rsidR="00DC6C2C" w:rsidRPr="003320B6">
              <w:rPr>
                <w:rFonts w:ascii="Times New Roman" w:eastAsia="Times New Roman" w:hAnsi="Times New Roman" w:cs="Times New Roman"/>
                <w:sz w:val="20"/>
                <w:szCs w:val="20"/>
                <w:lang w:eastAsia="ru-RU"/>
              </w:rPr>
              <w:br/>
            </w:r>
            <w:hyperlink r:id="rId523" w:history="1">
              <w:r w:rsidR="00DC6C2C" w:rsidRPr="003320B6">
                <w:rPr>
                  <w:rFonts w:ascii="Times New Roman" w:eastAsia="Times New Roman" w:hAnsi="Times New Roman" w:cs="Times New Roman"/>
                  <w:bCs/>
                  <w:sz w:val="20"/>
                  <w:szCs w:val="20"/>
                  <w:lang w:eastAsia="ru-RU"/>
                </w:rPr>
                <w:t>8528 69 200 0</w:t>
              </w:r>
            </w:hyperlink>
            <w:r w:rsidR="00DC6C2C" w:rsidRPr="003320B6">
              <w:rPr>
                <w:rFonts w:ascii="Times New Roman" w:eastAsia="Times New Roman" w:hAnsi="Times New Roman" w:cs="Times New Roman"/>
                <w:sz w:val="20"/>
                <w:szCs w:val="20"/>
                <w:lang w:eastAsia="ru-RU"/>
              </w:rPr>
              <w:br/>
            </w:r>
            <w:hyperlink r:id="rId524" w:history="1">
              <w:r w:rsidR="00DC6C2C" w:rsidRPr="003320B6">
                <w:rPr>
                  <w:rFonts w:ascii="Times New Roman" w:eastAsia="Times New Roman" w:hAnsi="Times New Roman" w:cs="Times New Roman"/>
                  <w:bCs/>
                  <w:sz w:val="20"/>
                  <w:szCs w:val="20"/>
                  <w:lang w:eastAsia="ru-RU"/>
                </w:rPr>
                <w:t>8528 69 900 0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8443</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8472</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8519</w:t>
            </w:r>
          </w:p>
          <w:p w:rsidR="00DC6C2C" w:rsidRPr="003320B6" w:rsidRDefault="00DC6C2C" w:rsidP="00DC6C2C">
            <w:pPr>
              <w:tabs>
                <w:tab w:val="left" w:pos="734"/>
              </w:tabs>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8528</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8504</w:t>
            </w:r>
          </w:p>
          <w:p w:rsidR="00DC6C2C" w:rsidRPr="003320B6" w:rsidRDefault="00DC6C2C" w:rsidP="00DC6C2C">
            <w:pPr>
              <w:spacing w:after="0" w:line="240" w:lineRule="auto"/>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8517</w:t>
            </w:r>
          </w:p>
          <w:p w:rsidR="00DC6C2C" w:rsidRPr="003320B6" w:rsidRDefault="00DC6C2C" w:rsidP="00DC6C2C">
            <w:pPr>
              <w:spacing w:after="0" w:line="240" w:lineRule="auto"/>
              <w:jc w:val="center"/>
              <w:rPr>
                <w:rFonts w:ascii="Times New Roman" w:hAnsi="Times New Roman" w:cs="Times New Roman"/>
                <w:sz w:val="20"/>
                <w:szCs w:val="20"/>
                <w:lang w:val="en-US"/>
              </w:rPr>
            </w:pPr>
            <w:r w:rsidRPr="003320B6">
              <w:rPr>
                <w:rFonts w:ascii="Times New Roman" w:hAnsi="Times New Roman" w:cs="Times New Roman"/>
                <w:sz w:val="20"/>
                <w:szCs w:val="20"/>
              </w:rPr>
              <w:t>8518</w:t>
            </w:r>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30805.22-2013 (</w:t>
            </w:r>
            <w:r w:rsidRPr="003320B6">
              <w:rPr>
                <w:rFonts w:ascii="Times New Roman" w:eastAsia="Times New Roman" w:hAnsi="Times New Roman" w:cs="Times New Roman"/>
                <w:sz w:val="20"/>
                <w:szCs w:val="20"/>
                <w:lang w:val="en-US" w:eastAsia="ru-RU"/>
              </w:rPr>
              <w:t>CISPR</w:t>
            </w:r>
            <w:r w:rsidRPr="003320B6">
              <w:rPr>
                <w:rFonts w:ascii="Times New Roman" w:eastAsia="Times New Roman" w:hAnsi="Times New Roman" w:cs="Times New Roman"/>
                <w:sz w:val="20"/>
                <w:szCs w:val="20"/>
                <w:lang w:eastAsia="ru-RU"/>
              </w:rPr>
              <w:t xml:space="preserve"> 22:2006)</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 ГОСТ CISPR 24-2013</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 СТБ EN 55022-2012</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 ГОСТ 30805.14.1-2013 (CISPR 14-1:2005)</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lastRenderedPageBreak/>
              <w:t>ГОСТ Р 58972-2020</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ГОСТ Р 50779-2021</w:t>
            </w:r>
          </w:p>
          <w:p w:rsidR="00DC6C2C"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30804.3.2-2013 ((</w:t>
            </w:r>
            <w:r w:rsidRPr="003320B6">
              <w:rPr>
                <w:rFonts w:ascii="Times New Roman" w:eastAsia="Times New Roman" w:hAnsi="Times New Roman" w:cs="Times New Roman"/>
                <w:sz w:val="20"/>
                <w:szCs w:val="20"/>
                <w:lang w:val="en-US" w:eastAsia="ru-RU"/>
              </w:rPr>
              <w:t>IEC</w:t>
            </w:r>
            <w:r w:rsidRPr="003320B6">
              <w:rPr>
                <w:rFonts w:ascii="Times New Roman" w:eastAsia="Times New Roman" w:hAnsi="Times New Roman" w:cs="Times New Roman"/>
                <w:sz w:val="20"/>
                <w:szCs w:val="20"/>
                <w:lang w:eastAsia="ru-RU"/>
              </w:rPr>
              <w:t xml:space="preserve"> 61000-3-2:2009)</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30804.3.3-2013 (</w:t>
            </w:r>
            <w:r w:rsidRPr="003320B6">
              <w:rPr>
                <w:rFonts w:ascii="Times New Roman" w:eastAsia="Times New Roman" w:hAnsi="Times New Roman" w:cs="Times New Roman"/>
                <w:sz w:val="20"/>
                <w:szCs w:val="20"/>
                <w:lang w:val="en-US" w:eastAsia="ru-RU"/>
              </w:rPr>
              <w:t>IEC</w:t>
            </w:r>
            <w:r w:rsidRPr="003320B6">
              <w:rPr>
                <w:rFonts w:ascii="Times New Roman" w:eastAsia="Times New Roman" w:hAnsi="Times New Roman" w:cs="Times New Roman"/>
                <w:sz w:val="20"/>
                <w:szCs w:val="20"/>
                <w:lang w:eastAsia="ru-RU"/>
              </w:rPr>
              <w:t xml:space="preserve"> 61000-3-3:2008)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32134.1-2013 (</w:t>
            </w:r>
            <w:r w:rsidRPr="003320B6">
              <w:rPr>
                <w:rFonts w:ascii="Times New Roman" w:eastAsia="Times New Roman" w:hAnsi="Times New Roman" w:cs="Times New Roman"/>
                <w:sz w:val="20"/>
                <w:szCs w:val="20"/>
                <w:lang w:val="en-US"/>
              </w:rPr>
              <w:t>EN</w:t>
            </w:r>
            <w:r w:rsidRPr="003320B6">
              <w:rPr>
                <w:rFonts w:ascii="Times New Roman" w:eastAsia="Times New Roman" w:hAnsi="Times New Roman" w:cs="Times New Roman"/>
                <w:sz w:val="20"/>
                <w:szCs w:val="20"/>
              </w:rPr>
              <w:t xml:space="preserve"> 301 489-1:2008)</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Р 52459.3-2009</w:t>
            </w:r>
          </w:p>
          <w:p w:rsidR="00DC6C2C" w:rsidRPr="00481AE2" w:rsidRDefault="00DC6C2C" w:rsidP="00DC6C2C">
            <w:pPr>
              <w:spacing w:after="0" w:line="240" w:lineRule="auto"/>
              <w:rPr>
                <w:rFonts w:ascii="Times New Roman" w:eastAsia="Times New Roman" w:hAnsi="Times New Roman" w:cs="Times New Roman"/>
                <w:sz w:val="20"/>
                <w:szCs w:val="20"/>
              </w:rPr>
            </w:pPr>
            <w:r w:rsidRPr="00481AE2">
              <w:rPr>
                <w:rFonts w:ascii="Times New Roman" w:eastAsia="Times New Roman" w:hAnsi="Times New Roman" w:cs="Times New Roman"/>
                <w:sz w:val="20"/>
                <w:szCs w:val="20"/>
              </w:rPr>
              <w:t xml:space="preserve">ГОСТ Р 52459.17-2009 </w:t>
            </w:r>
          </w:p>
          <w:p w:rsidR="00DC6C2C" w:rsidRPr="00481AE2" w:rsidRDefault="00DC6C2C" w:rsidP="00DC6C2C">
            <w:pPr>
              <w:spacing w:after="0" w:line="240" w:lineRule="auto"/>
              <w:rPr>
                <w:rFonts w:ascii="Times New Roman" w:eastAsia="Times New Roman" w:hAnsi="Times New Roman" w:cs="Times New Roman"/>
                <w:sz w:val="20"/>
                <w:szCs w:val="20"/>
                <w:lang w:eastAsia="ru-RU"/>
              </w:rPr>
            </w:pPr>
            <w:r w:rsidRPr="00481AE2">
              <w:rPr>
                <w:rFonts w:ascii="Times New Roman" w:eastAsia="Calibri" w:hAnsi="Times New Roman" w:cs="Times New Roman"/>
                <w:sz w:val="20"/>
                <w:szCs w:val="20"/>
              </w:rPr>
              <w:t>СТБ ETSI EN 301 489-17-2013</w:t>
            </w:r>
          </w:p>
          <w:p w:rsidR="00DC6C2C" w:rsidRPr="00481AE2" w:rsidRDefault="00DC6C2C" w:rsidP="00DC6C2C">
            <w:pPr>
              <w:autoSpaceDE w:val="0"/>
              <w:autoSpaceDN w:val="0"/>
              <w:adjustRightInd w:val="0"/>
              <w:spacing w:after="0" w:line="240" w:lineRule="auto"/>
              <w:rPr>
                <w:rFonts w:ascii="Times New Roman" w:hAnsi="Times New Roman" w:cs="Times New Roman"/>
                <w:sz w:val="20"/>
                <w:szCs w:val="20"/>
              </w:rPr>
            </w:pPr>
            <w:r w:rsidRPr="00481AE2">
              <w:rPr>
                <w:rFonts w:ascii="Times New Roman" w:hAnsi="Times New Roman" w:cs="Times New Roman"/>
                <w:sz w:val="20"/>
                <w:szCs w:val="20"/>
              </w:rPr>
              <w:t>СТ РК ГОСТ Р 51318.24-2009</w:t>
            </w:r>
          </w:p>
          <w:p w:rsidR="00DC6C2C" w:rsidRPr="00481AE2" w:rsidRDefault="00DC6C2C" w:rsidP="00DC6C2C">
            <w:pPr>
              <w:pStyle w:val="FORMATTEXT0"/>
              <w:rPr>
                <w:rFonts w:ascii="Times New Roman" w:hAnsi="Times New Roman" w:cs="Times New Roman"/>
              </w:rPr>
            </w:pPr>
            <w:r w:rsidRPr="00481AE2">
              <w:rPr>
                <w:rFonts w:ascii="Times New Roman" w:hAnsi="Times New Roman" w:cs="Times New Roman"/>
              </w:rPr>
              <w:fldChar w:fldCharType="begin"/>
            </w:r>
            <w:r w:rsidRPr="00481AE2">
              <w:rPr>
                <w:rFonts w:ascii="Times New Roman" w:hAnsi="Times New Roman" w:cs="Times New Roman"/>
              </w:rPr>
              <w:instrText xml:space="preserve"> HYPERLINK "kodeks://link/d?nd=1200124128&amp;point=mark=000000000000000000000000000000000000000000000000007D20K3"\o"’’ГОСТ CISPR 32-2015 Электромагнитная совместимость оборудования мультимедиа ...’’</w:instrText>
            </w:r>
          </w:p>
          <w:p w:rsidR="00DC6C2C" w:rsidRPr="00481AE2" w:rsidRDefault="00DC6C2C" w:rsidP="00DC6C2C">
            <w:pPr>
              <w:pStyle w:val="FORMATTEXT0"/>
              <w:rPr>
                <w:rFonts w:ascii="Times New Roman" w:hAnsi="Times New Roman" w:cs="Times New Roman"/>
              </w:rPr>
            </w:pPr>
            <w:r w:rsidRPr="00481AE2">
              <w:rPr>
                <w:rFonts w:ascii="Times New Roman" w:hAnsi="Times New Roman" w:cs="Times New Roman"/>
              </w:rPr>
              <w:instrText>(утв. приказом Росстандарта от 25.08.2015 N 1194-ст)</w:instrText>
            </w:r>
          </w:p>
          <w:p w:rsidR="00DC6C2C" w:rsidRPr="00481AE2" w:rsidRDefault="00DC6C2C" w:rsidP="00DC6C2C">
            <w:pPr>
              <w:pStyle w:val="FORMATTEXT0"/>
              <w:rPr>
                <w:rFonts w:ascii="Times New Roman" w:hAnsi="Times New Roman" w:cs="Times New Roman"/>
              </w:rPr>
            </w:pPr>
            <w:r w:rsidRPr="00481AE2">
              <w:rPr>
                <w:rFonts w:ascii="Times New Roman" w:hAnsi="Times New Roman" w:cs="Times New Roman"/>
              </w:rPr>
              <w:instrText>Применяется с 01.07.2016</w:instrText>
            </w:r>
          </w:p>
          <w:p w:rsidR="00DC6C2C" w:rsidRPr="00481AE2" w:rsidRDefault="00DC6C2C" w:rsidP="00DC6C2C">
            <w:pPr>
              <w:pStyle w:val="FORMATTEXT0"/>
              <w:rPr>
                <w:rFonts w:ascii="Times New Roman" w:hAnsi="Times New Roman" w:cs="Times New Roman"/>
              </w:rPr>
            </w:pPr>
            <w:r w:rsidRPr="00481AE2">
              <w:rPr>
                <w:rFonts w:ascii="Times New Roman" w:hAnsi="Times New Roman" w:cs="Times New Roman"/>
              </w:rPr>
              <w:instrText>Статус: действует с 01.07.2016</w:instrText>
            </w:r>
          </w:p>
          <w:p w:rsidR="00DC6C2C" w:rsidRPr="00481AE2"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r w:rsidRPr="00481AE2">
              <w:rPr>
                <w:rFonts w:ascii="Times New Roman" w:eastAsia="Times New Roman" w:hAnsi="Times New Roman" w:cs="Times New Roman"/>
                <w:sz w:val="20"/>
                <w:szCs w:val="20"/>
                <w:lang w:eastAsia="ru-RU"/>
              </w:rPr>
              <w:instrText>Применяется для целей технического регламента"</w:instrText>
            </w:r>
            <w:r w:rsidRPr="00481AE2">
              <w:rPr>
                <w:rFonts w:ascii="Times New Roman" w:eastAsia="Times New Roman" w:hAnsi="Times New Roman" w:cs="Times New Roman"/>
                <w:sz w:val="20"/>
                <w:szCs w:val="20"/>
                <w:lang w:eastAsia="ru-RU"/>
              </w:rPr>
              <w:fldChar w:fldCharType="separate"/>
            </w:r>
            <w:r w:rsidRPr="00481AE2">
              <w:rPr>
                <w:rFonts w:ascii="Times New Roman" w:eastAsia="Times New Roman" w:hAnsi="Times New Roman" w:cs="Times New Roman"/>
                <w:sz w:val="20"/>
                <w:szCs w:val="20"/>
                <w:lang w:eastAsia="ru-RU"/>
              </w:rPr>
              <w:t xml:space="preserve">ГОСТ CISPR 32-2015 </w:t>
            </w:r>
            <w:r w:rsidRPr="00481AE2">
              <w:rPr>
                <w:rFonts w:ascii="Times New Roman" w:eastAsia="Times New Roman" w:hAnsi="Times New Roman" w:cs="Times New Roman"/>
                <w:sz w:val="20"/>
                <w:szCs w:val="20"/>
                <w:lang w:eastAsia="ru-RU"/>
              </w:rPr>
              <w:fldChar w:fldCharType="end"/>
            </w:r>
          </w:p>
          <w:p w:rsidR="00DC6C2C"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CISPR 24-2013</w:t>
            </w:r>
          </w:p>
          <w:p w:rsidR="00DC6C2C" w:rsidRDefault="00DC6C2C" w:rsidP="00DC6C2C">
            <w:pPr>
              <w:spacing w:after="0"/>
              <w:rPr>
                <w:rFonts w:ascii="Times New Roman" w:eastAsia="Times New Roman" w:hAnsi="Times New Roman" w:cs="Times New Roman"/>
                <w:sz w:val="20"/>
                <w:szCs w:val="20"/>
                <w:lang w:eastAsia="ru-RU"/>
              </w:rPr>
            </w:pPr>
            <w:r w:rsidRPr="00481AE2">
              <w:rPr>
                <w:rFonts w:ascii="Times New Roman" w:eastAsia="Times New Roman" w:hAnsi="Times New Roman" w:cs="Times New Roman"/>
                <w:sz w:val="20"/>
                <w:szCs w:val="20"/>
                <w:lang w:eastAsia="ru-RU"/>
              </w:rPr>
              <w:t>ГОСТ IEC 61000-3-2-2021</w:t>
            </w:r>
          </w:p>
          <w:p w:rsidR="00DC6C2C" w:rsidRPr="003320B6" w:rsidRDefault="00DC6C2C" w:rsidP="00DC6C2C">
            <w:pPr>
              <w:spacing w:after="0"/>
              <w:rPr>
                <w:rFonts w:ascii="Times New Roman" w:eastAsia="Times New Roman" w:hAnsi="Times New Roman" w:cs="Times New Roman"/>
                <w:sz w:val="20"/>
                <w:szCs w:val="20"/>
                <w:lang w:eastAsia="ru-RU"/>
              </w:rPr>
            </w:pPr>
            <w:r w:rsidRPr="00481AE2">
              <w:rPr>
                <w:rFonts w:ascii="Times New Roman" w:eastAsia="Times New Roman" w:hAnsi="Times New Roman" w:cs="Times New Roman"/>
                <w:sz w:val="20"/>
                <w:szCs w:val="20"/>
                <w:lang w:eastAsia="ru-RU"/>
              </w:rPr>
              <w:t>ГОСТ IEC 61000-3-3-2015</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p>
          <w:p w:rsidR="00DC6C2C" w:rsidRPr="003320B6" w:rsidRDefault="00DC6C2C" w:rsidP="00DC6C2C">
            <w:pPr>
              <w:spacing w:after="0" w:line="240" w:lineRule="auto"/>
              <w:rPr>
                <w:rFonts w:ascii="Times New Roman" w:eastAsia="Times New Roman" w:hAnsi="Times New Roman" w:cs="Times New Roman"/>
                <w:sz w:val="20"/>
                <w:szCs w:val="20"/>
                <w:lang w:eastAsia="ru-RU"/>
              </w:rPr>
            </w:pPr>
          </w:p>
          <w:p w:rsidR="00DC6C2C" w:rsidRPr="003320B6" w:rsidRDefault="00DC6C2C" w:rsidP="00DC6C2C">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tcPr>
          <w:p w:rsidR="00DC6C2C" w:rsidRPr="003320B6" w:rsidRDefault="00DC6C2C" w:rsidP="00DC6C2C">
            <w:pPr>
              <w:keepNext/>
              <w:widowControl w:val="0"/>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Инструмент электрифицированный (машины ручные и переносные электрические)</w:t>
            </w:r>
          </w:p>
          <w:p w:rsidR="00DC6C2C" w:rsidRPr="003320B6" w:rsidRDefault="00DC6C2C" w:rsidP="00DC6C2C">
            <w:pPr>
              <w:spacing w:after="0" w:line="240" w:lineRule="auto"/>
              <w:ind w:right="-41"/>
              <w:rPr>
                <w:rFonts w:ascii="Times New Roman" w:eastAsia="Times New Roman" w:hAnsi="Times New Roman" w:cs="Times New Roman"/>
                <w:b/>
                <w:snapToGrid w:val="0"/>
                <w:sz w:val="20"/>
                <w:szCs w:val="20"/>
                <w:lang w:eastAsia="ru-RU"/>
              </w:rPr>
            </w:pPr>
          </w:p>
        </w:tc>
        <w:tc>
          <w:tcPr>
            <w:tcW w:w="2443"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8467 21</w:t>
            </w:r>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525" w:history="1">
              <w:r w:rsidR="00DC6C2C" w:rsidRPr="003320B6">
                <w:rPr>
                  <w:rFonts w:ascii="Times New Roman" w:eastAsia="Times New Roman" w:hAnsi="Times New Roman" w:cs="Times New Roman"/>
                  <w:sz w:val="20"/>
                  <w:szCs w:val="20"/>
                  <w:lang w:eastAsia="ru-RU"/>
                </w:rPr>
                <w:t>8467 21 100 0</w:t>
              </w:r>
            </w:hyperlink>
            <w:r w:rsidR="00DC6C2C" w:rsidRPr="003320B6">
              <w:rPr>
                <w:rFonts w:ascii="Times New Roman" w:eastAsia="Times New Roman" w:hAnsi="Times New Roman" w:cs="Times New Roman"/>
                <w:bCs/>
                <w:sz w:val="20"/>
                <w:szCs w:val="20"/>
                <w:lang w:eastAsia="ru-RU"/>
              </w:rPr>
              <w:br/>
            </w:r>
            <w:hyperlink r:id="rId526" w:history="1">
              <w:r w:rsidR="00DC6C2C" w:rsidRPr="003320B6">
                <w:rPr>
                  <w:rFonts w:ascii="Times New Roman" w:eastAsia="Times New Roman" w:hAnsi="Times New Roman" w:cs="Times New Roman"/>
                  <w:sz w:val="20"/>
                  <w:szCs w:val="20"/>
                  <w:lang w:eastAsia="ru-RU"/>
                </w:rPr>
                <w:t>8467 21 910 0</w:t>
              </w:r>
            </w:hyperlink>
            <w:r w:rsidR="00DC6C2C" w:rsidRPr="003320B6">
              <w:rPr>
                <w:rFonts w:ascii="Times New Roman" w:eastAsia="Times New Roman" w:hAnsi="Times New Roman" w:cs="Times New Roman"/>
                <w:bCs/>
                <w:sz w:val="20"/>
                <w:szCs w:val="20"/>
                <w:lang w:eastAsia="ru-RU"/>
              </w:rPr>
              <w:br/>
            </w:r>
            <w:hyperlink r:id="rId527" w:history="1">
              <w:r w:rsidR="00DC6C2C" w:rsidRPr="003320B6">
                <w:rPr>
                  <w:rFonts w:ascii="Times New Roman" w:eastAsia="Times New Roman" w:hAnsi="Times New Roman" w:cs="Times New Roman"/>
                  <w:sz w:val="20"/>
                  <w:szCs w:val="20"/>
                  <w:lang w:eastAsia="ru-RU"/>
                </w:rPr>
                <w:t>8467 21 990 0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8467 29 300 0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8467 29 900 0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8467 22</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528" w:history="1">
              <w:r w:rsidR="00DC6C2C" w:rsidRPr="003320B6">
                <w:rPr>
                  <w:rFonts w:ascii="Times New Roman" w:eastAsia="Times New Roman" w:hAnsi="Times New Roman" w:cs="Times New Roman"/>
                  <w:bCs/>
                  <w:sz w:val="20"/>
                  <w:szCs w:val="20"/>
                  <w:lang w:eastAsia="ru-RU"/>
                </w:rPr>
                <w:t>8467 22 100 0</w:t>
              </w:r>
            </w:hyperlink>
            <w:r w:rsidR="00DC6C2C" w:rsidRPr="003320B6">
              <w:rPr>
                <w:rFonts w:ascii="Times New Roman" w:eastAsia="Times New Roman" w:hAnsi="Times New Roman" w:cs="Times New Roman"/>
                <w:sz w:val="20"/>
                <w:szCs w:val="20"/>
                <w:lang w:eastAsia="ru-RU"/>
              </w:rPr>
              <w:br/>
            </w:r>
            <w:hyperlink r:id="rId529" w:history="1">
              <w:r w:rsidR="00DC6C2C" w:rsidRPr="003320B6">
                <w:rPr>
                  <w:rFonts w:ascii="Times New Roman" w:eastAsia="Times New Roman" w:hAnsi="Times New Roman" w:cs="Times New Roman"/>
                  <w:bCs/>
                  <w:sz w:val="20"/>
                  <w:szCs w:val="20"/>
                  <w:lang w:eastAsia="ru-RU"/>
                </w:rPr>
                <w:t>8467 22 300 0</w:t>
              </w:r>
            </w:hyperlink>
            <w:r w:rsidR="00DC6C2C" w:rsidRPr="003320B6">
              <w:rPr>
                <w:rFonts w:ascii="Times New Roman" w:eastAsia="Times New Roman" w:hAnsi="Times New Roman" w:cs="Times New Roman"/>
                <w:sz w:val="20"/>
                <w:szCs w:val="20"/>
                <w:lang w:eastAsia="ru-RU"/>
              </w:rPr>
              <w:br/>
            </w:r>
            <w:hyperlink r:id="rId530" w:history="1">
              <w:r w:rsidR="00DC6C2C" w:rsidRPr="003320B6">
                <w:rPr>
                  <w:rFonts w:ascii="Times New Roman" w:eastAsia="Times New Roman" w:hAnsi="Times New Roman" w:cs="Times New Roman"/>
                  <w:bCs/>
                  <w:sz w:val="20"/>
                  <w:szCs w:val="20"/>
                  <w:lang w:eastAsia="ru-RU"/>
                </w:rPr>
                <w:t>8467 22 900 0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8467 29 300 0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8467 29 510 0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8467 29 530 0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8467 29 590 0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8467 29 700 0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8467 29 200 0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8467 29 850 1</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8467 29 850 9</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8467 29 590 0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lastRenderedPageBreak/>
              <w:t>8467 29 900 0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8467 29 300 0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8424 20 000 0</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8467</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8465</w:t>
            </w:r>
          </w:p>
          <w:p w:rsidR="00DC6C2C" w:rsidRPr="003320B6" w:rsidRDefault="00764B3C" w:rsidP="00DC6C2C">
            <w:pPr>
              <w:spacing w:after="0" w:line="240" w:lineRule="auto"/>
              <w:jc w:val="center"/>
              <w:rPr>
                <w:rFonts w:ascii="Times New Roman" w:eastAsia="Times New Roman" w:hAnsi="Times New Roman" w:cs="Times New Roman"/>
                <w:bCs/>
                <w:sz w:val="20"/>
                <w:szCs w:val="20"/>
                <w:lang w:eastAsia="ru-RU"/>
              </w:rPr>
            </w:pPr>
            <w:hyperlink r:id="rId531" w:history="1">
              <w:r w:rsidR="00DC6C2C" w:rsidRPr="003320B6">
                <w:rPr>
                  <w:rFonts w:ascii="Times New Roman" w:eastAsia="Times New Roman" w:hAnsi="Times New Roman" w:cs="Times New Roman"/>
                  <w:sz w:val="20"/>
                  <w:szCs w:val="20"/>
                  <w:lang w:eastAsia="ru-RU"/>
                </w:rPr>
                <w:t>8465 10 100 0</w:t>
              </w:r>
            </w:hyperlink>
            <w:r w:rsidR="00DC6C2C" w:rsidRPr="003320B6">
              <w:rPr>
                <w:rFonts w:ascii="Times New Roman" w:eastAsia="Times New Roman" w:hAnsi="Times New Roman" w:cs="Times New Roman"/>
                <w:bCs/>
                <w:sz w:val="20"/>
                <w:szCs w:val="20"/>
                <w:lang w:eastAsia="ru-RU"/>
              </w:rPr>
              <w:br/>
            </w:r>
            <w:hyperlink r:id="rId532" w:history="1">
              <w:r w:rsidR="00DC6C2C" w:rsidRPr="003320B6">
                <w:rPr>
                  <w:rFonts w:ascii="Times New Roman" w:eastAsia="Times New Roman" w:hAnsi="Times New Roman" w:cs="Times New Roman"/>
                  <w:sz w:val="20"/>
                  <w:szCs w:val="20"/>
                  <w:lang w:eastAsia="ru-RU"/>
                </w:rPr>
                <w:t>8465 10 900 0</w:t>
              </w:r>
            </w:hyperlink>
            <w:r w:rsidR="00DC6C2C" w:rsidRPr="003320B6">
              <w:rPr>
                <w:rFonts w:ascii="Times New Roman" w:eastAsia="Times New Roman" w:hAnsi="Times New Roman" w:cs="Times New Roman"/>
                <w:bCs/>
                <w:sz w:val="20"/>
                <w:szCs w:val="20"/>
                <w:lang w:eastAsia="ru-RU"/>
              </w:rPr>
              <w:br/>
            </w:r>
            <w:hyperlink r:id="rId533" w:history="1">
              <w:r w:rsidR="00DC6C2C" w:rsidRPr="003320B6">
                <w:rPr>
                  <w:rFonts w:ascii="Times New Roman" w:eastAsia="Times New Roman" w:hAnsi="Times New Roman" w:cs="Times New Roman"/>
                  <w:sz w:val="20"/>
                  <w:szCs w:val="20"/>
                  <w:lang w:eastAsia="ru-RU"/>
                </w:rPr>
                <w:t>8465 92 000 0</w:t>
              </w:r>
            </w:hyperlink>
            <w:r w:rsidR="00DC6C2C" w:rsidRPr="003320B6">
              <w:rPr>
                <w:rFonts w:ascii="Times New Roman" w:eastAsia="Times New Roman" w:hAnsi="Times New Roman" w:cs="Times New Roman"/>
                <w:bCs/>
                <w:sz w:val="20"/>
                <w:szCs w:val="20"/>
                <w:lang w:eastAsia="ru-RU"/>
              </w:rPr>
              <w:br/>
            </w:r>
            <w:hyperlink r:id="rId534" w:history="1">
              <w:r w:rsidR="00DC6C2C" w:rsidRPr="003320B6">
                <w:rPr>
                  <w:rFonts w:ascii="Times New Roman" w:eastAsia="Times New Roman" w:hAnsi="Times New Roman" w:cs="Times New Roman"/>
                  <w:sz w:val="20"/>
                  <w:szCs w:val="20"/>
                  <w:lang w:eastAsia="ru-RU"/>
                </w:rPr>
                <w:t>8465 93 000 0</w:t>
              </w:r>
            </w:hyperlink>
            <w:r w:rsidR="00DC6C2C" w:rsidRPr="003320B6">
              <w:rPr>
                <w:rFonts w:ascii="Times New Roman" w:eastAsia="Times New Roman" w:hAnsi="Times New Roman" w:cs="Times New Roman"/>
                <w:bCs/>
                <w:sz w:val="20"/>
                <w:szCs w:val="20"/>
                <w:lang w:eastAsia="ru-RU"/>
              </w:rPr>
              <w:br/>
            </w:r>
            <w:hyperlink r:id="rId535" w:history="1">
              <w:r w:rsidR="00DC6C2C" w:rsidRPr="003320B6">
                <w:rPr>
                  <w:rFonts w:ascii="Times New Roman" w:eastAsia="Times New Roman" w:hAnsi="Times New Roman" w:cs="Times New Roman"/>
                  <w:sz w:val="20"/>
                  <w:szCs w:val="20"/>
                  <w:lang w:eastAsia="ru-RU"/>
                </w:rPr>
                <w:t>8465 94 000 0</w:t>
              </w:r>
            </w:hyperlink>
            <w:r w:rsidR="00DC6C2C" w:rsidRPr="003320B6">
              <w:rPr>
                <w:rFonts w:ascii="Times New Roman" w:eastAsia="Times New Roman" w:hAnsi="Times New Roman" w:cs="Times New Roman"/>
                <w:bCs/>
                <w:sz w:val="20"/>
                <w:szCs w:val="20"/>
                <w:lang w:eastAsia="ru-RU"/>
              </w:rPr>
              <w:br/>
            </w:r>
            <w:hyperlink r:id="rId536" w:history="1">
              <w:r w:rsidR="00DC6C2C" w:rsidRPr="003320B6">
                <w:rPr>
                  <w:rFonts w:ascii="Times New Roman" w:eastAsia="Times New Roman" w:hAnsi="Times New Roman" w:cs="Times New Roman"/>
                  <w:sz w:val="20"/>
                  <w:szCs w:val="20"/>
                  <w:lang w:eastAsia="ru-RU"/>
                </w:rPr>
                <w:t>8465 95 000 0</w:t>
              </w:r>
            </w:hyperlink>
            <w:r w:rsidR="00DC6C2C" w:rsidRPr="003320B6">
              <w:rPr>
                <w:rFonts w:ascii="Times New Roman" w:eastAsia="Times New Roman" w:hAnsi="Times New Roman" w:cs="Times New Roman"/>
                <w:bCs/>
                <w:sz w:val="20"/>
                <w:szCs w:val="20"/>
                <w:lang w:eastAsia="ru-RU"/>
              </w:rPr>
              <w:br/>
            </w:r>
            <w:hyperlink r:id="rId537" w:history="1">
              <w:r w:rsidR="00DC6C2C" w:rsidRPr="003320B6">
                <w:rPr>
                  <w:rFonts w:ascii="Times New Roman" w:eastAsia="Times New Roman" w:hAnsi="Times New Roman" w:cs="Times New Roman"/>
                  <w:sz w:val="20"/>
                  <w:szCs w:val="20"/>
                  <w:lang w:eastAsia="ru-RU"/>
                </w:rPr>
                <w:t>8465 96 000 0</w:t>
              </w:r>
            </w:hyperlink>
            <w:r w:rsidR="00DC6C2C" w:rsidRPr="003320B6">
              <w:rPr>
                <w:rFonts w:ascii="Times New Roman" w:eastAsia="Times New Roman" w:hAnsi="Times New Roman" w:cs="Times New Roman"/>
                <w:bCs/>
                <w:sz w:val="20"/>
                <w:szCs w:val="20"/>
                <w:lang w:eastAsia="ru-RU"/>
              </w:rPr>
              <w:br/>
            </w:r>
            <w:hyperlink r:id="rId538" w:history="1">
              <w:r w:rsidR="00DC6C2C" w:rsidRPr="003320B6">
                <w:rPr>
                  <w:rFonts w:ascii="Times New Roman" w:eastAsia="Times New Roman" w:hAnsi="Times New Roman" w:cs="Times New Roman"/>
                  <w:sz w:val="20"/>
                  <w:szCs w:val="20"/>
                  <w:lang w:eastAsia="ru-RU"/>
                </w:rPr>
                <w:t>8465 99 000 0</w:t>
              </w:r>
            </w:hyperlink>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8424</w:t>
            </w:r>
          </w:p>
          <w:p w:rsidR="00DC6C2C" w:rsidRPr="003320B6" w:rsidRDefault="00764B3C" w:rsidP="00DC6C2C">
            <w:pPr>
              <w:spacing w:after="0" w:line="240" w:lineRule="auto"/>
              <w:jc w:val="center"/>
              <w:rPr>
                <w:rFonts w:ascii="Times New Roman" w:hAnsi="Times New Roman" w:cs="Times New Roman"/>
                <w:sz w:val="20"/>
                <w:szCs w:val="20"/>
                <w:lang w:val="en-US"/>
              </w:rPr>
            </w:pPr>
            <w:hyperlink r:id="rId539" w:history="1">
              <w:r w:rsidR="00DC6C2C" w:rsidRPr="003320B6">
                <w:rPr>
                  <w:rFonts w:ascii="Times New Roman" w:eastAsia="Times New Roman" w:hAnsi="Times New Roman" w:cs="Times New Roman"/>
                  <w:bCs/>
                  <w:sz w:val="20"/>
                  <w:szCs w:val="20"/>
                  <w:lang w:eastAsia="ru-RU"/>
                </w:rPr>
                <w:t>8424 20 000 0</w:t>
              </w:r>
            </w:hyperlink>
          </w:p>
        </w:tc>
        <w:tc>
          <w:tcPr>
            <w:tcW w:w="3969" w:type="dxa"/>
            <w:gridSpan w:val="2"/>
            <w:tcBorders>
              <w:top w:val="single" w:sz="4" w:space="0" w:color="auto"/>
              <w:left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p>
        </w:tc>
        <w:tc>
          <w:tcPr>
            <w:tcW w:w="3657" w:type="dxa"/>
            <w:gridSpan w:val="2"/>
            <w:tcBorders>
              <w:top w:val="single" w:sz="4" w:space="0" w:color="auto"/>
              <w:left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30804.3.3-2013(IEC61000-3-3:2008)</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"kodeks://link/d?nd=1200104667&amp;point=mark=000000000000000000000000000000000000000000000000007D20K3"\o"’’ГОСТ 30805.14.2-2013 (CISPR 14-2:2001)/[ГОСТ Р 51318.14.2-2006 (СИСПР 14-2:2001)]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51318.14.2-2006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01.07.2019)"</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30805.14.2-2013 (CISPR 14-2:2001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"kodeks://link/d?nd=1200107255&amp;point=mark=000000000000000000000000000000000000000000000000007D20K3"\o"’’ГОСТ 30805.14.1-2013 (CISPR 14-1:2005) Совместимость технических средств электромагнитная. Бытовые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417-ст)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взамен ГОСТ Р 51318.14.1-2006</w:instrText>
            </w:r>
          </w:p>
          <w:p w:rsidR="00DC6C2C" w:rsidRPr="003320B6" w:rsidRDefault="00DC6C2C" w:rsidP="00DC6C2C">
            <w:pPr>
              <w:shd w:val="clear" w:color="auto" w:fill="FFFFFF"/>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01.01.2014"</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30805.14.1-2013 (CISPR 14-1:2005)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 xml:space="preserve">ГОСТ 30804.6.1-2013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32134.1-2013 (EN 301 489-1:2008)</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Р 52459.3-2009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Р 52459.17-2009</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hAnsi="Times New Roman" w:cs="Times New Roman"/>
                <w:sz w:val="20"/>
                <w:szCs w:val="20"/>
              </w:rPr>
              <w:t>ГОСТ Р 50779-2021</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Calibri" w:hAnsi="Times New Roman" w:cs="Times New Roman"/>
                <w:sz w:val="20"/>
                <w:szCs w:val="20"/>
              </w:rPr>
              <w:t>СТБ ETSI EN 301 489-17-2013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32140-2013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32141-2013</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22012-82</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30805.12-2002</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51097-97</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lastRenderedPageBreak/>
              <w:fldChar w:fldCharType="begin"/>
            </w:r>
            <w:r w:rsidRPr="003320B6">
              <w:rPr>
                <w:rFonts w:ascii="Times New Roman" w:eastAsiaTheme="minorHAnsi" w:hAnsi="Times New Roman" w:cs="Times New Roman"/>
                <w:lang w:eastAsia="en-US"/>
              </w:rPr>
              <w:instrText xml:space="preserve"> HYPERLINK "kodeks://link/d?nd=1200048946&amp;point=mark=000000000000000000000000000000000000000000000000007D20K3"\o"’’ГОСТ Р 51317.6.5-2006 (МЭК 61000-6-5:2001) Совместимость технических средств электромагнитная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27.12.2006 N 472-ст)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01.07.2007</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01.06.2021)"</w:instrText>
            </w:r>
            <w:r w:rsidRPr="003320B6">
              <w:rPr>
                <w:rFonts w:ascii="Times New Roman" w:eastAsiaTheme="minorHAnsi" w:hAnsi="Times New Roman" w:cs="Times New Roman"/>
                <w:lang w:eastAsia="en-US"/>
              </w:rPr>
              <w:fldChar w:fldCharType="separate"/>
            </w:r>
            <w:r w:rsidRPr="003320B6">
              <w:rPr>
                <w:rFonts w:ascii="Times New Roman" w:eastAsiaTheme="minorHAnsi" w:hAnsi="Times New Roman" w:cs="Times New Roman"/>
                <w:lang w:eastAsia="en-US"/>
              </w:rPr>
              <w:t xml:space="preserve">ГОСТ Р 51317.6.5-2006 (МЭК 61000-6-5:2001)  </w:t>
            </w:r>
            <w:r w:rsidRPr="003320B6">
              <w:rPr>
                <w:rFonts w:ascii="Times New Roman" w:eastAsiaTheme="minorHAnsi" w:hAnsi="Times New Roman" w:cs="Times New Roman"/>
                <w:lang w:eastAsia="en-US"/>
              </w:rPr>
              <w:fldChar w:fldCharType="end"/>
            </w: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"kodeks://link/d?nd=1200048946&amp;point=mark=000000000000000000000000000000000000000000000000007DI0K9"\o"’’ГОСТ Р 51317.6.5-2006 (МЭК 61000-6-5:2001) Совместимость технических средств электромагнитная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27.12.2006 N 472-ст)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01.07.2007</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действующая редакция (действ. с 01.06.2021)"</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(раздел 6)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51318.14.2-2009</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14-1–2015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CISPR 14-2–2016</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12.2.030-2000</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17770-86</w:t>
            </w:r>
          </w:p>
          <w:p w:rsidR="00DC6C2C"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61000-3-2-2017</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416564">
              <w:rPr>
                <w:rFonts w:ascii="Times New Roman" w:eastAsia="Times New Roman" w:hAnsi="Times New Roman" w:cs="Times New Roman"/>
                <w:sz w:val="20"/>
                <w:szCs w:val="20"/>
                <w:lang w:eastAsia="ru-RU"/>
              </w:rPr>
              <w:t>ГОСТ IEC 61000-3-2-2021</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61000-3-3-2015</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ind w:right="-41"/>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Инструменты электромузыкальные </w:t>
            </w:r>
          </w:p>
          <w:p w:rsidR="00DC6C2C" w:rsidRPr="003320B6" w:rsidRDefault="00DC6C2C" w:rsidP="00DC6C2C">
            <w:pPr>
              <w:spacing w:after="0" w:line="240" w:lineRule="auto"/>
              <w:ind w:right="-41"/>
              <w:rPr>
                <w:rFonts w:ascii="Times New Roman" w:eastAsia="Times New Roman" w:hAnsi="Times New Roman" w:cs="Times New Roman"/>
                <w:sz w:val="20"/>
                <w:szCs w:val="20"/>
                <w:lang w:eastAsia="ru-RU"/>
              </w:rPr>
            </w:pPr>
          </w:p>
          <w:p w:rsidR="00DC6C2C" w:rsidRPr="003320B6" w:rsidRDefault="00DC6C2C" w:rsidP="00DC6C2C">
            <w:pPr>
              <w:spacing w:after="0" w:line="240" w:lineRule="auto"/>
              <w:ind w:right="-41"/>
              <w:rPr>
                <w:rFonts w:ascii="Times New Roman" w:eastAsia="Times New Roman" w:hAnsi="Times New Roman" w:cs="Times New Roman"/>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eastAsia="Times New Roman" w:hAnsi="Times New Roman" w:cs="Times New Roman"/>
                <w:sz w:val="20"/>
                <w:szCs w:val="20"/>
                <w:lang w:eastAsia="ru-RU"/>
              </w:rPr>
              <w:t>(1С, 3С, 4С)</w:t>
            </w:r>
          </w:p>
          <w:p w:rsidR="00DC6C2C" w:rsidRPr="003320B6" w:rsidRDefault="00DC6C2C" w:rsidP="00DC6C2C">
            <w:pPr>
              <w:spacing w:after="0" w:line="240" w:lineRule="auto"/>
              <w:ind w:left="57"/>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hAnsi="Times New Roman" w:cs="Times New Roman"/>
                <w:sz w:val="20"/>
                <w:szCs w:val="20"/>
              </w:rPr>
            </w:pPr>
            <w:r w:rsidRPr="003320B6">
              <w:rPr>
                <w:rFonts w:ascii="Times New Roman" w:hAnsi="Times New Roman" w:cs="Times New Roman"/>
                <w:sz w:val="20"/>
                <w:szCs w:val="20"/>
              </w:rPr>
              <w:t>9207</w:t>
            </w:r>
          </w:p>
          <w:p w:rsidR="00DC6C2C" w:rsidRPr="003320B6" w:rsidRDefault="00764B3C" w:rsidP="00DC6C2C">
            <w:pPr>
              <w:spacing w:after="0" w:line="240" w:lineRule="auto"/>
              <w:jc w:val="center"/>
              <w:rPr>
                <w:rFonts w:ascii="Times New Roman" w:eastAsia="Times New Roman" w:hAnsi="Times New Roman" w:cs="Times New Roman"/>
                <w:sz w:val="20"/>
                <w:szCs w:val="20"/>
                <w:lang w:eastAsia="ru-RU"/>
              </w:rPr>
            </w:pPr>
            <w:hyperlink r:id="rId540" w:history="1">
              <w:r w:rsidR="00DC6C2C" w:rsidRPr="003320B6">
                <w:rPr>
                  <w:rFonts w:ascii="Times New Roman" w:eastAsia="Times New Roman" w:hAnsi="Times New Roman" w:cs="Times New Roman"/>
                  <w:bCs/>
                  <w:sz w:val="20"/>
                  <w:szCs w:val="20"/>
                  <w:lang w:eastAsia="ru-RU"/>
                </w:rPr>
                <w:t>9207 10 100 0</w:t>
              </w:r>
            </w:hyperlink>
            <w:r w:rsidR="00DC6C2C" w:rsidRPr="003320B6">
              <w:rPr>
                <w:rFonts w:ascii="Times New Roman" w:eastAsia="Times New Roman" w:hAnsi="Times New Roman" w:cs="Times New Roman"/>
                <w:sz w:val="20"/>
                <w:szCs w:val="20"/>
                <w:lang w:eastAsia="ru-RU"/>
              </w:rPr>
              <w:br/>
            </w:r>
            <w:hyperlink r:id="rId541" w:history="1">
              <w:r w:rsidR="00DC6C2C" w:rsidRPr="003320B6">
                <w:rPr>
                  <w:rFonts w:ascii="Times New Roman" w:eastAsia="Times New Roman" w:hAnsi="Times New Roman" w:cs="Times New Roman"/>
                  <w:bCs/>
                  <w:sz w:val="20"/>
                  <w:szCs w:val="20"/>
                  <w:lang w:eastAsia="ru-RU"/>
                </w:rPr>
                <w:t>9207 10 300 0</w:t>
              </w:r>
            </w:hyperlink>
            <w:r w:rsidR="00DC6C2C" w:rsidRPr="003320B6">
              <w:rPr>
                <w:rFonts w:ascii="Times New Roman" w:eastAsia="Times New Roman" w:hAnsi="Times New Roman" w:cs="Times New Roman"/>
                <w:sz w:val="20"/>
                <w:szCs w:val="20"/>
                <w:lang w:eastAsia="ru-RU"/>
              </w:rPr>
              <w:br/>
            </w:r>
            <w:hyperlink r:id="rId542" w:history="1">
              <w:r w:rsidR="00DC6C2C" w:rsidRPr="003320B6">
                <w:rPr>
                  <w:rFonts w:ascii="Times New Roman" w:eastAsia="Times New Roman" w:hAnsi="Times New Roman" w:cs="Times New Roman"/>
                  <w:bCs/>
                  <w:sz w:val="20"/>
                  <w:szCs w:val="20"/>
                  <w:lang w:eastAsia="ru-RU"/>
                </w:rPr>
                <w:t>9207 10 500 0</w:t>
              </w:r>
            </w:hyperlink>
            <w:r w:rsidR="00DC6C2C" w:rsidRPr="003320B6">
              <w:rPr>
                <w:rFonts w:ascii="Times New Roman" w:eastAsia="Times New Roman" w:hAnsi="Times New Roman" w:cs="Times New Roman"/>
                <w:sz w:val="20"/>
                <w:szCs w:val="20"/>
                <w:lang w:eastAsia="ru-RU"/>
              </w:rPr>
              <w:br/>
            </w:r>
            <w:hyperlink r:id="rId543" w:history="1">
              <w:r w:rsidR="00DC6C2C" w:rsidRPr="003320B6">
                <w:rPr>
                  <w:rFonts w:ascii="Times New Roman" w:eastAsia="Times New Roman" w:hAnsi="Times New Roman" w:cs="Times New Roman"/>
                  <w:bCs/>
                  <w:sz w:val="20"/>
                  <w:szCs w:val="20"/>
                  <w:lang w:eastAsia="ru-RU"/>
                </w:rPr>
                <w:t>9207 10 800 0</w:t>
              </w:r>
            </w:hyperlink>
            <w:r w:rsidR="00DC6C2C" w:rsidRPr="003320B6">
              <w:rPr>
                <w:rFonts w:ascii="Times New Roman" w:eastAsia="Times New Roman" w:hAnsi="Times New Roman" w:cs="Times New Roman"/>
                <w:sz w:val="20"/>
                <w:szCs w:val="20"/>
                <w:lang w:eastAsia="ru-RU"/>
              </w:rPr>
              <w:br/>
            </w:r>
            <w:hyperlink r:id="rId544" w:history="1">
              <w:r w:rsidR="00DC6C2C" w:rsidRPr="003320B6">
                <w:rPr>
                  <w:rFonts w:ascii="Times New Roman" w:eastAsia="Times New Roman" w:hAnsi="Times New Roman" w:cs="Times New Roman"/>
                  <w:bCs/>
                  <w:sz w:val="20"/>
                  <w:szCs w:val="20"/>
                  <w:lang w:eastAsia="ru-RU"/>
                </w:rPr>
                <w:t>9207 90 100 0</w:t>
              </w:r>
            </w:hyperlink>
            <w:r w:rsidR="00DC6C2C" w:rsidRPr="003320B6">
              <w:rPr>
                <w:rFonts w:ascii="Times New Roman" w:eastAsia="Times New Roman" w:hAnsi="Times New Roman" w:cs="Times New Roman"/>
                <w:sz w:val="20"/>
                <w:szCs w:val="20"/>
                <w:lang w:eastAsia="ru-RU"/>
              </w:rPr>
              <w:br/>
            </w:r>
            <w:hyperlink r:id="rId545" w:history="1">
              <w:r w:rsidR="00DC6C2C" w:rsidRPr="003320B6">
                <w:rPr>
                  <w:rFonts w:ascii="Times New Roman" w:eastAsia="Times New Roman" w:hAnsi="Times New Roman" w:cs="Times New Roman"/>
                  <w:bCs/>
                  <w:sz w:val="20"/>
                  <w:szCs w:val="20"/>
                  <w:lang w:eastAsia="ru-RU"/>
                </w:rPr>
                <w:t>9207 90 900 0</w:t>
              </w:r>
            </w:hyperlink>
          </w:p>
          <w:p w:rsidR="00DC6C2C" w:rsidRPr="003320B6" w:rsidRDefault="00DC6C2C" w:rsidP="00DC6C2C">
            <w:pPr>
              <w:spacing w:after="0" w:line="240" w:lineRule="auto"/>
              <w:ind w:left="57"/>
              <w:jc w:val="center"/>
              <w:rPr>
                <w:rFonts w:ascii="Times New Roman" w:hAnsi="Times New Roman" w:cs="Times New Roman"/>
                <w:sz w:val="20"/>
                <w:szCs w:val="20"/>
                <w:lang w:val="en-US"/>
              </w:rPr>
            </w:pPr>
          </w:p>
        </w:tc>
        <w:tc>
          <w:tcPr>
            <w:tcW w:w="3969"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0E1175">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p w:rsidR="00DC6C2C" w:rsidRPr="003320B6" w:rsidRDefault="00DC6C2C" w:rsidP="000E1175">
            <w:pPr>
              <w:spacing w:after="0" w:line="240" w:lineRule="auto"/>
              <w:rPr>
                <w:rFonts w:ascii="Times New Roman" w:eastAsia="Times New Roman" w:hAnsi="Times New Roman" w:cs="Times New Roman"/>
                <w:sz w:val="20"/>
                <w:szCs w:val="20"/>
                <w:lang w:eastAsia="ru-RU"/>
              </w:rPr>
            </w:pPr>
          </w:p>
        </w:tc>
        <w:tc>
          <w:tcPr>
            <w:tcW w:w="3657"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30805.14.1-2013 (CISPR 14-1:2005)</w:t>
            </w:r>
          </w:p>
          <w:p w:rsidR="00DC6C2C" w:rsidRPr="003320B6" w:rsidRDefault="00DC6C2C" w:rsidP="00DC6C2C">
            <w:pPr>
              <w:autoSpaceDE w:val="0"/>
              <w:autoSpaceDN w:val="0"/>
              <w:adjustRightInd w:val="0"/>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30804.3.3-2013(IEC61000-3-3:2008)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51318.14.1-2009</w:t>
            </w:r>
          </w:p>
          <w:p w:rsidR="00DC6C2C"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IEC 61000-3-2–2017</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IEC 61000-3-2–20</w:t>
            </w:r>
            <w:r>
              <w:rPr>
                <w:rFonts w:ascii="Times New Roman" w:hAnsi="Times New Roman" w:cs="Times New Roman"/>
                <w:sz w:val="20"/>
                <w:szCs w:val="20"/>
              </w:rPr>
              <w:t>21</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IEC 61000-3-3–2015</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Р 50779-2021</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14-1–2015</w:t>
            </w:r>
          </w:p>
          <w:p w:rsidR="00DC6C2C"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14-2–2016</w:t>
            </w:r>
          </w:p>
          <w:p w:rsidR="00DC6C2C" w:rsidRPr="001832F9" w:rsidRDefault="00DC6C2C" w:rsidP="00DC6C2C">
            <w:pPr>
              <w:spacing w:after="0"/>
              <w:rPr>
                <w:rFonts w:ascii="Times New Roman" w:hAnsi="Times New Roman" w:cs="Times New Roman"/>
                <w:sz w:val="20"/>
                <w:szCs w:val="20"/>
              </w:rPr>
            </w:pPr>
            <w:r w:rsidRPr="001832F9">
              <w:rPr>
                <w:rFonts w:ascii="Times New Roman" w:hAnsi="Times New Roman" w:cs="Times New Roman"/>
                <w:sz w:val="20"/>
                <w:szCs w:val="20"/>
              </w:rPr>
              <w:t>ГОСТ IEC 61000-6-3–2016</w:t>
            </w:r>
          </w:p>
          <w:p w:rsidR="00DC6C2C" w:rsidRPr="003320B6" w:rsidRDefault="00DC6C2C" w:rsidP="00DC6C2C">
            <w:pPr>
              <w:spacing w:after="0"/>
              <w:rPr>
                <w:rFonts w:ascii="Times New Roman" w:hAnsi="Times New Roman" w:cs="Times New Roman"/>
                <w:sz w:val="20"/>
                <w:szCs w:val="20"/>
              </w:rPr>
            </w:pPr>
            <w:r w:rsidRPr="001832F9">
              <w:rPr>
                <w:rFonts w:ascii="Times New Roman" w:hAnsi="Times New Roman" w:cs="Times New Roman"/>
                <w:sz w:val="20"/>
                <w:szCs w:val="20"/>
              </w:rPr>
              <w:t>ГОСТ IEC 61000-6-4–2016</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ind w:right="-41"/>
              <w:rPr>
                <w:rFonts w:ascii="Times New Roman" w:hAnsi="Times New Roman" w:cs="Times New Roman"/>
                <w:sz w:val="20"/>
                <w:szCs w:val="20"/>
              </w:rPr>
            </w:pPr>
            <w:r w:rsidRPr="003320B6">
              <w:rPr>
                <w:rFonts w:ascii="Times New Roman" w:hAnsi="Times New Roman" w:cs="Times New Roman"/>
                <w:sz w:val="20"/>
                <w:szCs w:val="20"/>
                <w:lang w:eastAsia="ru-RU"/>
              </w:rPr>
              <w:t>Технические средства, способные создавать электромагнитные помехи и (или) качество функционирования которых зависит от воздействия внешних электромагнитных помех, за исключением продукции, если она относится к техническим средствам, пассивным в отношении электромагнитной совместимости, в соответствии с приложением 1 к ТР ТС 020/2011.</w:t>
            </w:r>
          </w:p>
        </w:tc>
        <w:tc>
          <w:tcPr>
            <w:tcW w:w="2443"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(1С, 3С, 4С)</w:t>
            </w:r>
          </w:p>
        </w:tc>
        <w:tc>
          <w:tcPr>
            <w:tcW w:w="1701" w:type="dxa"/>
            <w:tcBorders>
              <w:top w:val="single" w:sz="4" w:space="0" w:color="auto"/>
              <w:left w:val="single" w:sz="4" w:space="0" w:color="auto"/>
              <w:bottom w:val="single" w:sz="4" w:space="0" w:color="auto"/>
              <w:right w:val="single" w:sz="4" w:space="0" w:color="auto"/>
            </w:tcBorders>
          </w:tcPr>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7113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7114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7115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7116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7117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7118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7321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7322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7411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7412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8402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8403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8404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8405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8406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8407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8408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8409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8411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8412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8413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8414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8415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8416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8417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8418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8419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8420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8421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8422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lastRenderedPageBreak/>
              <w:t>8423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8424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8425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8426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8427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8428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8429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8430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8431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8432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8433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8434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8435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8436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8437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8438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8439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8440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8441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8442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8443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8445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8446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8447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8448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8449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8450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8451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8452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8453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lastRenderedPageBreak/>
              <w:t>8454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8455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8456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8457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8458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8459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8460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8461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8462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8463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8464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8465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8466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8467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8468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8469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8470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8471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8472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8473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8474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8475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8476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8477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8478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8479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8481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8483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8484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8486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lastRenderedPageBreak/>
              <w:t>8501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8502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8503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8504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8505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8506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8508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8509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8510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8511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8512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8514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8515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8516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8517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8518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8519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8520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8521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8522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8525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8526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8527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8528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8529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8530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8531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8532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8533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8534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lastRenderedPageBreak/>
              <w:t>8535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8536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8537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8538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8540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8541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8542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8543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9006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9007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9008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9009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9010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9011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9012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9013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9014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9015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9016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9017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9018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9019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9020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9021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9022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9023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9024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9025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9026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9027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lastRenderedPageBreak/>
              <w:t>9028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9029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9030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9031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9032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9103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9104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9107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9401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9406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9407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9408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9409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9410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9411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9412</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9413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9414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9415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9416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9417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9423</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9424</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9425</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9426</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9427</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9428</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9429</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9430</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9431</w:t>
            </w:r>
          </w:p>
          <w:p w:rsidR="006846DD" w:rsidRPr="006846DD"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lastRenderedPageBreak/>
              <w:t>9432</w:t>
            </w:r>
          </w:p>
          <w:p w:rsidR="00230028" w:rsidRPr="003320B6" w:rsidRDefault="006846DD" w:rsidP="006846DD">
            <w:pPr>
              <w:spacing w:after="0" w:line="240" w:lineRule="auto"/>
              <w:jc w:val="center"/>
              <w:rPr>
                <w:rFonts w:ascii="Times New Roman" w:hAnsi="Times New Roman" w:cs="Times New Roman"/>
                <w:sz w:val="20"/>
                <w:szCs w:val="20"/>
              </w:rPr>
            </w:pPr>
            <w:r w:rsidRPr="006846DD">
              <w:rPr>
                <w:rFonts w:ascii="Times New Roman" w:hAnsi="Times New Roman" w:cs="Times New Roman"/>
                <w:sz w:val="20"/>
                <w:szCs w:val="20"/>
              </w:rPr>
              <w:t>9508</w:t>
            </w:r>
          </w:p>
        </w:tc>
        <w:tc>
          <w:tcPr>
            <w:tcW w:w="3969"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 (IEC 61000-3-2:)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30804.3.3 (IEC 61000-3-3)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30804.3.8 (МЭК 61000-3-8)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30804.3.11 (IEC 61000-3-11)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30804.3.12 (IEC 61000-3-12)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30804.6.3 (IEC 61000-6-3)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30804.6.4 (IEC 61000-6-4)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30805.12 (СИСПР 12-97)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30805.13 (CISPR 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30805.14.1 (CISPR 14-1)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30805.22 (CISPR 22)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32143 (EN 12015)</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50270</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50779-2021</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"kodeks://link/d?nd=1200114279&amp;point=mark=000000000000000000000000000000000000000000000000007D20K3"\o"’’ГОСТ Р МЭК 61326-1-2014 Оборудование электрическое для измерения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11.11.2014 N 1527-ст)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01.01.2016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01.01.2016)</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Р МЭК 61326-1-2014 </w:t>
            </w:r>
            <w:r w:rsidRPr="003320B6">
              <w:rPr>
                <w:rFonts w:ascii="Times New Roman" w:hAnsi="Times New Roman" w:cs="Times New Roman"/>
                <w:sz w:val="20"/>
                <w:szCs w:val="20"/>
              </w:rPr>
              <w:fldChar w:fldCharType="end"/>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ISO 7637-1-2016</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ISO 7637-3-2017</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"kodeks://link/d?nd=1200047917&amp;point=mark=000000000000000000000000000000000000000000000000007D20K3"\o"’’ГОСТ Р 52583-2006 (ИСО 7176-21:2003) Совместимость технических средств электромагнитная. Кресла-коляски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09.11.2006 N 247-ст)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Заменен с 01.01.2017 на ГОСТ Р ИСО 7176-21-2015</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недействующий"</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Р 52583-2006 (ИСО 7176-21:2003)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50529-2-2014</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50529-1-2014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50498-2014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fldChar w:fldCharType="begin"/>
            </w:r>
            <w:r w:rsidRPr="003320B6">
              <w:rPr>
                <w:rFonts w:ascii="Times New Roman" w:hAnsi="Times New Roman" w:cs="Times New Roman"/>
                <w:sz w:val="20"/>
                <w:szCs w:val="20"/>
              </w:rPr>
              <w:instrText xml:space="preserve"> HYPERLINK "kodeks://link/d?nd=608262264&amp;point=mark=000000000000000000000000000000000000000000000000007D20K3"\o"’’ГОСТ EN 50491-5-1-2015 Общие требования к электронным системам жилых и ...’’</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(утв. приказом Росстандарта от 31.08.2021 N 900-ст)</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с 01.07.2022</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01.07.2022</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EN 50491-5-1-2015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fldChar w:fldCharType="begin"/>
            </w:r>
            <w:r w:rsidRPr="003320B6">
              <w:rPr>
                <w:rFonts w:ascii="Times New Roman" w:hAnsi="Times New Roman" w:cs="Times New Roman"/>
                <w:sz w:val="20"/>
                <w:szCs w:val="20"/>
              </w:rPr>
              <w:instrText xml:space="preserve"> HYPERLINK "kodeks://link/d?nd=608262264&amp;point=mark=000000000000000000000000000000000000000000000000007D20K3"\o"’’ГОСТ EN 50491-5-1-2015 Общие требования к электронным системам жилых и ...’’</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(утв. приказом Росстандарта от 31.08.2021 N 900-ст)</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с 01.07.2022</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01.07.2022</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EN 50491-5-2-2015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fldChar w:fldCharType="begin"/>
            </w:r>
            <w:r w:rsidRPr="003320B6">
              <w:rPr>
                <w:rFonts w:ascii="Times New Roman" w:hAnsi="Times New Roman" w:cs="Times New Roman"/>
                <w:sz w:val="20"/>
                <w:szCs w:val="20"/>
              </w:rPr>
              <w:instrText xml:space="preserve"> HYPERLINK "kodeks://link/d?nd=608262264&amp;point=mark=000000000000000000000000000000000000000000000000007D20K3"\o"’’ГОСТ EN 50491-5-1-2015 Общие требования к электронным системам жилых и ...’’</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(утв. приказом Росстандарта от 31.08.2021 N 900-ст)</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с 01.07.2022</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действует с 01.07.2022</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EN 50491-5-3-2014 </w:t>
            </w:r>
            <w:r w:rsidRPr="003320B6">
              <w:rPr>
                <w:rFonts w:ascii="Times New Roman" w:hAnsi="Times New Roman" w:cs="Times New Roman"/>
                <w:sz w:val="20"/>
                <w:szCs w:val="20"/>
              </w:rPr>
              <w:fldChar w:fldCharType="end"/>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50412-2-1-2014</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"kodeks://link/d?nd=608262168&amp;point=mark=000000000000000000000000000000000000000000000000007D20K3"\o"’’ГОСТ EN 50148-2015 Таксометры электронные’’</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протоколом Евразийского совета по стандартизации, метрологии и сертификации от 27.02.2015 N 75-П)</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EN 50148-2015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50083-2-2015</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"kodeks://link/d?nd=608262074&amp;point=mark=000000000000000000000000000000000000000000000000007D20K3"\o"’’ГОСТ EN 14010-2015 Безопасность машин. Оборудование с силовым приводом для парковок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протоколом Евразийского совета по стандартизации, метрологии и сертификации от 29.05.2015 N 77-П)</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EN 14010-2015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"kodeks://link/d?nd=1200104678&amp;point=mark=000000000000000000000000000000000000000000000000007D20K3"\o"’’ГОСТ 32142-2013 (EN 12016:2004)/[ГОСТ Р 52505-2005 (ЕН 12016:2004)] Совместимость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406-ст)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действует с 01.01.2014</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32142-2013 (EN 12016:2004)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lastRenderedPageBreak/>
              <w:fldChar w:fldCharType="begin"/>
            </w:r>
            <w:r w:rsidRPr="003320B6">
              <w:rPr>
                <w:rFonts w:ascii="Times New Roman" w:eastAsiaTheme="minorHAnsi" w:hAnsi="Times New Roman" w:cs="Times New Roman"/>
                <w:lang w:eastAsia="en-US"/>
              </w:rPr>
              <w:instrText xml:space="preserve"> HYPERLINK "kodeks://link/d?nd=1200103657&amp;point=mark=000000000000000000000000000000000000000000000000007D20K3"\o"’’ГОСТ 32143-2013 (EN 12015:2004) Совместимость технических средств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22.07.2013 N 407-ст)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01.01.2014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01.01.2014)</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32143-2013 (EN 12015:2004)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"kodeks://link/d?nd=1200104796&amp;point=mark=000000000000000000000000000000000000000000000000007D20K3"\o"’’ГОСТ EN 12895-2012 Совместимость технических средств электромагнитная. Машины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06.09.2013 N 896-ст)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01.07.2014</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действует с 01.07.2014</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EN 12895-2012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"kodeks://link/d?nd=603218364&amp;point=mark=000000000000000000000000000000000000000000000000007D20K3"\o"’’ГОСТ EN 617-2015 Оборудование и системы для непрерывной погрузки. Оборудование по заполнению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протоколом Евразийского совета по стандартизации, метрологии и сертификации от ...</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EN 617-2015 </w:t>
            </w:r>
            <w:r w:rsidRPr="003320B6">
              <w:rPr>
                <w:rFonts w:ascii="Times New Roman" w:hAnsi="Times New Roman" w:cs="Times New Roman"/>
                <w:sz w:val="20"/>
                <w:szCs w:val="20"/>
              </w:rPr>
              <w:fldChar w:fldCharType="end"/>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618-2015</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619-2015</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620-2012</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"kodeks://link/d?nd=1200143409&amp;point=mark=000000000000000000000000000000000000000000000000007D20K3"\o"’’ГОСТ IEC 62026-1-2015 Аппаратура распределения и управления низковольтная. Интерфейсы между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протоколом Евразийского совета по стандартизации, метрологии и сертификации от 27.02.2015 ...</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применяется для целей технического регламен"</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62026-1-2015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"kodeks://link/d?nd=1200143409&amp;point=mark=000000000000000000000000000000000000000000000000007D20K3"\o"’’ГОСТ IEC 62026-1-2015 Аппаратура распределения и управления низковольтная. Интерфейсы между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протоколом Евразийского совета по стандартизации, метрологии и сертификации от 27.02.2015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применяется для целей технического регламен"</w:instrText>
            </w:r>
            <w:r w:rsidRPr="003320B6">
              <w:rPr>
                <w:rFonts w:ascii="Times New Roman" w:eastAsiaTheme="minorHAnsi" w:hAnsi="Times New Roman" w:cs="Times New Roman"/>
                <w:lang w:eastAsia="en-US"/>
              </w:rPr>
              <w:fldChar w:fldCharType="separate"/>
            </w:r>
            <w:r w:rsidRPr="003320B6">
              <w:rPr>
                <w:rFonts w:ascii="Times New Roman" w:eastAsiaTheme="minorHAnsi" w:hAnsi="Times New Roman" w:cs="Times New Roman"/>
                <w:lang w:eastAsia="en-US"/>
              </w:rPr>
              <w:t xml:space="preserve">ГОСТ IEC 62026-3-2015 </w:t>
            </w:r>
            <w:r w:rsidRPr="003320B6">
              <w:rPr>
                <w:rFonts w:ascii="Times New Roman" w:eastAsiaTheme="minorHAnsi" w:hAnsi="Times New Roman" w:cs="Times New Roman"/>
                <w:lang w:eastAsia="en-US"/>
              </w:rPr>
              <w:fldChar w:fldCharType="end"/>
            </w:r>
            <w:r w:rsidRPr="003320B6">
              <w:rPr>
                <w:rFonts w:ascii="Times New Roman" w:eastAsiaTheme="minorHAnsi" w:hAnsi="Times New Roman" w:cs="Times New Roman"/>
                <w:lang w:eastAsia="en-US"/>
              </w:rPr>
              <w:t xml:space="preserve"> </w:t>
            </w: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"kodeks://link/d?nd=1200143409&amp;point=mark=000000000000000000000000000000000000000000000000007E20KF"\o"’’ГОСТ IEC 62026-1-2015 Аппаратура распределения и управления низковольтная. Интерфейсы между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протоколом Евразийского совета по стандартизации, метрологии и сертификации от 27.02.2015 ...</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применяется для целей технического регламен"</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"kodeks://link/d?nd=608262864&amp;point=mark=000000000000000000000000000000000000000000000000007D20K3"\o"’’ГОСТ IEC 62020-2017 Электрооборудование вспомогательное. Устройства контроля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20.07.2022 N 659-ст)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01.01.2023</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действует с 01.01.2023</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62020-2017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"kodeks://link/d?nd=608262862&amp;point=mark=000000000000000000000000000000000000000000000000007D20K3"\o"’’ГОСТ IEC 61851-21-2016 Проводная система зарядки электрических транспортных средств. Часть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протоколом Евразийского совета по стандартизации, метрологии и сертификации от 28.06.2016 ...</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применяется для целей технического регламент"</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61851-21-2016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"kodeks://link/d?nd=608261268"\o"’’ГОСТ IEC 61800-3-2016 Системы силовых электрических приводов с регулируемой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31.08.2021 N 887-ст)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01.07.2023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вступает в силу с 01.07.2023</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61800-3-2016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"kodeks://link/d?nd=1200143386&amp;point=mark=000000000000000000000000000000000000000000000000007D20K3"\o"’’ГОСТ IEC 61557-12-2015 Сети электрические распределительные низковольтные до 1000 В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протоколом Евразийского совета по стандартизации, метрологии и сертификации от 27.02.2015 N 75-П)</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61557-12-2015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"kodeks://link/d?nd=1200143417&amp;point=mark=000000000000000000000000000000000000000000000000007D20K3"\o"’’ГОСТ IEC 61439-2-2015 Устройства комплектные низковольтные распределения и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24.10.2022 N 1176-ст)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01.07.2023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вступает в силу с 01.07.2023</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61439-6-2017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"kodeks://link/d?nd=1200143417&amp;point=mark=000000000000000000000000000000000000000000000000007D20K3"\o"’’ГОСТ IEC 61439-2-2015 Устройства комплектные низковольтные распределения и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24.10.2022 N 1176-ст)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01.07.2023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вступает в силу с 01.07.2023</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61439-4-2015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"kodeks://link/d?nd=1200143417&amp;point=mark=000000000000000000000000000000000000000000000000007D20K3"\o"’’ГОСТ IEC 61439-2-2015 Устройства комплектные низковольтные распределения и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24.10.2022 N 1176-ст)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01.07.2023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вступает в силу с 01.07.2023</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61439-3-2015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"kodeks://link/d?nd=1200143417&amp;point=mark=000000000000000000000000000000000000000000000000007D20K3"\o"’’ГОСТ IEC 61439-2-2015 Устройства комплектные низковольтные распределения и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24.10.2022 N 1176-ст)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01.07.2023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вступает в силу с 01.07.2023</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61439-2-2015 </w:t>
            </w:r>
            <w:r w:rsidRPr="003320B6">
              <w:rPr>
                <w:rFonts w:ascii="Times New Roman" w:hAnsi="Times New Roman" w:cs="Times New Roman"/>
                <w:sz w:val="20"/>
                <w:szCs w:val="20"/>
              </w:rPr>
              <w:fldChar w:fldCharType="end"/>
            </w:r>
            <w:r w:rsidRPr="003320B6">
              <w:rPr>
                <w:rFonts w:ascii="Times New Roman" w:hAnsi="Times New Roman" w:cs="Times New Roman"/>
                <w:sz w:val="20"/>
                <w:szCs w:val="20"/>
              </w:rPr>
              <w:tab/>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61326-3-2-2015</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61326-3-1-2015</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"kodeks://link/d?nd=1200114246&amp;point=mark=000000000000000000000000000000000000000000000000007D20K3"\o"’’ГОСТ IEC 61326-2-5-2014 Электрическое оборудование для измерения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18.11.2014 N 1634-ст)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01.03.2015</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01.03.2015)</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61326-2-5-2014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"kodeks://link/d?nd=1200114245&amp;point=mark=000000000000000000000000000000000000000000000000007D20K3"\o"’’ГОСТ IEC 61326-2-3-2014 Электрическое оборудование для измерения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18.11.2014 N 1633-ст)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01.03.2015</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01.03.2015)</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61326-2-3-2014 </w:t>
            </w:r>
            <w:r w:rsidRPr="003320B6">
              <w:rPr>
                <w:rFonts w:ascii="Times New Roman" w:hAnsi="Times New Roman" w:cs="Times New Roman"/>
                <w:sz w:val="20"/>
                <w:szCs w:val="20"/>
              </w:rPr>
              <w:fldChar w:fldCharType="end"/>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61000-6-5-2017</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IEC/TR 61000-1-5-2014</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IEC/TR 61000-1-5-2017</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IEC/TS 61000-1-2-2015</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"kodeks://link/d?nd=1200143390&amp;point=mark=000000000000000000000000000000000000000000000000007D20K3"\o"’’ГОСТ IEC 60947-8-2015 Аппаратура распределения и управления низковольтная. Часть 8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протоколом Евразийского совета по стандартизации, метрологии и сертификации от 27.02.2015 N 75-П)</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Статус: 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60947-8-2015 </w:t>
            </w:r>
            <w:r w:rsidRPr="003320B6">
              <w:rPr>
                <w:rFonts w:ascii="Times New Roman" w:hAnsi="Times New Roman" w:cs="Times New Roman"/>
                <w:sz w:val="20"/>
                <w:szCs w:val="20"/>
              </w:rPr>
              <w:fldChar w:fldCharType="end"/>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60947-5-9-2017</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"kodeks://link/d?nd=1200166661&amp;point=mark=000000000000000000000000000000000000000000000000007D20K3"\o"’’ГОСТ IEC 60947-5-6-2017 Аппаратура коммутационная и аппаратура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23.07.2019 N 413-ст)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01.08.2019</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01.04.2020)</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60947-5-6-2017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"kodeks://link/d?nd=1200166661&amp;point=mark=000000000000000000000000000000000000000000000000007D20K3"\o"’’ГОСТ IEC 60947-5-6-2017 Аппаратура коммутационная и аппаратура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23.07.2019 N 413-ст)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01.08.2019</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01.04.2020)</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60947-5-7-2017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"kodeks://link/d?nd=1200161295&amp;point=mark=000000000000000000000000000000000000000000000000007D20K3"\o"’’ГОСТ IEC 60947-5-3-2017 Аппаратура распределения и управления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09.11.2018 N 964-ст)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01.06.2019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01.04.2020)</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60947-5-3-2017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"kodeks://link/d?nd=1200112768&amp;point=mark=000000000000000000000000000000000000000000000000007D20K3"\o"’’ГОСТ IEC 60947-5-1-2014 Аппаратура распределения и управления низковольтная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05.09.2014 N 1006-ст)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01.01.2016 взамен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действует с 01.01.2016</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60947-5-1-2014 </w:t>
            </w:r>
            <w:r w:rsidRPr="003320B6">
              <w:rPr>
                <w:rFonts w:ascii="Times New Roman" w:hAnsi="Times New Roman" w:cs="Times New Roman"/>
                <w:sz w:val="20"/>
                <w:szCs w:val="20"/>
              </w:rPr>
              <w:fldChar w:fldCharType="end"/>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lastRenderedPageBreak/>
              <w:fldChar w:fldCharType="begin"/>
            </w:r>
            <w:r w:rsidRPr="003320B6">
              <w:rPr>
                <w:rFonts w:ascii="Times New Roman" w:eastAsiaTheme="minorHAnsi" w:hAnsi="Times New Roman" w:cs="Times New Roman"/>
                <w:lang w:eastAsia="en-US"/>
              </w:rPr>
              <w:instrText xml:space="preserve"> HYPERLINK "kodeks://link/d?nd=1200161294&amp;point=mark=000000000000000000000000000000000000000000000000007D20K3"\o"’’ГОСТ IEC 60947-4-3-2017 Аппаратура распределения и управления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09.11.2018 N 961-ст)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01.06.2019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действующая редакция (действ. с 01.04.2020)</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60947-4-3-2017 </w:t>
            </w:r>
            <w:r w:rsidRPr="003320B6">
              <w:rPr>
                <w:rFonts w:ascii="Times New Roman" w:hAnsi="Times New Roman" w:cs="Times New Roman"/>
                <w:sz w:val="20"/>
                <w:szCs w:val="20"/>
              </w:rPr>
              <w:fldChar w:fldCharType="end"/>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60947-4-1-2015</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60947-3-2016</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"kodeks://link/d?nd=1200140201&amp;point=mark=000000000000000000000000000000000000000000000000007D20K3"\o"’’ГОСТ IEC 60730-1-2016 Автоматические электрические управляющие устройства. Часть ...’’</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11.10.2016 N 1371-ст)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01.07.2017</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действует с 01.07.2017</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IEC 60730-1-2016 </w:t>
            </w:r>
            <w:r w:rsidRPr="003320B6">
              <w:rPr>
                <w:rFonts w:ascii="Times New Roman" w:hAnsi="Times New Roman" w:cs="Times New Roman"/>
                <w:sz w:val="20"/>
                <w:szCs w:val="20"/>
              </w:rPr>
              <w:fldChar w:fldCharType="end"/>
            </w:r>
            <w:r w:rsidRPr="003320B6">
              <w:rPr>
                <w:rFonts w:ascii="Times New Roman" w:hAnsi="Times New Roman" w:cs="Times New Roman"/>
                <w:sz w:val="20"/>
                <w:szCs w:val="20"/>
              </w:rPr>
              <w:t>60730</w: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50428-2015</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"kodeks://link/d?nd=608262865&amp;point=mark=000000000000000000000000000000000000000000000000007D20K3"\o"’’ГОСТ ISO 13766-2014 Машины землеройные. Электромагнитная совместимость’’</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31.08.2021 N 896-ст)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01.07.2022</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действует с 01.07.2022</w:instrText>
            </w:r>
          </w:p>
          <w:p w:rsidR="00DC6C2C" w:rsidRPr="003320B6" w:rsidRDefault="00DC6C2C" w:rsidP="00DC6C2C">
            <w:pPr>
              <w:tabs>
                <w:tab w:val="center" w:pos="1873"/>
              </w:tabs>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ISO 13766-2014 </w:t>
            </w:r>
            <w:r w:rsidRPr="003320B6">
              <w:rPr>
                <w:rFonts w:ascii="Times New Roman" w:hAnsi="Times New Roman" w:cs="Times New Roman"/>
                <w:sz w:val="20"/>
                <w:szCs w:val="20"/>
              </w:rPr>
              <w:fldChar w:fldCharType="end"/>
            </w:r>
            <w:r w:rsidRPr="003320B6">
              <w:rPr>
                <w:rFonts w:ascii="Times New Roman" w:hAnsi="Times New Roman" w:cs="Times New Roman"/>
                <w:sz w:val="20"/>
                <w:szCs w:val="20"/>
              </w:rPr>
              <w:tab/>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50370-1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50370-2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55103-1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IEC/TS 61000-3-5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CISPR 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СТБ ЕН 50270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EN 50370-1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EN 50370-2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EN 55011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55014-1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55015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EN 55022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СТБ МЭК 61000-3-2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61000-3-3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61000-3-11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СТБ IEC 61000-3-12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СТБ IEC 61000-6-3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61000-6-4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51317.3.4 (МЭК 61000-3-4)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ГОСТ Р 51317.3.5 (МЭК 61000-3-5)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51318.11 (СИСПР 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51318.12 (СИСПР 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51327.1 (МЭК 61009-1)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28934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30377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30886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2141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СТ РК 2163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51317.3.11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52506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51097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30011.1-2012 (IEC 60947-1)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30011.3-2002 (МЭК 60947-3)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30011.5.1 (IEC 60947-5-1)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30011.6.1 (IEC 60947-6-1)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30324.1. (IEC 60601-1-2)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30850.2.1 (МЭК 60669-2-1)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ГОСТ 30850.2.2 (МЭК 60669-2-2)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ГОСТ 30850.2.3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30880 (МЭК 60118-13:)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30969 (МЭК 61326-1)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31216 (МЭК 61543)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32132.3 (IEC 61204-3)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32133.2 (IEC 62040-2)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60204-31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IEC 60730-2-14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60730-2-15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60947-5-2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60947-6-2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61008-1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61131-2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61439-1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61439-5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61812-1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МЭК 61812-1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62041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62423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12895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ГОСТ 32134.1-2013 (EN 301 489-1)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32134.11-2013 (EN 301 489-11)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32134.12-2013 (EN 301 489-12)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32134.13-2013 (EN 301 489-13)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32134.14-2013 (EN 301 489-14)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32140 (EN 13309)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50065-1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50293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ETSIEN 301 489-34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50030.5.2 (МЭК 60947-5-2)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51326.1 (МЭК 61008-1)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60204-31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60601-1-2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60730-1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60730-2-5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60730-2-8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СТБ МЭК 60730-2-14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СТБ МЭК 60730-2-18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60870-2-1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60947-2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60947-5-1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60947-6-1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60974-10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61000-2-4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61131-2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61204-3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61812-1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62040-2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62041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2317 (ETSIEN 301 489-1)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12895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13241-1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13309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СТБ EN 50083-2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50293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ETSI EN 301 489-17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ETSI EN 301 489-24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СТ РК МЭК 60947-3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МЭК 60947-4-1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IEC 60947-8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50030.2 (МЭК 60947-2)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50030.3 (МЭК 60947-3)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50030.4.1 (МЭК 60947-4-1)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50030.4.2 (МЭК 60947-4-2)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50030.5.2 (МЭК 60947-5-2)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50030.6.1 (МЭК 60947-6-1)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ГОСТ Р 50030.6.2 (МЭК 60947-6-2)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Р 50397 (МЭК 60050-161)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51179 (МЭК 870-2-1)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51317.1.2 (МЭК 61000-1-2)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51317.1.5 (МЭК 61000-1-5)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51317.2.5 (МЭК 61000-2-5)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ГОСТ Р 51326.1 (МЭК 61008-1)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51407 (МЭК 60118-13)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51522.1 (МЭК 61326-1)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51522.2.1 (МЭК 61326-2-1)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51522.2.2 (МЭК 61326-2-2)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51522.2.4 (IEC 61326-2-4)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51524 (МЭК 61800-3)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51526 (МЭК 60974-10)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53994.2.15 (МЭК 60730-2-15)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55061 (МЭК 62310-2)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55139 (МЭК 62135-2)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ГОСТ Р МЭК 60945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МЭК 61439-1 (МЭК 61439-1)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МЭК 61439.2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52583 (ИСО 7176-21)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 (ЕН 301 489-2)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52459.3 (ЕН 301 489-3)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52459.4 (ЕН 301 489-4)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52459.5 (ЕН 301 489-5)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52459.6 (ЕН 301 489-6)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52459.7 (ЕН 301 489-7)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52459.8 (ЕН 301 489-8)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52459.9 (ЕН 301 489-9)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52459.10 (ЕН 301 489-10)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52459.15 (EН 301 489-15)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Р 52459.16 (ЕН 301 489-16)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52459.17 (ЕН 301 489-17)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52459.18 (ЕН 301 489-18)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52459.19 (ЕН 301 489-19)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52459.20 (ЕН 301 489-20)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52459.22 (ЕН 301 489-22)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52459.23 (ЕН 301 489-23)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52459.24 (ЕН 301 489-24)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52459.25 (ЕН 301 489-25)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52459.26 (ЕН 301 489-26)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52459.27 (ЕН 301 489-27)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52459.28 (ЕН 301 489-28)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52459.31 (ЕН 301 489-31)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52459.32 (ЕН 301 489-32)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54485 (ЕН 50065-2-1)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55266 (ЕН 300 386)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51318.25 (СИСПР 25)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13109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14777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19542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ГОСТ 23611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ГОСТ 23872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26169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29178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29180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29192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30372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2.136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50745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51522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30887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51700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52507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30336 (МЭК 1000-4-9)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30804.6.1 (IEC 61000-6-1)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30804.6.2 (IEC 61000-6-2)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31818.11 (IEC 62052-11)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31819.11 (IEC 62053-11)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31819.21 (IEC 62053-21)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31819.22 (IEC 62053-22)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31819.23 (IEC 62053-23)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61547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32141 (ISO 14982)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620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32142 (EN 12016)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CISPR 24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30805.14.2 (CISPR 14-2)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51516 (МЭК 60255-22-4)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51525 (МЭК 60255-22-2)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52320 (МЭК 62052-11)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52321 (МЭК 62053-11)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52322 (МЭК 62053-21)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52323 (МЭК 62053-22)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52425 (МЭК 62053-23)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СТБ IEC 61000-6-1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61000-6-2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СТБ IEC 61547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ИСО 14982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СТБ ЕН 620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55014-2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СТБ ЕН 55020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55024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50652 (МЭК 1000-4-10-93)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51317.6.5 (МЭК 61000-6-5:2001)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51516 (МЭК 60255-22-4-92)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51525 (МЭК 60255-22-2-96)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51318.20 (СИСПР 20:2006)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51318.24(СИСПР 24-97)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30585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ГОСТ 30805.24 </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30881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2.123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2.206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51317.6.5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51318.14.2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51318.24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51514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52320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52322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52425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ГОСТ Р 52505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51048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51699</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IEC 61000-3-2–2017</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IEC 61000-3-3–2015</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14-1–2015</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lastRenderedPageBreak/>
              <w:t>ГОСТ CISPR 14-2–2016</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IEC 61000-6-3–2016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61000-6-4–2016</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12.2.030-2000</w:t>
            </w:r>
          </w:p>
          <w:p w:rsidR="00DC6C2C"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17770-86</w:t>
            </w:r>
          </w:p>
          <w:p w:rsidR="00DC6C2C" w:rsidRPr="00416564" w:rsidRDefault="00DC6C2C" w:rsidP="00DC6C2C">
            <w:pPr>
              <w:spacing w:after="0" w:line="240" w:lineRule="auto"/>
              <w:rPr>
                <w:rFonts w:ascii="Times New Roman" w:hAnsi="Times New Roman" w:cs="Times New Roman"/>
                <w:sz w:val="20"/>
                <w:szCs w:val="20"/>
              </w:rPr>
            </w:pPr>
            <w:r w:rsidRPr="00416564">
              <w:rPr>
                <w:rFonts w:ascii="Times New Roman" w:hAnsi="Times New Roman" w:cs="Times New Roman"/>
                <w:sz w:val="20"/>
                <w:szCs w:val="20"/>
              </w:rPr>
              <w:t>ГОСТ IEC 61000-3-2-2017</w:t>
            </w:r>
          </w:p>
          <w:p w:rsidR="00DC6C2C" w:rsidRPr="00416564" w:rsidRDefault="00DC6C2C" w:rsidP="00DC6C2C">
            <w:pPr>
              <w:spacing w:after="0" w:line="240" w:lineRule="auto"/>
              <w:rPr>
                <w:rFonts w:ascii="Times New Roman" w:hAnsi="Times New Roman" w:cs="Times New Roman"/>
                <w:sz w:val="20"/>
                <w:szCs w:val="20"/>
              </w:rPr>
            </w:pPr>
            <w:r w:rsidRPr="00416564">
              <w:rPr>
                <w:rFonts w:ascii="Times New Roman" w:hAnsi="Times New Roman" w:cs="Times New Roman"/>
                <w:sz w:val="20"/>
                <w:szCs w:val="20"/>
              </w:rPr>
              <w:t>ГОСТ IEC 61000-3-2-2021</w:t>
            </w:r>
          </w:p>
          <w:p w:rsidR="00DC6C2C" w:rsidRDefault="00DC6C2C" w:rsidP="00DC6C2C">
            <w:pPr>
              <w:spacing w:after="0" w:line="240" w:lineRule="auto"/>
              <w:rPr>
                <w:rFonts w:ascii="Times New Roman" w:hAnsi="Times New Roman" w:cs="Times New Roman"/>
                <w:sz w:val="20"/>
                <w:szCs w:val="20"/>
              </w:rPr>
            </w:pPr>
            <w:r w:rsidRPr="00416564">
              <w:rPr>
                <w:rFonts w:ascii="Times New Roman" w:hAnsi="Times New Roman" w:cs="Times New Roman"/>
                <w:sz w:val="20"/>
                <w:szCs w:val="20"/>
              </w:rPr>
              <w:t>ГОСТ IEC 61000-3-3-2015</w:t>
            </w:r>
          </w:p>
          <w:p w:rsidR="00DC6C2C" w:rsidRPr="00416564" w:rsidRDefault="00DC6C2C" w:rsidP="00DC6C2C">
            <w:pPr>
              <w:spacing w:after="0" w:line="240" w:lineRule="auto"/>
              <w:rPr>
                <w:rFonts w:ascii="Times New Roman" w:hAnsi="Times New Roman" w:cs="Times New Roman"/>
                <w:sz w:val="20"/>
                <w:szCs w:val="20"/>
              </w:rPr>
            </w:pPr>
            <w:r w:rsidRPr="00416564">
              <w:rPr>
                <w:rFonts w:ascii="Times New Roman" w:hAnsi="Times New Roman" w:cs="Times New Roman"/>
                <w:sz w:val="20"/>
                <w:szCs w:val="20"/>
              </w:rPr>
              <w:t xml:space="preserve">ГОСТ CISPR 24-2013 </w:t>
            </w:r>
          </w:p>
          <w:p w:rsidR="00DC6C2C" w:rsidRPr="00416564" w:rsidRDefault="00DC6C2C" w:rsidP="00DC6C2C">
            <w:pPr>
              <w:spacing w:after="0" w:line="240" w:lineRule="auto"/>
              <w:rPr>
                <w:rFonts w:ascii="Times New Roman" w:hAnsi="Times New Roman" w:cs="Times New Roman"/>
                <w:sz w:val="20"/>
                <w:szCs w:val="20"/>
              </w:rPr>
            </w:pPr>
            <w:r w:rsidRPr="00416564">
              <w:rPr>
                <w:rFonts w:ascii="Times New Roman" w:hAnsi="Times New Roman" w:cs="Times New Roman"/>
                <w:sz w:val="20"/>
                <w:szCs w:val="20"/>
              </w:rPr>
              <w:t>ГОСТ CISPR 32-2015</w:t>
            </w:r>
          </w:p>
          <w:p w:rsidR="00DC6C2C" w:rsidRPr="00416564" w:rsidRDefault="00DC6C2C" w:rsidP="00DC6C2C">
            <w:pPr>
              <w:spacing w:after="0" w:line="240" w:lineRule="auto"/>
              <w:rPr>
                <w:rFonts w:ascii="Times New Roman" w:hAnsi="Times New Roman" w:cs="Times New Roman"/>
                <w:sz w:val="20"/>
                <w:szCs w:val="20"/>
              </w:rPr>
            </w:pPr>
            <w:r w:rsidRPr="00416564">
              <w:rPr>
                <w:rFonts w:ascii="Times New Roman" w:hAnsi="Times New Roman" w:cs="Times New Roman"/>
                <w:sz w:val="20"/>
                <w:szCs w:val="20"/>
              </w:rPr>
              <w:t>ГОСТ CISPR 14-1-2015</w:t>
            </w:r>
          </w:p>
          <w:p w:rsidR="00DC6C2C" w:rsidRPr="00416564" w:rsidRDefault="00DC6C2C" w:rsidP="00DC6C2C">
            <w:pPr>
              <w:spacing w:after="0" w:line="240" w:lineRule="auto"/>
              <w:rPr>
                <w:rFonts w:ascii="Times New Roman" w:hAnsi="Times New Roman" w:cs="Times New Roman"/>
                <w:sz w:val="20"/>
                <w:szCs w:val="20"/>
              </w:rPr>
            </w:pPr>
            <w:r w:rsidRPr="00416564">
              <w:rPr>
                <w:rFonts w:ascii="Times New Roman" w:hAnsi="Times New Roman" w:cs="Times New Roman"/>
                <w:sz w:val="20"/>
                <w:szCs w:val="20"/>
              </w:rPr>
              <w:t>ГОСТ CISPR 14-2-2016</w:t>
            </w:r>
          </w:p>
          <w:p w:rsidR="00DC6C2C" w:rsidRPr="00416564" w:rsidRDefault="00DC6C2C" w:rsidP="00DC6C2C">
            <w:pPr>
              <w:spacing w:after="0" w:line="240" w:lineRule="auto"/>
              <w:rPr>
                <w:rFonts w:ascii="Times New Roman" w:hAnsi="Times New Roman" w:cs="Times New Roman"/>
                <w:sz w:val="20"/>
                <w:szCs w:val="20"/>
              </w:rPr>
            </w:pPr>
            <w:r w:rsidRPr="00416564">
              <w:rPr>
                <w:rFonts w:ascii="Times New Roman" w:hAnsi="Times New Roman" w:cs="Times New Roman"/>
                <w:sz w:val="20"/>
                <w:szCs w:val="20"/>
              </w:rPr>
              <w:t>ГОСТ 30805.14.1-2013</w:t>
            </w:r>
          </w:p>
          <w:p w:rsidR="00DC6C2C" w:rsidRPr="003320B6" w:rsidRDefault="00DC6C2C" w:rsidP="00DC6C2C">
            <w:pPr>
              <w:spacing w:after="0" w:line="240" w:lineRule="auto"/>
              <w:rPr>
                <w:rFonts w:ascii="Times New Roman" w:hAnsi="Times New Roman" w:cs="Times New Roman"/>
                <w:sz w:val="20"/>
                <w:szCs w:val="20"/>
              </w:rPr>
            </w:pPr>
            <w:r w:rsidRPr="00416564">
              <w:rPr>
                <w:rFonts w:ascii="Times New Roman" w:hAnsi="Times New Roman" w:cs="Times New Roman"/>
                <w:sz w:val="20"/>
                <w:szCs w:val="20"/>
              </w:rPr>
              <w:t>ГОСТ 30805.14.2-2013</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ind w:right="-41"/>
              <w:rPr>
                <w:rFonts w:ascii="Times New Roman" w:hAnsi="Times New Roman" w:cs="Times New Roman"/>
                <w:sz w:val="20"/>
                <w:szCs w:val="20"/>
                <w:lang w:eastAsia="ru-RU"/>
              </w:rPr>
            </w:pPr>
            <w:r w:rsidRPr="003320B6">
              <w:rPr>
                <w:rFonts w:ascii="Times New Roman" w:hAnsi="Times New Roman" w:cs="Times New Roman"/>
                <w:sz w:val="20"/>
                <w:szCs w:val="20"/>
              </w:rPr>
              <w:t>- оборудование и материалы электротехнические</w:t>
            </w:r>
            <w:r w:rsidRPr="003320B6">
              <w:rPr>
                <w:rFonts w:ascii="Times New Roman" w:hAnsi="Times New Roman" w:cs="Times New Roman"/>
                <w:sz w:val="20"/>
                <w:szCs w:val="20"/>
                <w:lang w:eastAsia="ar-SA"/>
              </w:rPr>
              <w:t xml:space="preserve"> </w:t>
            </w:r>
          </w:p>
        </w:tc>
        <w:tc>
          <w:tcPr>
            <w:tcW w:w="2443"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(1С, 3С, 4С)</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hAnsi="Times New Roman" w:cs="Times New Roman"/>
                <w:sz w:val="20"/>
                <w:szCs w:val="20"/>
              </w:rPr>
            </w:pPr>
            <w:r w:rsidRPr="003320B6">
              <w:rPr>
                <w:rFonts w:ascii="Times New Roman" w:hAnsi="Times New Roman" w:cs="Times New Roman"/>
                <w:sz w:val="20"/>
                <w:szCs w:val="20"/>
              </w:rPr>
              <w:t>Приведен выше для конкретных групп продукции</w:t>
            </w:r>
          </w:p>
        </w:tc>
        <w:tc>
          <w:tcPr>
            <w:tcW w:w="3969"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51318.14.1-2009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30805.14.2-2013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30805.14.1-2013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55014-1-2005</w:t>
            </w:r>
          </w:p>
          <w:p w:rsidR="00DC6C2C" w:rsidRPr="003320B6" w:rsidRDefault="00DC6C2C" w:rsidP="00DC6C2C">
            <w:pPr>
              <w:snapToGrid w:val="0"/>
              <w:spacing w:after="0" w:line="240" w:lineRule="auto"/>
              <w:ind w:right="-120"/>
              <w:rPr>
                <w:rFonts w:ascii="Times New Roman" w:hAnsi="Times New Roman" w:cs="Times New Roman"/>
                <w:sz w:val="20"/>
                <w:szCs w:val="20"/>
              </w:rPr>
            </w:pPr>
            <w:r w:rsidRPr="003320B6">
              <w:rPr>
                <w:rFonts w:ascii="Times New Roman" w:hAnsi="Times New Roman" w:cs="Times New Roman"/>
                <w:sz w:val="20"/>
                <w:szCs w:val="20"/>
              </w:rPr>
              <w:t>ГОСТ Р 58972-2020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50779-2021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55014-2-2005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51318.14.2-2009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30804.6.4-2013(IEC61000-6-4:2006)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30804.6.2-2013(IEC61000-6-2:2005)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61000-6-2-2011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61000-2-4-2005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 РК IEC/TR 61000-2-5-2014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23611-79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23872-79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26169-84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28934-91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29192-91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32144-2013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50397-2011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51317.2.5-2000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51317.1.2-2007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51317.1.5-2009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51317.3.5-2006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51048-97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2.206-2011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61000-6-3-2012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61000-6-4-2012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61000-3-2-2006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61000-3-3-2011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61000-3-11-2005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61000-3-12-2009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51317.3.4-2006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30377-95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2141-2011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30804.3.11-2013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30804.3.12-2013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51317.3.11-2009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61000-6-1-2011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30336-95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30804.6.1-2013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EN 55011-2012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30804.3.3-2013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30804.6.3-2013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IEC/TS61000-3-5-2013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2.123-2007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50652-94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51318.11-2006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30585-98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2.136-2007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2163-2011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30804.3.2-2013(IEC61000-3-2:2009)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30804.3.3-2013(IEC61000-3-3:2008)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30804.3.8-2002(МЭК61000-3-8:1997)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30804.3.11-2013(IEC61000-3-11:2000)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30804.3.12-2013(IEC61000-3-12:2004)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30804.6.3-2013(IEC61000-6-3:2006)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30805.12-2002(СИСПР12-97)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30805.13-2013(CISPR13:2006)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30805.14.1-2013(CISPR14-1:2005)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30805.22-2013(CISPR22:2006)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32143-2013(EN12015:2004)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50270-2012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50370-1-2012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50370-2-2012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55103-1-2013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CISPR 13-2012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50270-2004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EN 50370-1-2008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EN 50370-2-2008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55015-2006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СТБ EN 55022-2012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51317.3.4-2006(МЭК61000-3-4:1998)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51317.3.5-2006(МЭК61000-3-5:1994)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51318.11-2006(СИСПР11:2004)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51318.12-2012(СИСПР12:2009)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22012-82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30886-2002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2163-2011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52506-2008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51097-97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60947-1-2014(IEC60947-1:2004)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30011.3-2002(МЭК60947-3:1999)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30011.5.1-2012(IEC60947-5-1:2003)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30011.6.1-2012(IEC60947-6-1:1989)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30324.1.2-2012(IEC60601-1-2:2001)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30850.2.1-2002(МЭК60669-2-1-96)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30850.2.2-2002(МЭК60669-2-2-96)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30850.2.3-2002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30880-2002(МЭК60118-13:1997)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30969-2002(МЭК61326-1:1997)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51329-2013(МЭК61543:1995)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32132.3-2013(IEC61204-3:2000)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32133.2-2013(IEC62040-2:2005)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60204-31-2012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60730-1-2011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60730-2-5-2012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60730-2-7-2011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IEC 60730-2-8-2012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60730-2-9-2011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60730-2-14-2012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60730-2-15-2013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60947-5-2-2012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60947-6-2-2013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61008-1-2012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61131-2-2012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61439-1-2013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61439-5-2013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61812-1-2013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МЭК 61812-1-2007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62041-2012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62423-2013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12895-2012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32134.11-2013(EN301489-11:2006)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32134.1-2013(EN301489-1:2008)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32134.12-2013(EN301489-12:2003)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32134.13-2013(EN301489-13:2002)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32134.14-2013(EN301489-14:2003)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32140-2013(EN13309:2000)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50065-1-2013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50293-2012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ETSI EN 301489-34-2013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50030.5.2-2003(МЭК60947-5-2-97)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51326.1-2003(МЭК61008-1-96)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60204-31-2006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60601-1-2-2006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СТБ МЭК 60730-1-2004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60730-2-5-2004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60730-2-8-2008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60730-2-14-2006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60730-2-18-2006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60870-2-1-2003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60947-2-2011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60947-5-1-2012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60974-10-2008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61131-2-2010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61204-3-2008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МЭК 61812-1-2004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62040-2-2008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62041-2008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2317-2013(ETSIEN301489-1:2011)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12895-2006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13241-1-2007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13309-2007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EN 50083-2-2008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50293-2005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ETSI EN 301489-17-2013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ETSI EN 301489-24-2013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МЭК 60947-3-2011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МЭК 60947-4-1-2011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IEC 60947-8-2012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50030.2-2010(МЭК60947-2:2006)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50030.3-2012(МЭК60947-3:2008)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50030.4.1-2012(МЭК60947-4-1:2009)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Р 50030.4.2-2012(МЭК60947-4-2:2007)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50030.5.2-99(МЭК60947-5-2-97)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50030.6.1-2010(МЭК60947-6-1:2005)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50030.6.2-2011(МЭК60947-6-2:2007)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50397-2011(МЭК60050-161:1990)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51179-98(МЭК870-2-1-95)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51317.1.2-2007(МЭК61000-1-2:2001)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51317.1.5-2009(МЭК61000-1-5:2004)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51317.2.5-2000(МЭК61000-2-5-95)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51326.1-99(МЭК61008-1-96)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51407-99(МЭК60118-13-97)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51522.1-2011(МЭК61326-1:2005)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51522.2.1-2011(МЭК61326-2-1:2005)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51522.2.2-2011(МЭК61326-2-2:2005)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51522.2.4-2011(IEC61326-2-4:2006)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51524-2012(МЭК61800-3:2012)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51526-2012(МЭК60974-10:2007)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53994.2.15-2011(МЭК60730-2-15:2008)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55061-2012(МЭК62310-2:2006)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Р 55139-2012(МЭК62135-2:2007)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МЭК 60945-2007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МЭК 61439-1-2012(МЭК61439-1:2009)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МЭК 61439.2-2012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ИСО7176-21-2015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52459.2-2009(ЕН301489-2-2002)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52459.3-2009(ЕН301489-3-2002)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52459.4-2009(ЕН301489-4-2002)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52459.5-2009(ЕН301489-5-2002)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52459.6-2009(ЕН301489-6-2002)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52459.7-2009(ЕН301489-7-2005)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52459.8-2009(ЕН301489-8:2002)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52459.9-2009(ЕН301489-9-2002)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52459.10-2009(ЕН301489-10-2002)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52459.15-2009(EН301489-15-2002)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52459.16-2009(ЕН301489-16-2002)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52459.17-2009(ЕН301489-17-2008)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52459.18-2009(ЕН301489-18-2002)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52459.19-2009(ЕН301489-19-2002)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52459.20-2009(ЕН301489-20-2002)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52459.22-2009(ЕН301489-22-2003)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Р 52459.23-2009(ЕН301489-23-2007)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52459.24-2009(ЕН301489-24-2007)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52459.25-2009(ЕН301489-25-2005)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52459.26-2009(ЕН301489-26-2005)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52459.27-2009(ЕН301489-27-2004)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52459.28-2009(ЕН301489-28-2004)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52459.31-2009(ЕН301489-31-2005)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52459.32-2009(ЕН301489-32-2005)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54485-2011(ЕН50065-2-1:2003)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55266-2012(ЕН300386-2010)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51318.25-2012(СИСПР25:2008)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19542-93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23611-79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29178-91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29180-91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50745-2006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51522-2009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30887-2002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50009-2000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51700-2000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52507-2005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30336-95(МЭК1000-4-9-93)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ГОСТ 30804.6.1-2013(IEC61000-6-1:2005)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31818.11-2012(IEC62052-11:2003)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31819.11-2012(IEC62053-11:2003)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31819.21-2012(IEC62053-21:2003)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31819.22-2012(IEC62053-22:2003)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31819.23-2012(IEC62053-23:2003)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61547-2013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32141-2013(ISO14982:1998)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EN 620-2012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32142-2013(EN12016:2004)</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30805.14.2-2013(CISPR14-2:2001)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51516-2001(МЭК60255-22-4:1992)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51525-2001(МЭК60255-22-2:1996)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52320-2007(МЭК62052-11:2003)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52321-2007(МЭК62053-11:2003)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52322-2007(МЭК62053-21:2003)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52323-2007(МЭК62053-22:2003)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ГОСТ Р 52425-2007(МЭК62053-23:2003)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IEC 61547-2011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ИСО 14982-2006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620-2007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55014-2-2005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СТБ ЕН 55020-2005</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lastRenderedPageBreak/>
              <w:t>СТБ ЕН 55024-2006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50652-94(МЭК1000-4-10-93)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51317.6.5-2006(МЭК61000-6-5:2001)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51516-99(МЭК60255-22-4-92)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51525-99(МЭК60255-22-2-96)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51318.20-2012(СИСПР20:2006)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30805.24-2002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30881-2002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32136-2013</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2.123-2007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2.206-2011</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51317.6.5-2009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51318.24-2009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51514-2009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52320-2009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52322-2009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52425-2009</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СТРК ГОСТ Р 52505-2008</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51048-97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Р 51699-2000</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60947-1-2017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60947-6-1-2016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61439-5-2017</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60730-2-7-2017</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IEC 61000-3-2–2017</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IEC 61000-3-3–2015</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14-1–2015</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t>ГОСТ CISPR 14-2–2016</w:t>
            </w:r>
          </w:p>
          <w:p w:rsidR="00DC6C2C" w:rsidRPr="003320B6" w:rsidRDefault="00DC6C2C" w:rsidP="00DC6C2C">
            <w:pPr>
              <w:spacing w:after="0"/>
              <w:rPr>
                <w:rFonts w:ascii="Times New Roman" w:hAnsi="Times New Roman" w:cs="Times New Roman"/>
                <w:sz w:val="20"/>
                <w:szCs w:val="20"/>
              </w:rPr>
            </w:pPr>
            <w:r w:rsidRPr="003320B6">
              <w:rPr>
                <w:rFonts w:ascii="Times New Roman" w:hAnsi="Times New Roman" w:cs="Times New Roman"/>
                <w:sz w:val="20"/>
                <w:szCs w:val="20"/>
              </w:rPr>
              <w:lastRenderedPageBreak/>
              <w:t>ГОСТ IEC 61000-6-3–2016</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ГОСТ IEC 61000-6-4–2016</w: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fldChar w:fldCharType="begin"/>
            </w:r>
            <w:r w:rsidRPr="003320B6">
              <w:rPr>
                <w:rFonts w:ascii="Times New Roman" w:eastAsiaTheme="minorHAnsi" w:hAnsi="Times New Roman" w:cs="Times New Roman"/>
                <w:lang w:eastAsia="en-US"/>
              </w:rPr>
              <w:instrText xml:space="preserve"> HYPERLINK "kodeks://link/d?nd=608262865&amp;point=mark=000000000000000000000000000000000000000000000000007D20K3"\o"’’ГОСТ ISO 13766-2014 Машины землеройные. Электромагнитная совместимость’’</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(утв. приказом Росстандарта от 31.08.2021 N 896-ст)</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Применяется с 01.07.2022</w:instrText>
            </w:r>
          </w:p>
          <w:p w:rsidR="00DC6C2C" w:rsidRPr="003320B6" w:rsidRDefault="00DC6C2C" w:rsidP="00DC6C2C">
            <w:pPr>
              <w:pStyle w:val="FORMATTEXT0"/>
              <w:rPr>
                <w:rFonts w:ascii="Times New Roman" w:eastAsiaTheme="minorHAnsi" w:hAnsi="Times New Roman" w:cs="Times New Roman"/>
                <w:lang w:eastAsia="en-US"/>
              </w:rPr>
            </w:pPr>
            <w:r w:rsidRPr="003320B6">
              <w:rPr>
                <w:rFonts w:ascii="Times New Roman" w:eastAsiaTheme="minorHAnsi" w:hAnsi="Times New Roman" w:cs="Times New Roman"/>
                <w:lang w:eastAsia="en-US"/>
              </w:rPr>
              <w:instrText>Статус: действует с 01.07.2022</w:instrTex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instrText>Применяется для целей технического регламента"</w:instrText>
            </w:r>
            <w:r w:rsidRPr="003320B6">
              <w:rPr>
                <w:rFonts w:ascii="Times New Roman" w:hAnsi="Times New Roman" w:cs="Times New Roman"/>
                <w:sz w:val="20"/>
                <w:szCs w:val="20"/>
              </w:rPr>
              <w:fldChar w:fldCharType="separate"/>
            </w:r>
            <w:r w:rsidRPr="003320B6">
              <w:rPr>
                <w:rFonts w:ascii="Times New Roman" w:hAnsi="Times New Roman" w:cs="Times New Roman"/>
                <w:sz w:val="20"/>
                <w:szCs w:val="20"/>
              </w:rPr>
              <w:t xml:space="preserve">ГОСТ ISO 13766-2014 </w:t>
            </w:r>
            <w:r w:rsidRPr="003320B6">
              <w:rPr>
                <w:rFonts w:ascii="Times New Roman" w:hAnsi="Times New Roman" w:cs="Times New Roman"/>
                <w:sz w:val="20"/>
                <w:szCs w:val="20"/>
              </w:rPr>
              <w:fldChar w:fldCharType="end"/>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17770-86</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12.2.030-2000</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eastAsia="Calibri"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ind w:right="-41"/>
              <w:rPr>
                <w:rFonts w:ascii="Times New Roman" w:eastAsia="Times New Roman" w:hAnsi="Times New Roman" w:cs="Times New Roman"/>
                <w:sz w:val="20"/>
                <w:szCs w:val="20"/>
                <w:lang w:eastAsia="ru-RU"/>
              </w:rPr>
            </w:pPr>
            <w:r w:rsidRPr="003320B6">
              <w:rPr>
                <w:rFonts w:ascii="Times New Roman" w:eastAsia="Times New Roman" w:hAnsi="Times New Roman" w:cs="Times New Roman"/>
                <w:snapToGrid w:val="0"/>
                <w:sz w:val="20"/>
                <w:szCs w:val="20"/>
                <w:lang w:eastAsia="ru-RU"/>
              </w:rPr>
              <w:t>Аппараты для распределения электрической энергии:</w:t>
            </w:r>
          </w:p>
        </w:tc>
        <w:tc>
          <w:tcPr>
            <w:tcW w:w="2443"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(1С, 3С, 9С)</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hAnsi="Times New Roman" w:cs="Times New Roman"/>
                <w:sz w:val="20"/>
                <w:szCs w:val="20"/>
                <w:lang w:val="ky-KG"/>
              </w:rPr>
            </w:pPr>
            <w:r w:rsidRPr="003320B6">
              <w:rPr>
                <w:rFonts w:ascii="Times New Roman" w:hAnsi="Times New Roman" w:cs="Times New Roman"/>
                <w:sz w:val="20"/>
                <w:szCs w:val="20"/>
                <w:lang w:val="ky-KG"/>
              </w:rPr>
              <w:t>Из 8535</w:t>
            </w:r>
          </w:p>
          <w:p w:rsidR="00DC6C2C" w:rsidRPr="003320B6" w:rsidRDefault="00DC6C2C" w:rsidP="00DC6C2C">
            <w:pPr>
              <w:spacing w:after="0" w:line="240" w:lineRule="auto"/>
              <w:jc w:val="center"/>
              <w:rPr>
                <w:rFonts w:ascii="Times New Roman" w:eastAsia="Calibri" w:hAnsi="Times New Roman" w:cs="Times New Roman"/>
                <w:sz w:val="20"/>
                <w:szCs w:val="20"/>
                <w:lang w:val="ky-KG" w:eastAsia="ru-RU"/>
              </w:rPr>
            </w:pPr>
            <w:r w:rsidRPr="003320B6">
              <w:rPr>
                <w:rFonts w:ascii="Times New Roman" w:eastAsia="Calibri" w:hAnsi="Times New Roman" w:cs="Times New Roman"/>
                <w:sz w:val="20"/>
                <w:szCs w:val="20"/>
                <w:lang w:val="ky-KG" w:eastAsia="ru-RU"/>
              </w:rPr>
              <w:t>Из 8536</w:t>
            </w:r>
          </w:p>
          <w:p w:rsidR="00DC6C2C" w:rsidRPr="003320B6" w:rsidRDefault="00DC6C2C" w:rsidP="00DC6C2C">
            <w:pPr>
              <w:spacing w:after="0" w:line="240" w:lineRule="auto"/>
              <w:jc w:val="center"/>
              <w:rPr>
                <w:rFonts w:ascii="Times New Roman" w:eastAsia="Calibri" w:hAnsi="Times New Roman" w:cs="Times New Roman"/>
                <w:sz w:val="20"/>
                <w:szCs w:val="20"/>
                <w:lang w:val="ky-KG" w:eastAsia="ru-RU"/>
              </w:rPr>
            </w:pPr>
            <w:r w:rsidRPr="003320B6">
              <w:rPr>
                <w:rFonts w:ascii="Times New Roman" w:eastAsia="Calibri" w:hAnsi="Times New Roman" w:cs="Times New Roman"/>
                <w:sz w:val="20"/>
                <w:szCs w:val="20"/>
                <w:lang w:val="ky-KG" w:eastAsia="ru-RU"/>
              </w:rPr>
              <w:t>Из 8537</w:t>
            </w:r>
          </w:p>
        </w:tc>
        <w:tc>
          <w:tcPr>
            <w:tcW w:w="3969"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autoSpaceDE w:val="0"/>
              <w:autoSpaceDN w:val="0"/>
              <w:adjustRightInd w:val="0"/>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ТР ТС 0</w:t>
            </w:r>
            <w:r w:rsidRPr="003320B6">
              <w:rPr>
                <w:rFonts w:ascii="Times New Roman" w:hAnsi="Times New Roman" w:cs="Times New Roman"/>
                <w:sz w:val="20"/>
                <w:szCs w:val="20"/>
                <w:lang w:val="ky-KG"/>
              </w:rPr>
              <w:t>20</w:t>
            </w:r>
            <w:r w:rsidRPr="003320B6">
              <w:rPr>
                <w:rFonts w:ascii="Times New Roman" w:hAnsi="Times New Roman" w:cs="Times New Roman"/>
                <w:sz w:val="20"/>
                <w:szCs w:val="20"/>
              </w:rPr>
              <w:t>/2011;</w:t>
            </w:r>
          </w:p>
          <w:p w:rsidR="00DC6C2C" w:rsidRPr="003320B6" w:rsidRDefault="00DC6C2C" w:rsidP="00DC6C2C">
            <w:pPr>
              <w:spacing w:after="0" w:line="240" w:lineRule="auto"/>
              <w:rPr>
                <w:rFonts w:ascii="Times New Roman" w:hAnsi="Times New Roman" w:cs="Times New Roman"/>
                <w:sz w:val="20"/>
                <w:szCs w:val="20"/>
                <w:lang w:val="ky-KG"/>
              </w:rPr>
            </w:pPr>
            <w:r w:rsidRPr="003320B6">
              <w:rPr>
                <w:rFonts w:ascii="Times New Roman" w:hAnsi="Times New Roman" w:cs="Times New Roman"/>
                <w:sz w:val="20"/>
                <w:szCs w:val="20"/>
                <w:lang w:val="ky-KG"/>
              </w:rPr>
              <w:t>ГОСТ 30336-95</w:t>
            </w:r>
          </w:p>
          <w:p w:rsidR="00DC6C2C" w:rsidRPr="003320B6" w:rsidRDefault="00DC6C2C" w:rsidP="00DC6C2C">
            <w:pPr>
              <w:spacing w:after="0" w:line="240" w:lineRule="auto"/>
              <w:rPr>
                <w:rFonts w:ascii="Times New Roman" w:hAnsi="Times New Roman" w:cs="Times New Roman"/>
                <w:sz w:val="20"/>
                <w:szCs w:val="20"/>
                <w:lang w:val="ky-KG"/>
              </w:rPr>
            </w:pPr>
            <w:r w:rsidRPr="003320B6">
              <w:rPr>
                <w:rFonts w:ascii="Times New Roman" w:hAnsi="Times New Roman" w:cs="Times New Roman"/>
                <w:sz w:val="20"/>
                <w:szCs w:val="20"/>
                <w:lang w:val="ky-KG"/>
              </w:rPr>
              <w:t>ГОСТ Р 51317.4.5-99</w:t>
            </w:r>
          </w:p>
          <w:p w:rsidR="00DC6C2C" w:rsidRPr="003320B6" w:rsidRDefault="00DC6C2C" w:rsidP="00DC6C2C">
            <w:pPr>
              <w:spacing w:after="0" w:line="240" w:lineRule="auto"/>
              <w:rPr>
                <w:rFonts w:ascii="Times New Roman" w:hAnsi="Times New Roman" w:cs="Times New Roman"/>
                <w:sz w:val="20"/>
                <w:szCs w:val="20"/>
                <w:lang w:val="ky-KG"/>
              </w:rPr>
            </w:pPr>
            <w:r w:rsidRPr="003320B6">
              <w:rPr>
                <w:rFonts w:ascii="Times New Roman" w:hAnsi="Times New Roman" w:cs="Times New Roman"/>
                <w:sz w:val="20"/>
                <w:szCs w:val="20"/>
                <w:lang w:val="ky-KG"/>
              </w:rPr>
              <w:t>ГОСТ Р 51317.4.6-99</w:t>
            </w:r>
          </w:p>
          <w:p w:rsidR="00DC6C2C" w:rsidRPr="003320B6" w:rsidRDefault="00DC6C2C" w:rsidP="00DC6C2C">
            <w:pPr>
              <w:spacing w:after="0" w:line="240" w:lineRule="auto"/>
              <w:rPr>
                <w:rFonts w:ascii="Times New Roman" w:hAnsi="Times New Roman" w:cs="Times New Roman"/>
                <w:sz w:val="20"/>
                <w:szCs w:val="20"/>
                <w:lang w:val="ky-KG"/>
              </w:rPr>
            </w:pPr>
            <w:r w:rsidRPr="003320B6">
              <w:rPr>
                <w:rFonts w:ascii="Times New Roman" w:hAnsi="Times New Roman" w:cs="Times New Roman"/>
                <w:sz w:val="20"/>
                <w:szCs w:val="20"/>
                <w:lang w:val="ky-KG"/>
              </w:rPr>
              <w:t>ГОСТ 30804.4.11-2013</w:t>
            </w:r>
          </w:p>
          <w:p w:rsidR="00DC6C2C" w:rsidRPr="003320B6" w:rsidRDefault="00DC6C2C" w:rsidP="00DC6C2C">
            <w:pPr>
              <w:spacing w:after="0" w:line="240" w:lineRule="auto"/>
              <w:rPr>
                <w:rFonts w:ascii="Times New Roman" w:hAnsi="Times New Roman" w:cs="Times New Roman"/>
                <w:sz w:val="20"/>
                <w:szCs w:val="20"/>
                <w:lang w:val="ky-KG"/>
              </w:rPr>
            </w:pPr>
            <w:r w:rsidRPr="003320B6">
              <w:rPr>
                <w:rFonts w:ascii="Times New Roman" w:hAnsi="Times New Roman" w:cs="Times New Roman"/>
                <w:sz w:val="20"/>
                <w:szCs w:val="20"/>
                <w:lang w:val="ky-KG"/>
              </w:rPr>
              <w:t>ГОСТ 30804.6.2-2013</w:t>
            </w:r>
          </w:p>
          <w:p w:rsidR="00DC6C2C" w:rsidRPr="003320B6" w:rsidRDefault="00DC6C2C" w:rsidP="00DC6C2C">
            <w:pPr>
              <w:spacing w:after="0" w:line="240" w:lineRule="auto"/>
              <w:rPr>
                <w:rFonts w:ascii="Times New Roman" w:hAnsi="Times New Roman" w:cs="Times New Roman"/>
                <w:sz w:val="20"/>
                <w:szCs w:val="20"/>
                <w:lang w:val="ky-KG"/>
              </w:rPr>
            </w:pPr>
            <w:r w:rsidRPr="003320B6">
              <w:rPr>
                <w:rFonts w:ascii="Times New Roman" w:hAnsi="Times New Roman" w:cs="Times New Roman"/>
                <w:sz w:val="20"/>
                <w:szCs w:val="20"/>
                <w:lang w:val="ky-KG"/>
              </w:rPr>
              <w:t>ГОСТ 30804.4.2-2013</w:t>
            </w:r>
          </w:p>
          <w:p w:rsidR="00DC6C2C" w:rsidRPr="003320B6" w:rsidRDefault="00DC6C2C" w:rsidP="00DC6C2C">
            <w:pPr>
              <w:spacing w:after="0" w:line="240" w:lineRule="auto"/>
              <w:rPr>
                <w:rFonts w:ascii="Times New Roman" w:hAnsi="Times New Roman" w:cs="Times New Roman"/>
                <w:sz w:val="20"/>
                <w:szCs w:val="20"/>
                <w:lang w:val="ky-KG"/>
              </w:rPr>
            </w:pPr>
            <w:r w:rsidRPr="003320B6">
              <w:rPr>
                <w:rFonts w:ascii="Times New Roman" w:hAnsi="Times New Roman" w:cs="Times New Roman"/>
                <w:sz w:val="20"/>
                <w:szCs w:val="20"/>
                <w:lang w:val="ky-KG"/>
              </w:rPr>
              <w:t>ГОСТ 30804.4.3-2013</w:t>
            </w:r>
          </w:p>
          <w:p w:rsidR="00DC6C2C" w:rsidRPr="003320B6" w:rsidRDefault="00DC6C2C" w:rsidP="00DC6C2C">
            <w:pPr>
              <w:spacing w:after="0" w:line="240" w:lineRule="auto"/>
              <w:rPr>
                <w:rFonts w:ascii="Times New Roman" w:hAnsi="Times New Roman" w:cs="Times New Roman"/>
                <w:sz w:val="20"/>
                <w:szCs w:val="20"/>
                <w:lang w:val="ky-KG"/>
              </w:rPr>
            </w:pPr>
            <w:r w:rsidRPr="003320B6">
              <w:rPr>
                <w:rFonts w:ascii="Times New Roman" w:hAnsi="Times New Roman" w:cs="Times New Roman"/>
                <w:sz w:val="20"/>
                <w:szCs w:val="20"/>
                <w:lang w:val="ky-KG"/>
              </w:rPr>
              <w:t>ГОСТ 30804.4.4-2013</w:t>
            </w:r>
          </w:p>
          <w:p w:rsidR="00DC6C2C" w:rsidRPr="003320B6" w:rsidRDefault="00DC6C2C" w:rsidP="00DC6C2C">
            <w:pPr>
              <w:spacing w:after="0" w:line="240" w:lineRule="auto"/>
              <w:rPr>
                <w:rFonts w:ascii="Times New Roman" w:hAnsi="Times New Roman" w:cs="Times New Roman"/>
                <w:sz w:val="20"/>
                <w:szCs w:val="20"/>
                <w:lang w:val="ky-KG"/>
              </w:rPr>
            </w:pPr>
            <w:r w:rsidRPr="003320B6">
              <w:rPr>
                <w:rFonts w:ascii="Times New Roman" w:hAnsi="Times New Roman" w:cs="Times New Roman"/>
                <w:sz w:val="20"/>
                <w:szCs w:val="20"/>
                <w:lang w:val="ky-KG"/>
              </w:rPr>
              <w:t xml:space="preserve">ГОСТ </w:t>
            </w:r>
            <w:r w:rsidRPr="003320B6">
              <w:rPr>
                <w:rFonts w:ascii="Times New Roman" w:eastAsia="Times New Roman" w:hAnsi="Times New Roman" w:cs="Times New Roman"/>
                <w:sz w:val="20"/>
                <w:szCs w:val="20"/>
                <w:lang w:eastAsia="ru-RU"/>
              </w:rPr>
              <w:t xml:space="preserve"> IEC</w:t>
            </w:r>
            <w:r w:rsidRPr="003320B6">
              <w:rPr>
                <w:rFonts w:ascii="Times New Roman" w:hAnsi="Times New Roman" w:cs="Times New Roman"/>
                <w:sz w:val="20"/>
                <w:szCs w:val="20"/>
                <w:lang w:val="ky-KG"/>
              </w:rPr>
              <w:t xml:space="preserve"> 61000-3-2-2021</w:t>
            </w:r>
          </w:p>
          <w:p w:rsidR="00DC6C2C" w:rsidRPr="003320B6" w:rsidRDefault="00DC6C2C" w:rsidP="00DC6C2C">
            <w:pPr>
              <w:spacing w:after="0" w:line="240" w:lineRule="auto"/>
              <w:rPr>
                <w:rFonts w:ascii="Times New Roman" w:hAnsi="Times New Roman" w:cs="Times New Roman"/>
                <w:sz w:val="20"/>
                <w:szCs w:val="20"/>
                <w:lang w:val="ky-KG"/>
              </w:rPr>
            </w:pPr>
            <w:r w:rsidRPr="003320B6">
              <w:rPr>
                <w:rFonts w:ascii="Times New Roman" w:hAnsi="Times New Roman" w:cs="Times New Roman"/>
                <w:sz w:val="20"/>
                <w:szCs w:val="20"/>
                <w:lang w:val="ky-KG"/>
              </w:rPr>
              <w:t xml:space="preserve">ГОСТ </w:t>
            </w:r>
            <w:r w:rsidRPr="003320B6">
              <w:rPr>
                <w:rFonts w:ascii="Times New Roman" w:eastAsia="Times New Roman" w:hAnsi="Times New Roman" w:cs="Times New Roman"/>
                <w:sz w:val="20"/>
                <w:szCs w:val="20"/>
                <w:lang w:eastAsia="ru-RU"/>
              </w:rPr>
              <w:t xml:space="preserve"> IEC</w:t>
            </w:r>
            <w:r w:rsidRPr="003320B6">
              <w:rPr>
                <w:rFonts w:ascii="Times New Roman" w:hAnsi="Times New Roman" w:cs="Times New Roman"/>
                <w:sz w:val="20"/>
                <w:szCs w:val="20"/>
                <w:lang w:val="ky-KG"/>
              </w:rPr>
              <w:t xml:space="preserve"> 61000-3-3-2015</w:t>
            </w:r>
          </w:p>
          <w:p w:rsidR="00DC6C2C" w:rsidRPr="003320B6" w:rsidRDefault="00DC6C2C" w:rsidP="00DC6C2C">
            <w:pPr>
              <w:spacing w:after="0" w:line="240" w:lineRule="auto"/>
              <w:rPr>
                <w:rFonts w:ascii="Times New Roman" w:hAnsi="Times New Roman" w:cs="Times New Roman"/>
                <w:sz w:val="20"/>
                <w:szCs w:val="20"/>
                <w:lang w:val="ky-KG"/>
              </w:rPr>
            </w:pPr>
            <w:r w:rsidRPr="003320B6">
              <w:rPr>
                <w:rFonts w:ascii="Times New Roman" w:hAnsi="Times New Roman" w:cs="Times New Roman"/>
                <w:sz w:val="20"/>
                <w:szCs w:val="20"/>
                <w:lang w:val="ky-KG"/>
              </w:rPr>
              <w:t xml:space="preserve">ГОСТ </w:t>
            </w:r>
            <w:r w:rsidRPr="003320B6">
              <w:rPr>
                <w:rFonts w:ascii="Times New Roman" w:eastAsia="Times New Roman" w:hAnsi="Times New Roman" w:cs="Times New Roman"/>
                <w:sz w:val="20"/>
                <w:szCs w:val="20"/>
                <w:lang w:eastAsia="ru-RU"/>
              </w:rPr>
              <w:t xml:space="preserve"> IEC</w:t>
            </w:r>
            <w:r w:rsidRPr="003320B6">
              <w:rPr>
                <w:rFonts w:ascii="Times New Roman" w:hAnsi="Times New Roman" w:cs="Times New Roman"/>
                <w:sz w:val="20"/>
                <w:szCs w:val="20"/>
                <w:lang w:val="ky-KG"/>
              </w:rPr>
              <w:t xml:space="preserve"> 61140-2012</w:t>
            </w:r>
          </w:p>
          <w:p w:rsidR="00DC6C2C" w:rsidRPr="003320B6" w:rsidRDefault="00DC6C2C" w:rsidP="00DC6C2C">
            <w:pPr>
              <w:spacing w:after="0" w:line="240" w:lineRule="auto"/>
              <w:rPr>
                <w:rFonts w:ascii="Times New Roman" w:hAnsi="Times New Roman" w:cs="Times New Roman"/>
                <w:sz w:val="20"/>
                <w:szCs w:val="20"/>
              </w:rPr>
            </w:pPr>
            <w:r w:rsidRPr="003320B6">
              <w:rPr>
                <w:rFonts w:ascii="Times New Roman" w:hAnsi="Times New Roman" w:cs="Times New Roman"/>
                <w:sz w:val="20"/>
                <w:szCs w:val="20"/>
                <w:lang w:val="ky-KG"/>
              </w:rPr>
              <w:t>ГОСТ 30011.1-2012</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60947-1-2014</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60998-2-1-2013</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60998-2-4-2013</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61140-2012</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61439-5-2013</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60269-4-1-2011</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Р МЭК 60127-2-2010</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Р МЭК 60127-3-2010</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60947-1-2017</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60947-5-2-2012</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60947-5-3-2014</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60947-6-2-2013</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lastRenderedPageBreak/>
              <w:t>ГОСТ IEC 60947-7-3-2016</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60947-7-4-2015</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60947-7-4-2021</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60947-8-2015</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EN 50428-2015</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11282-93 (МЭК 524-75)</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60618-2013</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60947-1-2017</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60947-1-2014</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60947-5-3-2017</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60947-5-3-2014</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60947-5-5-2017</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60947-6-1-2016</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60947-7-1-2016</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60947-7-2-2016</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IEC 60947-5-4-2014</w:t>
            </w:r>
          </w:p>
        </w:tc>
      </w:tr>
      <w:tr w:rsidR="00DC6C2C"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DC6C2C" w:rsidRPr="00DC6C2C" w:rsidRDefault="00DC6C2C" w:rsidP="00E81322">
            <w:pPr>
              <w:pStyle w:val="afff6"/>
              <w:numPr>
                <w:ilvl w:val="0"/>
                <w:numId w:val="23"/>
              </w:numPr>
              <w:rPr>
                <w:rFonts w:ascii="Times New Roman" w:eastAsia="Calibri"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ind w:right="-41"/>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Контрольно-измерительные приборы</w:t>
            </w:r>
          </w:p>
        </w:tc>
        <w:tc>
          <w:tcPr>
            <w:tcW w:w="2443"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Сертификация</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(1С, 3С, 4С)</w:t>
            </w:r>
          </w:p>
          <w:p w:rsidR="00DC6C2C" w:rsidRPr="003320B6" w:rsidRDefault="00DC6C2C" w:rsidP="00DC6C2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hAnsi="Times New Roman" w:cs="Times New Roman"/>
                <w:sz w:val="20"/>
                <w:szCs w:val="20"/>
              </w:rPr>
              <w:t>Из 9026</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hAnsi="Times New Roman" w:cs="Times New Roman"/>
                <w:sz w:val="20"/>
                <w:szCs w:val="20"/>
              </w:rPr>
              <w:t>Из 9025</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hAnsi="Times New Roman" w:cs="Times New Roman"/>
                <w:sz w:val="20"/>
                <w:szCs w:val="20"/>
              </w:rPr>
              <w:t>Из 9028</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hAnsi="Times New Roman" w:cs="Times New Roman"/>
                <w:sz w:val="20"/>
                <w:szCs w:val="20"/>
              </w:rPr>
              <w:t>Из 9027</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hAnsi="Times New Roman" w:cs="Times New Roman"/>
                <w:sz w:val="20"/>
                <w:szCs w:val="20"/>
              </w:rPr>
              <w:t>Из 9030</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hAnsi="Times New Roman" w:cs="Times New Roman"/>
                <w:sz w:val="20"/>
                <w:szCs w:val="20"/>
              </w:rPr>
              <w:t>Из 9103</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hAnsi="Times New Roman" w:cs="Times New Roman"/>
                <w:sz w:val="20"/>
                <w:szCs w:val="20"/>
              </w:rPr>
              <w:t>Из 9105</w:t>
            </w:r>
          </w:p>
          <w:p w:rsidR="00DC6C2C" w:rsidRPr="003320B6" w:rsidRDefault="00DC6C2C" w:rsidP="00DC6C2C">
            <w:pPr>
              <w:spacing w:after="0" w:line="240" w:lineRule="auto"/>
              <w:ind w:left="57"/>
              <w:jc w:val="center"/>
              <w:rPr>
                <w:rFonts w:ascii="Times New Roman" w:hAnsi="Times New Roman" w:cs="Times New Roman"/>
                <w:sz w:val="20"/>
                <w:szCs w:val="20"/>
              </w:rPr>
            </w:pPr>
            <w:r w:rsidRPr="003320B6">
              <w:rPr>
                <w:rFonts w:ascii="Times New Roman" w:hAnsi="Times New Roman" w:cs="Times New Roman"/>
                <w:sz w:val="20"/>
                <w:szCs w:val="20"/>
              </w:rPr>
              <w:t>Из 9106</w:t>
            </w:r>
          </w:p>
          <w:p w:rsidR="00DC6C2C" w:rsidRPr="003320B6" w:rsidRDefault="00DC6C2C" w:rsidP="00DC6C2C">
            <w:pPr>
              <w:spacing w:after="0" w:line="240" w:lineRule="auto"/>
              <w:ind w:right="-41"/>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Из 9016</w:t>
            </w:r>
          </w:p>
          <w:p w:rsidR="00DC6C2C" w:rsidRPr="003320B6" w:rsidRDefault="00DC6C2C" w:rsidP="00DC6C2C">
            <w:pPr>
              <w:spacing w:after="0" w:line="240" w:lineRule="auto"/>
              <w:ind w:right="-41"/>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Из 9015</w:t>
            </w:r>
          </w:p>
          <w:p w:rsidR="00DC6C2C" w:rsidRPr="003320B6" w:rsidRDefault="00DC6C2C" w:rsidP="00DC6C2C">
            <w:pPr>
              <w:spacing w:after="0" w:line="240" w:lineRule="auto"/>
              <w:ind w:right="-41"/>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Из 9024</w:t>
            </w:r>
          </w:p>
          <w:p w:rsidR="00DC6C2C" w:rsidRPr="003320B6" w:rsidRDefault="00DC6C2C" w:rsidP="00DC6C2C">
            <w:pPr>
              <w:spacing w:after="0" w:line="240" w:lineRule="auto"/>
              <w:ind w:right="-41"/>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Из 9031</w:t>
            </w:r>
          </w:p>
          <w:p w:rsidR="00DC6C2C" w:rsidRPr="003320B6" w:rsidRDefault="00DC6C2C" w:rsidP="00DC6C2C">
            <w:pPr>
              <w:spacing w:after="0" w:line="240" w:lineRule="auto"/>
              <w:ind w:right="-41"/>
              <w:jc w:val="center"/>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Из 9032</w:t>
            </w:r>
          </w:p>
          <w:p w:rsidR="00DC6C2C" w:rsidRPr="003320B6" w:rsidRDefault="00DC6C2C" w:rsidP="00DC6C2C">
            <w:pPr>
              <w:spacing w:after="0" w:line="240" w:lineRule="auto"/>
              <w:rPr>
                <w:rFonts w:ascii="Times New Roman" w:eastAsia="Calibri" w:hAnsi="Times New Roman" w:cs="Times New Roman"/>
                <w:sz w:val="20"/>
                <w:szCs w:val="20"/>
                <w:lang w:val="ky-KG" w:eastAsia="ru-RU"/>
              </w:rPr>
            </w:pPr>
            <w:r w:rsidRPr="003320B6">
              <w:rPr>
                <w:rFonts w:ascii="Times New Roman" w:eastAsia="Times New Roman" w:hAnsi="Times New Roman" w:cs="Times New Roman"/>
                <w:sz w:val="20"/>
                <w:szCs w:val="20"/>
                <w:lang w:eastAsia="ru-RU"/>
              </w:rPr>
              <w:t xml:space="preserve">          Из 8423</w:t>
            </w:r>
          </w:p>
        </w:tc>
        <w:tc>
          <w:tcPr>
            <w:tcW w:w="3969"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0E1175">
            <w:pPr>
              <w:spacing w:after="0" w:line="240" w:lineRule="auto"/>
              <w:rPr>
                <w:rFonts w:ascii="Times New Roman" w:hAnsi="Times New Roman" w:cs="Times New Roman"/>
                <w:sz w:val="20"/>
                <w:szCs w:val="20"/>
              </w:rPr>
            </w:pPr>
            <w:r w:rsidRPr="003320B6">
              <w:rPr>
                <w:rFonts w:ascii="Times New Roman" w:hAnsi="Times New Roman" w:cs="Times New Roman"/>
                <w:sz w:val="20"/>
                <w:szCs w:val="20"/>
              </w:rPr>
              <w:t xml:space="preserve">Технический регламент Таможенного союза «Электромагнитная совместимость технических средств» </w:t>
            </w:r>
          </w:p>
          <w:p w:rsidR="00DC6C2C" w:rsidRPr="003320B6" w:rsidRDefault="00DC6C2C" w:rsidP="000E1175">
            <w:pPr>
              <w:autoSpaceDE w:val="0"/>
              <w:autoSpaceDN w:val="0"/>
              <w:adjustRightInd w:val="0"/>
              <w:spacing w:after="0" w:line="240" w:lineRule="auto"/>
              <w:rPr>
                <w:rFonts w:ascii="Times New Roman" w:eastAsia="Times New Roman" w:hAnsi="Times New Roman" w:cs="Times New Roman"/>
                <w:sz w:val="20"/>
                <w:szCs w:val="20"/>
                <w:lang w:eastAsia="ru-RU"/>
              </w:rPr>
            </w:pPr>
            <w:r w:rsidRPr="003320B6">
              <w:rPr>
                <w:rFonts w:ascii="Times New Roman" w:hAnsi="Times New Roman" w:cs="Times New Roman"/>
                <w:sz w:val="20"/>
                <w:szCs w:val="20"/>
              </w:rPr>
              <w:t>(ТР ТС 020/2011) утвержден решением Комиссии Таможенного союза от 09.12.2011 г. № 879</w:t>
            </w:r>
          </w:p>
        </w:tc>
        <w:tc>
          <w:tcPr>
            <w:tcW w:w="3657" w:type="dxa"/>
            <w:gridSpan w:val="2"/>
            <w:tcBorders>
              <w:top w:val="single" w:sz="4" w:space="0" w:color="auto"/>
              <w:left w:val="single" w:sz="4" w:space="0" w:color="auto"/>
              <w:bottom w:val="single" w:sz="4" w:space="0" w:color="auto"/>
              <w:right w:val="single" w:sz="4" w:space="0" w:color="auto"/>
            </w:tcBorders>
          </w:tcPr>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ТР ТС 020/2011;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30969-2002;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Р 51317.6.5-2006 (МЭК 61000-6-5:2001);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 xml:space="preserve">ГОСТ EN 50270-2012; </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Р 51522.1-2011 (МЭК 61326-1:2005);</w:t>
            </w:r>
          </w:p>
          <w:p w:rsidR="00DC6C2C" w:rsidRPr="003320B6" w:rsidRDefault="00DC6C2C" w:rsidP="00DC6C2C">
            <w:pPr>
              <w:spacing w:after="0" w:line="240" w:lineRule="auto"/>
              <w:rPr>
                <w:rFonts w:ascii="Times New Roman" w:eastAsia="Calibri" w:hAnsi="Times New Roman" w:cs="Times New Roman"/>
                <w:sz w:val="20"/>
                <w:szCs w:val="20"/>
              </w:rPr>
            </w:pPr>
            <w:r w:rsidRPr="003320B6">
              <w:rPr>
                <w:rFonts w:ascii="Times New Roman" w:eastAsia="Calibri" w:hAnsi="Times New Roman" w:cs="Times New Roman"/>
                <w:sz w:val="20"/>
                <w:szCs w:val="20"/>
              </w:rPr>
              <w:t xml:space="preserve">ГОСТ 30804.6.1-2013;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32134.1-2013 (EN 301 489-1:2008);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 xml:space="preserve">ГОСТ Р 52459.3-2009; </w:t>
            </w:r>
          </w:p>
          <w:p w:rsidR="00DC6C2C" w:rsidRPr="003320B6"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t>ГОСТ Р 52459.17-2009;</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rPr>
              <w:t xml:space="preserve"> </w:t>
            </w:r>
            <w:r w:rsidRPr="003320B6">
              <w:rPr>
                <w:rFonts w:ascii="Times New Roman" w:eastAsia="Calibri" w:hAnsi="Times New Roman" w:cs="Times New Roman"/>
                <w:sz w:val="20"/>
                <w:szCs w:val="20"/>
              </w:rPr>
              <w:t>СТБ ETSI EN 301 489-17-2013</w:t>
            </w:r>
          </w:p>
          <w:p w:rsidR="00DC6C2C" w:rsidRPr="003320B6" w:rsidRDefault="00DC6C2C" w:rsidP="00DC6C2C">
            <w:pPr>
              <w:spacing w:after="0" w:line="240" w:lineRule="auto"/>
              <w:rPr>
                <w:rFonts w:ascii="Times New Roman" w:eastAsia="Times New Roman" w:hAnsi="Times New Roman" w:cs="Times New Roman"/>
                <w:sz w:val="20"/>
                <w:szCs w:val="20"/>
                <w:lang w:eastAsia="ru-RU"/>
              </w:rPr>
            </w:pPr>
            <w:r w:rsidRPr="003320B6">
              <w:rPr>
                <w:rFonts w:ascii="Times New Roman" w:eastAsia="Times New Roman" w:hAnsi="Times New Roman" w:cs="Times New Roman"/>
                <w:sz w:val="20"/>
                <w:szCs w:val="20"/>
                <w:lang w:eastAsia="ru-RU"/>
              </w:rPr>
              <w:t>ГОСТ CISPR 16-1-1-2016</w:t>
            </w:r>
          </w:p>
          <w:p w:rsidR="00DC6C2C" w:rsidRPr="003320B6" w:rsidRDefault="00DC6C2C" w:rsidP="00DC6C2C">
            <w:pPr>
              <w:pStyle w:val="FORMATTEXT0"/>
              <w:rPr>
                <w:rFonts w:ascii="Times New Roman" w:hAnsi="Times New Roman" w:cs="Times New Roman"/>
                <w:lang w:eastAsia="en-US"/>
              </w:rPr>
            </w:pPr>
            <w:r w:rsidRPr="003320B6">
              <w:rPr>
                <w:rFonts w:ascii="Times New Roman" w:hAnsi="Times New Roman" w:cs="Times New Roman"/>
                <w:lang w:eastAsia="en-US"/>
              </w:rPr>
              <w:fldChar w:fldCharType="begin"/>
            </w:r>
            <w:r w:rsidRPr="003320B6">
              <w:rPr>
                <w:rFonts w:ascii="Times New Roman" w:hAnsi="Times New Roman" w:cs="Times New Roman"/>
                <w:lang w:eastAsia="en-US"/>
              </w:rPr>
              <w:instrText xml:space="preserve"> HYPERLINK "kodeks://link/d?nd=608262171&amp;point=mark=000000000000000000000000000000000000000000000000007D20K3"\o"’’ГОСТ EN 50470-1-2015 Аппаратура для измерения электрической энергии переменного тока. Часть ...’’</w:instrText>
            </w:r>
          </w:p>
          <w:p w:rsidR="00DC6C2C" w:rsidRPr="003320B6" w:rsidRDefault="00DC6C2C" w:rsidP="00DC6C2C">
            <w:pPr>
              <w:pStyle w:val="FORMATTEXT0"/>
              <w:rPr>
                <w:rFonts w:ascii="Times New Roman" w:hAnsi="Times New Roman" w:cs="Times New Roman"/>
                <w:lang w:eastAsia="en-US"/>
              </w:rPr>
            </w:pPr>
            <w:r w:rsidRPr="003320B6">
              <w:rPr>
                <w:rFonts w:ascii="Times New Roman" w:hAnsi="Times New Roman" w:cs="Times New Roman"/>
                <w:lang w:eastAsia="en-US"/>
              </w:rPr>
              <w:instrText>(утв. протоколом Евразийского совета по стандартизации, метрологии и сертификации от 27.02.2015 ...</w:instrText>
            </w:r>
          </w:p>
          <w:p w:rsidR="00DC6C2C" w:rsidRDefault="00DC6C2C" w:rsidP="00DC6C2C">
            <w:pPr>
              <w:spacing w:after="0" w:line="240" w:lineRule="auto"/>
              <w:rPr>
                <w:rFonts w:ascii="Times New Roman" w:eastAsia="Times New Roman" w:hAnsi="Times New Roman" w:cs="Times New Roman"/>
                <w:sz w:val="20"/>
                <w:szCs w:val="20"/>
              </w:rPr>
            </w:pPr>
            <w:r w:rsidRPr="003320B6">
              <w:rPr>
                <w:rFonts w:ascii="Times New Roman" w:eastAsia="Times New Roman" w:hAnsi="Times New Roman" w:cs="Times New Roman"/>
                <w:sz w:val="20"/>
                <w:szCs w:val="20"/>
              </w:rPr>
              <w:instrText>Статус: применяется для целей технического регламен"</w:instrText>
            </w:r>
            <w:r w:rsidRPr="003320B6">
              <w:rPr>
                <w:rFonts w:ascii="Times New Roman" w:eastAsia="Times New Roman" w:hAnsi="Times New Roman" w:cs="Times New Roman"/>
                <w:sz w:val="20"/>
                <w:szCs w:val="20"/>
              </w:rPr>
              <w:fldChar w:fldCharType="separate"/>
            </w:r>
            <w:r w:rsidRPr="003320B6">
              <w:rPr>
                <w:rFonts w:ascii="Times New Roman" w:eastAsia="Times New Roman" w:hAnsi="Times New Roman" w:cs="Times New Roman"/>
                <w:sz w:val="20"/>
                <w:szCs w:val="20"/>
              </w:rPr>
              <w:t xml:space="preserve">ГОСТ EN 50470-1-2015 </w:t>
            </w:r>
            <w:r w:rsidRPr="003320B6">
              <w:rPr>
                <w:rFonts w:ascii="Times New Roman" w:eastAsia="Times New Roman" w:hAnsi="Times New Roman" w:cs="Times New Roman"/>
                <w:sz w:val="20"/>
                <w:szCs w:val="20"/>
              </w:rPr>
              <w:fldChar w:fldCharType="end"/>
            </w:r>
          </w:p>
          <w:p w:rsidR="00DC6C2C" w:rsidRPr="00131D83" w:rsidRDefault="00DC6C2C" w:rsidP="00DC6C2C">
            <w:pPr>
              <w:spacing w:after="0" w:line="240" w:lineRule="auto"/>
              <w:rPr>
                <w:rFonts w:ascii="Times New Roman" w:hAnsi="Times New Roman" w:cs="Times New Roman"/>
                <w:sz w:val="20"/>
                <w:szCs w:val="20"/>
                <w:lang w:val="ky-KG"/>
              </w:rPr>
            </w:pPr>
            <w:r w:rsidRPr="00131D83">
              <w:rPr>
                <w:rFonts w:ascii="Times New Roman" w:hAnsi="Times New Roman" w:cs="Times New Roman"/>
                <w:sz w:val="20"/>
                <w:szCs w:val="20"/>
                <w:lang w:val="ky-KG"/>
              </w:rPr>
              <w:lastRenderedPageBreak/>
              <w:t>ГОСТ CISPR 14-1:2015</w:t>
            </w:r>
          </w:p>
          <w:p w:rsidR="00DC6C2C" w:rsidRPr="00131D83" w:rsidRDefault="00DC6C2C" w:rsidP="00DC6C2C">
            <w:pPr>
              <w:spacing w:after="0" w:line="240" w:lineRule="auto"/>
              <w:rPr>
                <w:rFonts w:ascii="Times New Roman" w:hAnsi="Times New Roman" w:cs="Times New Roman"/>
                <w:sz w:val="20"/>
                <w:szCs w:val="20"/>
                <w:lang w:val="ky-KG"/>
              </w:rPr>
            </w:pPr>
            <w:r w:rsidRPr="00131D83">
              <w:rPr>
                <w:rFonts w:ascii="Times New Roman" w:hAnsi="Times New Roman" w:cs="Times New Roman"/>
                <w:sz w:val="20"/>
                <w:szCs w:val="20"/>
                <w:lang w:val="ky-KG"/>
              </w:rPr>
              <w:t>ГОСТ CISPR 14-2:2016</w:t>
            </w:r>
          </w:p>
          <w:p w:rsidR="00DC6C2C" w:rsidRDefault="00DC6C2C" w:rsidP="00DC6C2C">
            <w:pPr>
              <w:spacing w:after="0" w:line="240" w:lineRule="auto"/>
              <w:rPr>
                <w:rFonts w:ascii="Times New Roman" w:hAnsi="Times New Roman" w:cs="Times New Roman"/>
                <w:sz w:val="20"/>
                <w:szCs w:val="20"/>
                <w:lang w:val="ky-KG"/>
              </w:rPr>
            </w:pPr>
            <w:r w:rsidRPr="00131D83">
              <w:rPr>
                <w:rFonts w:ascii="Times New Roman" w:hAnsi="Times New Roman" w:cs="Times New Roman"/>
                <w:sz w:val="20"/>
                <w:szCs w:val="20"/>
                <w:lang w:val="ky-KG"/>
              </w:rPr>
              <w:t>ГОСТ 30805.14.2-2013</w:t>
            </w:r>
          </w:p>
          <w:p w:rsidR="00DC6C2C" w:rsidRPr="00131D83" w:rsidRDefault="00DC6C2C" w:rsidP="00DC6C2C">
            <w:pPr>
              <w:spacing w:after="0" w:line="240" w:lineRule="auto"/>
              <w:rPr>
                <w:rFonts w:ascii="Times New Roman" w:hAnsi="Times New Roman" w:cs="Times New Roman"/>
                <w:sz w:val="20"/>
                <w:szCs w:val="20"/>
                <w:lang w:val="ky-KG"/>
              </w:rPr>
            </w:pPr>
            <w:r w:rsidRPr="00131D83">
              <w:rPr>
                <w:rFonts w:ascii="Times New Roman" w:hAnsi="Times New Roman" w:cs="Times New Roman"/>
                <w:sz w:val="20"/>
                <w:szCs w:val="20"/>
                <w:lang w:val="ky-KG"/>
              </w:rPr>
              <w:t>ГОСТ IEC 61000-3-2-2017</w:t>
            </w:r>
          </w:p>
          <w:p w:rsidR="00DC6C2C" w:rsidRPr="00131D83" w:rsidRDefault="00DC6C2C" w:rsidP="00DC6C2C">
            <w:pPr>
              <w:spacing w:after="0" w:line="240" w:lineRule="auto"/>
              <w:rPr>
                <w:rFonts w:ascii="Times New Roman" w:hAnsi="Times New Roman" w:cs="Times New Roman"/>
                <w:sz w:val="20"/>
                <w:szCs w:val="20"/>
                <w:lang w:val="ky-KG"/>
              </w:rPr>
            </w:pPr>
            <w:r w:rsidRPr="00131D83">
              <w:rPr>
                <w:rFonts w:ascii="Times New Roman" w:hAnsi="Times New Roman" w:cs="Times New Roman"/>
                <w:sz w:val="20"/>
                <w:szCs w:val="20"/>
                <w:lang w:val="ky-KG"/>
              </w:rPr>
              <w:t>ГОСТ IEC 61000-3-2-2021</w:t>
            </w:r>
          </w:p>
          <w:p w:rsidR="00DC6C2C" w:rsidRPr="003320B6" w:rsidRDefault="00DC6C2C" w:rsidP="00DC6C2C">
            <w:pPr>
              <w:spacing w:after="0" w:line="240" w:lineRule="auto"/>
              <w:rPr>
                <w:rFonts w:ascii="Times New Roman" w:hAnsi="Times New Roman" w:cs="Times New Roman"/>
                <w:sz w:val="20"/>
                <w:szCs w:val="20"/>
                <w:lang w:val="ky-KG"/>
              </w:rPr>
            </w:pPr>
            <w:r w:rsidRPr="00131D83">
              <w:rPr>
                <w:rFonts w:ascii="Times New Roman" w:hAnsi="Times New Roman" w:cs="Times New Roman"/>
                <w:sz w:val="20"/>
                <w:szCs w:val="20"/>
                <w:lang w:val="ky-KG"/>
              </w:rPr>
              <w:t>ГОСТ IEC 61000-3-3-2015</w:t>
            </w:r>
          </w:p>
        </w:tc>
      </w:tr>
      <w:tr w:rsidR="00AB781D" w:rsidRPr="00FE3626" w:rsidTr="0067376B">
        <w:tblPrEx>
          <w:tblCellMar>
            <w:left w:w="40" w:type="dxa"/>
            <w:right w:w="40" w:type="dxa"/>
          </w:tblCellMar>
          <w:tblLook w:val="0000" w:firstRow="0" w:lastRow="0" w:firstColumn="0" w:lastColumn="0" w:noHBand="0" w:noVBand="0"/>
        </w:tblPrEx>
        <w:trPr>
          <w:gridAfter w:val="1"/>
          <w:wAfter w:w="109" w:type="dxa"/>
        </w:trPr>
        <w:tc>
          <w:tcPr>
            <w:tcW w:w="15167" w:type="dxa"/>
            <w:gridSpan w:val="8"/>
            <w:tcBorders>
              <w:top w:val="single" w:sz="4" w:space="0" w:color="auto"/>
              <w:left w:val="single" w:sz="4" w:space="0" w:color="auto"/>
              <w:bottom w:val="single" w:sz="4" w:space="0" w:color="auto"/>
              <w:right w:val="single" w:sz="4" w:space="0" w:color="auto"/>
            </w:tcBorders>
          </w:tcPr>
          <w:p w:rsidR="00AB781D" w:rsidRPr="00FE3626" w:rsidRDefault="00AB781D" w:rsidP="0067376B">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FE3626">
              <w:rPr>
                <w:rFonts w:ascii="Times New Roman" w:eastAsia="Calibri" w:hAnsi="Times New Roman" w:cs="Times New Roman"/>
                <w:b/>
                <w:sz w:val="20"/>
                <w:szCs w:val="20"/>
                <w:lang w:eastAsia="ru-RU"/>
              </w:rPr>
              <w:lastRenderedPageBreak/>
              <w:t>А</w:t>
            </w:r>
            <w:r w:rsidR="001E1652">
              <w:rPr>
                <w:rFonts w:ascii="Times New Roman" w:eastAsia="Calibri" w:hAnsi="Times New Roman" w:cs="Times New Roman"/>
                <w:b/>
                <w:sz w:val="20"/>
                <w:szCs w:val="20"/>
                <w:lang w:eastAsia="ru-RU"/>
              </w:rPr>
              <w:t>8</w:t>
            </w:r>
            <w:r w:rsidRPr="00FE3626">
              <w:rPr>
                <w:rFonts w:ascii="Times New Roman" w:eastAsia="Calibri" w:hAnsi="Times New Roman" w:cs="Times New Roman"/>
                <w:b/>
                <w:sz w:val="20"/>
                <w:szCs w:val="20"/>
                <w:lang w:eastAsia="ru-RU"/>
              </w:rPr>
              <w:t>. Обязательная сертификация продукции требованиям Технического регламента Таможенного союза «О безопасности оборудования, работающего под избыточным давлением» (ТР ТС 032/2013)</w:t>
            </w:r>
          </w:p>
        </w:tc>
      </w:tr>
      <w:tr w:rsidR="00BC1C6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BC1C6F" w:rsidRPr="00DC6DEC" w:rsidRDefault="00BC1C6F" w:rsidP="00E81322">
            <w:pPr>
              <w:pStyle w:val="afff6"/>
              <w:numPr>
                <w:ilvl w:val="0"/>
                <w:numId w:val="24"/>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jc w:val="both"/>
              <w:rPr>
                <w:rFonts w:ascii="Times New Roman" w:hAnsi="Times New Roman" w:cs="Times New Roman"/>
                <w:sz w:val="20"/>
                <w:szCs w:val="20"/>
              </w:rPr>
            </w:pPr>
            <w:r w:rsidRPr="00012F42">
              <w:rPr>
                <w:rFonts w:ascii="Times New Roman" w:hAnsi="Times New Roman" w:cs="Times New Roman"/>
                <w:sz w:val="20"/>
                <w:szCs w:val="20"/>
              </w:rPr>
              <w:t>Сосуды, предназначенные для сжатых, сжиженных, растворенных под давлением газов и паров, используемые для рабочих сред группы 1 и имеющие:</w:t>
            </w:r>
          </w:p>
          <w:p w:rsidR="00BC1C6F" w:rsidRPr="00842271" w:rsidRDefault="00BC1C6F" w:rsidP="00BC1C6F">
            <w:pPr>
              <w:spacing w:after="0" w:line="240" w:lineRule="auto"/>
              <w:jc w:val="both"/>
              <w:rPr>
                <w:rFonts w:ascii="Times New Roman" w:hAnsi="Times New Roman" w:cs="Times New Roman"/>
                <w:sz w:val="20"/>
                <w:szCs w:val="20"/>
                <w:vertAlign w:val="superscript"/>
              </w:rPr>
            </w:pPr>
            <w:r w:rsidRPr="00842271">
              <w:rPr>
                <w:rFonts w:ascii="Times New Roman" w:hAnsi="Times New Roman" w:cs="Times New Roman"/>
                <w:sz w:val="20"/>
                <w:szCs w:val="20"/>
              </w:rPr>
              <w:t>максимально допустимое</w:t>
            </w:r>
            <w:r>
              <w:rPr>
                <w:rFonts w:ascii="Times New Roman" w:hAnsi="Times New Roman" w:cs="Times New Roman"/>
                <w:sz w:val="20"/>
                <w:szCs w:val="20"/>
              </w:rPr>
              <w:t xml:space="preserve"> </w:t>
            </w:r>
            <w:r w:rsidRPr="00012F42">
              <w:rPr>
                <w:rFonts w:ascii="Times New Roman" w:hAnsi="Times New Roman" w:cs="Times New Roman"/>
                <w:sz w:val="20"/>
                <w:szCs w:val="20"/>
              </w:rPr>
              <w:t>расчетное давление свыше 0,05 МПа, вместимость более 0,001 м</w:t>
            </w:r>
            <w:r>
              <w:rPr>
                <w:rFonts w:ascii="Times New Roman" w:hAnsi="Times New Roman" w:cs="Times New Roman"/>
                <w:noProof/>
                <w:sz w:val="20"/>
                <w:szCs w:val="20"/>
                <w:vertAlign w:val="superscript"/>
              </w:rPr>
              <w:t>3</w:t>
            </w:r>
            <w:r w:rsidRPr="00012F42">
              <w:rPr>
                <w:rFonts w:ascii="Times New Roman" w:hAnsi="Times New Roman" w:cs="Times New Roman"/>
                <w:sz w:val="20"/>
                <w:szCs w:val="20"/>
              </w:rPr>
              <w:t xml:space="preserve"> и произведение значения расчетного давления на значение вместимости, составляющее свыше 0,0025 МПа·м</w:t>
            </w:r>
            <w:r>
              <w:rPr>
                <w:rFonts w:ascii="Times New Roman" w:hAnsi="Times New Roman" w:cs="Times New Roman"/>
                <w:sz w:val="20"/>
                <w:szCs w:val="20"/>
                <w:vertAlign w:val="superscript"/>
              </w:rPr>
              <w:t>3</w:t>
            </w:r>
          </w:p>
          <w:p w:rsidR="00BC1C6F" w:rsidRDefault="00BC1C6F" w:rsidP="00BC1C6F">
            <w:pPr>
              <w:spacing w:after="0" w:line="240" w:lineRule="auto"/>
              <w:jc w:val="both"/>
              <w:rPr>
                <w:rFonts w:ascii="Times New Roman" w:hAnsi="Times New Roman" w:cs="Times New Roman"/>
                <w:sz w:val="20"/>
                <w:szCs w:val="20"/>
              </w:rPr>
            </w:pPr>
            <w:r w:rsidRPr="00842271">
              <w:rPr>
                <w:rFonts w:ascii="Times New Roman" w:hAnsi="Times New Roman" w:cs="Times New Roman"/>
                <w:sz w:val="20"/>
                <w:szCs w:val="20"/>
              </w:rPr>
              <w:t>максимально допустимое</w:t>
            </w:r>
            <w:r>
              <w:t xml:space="preserve"> </w:t>
            </w:r>
            <w:r w:rsidRPr="00012F42">
              <w:rPr>
                <w:rFonts w:ascii="Times New Roman" w:hAnsi="Times New Roman" w:cs="Times New Roman"/>
                <w:sz w:val="20"/>
                <w:szCs w:val="20"/>
              </w:rPr>
              <w:t>расчетное давление свыше 20 МПа, вместимость свыше 0,0001 м</w:t>
            </w:r>
            <w:r>
              <w:rPr>
                <w:rFonts w:ascii="Times New Roman" w:hAnsi="Times New Roman" w:cs="Times New Roman"/>
                <w:sz w:val="20"/>
                <w:szCs w:val="20"/>
                <w:vertAlign w:val="superscript"/>
              </w:rPr>
              <w:t>3</w:t>
            </w:r>
            <w:r w:rsidRPr="00012F42">
              <w:rPr>
                <w:rFonts w:ascii="Times New Roman" w:hAnsi="Times New Roman" w:cs="Times New Roman"/>
                <w:sz w:val="20"/>
                <w:szCs w:val="20"/>
              </w:rPr>
              <w:t xml:space="preserve"> до 0,001 м</w:t>
            </w:r>
            <w:r>
              <w:rPr>
                <w:rFonts w:ascii="Times New Roman" w:hAnsi="Times New Roman" w:cs="Times New Roman"/>
                <w:sz w:val="20"/>
                <w:szCs w:val="20"/>
                <w:vertAlign w:val="superscript"/>
              </w:rPr>
              <w:t>3</w:t>
            </w:r>
            <w:r w:rsidRPr="00012F42">
              <w:rPr>
                <w:rFonts w:ascii="Times New Roman" w:hAnsi="Times New Roman" w:cs="Times New Roman"/>
                <w:sz w:val="20"/>
                <w:szCs w:val="20"/>
              </w:rPr>
              <w:t xml:space="preserve"> включительно </w:t>
            </w:r>
          </w:p>
          <w:p w:rsidR="00BC1C6F" w:rsidRDefault="00BC1C6F" w:rsidP="00BC1C6F">
            <w:pPr>
              <w:spacing w:after="0" w:line="240" w:lineRule="auto"/>
              <w:jc w:val="both"/>
              <w:rPr>
                <w:rFonts w:ascii="Times New Roman" w:hAnsi="Times New Roman" w:cs="Times New Roman"/>
                <w:sz w:val="20"/>
                <w:szCs w:val="20"/>
              </w:rPr>
            </w:pPr>
          </w:p>
          <w:p w:rsidR="00BC1C6F" w:rsidRDefault="00BC1C6F" w:rsidP="00BC1C6F">
            <w:pPr>
              <w:spacing w:after="0" w:line="240" w:lineRule="auto"/>
              <w:jc w:val="both"/>
              <w:rPr>
                <w:rFonts w:ascii="Times New Roman" w:hAnsi="Times New Roman" w:cs="Times New Roman"/>
                <w:sz w:val="20"/>
                <w:szCs w:val="20"/>
              </w:rPr>
            </w:pPr>
          </w:p>
          <w:p w:rsidR="00BC1C6F" w:rsidRDefault="00BC1C6F" w:rsidP="00BC1C6F">
            <w:pPr>
              <w:spacing w:after="0" w:line="240" w:lineRule="auto"/>
              <w:jc w:val="both"/>
              <w:rPr>
                <w:rFonts w:ascii="Times New Roman" w:hAnsi="Times New Roman" w:cs="Times New Roman"/>
                <w:sz w:val="20"/>
                <w:szCs w:val="20"/>
              </w:rPr>
            </w:pPr>
          </w:p>
          <w:p w:rsidR="00BC1C6F" w:rsidRDefault="00BC1C6F" w:rsidP="00BC1C6F">
            <w:pPr>
              <w:spacing w:after="0" w:line="240" w:lineRule="auto"/>
              <w:jc w:val="both"/>
              <w:rPr>
                <w:rFonts w:ascii="Times New Roman" w:hAnsi="Times New Roman" w:cs="Times New Roman"/>
                <w:sz w:val="20"/>
                <w:szCs w:val="20"/>
              </w:rPr>
            </w:pPr>
          </w:p>
          <w:p w:rsidR="00BC1C6F" w:rsidRDefault="00BC1C6F" w:rsidP="00BC1C6F">
            <w:pPr>
              <w:spacing w:after="0" w:line="240" w:lineRule="auto"/>
              <w:jc w:val="both"/>
              <w:rPr>
                <w:rFonts w:ascii="Times New Roman" w:hAnsi="Times New Roman" w:cs="Times New Roman"/>
                <w:sz w:val="20"/>
                <w:szCs w:val="20"/>
              </w:rPr>
            </w:pPr>
          </w:p>
          <w:p w:rsidR="00BC1C6F" w:rsidRDefault="00BC1C6F" w:rsidP="00BC1C6F">
            <w:pPr>
              <w:spacing w:after="0" w:line="240" w:lineRule="auto"/>
              <w:jc w:val="both"/>
              <w:rPr>
                <w:rFonts w:ascii="Times New Roman" w:hAnsi="Times New Roman" w:cs="Times New Roman"/>
                <w:sz w:val="20"/>
                <w:szCs w:val="20"/>
              </w:rPr>
            </w:pPr>
          </w:p>
          <w:p w:rsidR="00BC1C6F" w:rsidRPr="00012F42" w:rsidRDefault="00BC1C6F" w:rsidP="00BC1C6F">
            <w:pPr>
              <w:spacing w:after="0" w:line="240" w:lineRule="auto"/>
              <w:jc w:val="both"/>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lastRenderedPageBreak/>
              <w:t>Сертификация</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(1С, 3С, 4С, 7С)</w:t>
            </w:r>
          </w:p>
          <w:p w:rsidR="00BC1C6F" w:rsidRPr="00012F42" w:rsidRDefault="00BC1C6F" w:rsidP="00BC1C6F">
            <w:pPr>
              <w:spacing w:after="0" w:line="240" w:lineRule="auto"/>
              <w:ind w:left="57"/>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jc w:val="center"/>
              <w:rPr>
                <w:rFonts w:ascii="Times New Roman" w:hAnsi="Times New Roman" w:cs="Times New Roman"/>
                <w:sz w:val="20"/>
                <w:szCs w:val="20"/>
              </w:rPr>
            </w:pPr>
            <w:r w:rsidRPr="00012F42">
              <w:rPr>
                <w:rFonts w:ascii="Times New Roman" w:hAnsi="Times New Roman" w:cs="Times New Roman"/>
                <w:sz w:val="20"/>
                <w:szCs w:val="20"/>
              </w:rPr>
              <w:t>3926 90 920 0</w:t>
            </w:r>
          </w:p>
          <w:p w:rsidR="00BC1C6F" w:rsidRPr="00012F42" w:rsidRDefault="00BC1C6F" w:rsidP="00BC1C6F">
            <w:pPr>
              <w:spacing w:after="0"/>
              <w:jc w:val="center"/>
              <w:rPr>
                <w:rFonts w:ascii="Times New Roman" w:hAnsi="Times New Roman" w:cs="Times New Roman"/>
                <w:sz w:val="20"/>
                <w:szCs w:val="20"/>
              </w:rPr>
            </w:pPr>
            <w:r w:rsidRPr="00012F42">
              <w:rPr>
                <w:rFonts w:ascii="Times New Roman" w:hAnsi="Times New Roman" w:cs="Times New Roman"/>
                <w:sz w:val="20"/>
                <w:szCs w:val="20"/>
              </w:rPr>
              <w:t>3926 90 970 4</w:t>
            </w:r>
          </w:p>
          <w:p w:rsidR="00BC1C6F" w:rsidRPr="00012F42" w:rsidRDefault="00BC1C6F" w:rsidP="00BC1C6F">
            <w:pPr>
              <w:spacing w:after="0"/>
              <w:jc w:val="center"/>
              <w:rPr>
                <w:rFonts w:ascii="Times New Roman" w:hAnsi="Times New Roman" w:cs="Times New Roman"/>
                <w:sz w:val="20"/>
                <w:szCs w:val="20"/>
              </w:rPr>
            </w:pPr>
            <w:r w:rsidRPr="00012F42">
              <w:rPr>
                <w:rFonts w:ascii="Times New Roman" w:hAnsi="Times New Roman" w:cs="Times New Roman"/>
                <w:sz w:val="20"/>
                <w:szCs w:val="20"/>
              </w:rPr>
              <w:t>3926 90 970 9</w:t>
            </w:r>
          </w:p>
          <w:p w:rsidR="00BC1C6F" w:rsidRPr="00012F42" w:rsidRDefault="00BC1C6F" w:rsidP="00BC1C6F">
            <w:pPr>
              <w:spacing w:after="0"/>
              <w:jc w:val="center"/>
              <w:rPr>
                <w:rFonts w:ascii="Times New Roman" w:hAnsi="Times New Roman" w:cs="Times New Roman"/>
                <w:sz w:val="20"/>
                <w:szCs w:val="20"/>
              </w:rPr>
            </w:pPr>
            <w:r w:rsidRPr="00012F42">
              <w:rPr>
                <w:rFonts w:ascii="Times New Roman" w:hAnsi="Times New Roman" w:cs="Times New Roman"/>
                <w:sz w:val="20"/>
                <w:szCs w:val="20"/>
              </w:rPr>
              <w:t>7311 00</w:t>
            </w:r>
          </w:p>
          <w:p w:rsidR="00BC1C6F" w:rsidRPr="00012F42" w:rsidRDefault="00BC1C6F" w:rsidP="00BC1C6F">
            <w:pPr>
              <w:spacing w:after="0"/>
              <w:jc w:val="center"/>
              <w:rPr>
                <w:rFonts w:ascii="Times New Roman" w:hAnsi="Times New Roman" w:cs="Times New Roman"/>
                <w:sz w:val="20"/>
                <w:szCs w:val="20"/>
              </w:rPr>
            </w:pPr>
            <w:r w:rsidRPr="00012F42">
              <w:rPr>
                <w:rFonts w:ascii="Times New Roman" w:hAnsi="Times New Roman" w:cs="Times New Roman"/>
                <w:sz w:val="20"/>
                <w:szCs w:val="20"/>
              </w:rPr>
              <w:t>7419 99 900 0</w:t>
            </w:r>
          </w:p>
          <w:p w:rsidR="00BC1C6F" w:rsidRPr="00012F42" w:rsidRDefault="00BC1C6F" w:rsidP="00BC1C6F">
            <w:pPr>
              <w:spacing w:after="0"/>
              <w:jc w:val="center"/>
              <w:rPr>
                <w:rFonts w:ascii="Times New Roman" w:hAnsi="Times New Roman" w:cs="Times New Roman"/>
                <w:sz w:val="20"/>
                <w:szCs w:val="20"/>
              </w:rPr>
            </w:pPr>
            <w:r w:rsidRPr="00012F42">
              <w:rPr>
                <w:rFonts w:ascii="Times New Roman" w:hAnsi="Times New Roman" w:cs="Times New Roman"/>
                <w:sz w:val="20"/>
                <w:szCs w:val="20"/>
              </w:rPr>
              <w:t>7508 90 000 9</w:t>
            </w:r>
          </w:p>
          <w:p w:rsidR="00BC1C6F" w:rsidRPr="00012F42" w:rsidRDefault="00BC1C6F" w:rsidP="00BC1C6F">
            <w:pPr>
              <w:spacing w:after="0"/>
              <w:jc w:val="center"/>
              <w:rPr>
                <w:rFonts w:ascii="Times New Roman" w:hAnsi="Times New Roman" w:cs="Times New Roman"/>
                <w:sz w:val="20"/>
                <w:szCs w:val="20"/>
              </w:rPr>
            </w:pPr>
            <w:r w:rsidRPr="00012F42">
              <w:rPr>
                <w:rFonts w:ascii="Times New Roman" w:hAnsi="Times New Roman" w:cs="Times New Roman"/>
                <w:sz w:val="20"/>
                <w:szCs w:val="20"/>
              </w:rPr>
              <w:t>7613 00 000 0</w:t>
            </w:r>
          </w:p>
          <w:p w:rsidR="00BC1C6F" w:rsidRPr="00012F42" w:rsidRDefault="00BC1C6F" w:rsidP="00BC1C6F">
            <w:pPr>
              <w:spacing w:after="0"/>
              <w:jc w:val="center"/>
              <w:rPr>
                <w:rFonts w:ascii="Times New Roman" w:hAnsi="Times New Roman" w:cs="Times New Roman"/>
                <w:sz w:val="20"/>
                <w:szCs w:val="20"/>
              </w:rPr>
            </w:pPr>
            <w:r w:rsidRPr="00012F42">
              <w:rPr>
                <w:rFonts w:ascii="Times New Roman" w:hAnsi="Times New Roman" w:cs="Times New Roman"/>
                <w:sz w:val="20"/>
                <w:szCs w:val="20"/>
              </w:rPr>
              <w:t>8108 90 900 9</w:t>
            </w:r>
          </w:p>
          <w:p w:rsidR="00BC1C6F" w:rsidRPr="00012F42" w:rsidRDefault="00BC1C6F" w:rsidP="00BC1C6F">
            <w:pPr>
              <w:pStyle w:val="Default"/>
              <w:ind w:left="-107"/>
              <w:jc w:val="center"/>
              <w:rPr>
                <w:color w:val="auto"/>
                <w:sz w:val="20"/>
                <w:szCs w:val="20"/>
                <w:lang w:val="en-US"/>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0E1175">
            <w:pPr>
              <w:snapToGrid w:val="0"/>
              <w:spacing w:after="0" w:line="240" w:lineRule="auto"/>
              <w:ind w:right="-120"/>
              <w:rPr>
                <w:rFonts w:ascii="Times New Roman" w:hAnsi="Times New Roman" w:cs="Times New Roman"/>
                <w:b/>
                <w:sz w:val="20"/>
                <w:szCs w:val="20"/>
              </w:rPr>
            </w:pPr>
            <w:r w:rsidRPr="00012F42">
              <w:rPr>
                <w:rFonts w:ascii="Times New Roman" w:hAnsi="Times New Roman" w:cs="Times New Roman"/>
                <w:sz w:val="20"/>
                <w:szCs w:val="20"/>
              </w:rPr>
              <w:t>Технический регламент Таможенного союза «О безопасности оборудования, работающего под избыточным давлением» (ТР ТС 032/2013), принят Решением Совета Евразийской экономической комиссии от 02.07.2013 №41</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ТР ТС 032/2013;</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12.2.085-2017</w:t>
            </w:r>
          </w:p>
          <w:p w:rsidR="00BC1C6F" w:rsidRPr="00D4791E" w:rsidRDefault="00BC1C6F" w:rsidP="00BC1C6F">
            <w:pPr>
              <w:spacing w:after="0"/>
              <w:ind w:right="-21"/>
              <w:rPr>
                <w:rFonts w:ascii="Times New Roman" w:hAnsi="Times New Roman" w:cs="Times New Roman"/>
                <w:sz w:val="20"/>
                <w:szCs w:val="20"/>
              </w:rPr>
            </w:pPr>
            <w:r w:rsidRPr="00D4791E">
              <w:rPr>
                <w:rFonts w:ascii="Times New Roman" w:hAnsi="Times New Roman" w:cs="Times New Roman"/>
                <w:sz w:val="20"/>
                <w:szCs w:val="20"/>
              </w:rPr>
              <w:t>ГОСТ 12.2.054-81</w:t>
            </w:r>
          </w:p>
          <w:p w:rsidR="00BC1C6F" w:rsidRPr="00D4791E" w:rsidRDefault="00BC1C6F" w:rsidP="00BC1C6F">
            <w:pPr>
              <w:spacing w:after="0"/>
              <w:ind w:right="-21"/>
              <w:rPr>
                <w:rFonts w:ascii="Times New Roman" w:hAnsi="Times New Roman" w:cs="Times New Roman"/>
                <w:sz w:val="20"/>
                <w:szCs w:val="20"/>
              </w:rPr>
            </w:pPr>
            <w:r w:rsidRPr="00D4791E">
              <w:rPr>
                <w:rFonts w:ascii="Times New Roman" w:hAnsi="Times New Roman" w:cs="Times New Roman"/>
                <w:sz w:val="20"/>
                <w:szCs w:val="20"/>
              </w:rPr>
              <w:t>СТ РК 1358-2005</w:t>
            </w:r>
          </w:p>
          <w:p w:rsidR="00BC1C6F" w:rsidRPr="00D4791E" w:rsidRDefault="00BC1C6F" w:rsidP="00BC1C6F">
            <w:pPr>
              <w:spacing w:after="0"/>
              <w:ind w:right="-21"/>
              <w:rPr>
                <w:rFonts w:ascii="Times New Roman" w:hAnsi="Times New Roman" w:cs="Times New Roman"/>
                <w:sz w:val="20"/>
                <w:szCs w:val="20"/>
              </w:rPr>
            </w:pPr>
            <w:r w:rsidRPr="00D4791E">
              <w:rPr>
                <w:rFonts w:ascii="Times New Roman" w:hAnsi="Times New Roman" w:cs="Times New Roman"/>
                <w:sz w:val="20"/>
                <w:szCs w:val="20"/>
              </w:rPr>
              <w:t>ГОСТ 21561-2017</w:t>
            </w:r>
          </w:p>
          <w:p w:rsidR="00BC1C6F" w:rsidRPr="00D4791E" w:rsidRDefault="00BC1C6F" w:rsidP="00BC1C6F">
            <w:pPr>
              <w:spacing w:after="0"/>
              <w:ind w:right="-21"/>
              <w:rPr>
                <w:rFonts w:ascii="Times New Roman" w:hAnsi="Times New Roman" w:cs="Times New Roman"/>
                <w:sz w:val="20"/>
                <w:szCs w:val="20"/>
              </w:rPr>
            </w:pPr>
            <w:r w:rsidRPr="00D4791E">
              <w:rPr>
                <w:rFonts w:ascii="Times New Roman" w:hAnsi="Times New Roman" w:cs="Times New Roman"/>
                <w:sz w:val="20"/>
                <w:szCs w:val="20"/>
              </w:rPr>
              <w:t>ГОСТ Р 50599-93</w:t>
            </w:r>
          </w:p>
          <w:p w:rsidR="00BC1C6F" w:rsidRPr="00D4791E" w:rsidRDefault="00BC1C6F" w:rsidP="00BC1C6F">
            <w:pPr>
              <w:autoSpaceDE w:val="0"/>
              <w:autoSpaceDN w:val="0"/>
              <w:adjustRightInd w:val="0"/>
              <w:spacing w:after="0"/>
              <w:rPr>
                <w:rFonts w:ascii="Times New Roman" w:hAnsi="Times New Roman" w:cs="Times New Roman"/>
                <w:sz w:val="20"/>
                <w:szCs w:val="20"/>
              </w:rPr>
            </w:pPr>
            <w:r w:rsidRPr="00D4791E">
              <w:rPr>
                <w:rFonts w:ascii="Times New Roman" w:hAnsi="Times New Roman" w:cs="Times New Roman"/>
                <w:sz w:val="20"/>
                <w:szCs w:val="20"/>
              </w:rPr>
              <w:t>СТ РК 1357-2005</w:t>
            </w:r>
          </w:p>
          <w:p w:rsidR="00BC1C6F" w:rsidRPr="00D4791E" w:rsidRDefault="00BC1C6F" w:rsidP="00BC1C6F">
            <w:pPr>
              <w:autoSpaceDE w:val="0"/>
              <w:autoSpaceDN w:val="0"/>
              <w:adjustRightInd w:val="0"/>
              <w:spacing w:after="0"/>
              <w:rPr>
                <w:rFonts w:ascii="Times New Roman" w:hAnsi="Times New Roman" w:cs="Times New Roman"/>
                <w:sz w:val="20"/>
                <w:szCs w:val="20"/>
              </w:rPr>
            </w:pPr>
            <w:r w:rsidRPr="00D4791E">
              <w:rPr>
                <w:rFonts w:ascii="Times New Roman" w:hAnsi="Times New Roman" w:cs="Times New Roman"/>
                <w:sz w:val="20"/>
                <w:szCs w:val="20"/>
              </w:rPr>
              <w:t>СТБ ЕН 286-1-2004</w:t>
            </w:r>
          </w:p>
          <w:p w:rsidR="00BC1C6F" w:rsidRPr="00D4791E" w:rsidRDefault="00BC1C6F" w:rsidP="00BC1C6F">
            <w:pPr>
              <w:spacing w:after="0"/>
              <w:ind w:right="-21"/>
              <w:rPr>
                <w:rFonts w:ascii="Times New Roman" w:hAnsi="Times New Roman" w:cs="Times New Roman"/>
                <w:sz w:val="20"/>
                <w:szCs w:val="20"/>
              </w:rPr>
            </w:pPr>
            <w:r w:rsidRPr="00D4791E">
              <w:rPr>
                <w:rFonts w:ascii="Times New Roman" w:hAnsi="Times New Roman" w:cs="Times New Roman"/>
                <w:sz w:val="20"/>
                <w:szCs w:val="20"/>
              </w:rPr>
              <w:t>ГОСТ Р 53258-2019</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pacing w:val="2"/>
                <w:sz w:val="20"/>
                <w:szCs w:val="20"/>
                <w:shd w:val="clear" w:color="auto" w:fill="FFFFFF"/>
              </w:rPr>
              <w:t>ГОСТ 34347-2017</w:t>
            </w:r>
            <w:r w:rsidRPr="00D4791E">
              <w:rPr>
                <w:rFonts w:ascii="Times New Roman" w:hAnsi="Times New Roman" w:cs="Times New Roman"/>
                <w:sz w:val="20"/>
                <w:szCs w:val="20"/>
              </w:rPr>
              <w:t xml:space="preserve"> </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 xml:space="preserve">ГОСТ 15860-84 </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9731-79</w:t>
            </w:r>
          </w:p>
          <w:p w:rsidR="00BC1C6F" w:rsidRPr="00D4791E" w:rsidRDefault="00BC1C6F" w:rsidP="00BC1C6F">
            <w:pPr>
              <w:spacing w:after="0"/>
              <w:ind w:right="-21"/>
              <w:rPr>
                <w:rFonts w:ascii="Times New Roman" w:hAnsi="Times New Roman" w:cs="Times New Roman"/>
                <w:sz w:val="20"/>
                <w:szCs w:val="20"/>
              </w:rPr>
            </w:pPr>
            <w:r w:rsidRPr="00D4791E">
              <w:rPr>
                <w:rFonts w:ascii="Times New Roman" w:hAnsi="Times New Roman" w:cs="Times New Roman"/>
                <w:sz w:val="20"/>
                <w:szCs w:val="20"/>
              </w:rPr>
              <w:t>ГОСТ 20680-2002</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9617-76</w:t>
            </w:r>
          </w:p>
          <w:p w:rsidR="00BC1C6F" w:rsidRPr="00D4791E" w:rsidRDefault="00BC1C6F" w:rsidP="00BC1C6F">
            <w:pPr>
              <w:spacing w:after="0"/>
              <w:ind w:right="-21"/>
              <w:rPr>
                <w:rFonts w:ascii="Times New Roman" w:hAnsi="Times New Roman" w:cs="Times New Roman"/>
                <w:sz w:val="20"/>
                <w:szCs w:val="20"/>
              </w:rPr>
            </w:pPr>
            <w:r w:rsidRPr="00D4791E">
              <w:rPr>
                <w:rFonts w:ascii="Times New Roman" w:hAnsi="Times New Roman" w:cs="Times New Roman"/>
                <w:sz w:val="20"/>
                <w:szCs w:val="20"/>
              </w:rPr>
              <w:t>ГОСТ 949-73</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9493-80</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 xml:space="preserve">ГОСТ 30780-2002 </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 xml:space="preserve">ГОСТ 25215-82 </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 xml:space="preserve">ГОСТ 26159-84 </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 xml:space="preserve">ГОСТ 12247-80 </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lastRenderedPageBreak/>
              <w:t>ГОСТ 16860-88</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 xml:space="preserve">ГОСТ Р 51364-99 </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 xml:space="preserve">ГОСТ 25449-82 </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 xml:space="preserve">ГОСТ 25450-82 </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 xml:space="preserve">ГОСТ 13372-78 </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Р 54522-2011</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33855-2016</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СТБ ЕН 286-1-2004</w:t>
            </w:r>
          </w:p>
          <w:p w:rsidR="00BC1C6F" w:rsidRPr="00D4791E" w:rsidRDefault="00BC1C6F" w:rsidP="00BC1C6F">
            <w:pPr>
              <w:snapToGrid w:val="0"/>
              <w:spacing w:after="0" w:line="240" w:lineRule="auto"/>
              <w:ind w:right="-120"/>
              <w:rPr>
                <w:rFonts w:ascii="Times New Roman" w:eastAsia="Times New Roman" w:hAnsi="Times New Roman" w:cs="Times New Roman"/>
                <w:sz w:val="20"/>
                <w:szCs w:val="20"/>
              </w:rPr>
            </w:pPr>
            <w:r w:rsidRPr="00D4791E">
              <w:rPr>
                <w:rFonts w:ascii="Times New Roman" w:eastAsia="Times New Roman" w:hAnsi="Times New Roman" w:cs="Times New Roman"/>
                <w:sz w:val="20"/>
                <w:szCs w:val="20"/>
              </w:rPr>
              <w:t>ГОСТ ISO 15547-1-2016</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12.2.052-81</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15518-87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17032-2022</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27590-2005</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28679-90</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31314.3-2006 (ИСО 1496-3:1995)</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31385-2016</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31838-2012</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31842-2012 (ISO 16812:2007)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34233.1-2017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34233.2-2017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34233.3-2017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34233.4-2017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34233.5-2017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34233.6-2017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34233.7-2017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34233.8-2017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34233.9-2017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34233.10-2017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34233.11-2017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34233.12-2017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lastRenderedPageBreak/>
              <w:t>ГОСТ 34283-2017</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СТБ ГОСТ Р 51659-2001</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СТ РК EN 1708-1-2016</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Р 51659-2000</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Р 53682-2009 (ИСО 13705:2006)</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Р 54803-2011</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Р 55597-2013</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ISO 11439-2014</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33986-2016</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24756-81</w:t>
            </w:r>
          </w:p>
          <w:p w:rsidR="00BC1C6F" w:rsidRPr="00D4791E" w:rsidRDefault="00BC1C6F" w:rsidP="00BC1C6F">
            <w:pPr>
              <w:snapToGrid w:val="0"/>
              <w:spacing w:after="0" w:line="240" w:lineRule="auto"/>
              <w:ind w:right="-120"/>
              <w:rPr>
                <w:rFonts w:ascii="Times New Roman" w:hAnsi="Times New Roman" w:cs="Times New Roman"/>
                <w:bCs/>
                <w:sz w:val="20"/>
                <w:szCs w:val="20"/>
              </w:rPr>
            </w:pPr>
            <w:r w:rsidRPr="00D4791E">
              <w:rPr>
                <w:rFonts w:ascii="Times New Roman" w:hAnsi="Times New Roman" w:cs="Times New Roman"/>
                <w:bCs/>
                <w:sz w:val="20"/>
                <w:szCs w:val="20"/>
              </w:rPr>
              <w:t>ГОСТ 25867-83</w:t>
            </w:r>
          </w:p>
          <w:p w:rsidR="00BC1C6F" w:rsidRPr="00D4791E" w:rsidRDefault="00BC1C6F" w:rsidP="00BC1C6F">
            <w:pPr>
              <w:spacing w:after="0" w:line="240" w:lineRule="auto"/>
              <w:rPr>
                <w:rFonts w:ascii="Arial" w:eastAsia="Times New Roman" w:hAnsi="Arial" w:cs="Arial"/>
                <w:color w:val="0000FF"/>
                <w:sz w:val="20"/>
                <w:szCs w:val="20"/>
                <w:u w:val="single"/>
                <w:shd w:val="clear" w:color="auto" w:fill="FFFFFF"/>
                <w:lang w:eastAsia="ru-RU"/>
              </w:rPr>
            </w:pPr>
            <w:r w:rsidRPr="00D4791E">
              <w:rPr>
                <w:rFonts w:ascii="Times New Roman" w:eastAsia="Times New Roman" w:hAnsi="Times New Roman" w:cs="Times New Roman"/>
                <w:sz w:val="20"/>
                <w:szCs w:val="20"/>
                <w:lang w:eastAsia="ru-RU"/>
              </w:rPr>
              <w:t>ГОСТ</w:t>
            </w:r>
            <w:r w:rsidRPr="00695481">
              <w:rPr>
                <w:rFonts w:ascii="Times New Roman" w:eastAsia="Times New Roman" w:hAnsi="Times New Roman" w:cs="Times New Roman"/>
                <w:sz w:val="20"/>
                <w:szCs w:val="20"/>
                <w:lang w:eastAsia="ru-RU"/>
              </w:rPr>
              <w:t xml:space="preserve"> </w:t>
            </w:r>
            <w:r w:rsidRPr="00D4791E">
              <w:rPr>
                <w:rFonts w:ascii="Times New Roman" w:eastAsia="Times New Roman" w:hAnsi="Times New Roman" w:cs="Times New Roman"/>
                <w:sz w:val="20"/>
                <w:szCs w:val="20"/>
                <w:lang w:val="en-US" w:eastAsia="ru-RU"/>
              </w:rPr>
              <w:t>ISO</w:t>
            </w:r>
            <w:r w:rsidRPr="00695481">
              <w:rPr>
                <w:rFonts w:ascii="Times New Roman" w:eastAsia="Times New Roman" w:hAnsi="Times New Roman" w:cs="Times New Roman"/>
                <w:sz w:val="20"/>
                <w:szCs w:val="20"/>
                <w:lang w:eastAsia="ru-RU"/>
              </w:rPr>
              <w:t xml:space="preserve"> 13706-2011</w:t>
            </w:r>
            <w:r w:rsidRPr="00D4791E">
              <w:rPr>
                <w:rFonts w:ascii="Times New Roman" w:eastAsia="Times New Roman" w:hAnsi="Times New Roman" w:cs="Times New Roman"/>
                <w:sz w:val="20"/>
                <w:szCs w:val="20"/>
                <w:lang w:eastAsia="ru-RU"/>
              </w:rPr>
              <w:fldChar w:fldCharType="begin"/>
            </w:r>
            <w:r w:rsidRPr="00D4791E">
              <w:rPr>
                <w:rFonts w:ascii="Times New Roman" w:eastAsia="Times New Roman" w:hAnsi="Times New Roman" w:cs="Times New Roman"/>
                <w:sz w:val="20"/>
                <w:szCs w:val="20"/>
                <w:lang w:eastAsia="ru-RU"/>
              </w:rPr>
              <w:instrText>HYPERLINK "https://internet-law.ru/gosts/gost/52500/"</w:instrText>
            </w:r>
            <w:r w:rsidRPr="00D4791E">
              <w:rPr>
                <w:rFonts w:ascii="Times New Roman" w:eastAsia="Times New Roman" w:hAnsi="Times New Roman" w:cs="Times New Roman"/>
                <w:sz w:val="20"/>
                <w:szCs w:val="20"/>
                <w:lang w:eastAsia="ru-RU"/>
              </w:rPr>
              <w:fldChar w:fldCharType="separate"/>
            </w:r>
          </w:p>
          <w:p w:rsidR="00BC1C6F" w:rsidRPr="00695481" w:rsidRDefault="00BC1C6F" w:rsidP="00BC1C6F">
            <w:pPr>
              <w:snapToGrid w:val="0"/>
              <w:spacing w:after="0" w:line="240" w:lineRule="auto"/>
              <w:ind w:right="-120"/>
              <w:rPr>
                <w:rFonts w:ascii="Times New Roman" w:eastAsia="Times New Roman" w:hAnsi="Times New Roman" w:cs="Times New Roman"/>
                <w:sz w:val="20"/>
                <w:szCs w:val="20"/>
                <w:lang w:eastAsia="ru-RU"/>
              </w:rPr>
            </w:pPr>
            <w:r w:rsidRPr="00D4791E">
              <w:rPr>
                <w:rFonts w:ascii="Times New Roman" w:eastAsia="Times New Roman" w:hAnsi="Times New Roman" w:cs="Times New Roman"/>
                <w:sz w:val="20"/>
                <w:szCs w:val="20"/>
                <w:lang w:eastAsia="ru-RU"/>
              </w:rPr>
              <w:fldChar w:fldCharType="end"/>
            </w:r>
            <w:r w:rsidRPr="00D4791E">
              <w:rPr>
                <w:rFonts w:ascii="Times New Roman" w:eastAsia="Times New Roman" w:hAnsi="Times New Roman" w:cs="Times New Roman"/>
                <w:sz w:val="20"/>
                <w:szCs w:val="20"/>
                <w:lang w:eastAsia="ru-RU"/>
              </w:rPr>
              <w:t>ГОСТ 15547-1</w:t>
            </w:r>
            <w:r w:rsidRPr="00695481">
              <w:rPr>
                <w:rFonts w:ascii="Times New Roman" w:eastAsia="Times New Roman" w:hAnsi="Times New Roman" w:cs="Times New Roman"/>
                <w:sz w:val="20"/>
                <w:szCs w:val="20"/>
                <w:lang w:eastAsia="ru-RU"/>
              </w:rPr>
              <w:t>-2016</w:t>
            </w:r>
          </w:p>
          <w:p w:rsidR="00BC1C6F" w:rsidRPr="00D4791E" w:rsidRDefault="00BC1C6F" w:rsidP="00BC1C6F">
            <w:pPr>
              <w:snapToGrid w:val="0"/>
              <w:spacing w:after="0" w:line="240" w:lineRule="auto"/>
              <w:ind w:right="-120"/>
              <w:rPr>
                <w:rFonts w:ascii="Times New Roman" w:hAnsi="Times New Roman" w:cs="Times New Roman"/>
                <w:bCs/>
                <w:sz w:val="20"/>
                <w:szCs w:val="20"/>
              </w:rPr>
            </w:pPr>
            <w:r w:rsidRPr="00D4791E">
              <w:rPr>
                <w:rFonts w:ascii="Times New Roman" w:hAnsi="Times New Roman" w:cs="Times New Roman"/>
                <w:bCs/>
                <w:sz w:val="20"/>
                <w:szCs w:val="20"/>
              </w:rPr>
              <w:t>ГОСТ 16769-84</w:t>
            </w:r>
          </w:p>
          <w:p w:rsidR="00BC1C6F" w:rsidRPr="00D4791E" w:rsidRDefault="00BC1C6F" w:rsidP="00BC1C6F">
            <w:pPr>
              <w:snapToGrid w:val="0"/>
              <w:spacing w:after="0" w:line="240" w:lineRule="auto"/>
              <w:ind w:right="-120"/>
              <w:rPr>
                <w:rFonts w:ascii="Times New Roman" w:hAnsi="Times New Roman" w:cs="Times New Roman"/>
                <w:bCs/>
                <w:sz w:val="20"/>
                <w:szCs w:val="20"/>
              </w:rPr>
            </w:pPr>
            <w:r w:rsidRPr="00D4791E">
              <w:rPr>
                <w:rFonts w:ascii="Times New Roman" w:hAnsi="Times New Roman" w:cs="Times New Roman"/>
                <w:bCs/>
                <w:sz w:val="20"/>
                <w:szCs w:val="20"/>
              </w:rPr>
              <w:t>ГОСТ 25005-94</w:t>
            </w:r>
          </w:p>
          <w:p w:rsidR="00BC1C6F" w:rsidRPr="00D4791E" w:rsidRDefault="00BC1C6F" w:rsidP="00BC1C6F">
            <w:pPr>
              <w:snapToGrid w:val="0"/>
              <w:spacing w:after="0" w:line="240" w:lineRule="auto"/>
              <w:ind w:right="-120"/>
              <w:rPr>
                <w:rFonts w:ascii="Times New Roman" w:hAnsi="Times New Roman" w:cs="Times New Roman"/>
                <w:bCs/>
                <w:sz w:val="20"/>
                <w:szCs w:val="20"/>
              </w:rPr>
            </w:pPr>
            <w:r w:rsidRPr="00D4791E">
              <w:rPr>
                <w:rFonts w:ascii="Times New Roman" w:hAnsi="Times New Roman" w:cs="Times New Roman"/>
                <w:bCs/>
                <w:sz w:val="20"/>
                <w:szCs w:val="20"/>
              </w:rPr>
              <w:t>ГОСТ 25221-82</w:t>
            </w:r>
          </w:p>
          <w:p w:rsidR="00BC1C6F" w:rsidRPr="00D4791E" w:rsidRDefault="00BC1C6F" w:rsidP="00BC1C6F">
            <w:pPr>
              <w:snapToGrid w:val="0"/>
              <w:spacing w:after="0" w:line="240" w:lineRule="auto"/>
              <w:ind w:right="-120"/>
              <w:rPr>
                <w:rFonts w:ascii="Times New Roman" w:hAnsi="Times New Roman" w:cs="Times New Roman"/>
                <w:sz w:val="20"/>
                <w:szCs w:val="20"/>
              </w:rPr>
            </w:pPr>
            <w:r w:rsidRPr="00D4791E">
              <w:rPr>
                <w:rFonts w:ascii="Times New Roman" w:hAnsi="Times New Roman" w:cs="Times New Roman"/>
                <w:sz w:val="20"/>
                <w:szCs w:val="20"/>
              </w:rPr>
              <w:t>ГОСТ Р 55559-2013</w:t>
            </w:r>
          </w:p>
        </w:tc>
      </w:tr>
      <w:tr w:rsidR="00BC1C6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BC1C6F" w:rsidRPr="00DC6DEC" w:rsidRDefault="00BC1C6F" w:rsidP="00E81322">
            <w:pPr>
              <w:pStyle w:val="afff6"/>
              <w:numPr>
                <w:ilvl w:val="0"/>
                <w:numId w:val="24"/>
              </w:numPr>
              <w:rPr>
                <w:rFonts w:ascii="Times New Roman" w:eastAsia="Calibri" w:hAnsi="Times New Roman" w:cs="Times New Roman"/>
                <w:sz w:val="20"/>
                <w:szCs w:val="20"/>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C1C6F" w:rsidRDefault="00BC1C6F" w:rsidP="00BC1C6F">
            <w:pPr>
              <w:spacing w:after="0" w:line="240" w:lineRule="auto"/>
              <w:jc w:val="both"/>
              <w:rPr>
                <w:rFonts w:ascii="Times New Roman" w:hAnsi="Times New Roman" w:cs="Times New Roman"/>
                <w:sz w:val="20"/>
                <w:szCs w:val="20"/>
              </w:rPr>
            </w:pPr>
            <w:r w:rsidRPr="00842271">
              <w:rPr>
                <w:rFonts w:ascii="Times New Roman" w:hAnsi="Times New Roman" w:cs="Times New Roman"/>
                <w:sz w:val="20"/>
                <w:szCs w:val="20"/>
              </w:rPr>
              <w:t xml:space="preserve">Сосуды, предназначенные для газов, сжиженных газов, растворенных под давлением, и паров, используемые для рабочих сред группы 2 и имеющие: </w:t>
            </w:r>
          </w:p>
          <w:p w:rsidR="00BC1C6F" w:rsidRDefault="00BC1C6F" w:rsidP="00BC1C6F">
            <w:pPr>
              <w:spacing w:after="0" w:line="240" w:lineRule="auto"/>
              <w:jc w:val="both"/>
              <w:rPr>
                <w:rFonts w:ascii="Times New Roman" w:hAnsi="Times New Roman" w:cs="Times New Roman"/>
                <w:sz w:val="20"/>
                <w:szCs w:val="20"/>
              </w:rPr>
            </w:pPr>
            <w:r w:rsidRPr="00842271">
              <w:rPr>
                <w:rFonts w:ascii="Times New Roman" w:hAnsi="Times New Roman" w:cs="Times New Roman"/>
                <w:sz w:val="20"/>
                <w:szCs w:val="20"/>
              </w:rPr>
              <w:t>максимально допустимое рабочее давление свыше 0,05 МПа, вместимость более 0,001 м</w:t>
            </w:r>
            <w:r>
              <w:rPr>
                <w:rFonts w:ascii="Times New Roman" w:hAnsi="Times New Roman" w:cs="Times New Roman"/>
                <w:sz w:val="20"/>
                <w:szCs w:val="20"/>
                <w:vertAlign w:val="superscript"/>
              </w:rPr>
              <w:t>3</w:t>
            </w:r>
            <w:r w:rsidRPr="00842271">
              <w:rPr>
                <w:rFonts w:ascii="Times New Roman" w:hAnsi="Times New Roman" w:cs="Times New Roman"/>
                <w:sz w:val="20"/>
                <w:szCs w:val="20"/>
              </w:rPr>
              <w:t xml:space="preserve"> и произведение значения </w:t>
            </w:r>
          </w:p>
          <w:p w:rsidR="00BC1C6F" w:rsidRDefault="00BC1C6F" w:rsidP="00BC1C6F">
            <w:pPr>
              <w:spacing w:after="0" w:line="240" w:lineRule="auto"/>
              <w:jc w:val="both"/>
              <w:rPr>
                <w:rFonts w:ascii="Times New Roman" w:hAnsi="Times New Roman" w:cs="Times New Roman"/>
                <w:sz w:val="20"/>
                <w:szCs w:val="20"/>
              </w:rPr>
            </w:pPr>
            <w:r w:rsidRPr="00842271">
              <w:rPr>
                <w:rFonts w:ascii="Times New Roman" w:hAnsi="Times New Roman" w:cs="Times New Roman"/>
                <w:sz w:val="20"/>
                <w:szCs w:val="20"/>
              </w:rPr>
              <w:t xml:space="preserve">максимально допустимого рабочего давления на </w:t>
            </w:r>
            <w:r w:rsidRPr="00842271">
              <w:rPr>
                <w:rFonts w:ascii="Times New Roman" w:hAnsi="Times New Roman" w:cs="Times New Roman"/>
                <w:sz w:val="20"/>
                <w:szCs w:val="20"/>
              </w:rPr>
              <w:lastRenderedPageBreak/>
              <w:t>значение вместимости, составляющее свыше 0,005 МПа·м</w:t>
            </w:r>
            <w:r>
              <w:rPr>
                <w:rFonts w:ascii="Times New Roman" w:hAnsi="Times New Roman" w:cs="Times New Roman"/>
                <w:sz w:val="20"/>
                <w:szCs w:val="20"/>
                <w:vertAlign w:val="superscript"/>
              </w:rPr>
              <w:t>3</w:t>
            </w:r>
            <w:r w:rsidRPr="00842271">
              <w:rPr>
                <w:rFonts w:ascii="Times New Roman" w:hAnsi="Times New Roman" w:cs="Times New Roman"/>
                <w:sz w:val="20"/>
                <w:szCs w:val="20"/>
              </w:rPr>
              <w:t xml:space="preserve"> </w:t>
            </w:r>
          </w:p>
          <w:p w:rsidR="00BC1C6F" w:rsidRDefault="00BC1C6F" w:rsidP="00BC1C6F">
            <w:pPr>
              <w:spacing w:after="0" w:line="240" w:lineRule="auto"/>
              <w:jc w:val="both"/>
              <w:rPr>
                <w:rFonts w:ascii="Times New Roman" w:hAnsi="Times New Roman" w:cs="Times New Roman"/>
                <w:sz w:val="20"/>
                <w:szCs w:val="20"/>
              </w:rPr>
            </w:pPr>
          </w:p>
          <w:p w:rsidR="00BC1C6F" w:rsidRPr="00842271" w:rsidRDefault="00BC1C6F" w:rsidP="00BC1C6F">
            <w:pPr>
              <w:spacing w:after="0" w:line="240" w:lineRule="auto"/>
              <w:jc w:val="both"/>
              <w:rPr>
                <w:rFonts w:ascii="Times New Roman" w:hAnsi="Times New Roman" w:cs="Times New Roman"/>
                <w:sz w:val="20"/>
                <w:szCs w:val="20"/>
              </w:rPr>
            </w:pPr>
            <w:r w:rsidRPr="00842271">
              <w:rPr>
                <w:rFonts w:ascii="Times New Roman" w:hAnsi="Times New Roman" w:cs="Times New Roman"/>
                <w:sz w:val="20"/>
                <w:szCs w:val="20"/>
              </w:rPr>
              <w:t>максимально допустимое рабочее давление свыше 100 МПа, вместимость свыше 0,0001 м</w:t>
            </w:r>
            <w:r>
              <w:rPr>
                <w:rFonts w:ascii="Times New Roman" w:hAnsi="Times New Roman" w:cs="Times New Roman"/>
                <w:sz w:val="20"/>
                <w:szCs w:val="20"/>
                <w:vertAlign w:val="superscript"/>
              </w:rPr>
              <w:t>3</w:t>
            </w:r>
            <w:r w:rsidRPr="00842271">
              <w:rPr>
                <w:rFonts w:ascii="Times New Roman" w:hAnsi="Times New Roman" w:cs="Times New Roman"/>
                <w:sz w:val="20"/>
                <w:szCs w:val="20"/>
              </w:rPr>
              <w:t xml:space="preserve"> до 0,001 м</w:t>
            </w:r>
            <w:r>
              <w:rPr>
                <w:rFonts w:ascii="Times New Roman" w:hAnsi="Times New Roman" w:cs="Times New Roman"/>
                <w:sz w:val="20"/>
                <w:szCs w:val="20"/>
                <w:vertAlign w:val="superscript"/>
              </w:rPr>
              <w:t>3</w:t>
            </w:r>
            <w:r w:rsidRPr="00842271">
              <w:rPr>
                <w:rFonts w:ascii="Times New Roman" w:hAnsi="Times New Roman" w:cs="Times New Roman"/>
                <w:sz w:val="20"/>
                <w:szCs w:val="20"/>
              </w:rPr>
              <w:t xml:space="preserve"> включительно</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lastRenderedPageBreak/>
              <w:t>Сертификация</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(1С, 3С, 4С, 7С)</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1C6F" w:rsidRDefault="00BC1C6F" w:rsidP="00BC1C6F">
            <w:pPr>
              <w:spacing w:after="0"/>
              <w:jc w:val="center"/>
              <w:rPr>
                <w:rFonts w:ascii="Times New Roman" w:hAnsi="Times New Roman" w:cs="Times New Roman"/>
                <w:sz w:val="20"/>
                <w:szCs w:val="20"/>
              </w:rPr>
            </w:pPr>
            <w:r w:rsidRPr="00842271">
              <w:rPr>
                <w:rFonts w:ascii="Times New Roman" w:hAnsi="Times New Roman" w:cs="Times New Roman"/>
                <w:sz w:val="20"/>
                <w:szCs w:val="20"/>
              </w:rPr>
              <w:t xml:space="preserve">3926 90 920 0 </w:t>
            </w:r>
          </w:p>
          <w:p w:rsidR="00BC1C6F" w:rsidRDefault="00BC1C6F" w:rsidP="00BC1C6F">
            <w:pPr>
              <w:spacing w:after="0"/>
              <w:jc w:val="center"/>
              <w:rPr>
                <w:rFonts w:ascii="Times New Roman" w:hAnsi="Times New Roman" w:cs="Times New Roman"/>
                <w:sz w:val="20"/>
                <w:szCs w:val="20"/>
              </w:rPr>
            </w:pPr>
            <w:r w:rsidRPr="00842271">
              <w:rPr>
                <w:rFonts w:ascii="Times New Roman" w:hAnsi="Times New Roman" w:cs="Times New Roman"/>
                <w:sz w:val="20"/>
                <w:szCs w:val="20"/>
              </w:rPr>
              <w:t xml:space="preserve">3926 90 970 9 </w:t>
            </w:r>
          </w:p>
          <w:p w:rsidR="00BC1C6F" w:rsidRPr="00842271" w:rsidRDefault="00BC1C6F" w:rsidP="00BC1C6F">
            <w:pPr>
              <w:spacing w:after="0"/>
              <w:jc w:val="center"/>
              <w:rPr>
                <w:rFonts w:ascii="Times New Roman" w:hAnsi="Times New Roman" w:cs="Times New Roman"/>
                <w:sz w:val="20"/>
                <w:szCs w:val="20"/>
              </w:rPr>
            </w:pPr>
            <w:r w:rsidRPr="00842271">
              <w:rPr>
                <w:rFonts w:ascii="Times New Roman" w:hAnsi="Times New Roman" w:cs="Times New Roman"/>
                <w:sz w:val="20"/>
                <w:szCs w:val="20"/>
              </w:rPr>
              <w:t xml:space="preserve">7309 00 </w:t>
            </w:r>
          </w:p>
          <w:p w:rsidR="00BC1C6F" w:rsidRPr="00842271" w:rsidRDefault="00BC1C6F" w:rsidP="00BC1C6F">
            <w:pPr>
              <w:spacing w:after="0"/>
              <w:jc w:val="center"/>
              <w:rPr>
                <w:rFonts w:ascii="Times New Roman" w:hAnsi="Times New Roman" w:cs="Times New Roman"/>
                <w:sz w:val="20"/>
                <w:szCs w:val="20"/>
              </w:rPr>
            </w:pPr>
            <w:r w:rsidRPr="00842271">
              <w:rPr>
                <w:rFonts w:ascii="Times New Roman" w:hAnsi="Times New Roman" w:cs="Times New Roman"/>
                <w:sz w:val="20"/>
                <w:szCs w:val="20"/>
              </w:rPr>
              <w:t xml:space="preserve">7310 </w:t>
            </w:r>
          </w:p>
          <w:p w:rsidR="00BC1C6F" w:rsidRPr="00842271" w:rsidRDefault="00BC1C6F" w:rsidP="00BC1C6F">
            <w:pPr>
              <w:spacing w:after="0"/>
              <w:jc w:val="center"/>
              <w:rPr>
                <w:rFonts w:ascii="Times New Roman" w:hAnsi="Times New Roman" w:cs="Times New Roman"/>
                <w:sz w:val="20"/>
                <w:szCs w:val="20"/>
              </w:rPr>
            </w:pPr>
            <w:r w:rsidRPr="00842271">
              <w:rPr>
                <w:rFonts w:ascii="Times New Roman" w:hAnsi="Times New Roman" w:cs="Times New Roman"/>
                <w:sz w:val="20"/>
                <w:szCs w:val="20"/>
              </w:rPr>
              <w:t xml:space="preserve">7311 00 </w:t>
            </w:r>
          </w:p>
          <w:p w:rsidR="00BC1C6F" w:rsidRDefault="00BC1C6F" w:rsidP="00BC1C6F">
            <w:pPr>
              <w:spacing w:after="0"/>
              <w:jc w:val="center"/>
              <w:rPr>
                <w:rFonts w:ascii="Times New Roman" w:hAnsi="Times New Roman" w:cs="Times New Roman"/>
                <w:sz w:val="20"/>
                <w:szCs w:val="20"/>
              </w:rPr>
            </w:pPr>
            <w:r w:rsidRPr="00842271">
              <w:rPr>
                <w:rFonts w:ascii="Times New Roman" w:hAnsi="Times New Roman" w:cs="Times New Roman"/>
                <w:sz w:val="20"/>
                <w:szCs w:val="20"/>
              </w:rPr>
              <w:t xml:space="preserve">7419 99 900 0 </w:t>
            </w:r>
          </w:p>
          <w:p w:rsidR="00BC1C6F" w:rsidRDefault="00BC1C6F" w:rsidP="00BC1C6F">
            <w:pPr>
              <w:spacing w:after="0"/>
              <w:jc w:val="center"/>
              <w:rPr>
                <w:rFonts w:ascii="Times New Roman" w:hAnsi="Times New Roman" w:cs="Times New Roman"/>
                <w:sz w:val="20"/>
                <w:szCs w:val="20"/>
              </w:rPr>
            </w:pPr>
            <w:r w:rsidRPr="00842271">
              <w:rPr>
                <w:rFonts w:ascii="Times New Roman" w:hAnsi="Times New Roman" w:cs="Times New Roman"/>
                <w:sz w:val="20"/>
                <w:szCs w:val="20"/>
              </w:rPr>
              <w:t xml:space="preserve">7508 90 000 9 </w:t>
            </w:r>
          </w:p>
          <w:p w:rsidR="00BC1C6F" w:rsidRDefault="00BC1C6F" w:rsidP="00BC1C6F">
            <w:pPr>
              <w:spacing w:after="0"/>
              <w:jc w:val="center"/>
              <w:rPr>
                <w:rFonts w:ascii="Times New Roman" w:hAnsi="Times New Roman" w:cs="Times New Roman"/>
                <w:sz w:val="20"/>
                <w:szCs w:val="20"/>
              </w:rPr>
            </w:pPr>
            <w:r w:rsidRPr="00842271">
              <w:rPr>
                <w:rFonts w:ascii="Times New Roman" w:hAnsi="Times New Roman" w:cs="Times New Roman"/>
                <w:sz w:val="20"/>
                <w:szCs w:val="20"/>
              </w:rPr>
              <w:t xml:space="preserve">7613 00 000 0 </w:t>
            </w:r>
          </w:p>
          <w:p w:rsidR="00BC1C6F" w:rsidRPr="00012F42" w:rsidRDefault="00BC1C6F" w:rsidP="00BC1C6F">
            <w:pPr>
              <w:spacing w:after="0"/>
              <w:jc w:val="center"/>
              <w:rPr>
                <w:rFonts w:ascii="Times New Roman" w:hAnsi="Times New Roman" w:cs="Times New Roman"/>
                <w:sz w:val="20"/>
                <w:szCs w:val="20"/>
              </w:rPr>
            </w:pPr>
            <w:r w:rsidRPr="00842271">
              <w:rPr>
                <w:rFonts w:ascii="Times New Roman" w:hAnsi="Times New Roman" w:cs="Times New Roman"/>
                <w:sz w:val="20"/>
                <w:szCs w:val="20"/>
              </w:rPr>
              <w:t>8108 90 900 9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0E1175">
            <w:pPr>
              <w:snapToGrid w:val="0"/>
              <w:spacing w:after="0" w:line="240" w:lineRule="auto"/>
              <w:ind w:right="-120"/>
              <w:rPr>
                <w:rFonts w:ascii="Times New Roman" w:hAnsi="Times New Roman" w:cs="Times New Roman"/>
                <w:sz w:val="20"/>
                <w:szCs w:val="20"/>
              </w:rPr>
            </w:pP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napToGrid w:val="0"/>
              <w:spacing w:after="0" w:line="240" w:lineRule="auto"/>
              <w:ind w:right="-120"/>
              <w:rPr>
                <w:rFonts w:ascii="Times New Roman" w:hAnsi="Times New Roman" w:cs="Times New Roman"/>
                <w:sz w:val="20"/>
                <w:szCs w:val="20"/>
              </w:rPr>
            </w:pPr>
          </w:p>
        </w:tc>
      </w:tr>
      <w:tr w:rsidR="00BC1C6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BC1C6F" w:rsidRPr="00DC6DEC" w:rsidRDefault="00BC1C6F" w:rsidP="00E81322">
            <w:pPr>
              <w:pStyle w:val="afff6"/>
              <w:numPr>
                <w:ilvl w:val="0"/>
                <w:numId w:val="24"/>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rPr>
                <w:rFonts w:ascii="Times New Roman" w:hAnsi="Times New Roman" w:cs="Times New Roman"/>
                <w:sz w:val="20"/>
                <w:szCs w:val="20"/>
              </w:rPr>
            </w:pPr>
            <w:r w:rsidRPr="00012F42">
              <w:rPr>
                <w:rFonts w:ascii="Times New Roman" w:hAnsi="Times New Roman" w:cs="Times New Roman"/>
                <w:sz w:val="20"/>
                <w:szCs w:val="20"/>
              </w:rPr>
              <w:t xml:space="preserve">Сосуды, предназначенные для жидкостей, используемые для рабочих сред группы 1 и имеющие </w:t>
            </w:r>
          </w:p>
          <w:p w:rsidR="00BC1C6F" w:rsidRDefault="00BC1C6F" w:rsidP="00BC1C6F">
            <w:pPr>
              <w:spacing w:after="0" w:line="240" w:lineRule="auto"/>
              <w:rPr>
                <w:rFonts w:ascii="Times New Roman" w:hAnsi="Times New Roman" w:cs="Times New Roman"/>
                <w:sz w:val="20"/>
                <w:szCs w:val="20"/>
              </w:rPr>
            </w:pPr>
            <w:r w:rsidRPr="00CF1228">
              <w:rPr>
                <w:rFonts w:ascii="Times New Roman" w:hAnsi="Times New Roman" w:cs="Times New Roman"/>
                <w:sz w:val="20"/>
                <w:szCs w:val="20"/>
              </w:rPr>
              <w:t>максимально допустимое</w:t>
            </w:r>
            <w:r>
              <w:t xml:space="preserve"> </w:t>
            </w:r>
            <w:r w:rsidRPr="00012F42">
              <w:rPr>
                <w:rFonts w:ascii="Times New Roman" w:hAnsi="Times New Roman" w:cs="Times New Roman"/>
                <w:sz w:val="20"/>
                <w:szCs w:val="20"/>
              </w:rPr>
              <w:t>расчетное давление свыше 0,05 МПа, вместимость более 0,001 м</w:t>
            </w:r>
            <w:r>
              <w:rPr>
                <w:rFonts w:ascii="Times New Roman" w:hAnsi="Times New Roman" w:cs="Times New Roman"/>
                <w:noProof/>
                <w:sz w:val="20"/>
                <w:szCs w:val="20"/>
                <w:vertAlign w:val="superscript"/>
              </w:rPr>
              <w:t>3</w:t>
            </w:r>
            <w:r w:rsidRPr="00012F42">
              <w:rPr>
                <w:rFonts w:ascii="Times New Roman" w:hAnsi="Times New Roman" w:cs="Times New Roman"/>
                <w:sz w:val="20"/>
                <w:szCs w:val="20"/>
              </w:rPr>
              <w:t xml:space="preserve"> и произведение значения расчетного давления на значение вместимости, составляющее свыше 0,02 МПа·м</w:t>
            </w:r>
            <w:r>
              <w:rPr>
                <w:rFonts w:ascii="Times New Roman" w:hAnsi="Times New Roman" w:cs="Times New Roman"/>
                <w:sz w:val="20"/>
                <w:szCs w:val="20"/>
                <w:vertAlign w:val="superscript"/>
              </w:rPr>
              <w:t>3</w:t>
            </w:r>
            <w:r w:rsidRPr="00012F42">
              <w:rPr>
                <w:rFonts w:ascii="Times New Roman" w:hAnsi="Times New Roman" w:cs="Times New Roman"/>
                <w:sz w:val="20"/>
                <w:szCs w:val="20"/>
              </w:rPr>
              <w:t xml:space="preserve"> </w:t>
            </w:r>
          </w:p>
          <w:p w:rsidR="00BC1C6F" w:rsidRDefault="00BC1C6F" w:rsidP="00BC1C6F">
            <w:pPr>
              <w:spacing w:after="0" w:line="240" w:lineRule="auto"/>
              <w:rPr>
                <w:rFonts w:ascii="Times New Roman" w:hAnsi="Times New Roman" w:cs="Times New Roman"/>
                <w:sz w:val="20"/>
                <w:szCs w:val="20"/>
              </w:rPr>
            </w:pPr>
          </w:p>
          <w:p w:rsidR="00BC1C6F" w:rsidRDefault="00BC1C6F" w:rsidP="00BC1C6F">
            <w:pPr>
              <w:spacing w:after="0" w:line="240" w:lineRule="auto"/>
            </w:pPr>
            <w:r w:rsidRPr="00CF1228">
              <w:rPr>
                <w:rFonts w:ascii="Times New Roman" w:hAnsi="Times New Roman" w:cs="Times New Roman"/>
                <w:sz w:val="20"/>
                <w:szCs w:val="20"/>
              </w:rPr>
              <w:t>максимально допустимое</w:t>
            </w:r>
            <w:r>
              <w:t xml:space="preserve"> </w:t>
            </w:r>
          </w:p>
          <w:p w:rsidR="00BC1C6F" w:rsidRPr="00012F42" w:rsidRDefault="00BC1C6F" w:rsidP="00BC1C6F">
            <w:pPr>
              <w:spacing w:after="0" w:line="240" w:lineRule="auto"/>
              <w:rPr>
                <w:rFonts w:ascii="Times New Roman" w:hAnsi="Times New Roman" w:cs="Times New Roman"/>
                <w:sz w:val="20"/>
                <w:szCs w:val="20"/>
              </w:rPr>
            </w:pPr>
            <w:r w:rsidRPr="00012F42">
              <w:rPr>
                <w:rFonts w:ascii="Times New Roman" w:hAnsi="Times New Roman" w:cs="Times New Roman"/>
                <w:sz w:val="20"/>
                <w:szCs w:val="20"/>
              </w:rPr>
              <w:t>расчетное давление свыше 50 МПа, вместимость свыше 0,0001 м</w:t>
            </w:r>
            <w:r>
              <w:rPr>
                <w:rFonts w:ascii="Times New Roman" w:hAnsi="Times New Roman" w:cs="Times New Roman"/>
                <w:sz w:val="20"/>
                <w:szCs w:val="20"/>
                <w:vertAlign w:val="superscript"/>
              </w:rPr>
              <w:t>3</w:t>
            </w:r>
            <w:r w:rsidRPr="00012F42">
              <w:rPr>
                <w:rFonts w:ascii="Times New Roman" w:hAnsi="Times New Roman" w:cs="Times New Roman"/>
                <w:sz w:val="20"/>
                <w:szCs w:val="20"/>
              </w:rPr>
              <w:t xml:space="preserve"> до 0,001 м</w:t>
            </w:r>
            <w:r>
              <w:rPr>
                <w:rFonts w:ascii="Times New Roman" w:hAnsi="Times New Roman" w:cs="Times New Roman"/>
                <w:sz w:val="20"/>
                <w:szCs w:val="20"/>
                <w:vertAlign w:val="superscript"/>
              </w:rPr>
              <w:t>3</w:t>
            </w:r>
            <w:r w:rsidRPr="00012F42">
              <w:rPr>
                <w:rFonts w:ascii="Times New Roman" w:hAnsi="Times New Roman" w:cs="Times New Roman"/>
                <w:sz w:val="20"/>
                <w:szCs w:val="20"/>
              </w:rPr>
              <w:t xml:space="preserve"> включительно</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Сертификация</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(1С, 3С, 4С, 7С)</w:t>
            </w:r>
          </w:p>
          <w:p w:rsidR="00BC1C6F" w:rsidRPr="00012F42" w:rsidRDefault="00BC1C6F" w:rsidP="00BC1C6F">
            <w:pPr>
              <w:spacing w:after="0" w:line="240" w:lineRule="auto"/>
              <w:ind w:left="57"/>
              <w:jc w:val="center"/>
              <w:rPr>
                <w:rFonts w:ascii="Times New Roman" w:hAnsi="Times New Roman" w:cs="Times New Roman"/>
                <w:sz w:val="20"/>
                <w:szCs w:val="20"/>
              </w:rPr>
            </w:pPr>
          </w:p>
          <w:p w:rsidR="00BC1C6F" w:rsidRPr="00012F42" w:rsidRDefault="00BC1C6F" w:rsidP="00BC1C6F">
            <w:pPr>
              <w:spacing w:after="0" w:line="240" w:lineRule="auto"/>
              <w:ind w:left="57"/>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ind w:left="57"/>
              <w:jc w:val="center"/>
              <w:rPr>
                <w:rFonts w:ascii="Times New Roman" w:hAnsi="Times New Roman" w:cs="Times New Roman"/>
                <w:sz w:val="20"/>
                <w:szCs w:val="20"/>
              </w:rPr>
            </w:pPr>
            <w:r w:rsidRPr="00012F42">
              <w:rPr>
                <w:rFonts w:ascii="Times New Roman" w:hAnsi="Times New Roman" w:cs="Times New Roman"/>
                <w:sz w:val="20"/>
                <w:szCs w:val="20"/>
              </w:rPr>
              <w:t xml:space="preserve">3926 90 920 0 </w:t>
            </w:r>
          </w:p>
          <w:p w:rsidR="00BC1C6F" w:rsidRPr="00012F42" w:rsidRDefault="00BC1C6F" w:rsidP="00BC1C6F">
            <w:pPr>
              <w:spacing w:after="0" w:line="240" w:lineRule="auto"/>
              <w:ind w:left="57"/>
              <w:jc w:val="center"/>
              <w:rPr>
                <w:rFonts w:ascii="Times New Roman" w:hAnsi="Times New Roman" w:cs="Times New Roman"/>
                <w:sz w:val="20"/>
                <w:szCs w:val="20"/>
              </w:rPr>
            </w:pPr>
            <w:r w:rsidRPr="00012F42">
              <w:rPr>
                <w:rFonts w:ascii="Times New Roman" w:hAnsi="Times New Roman" w:cs="Times New Roman"/>
                <w:sz w:val="20"/>
                <w:szCs w:val="20"/>
              </w:rPr>
              <w:t xml:space="preserve">3926 90 970 9 </w:t>
            </w:r>
          </w:p>
          <w:p w:rsidR="00BC1C6F" w:rsidRDefault="00BC1C6F" w:rsidP="00BC1C6F">
            <w:pPr>
              <w:spacing w:after="0" w:line="240" w:lineRule="auto"/>
              <w:ind w:left="57"/>
              <w:jc w:val="center"/>
              <w:rPr>
                <w:rFonts w:ascii="Times New Roman" w:hAnsi="Times New Roman" w:cs="Times New Roman"/>
                <w:sz w:val="20"/>
                <w:szCs w:val="20"/>
              </w:rPr>
            </w:pPr>
            <w:r w:rsidRPr="00012F42">
              <w:rPr>
                <w:rFonts w:ascii="Times New Roman" w:hAnsi="Times New Roman" w:cs="Times New Roman"/>
                <w:sz w:val="20"/>
                <w:szCs w:val="20"/>
              </w:rPr>
              <w:t xml:space="preserve">7309 00 </w:t>
            </w:r>
          </w:p>
          <w:p w:rsidR="00BC1C6F" w:rsidRPr="00012F42" w:rsidRDefault="00BC1C6F" w:rsidP="00BC1C6F">
            <w:pPr>
              <w:spacing w:after="0" w:line="240" w:lineRule="auto"/>
              <w:ind w:left="57"/>
              <w:jc w:val="center"/>
              <w:rPr>
                <w:rFonts w:ascii="Times New Roman" w:hAnsi="Times New Roman" w:cs="Times New Roman"/>
                <w:sz w:val="20"/>
                <w:szCs w:val="20"/>
              </w:rPr>
            </w:pPr>
            <w:r w:rsidRPr="00012F42">
              <w:rPr>
                <w:rFonts w:ascii="Times New Roman" w:hAnsi="Times New Roman" w:cs="Times New Roman"/>
                <w:sz w:val="20"/>
                <w:szCs w:val="20"/>
              </w:rPr>
              <w:t xml:space="preserve">7310 </w:t>
            </w:r>
          </w:p>
          <w:p w:rsidR="00BC1C6F" w:rsidRPr="00012F42" w:rsidRDefault="00BC1C6F" w:rsidP="00BC1C6F">
            <w:pPr>
              <w:spacing w:after="0" w:line="240" w:lineRule="auto"/>
              <w:ind w:left="57"/>
              <w:jc w:val="center"/>
              <w:rPr>
                <w:rFonts w:ascii="Times New Roman" w:hAnsi="Times New Roman" w:cs="Times New Roman"/>
                <w:sz w:val="20"/>
                <w:szCs w:val="20"/>
              </w:rPr>
            </w:pPr>
            <w:r w:rsidRPr="00012F42">
              <w:rPr>
                <w:rFonts w:ascii="Times New Roman" w:hAnsi="Times New Roman" w:cs="Times New Roman"/>
                <w:sz w:val="20"/>
                <w:szCs w:val="20"/>
              </w:rPr>
              <w:t>7419 99 900 0</w:t>
            </w:r>
          </w:p>
          <w:p w:rsidR="00BC1C6F" w:rsidRPr="00012F42" w:rsidRDefault="00BC1C6F" w:rsidP="00BC1C6F">
            <w:pPr>
              <w:spacing w:after="0" w:line="240" w:lineRule="auto"/>
              <w:ind w:left="57"/>
              <w:jc w:val="center"/>
              <w:rPr>
                <w:rFonts w:ascii="Times New Roman" w:hAnsi="Times New Roman" w:cs="Times New Roman"/>
                <w:sz w:val="20"/>
                <w:szCs w:val="20"/>
              </w:rPr>
            </w:pPr>
            <w:r w:rsidRPr="00012F42">
              <w:rPr>
                <w:rFonts w:ascii="Times New Roman" w:hAnsi="Times New Roman" w:cs="Times New Roman"/>
                <w:sz w:val="20"/>
                <w:szCs w:val="20"/>
              </w:rPr>
              <w:t xml:space="preserve"> 7508 90 000 9 </w:t>
            </w:r>
          </w:p>
          <w:p w:rsidR="00BC1C6F" w:rsidRPr="00012F42" w:rsidRDefault="00BC1C6F" w:rsidP="00BC1C6F">
            <w:pPr>
              <w:spacing w:after="0" w:line="240" w:lineRule="auto"/>
              <w:ind w:left="57"/>
              <w:jc w:val="center"/>
              <w:rPr>
                <w:rFonts w:ascii="Times New Roman" w:hAnsi="Times New Roman" w:cs="Times New Roman"/>
                <w:sz w:val="20"/>
                <w:szCs w:val="20"/>
              </w:rPr>
            </w:pPr>
            <w:r w:rsidRPr="00012F42">
              <w:rPr>
                <w:rFonts w:ascii="Times New Roman" w:hAnsi="Times New Roman" w:cs="Times New Roman"/>
                <w:sz w:val="20"/>
                <w:szCs w:val="20"/>
              </w:rPr>
              <w:t xml:space="preserve">7611 00 000 0 </w:t>
            </w:r>
          </w:p>
          <w:p w:rsidR="00BC1C6F" w:rsidRPr="00012F42" w:rsidRDefault="00BC1C6F" w:rsidP="00BC1C6F">
            <w:pPr>
              <w:spacing w:after="0" w:line="240" w:lineRule="auto"/>
              <w:ind w:left="57"/>
              <w:jc w:val="center"/>
              <w:rPr>
                <w:rFonts w:ascii="Times New Roman" w:hAnsi="Times New Roman" w:cs="Times New Roman"/>
                <w:sz w:val="20"/>
                <w:szCs w:val="20"/>
              </w:rPr>
            </w:pPr>
            <w:r w:rsidRPr="00012F42">
              <w:rPr>
                <w:rFonts w:ascii="Times New Roman" w:hAnsi="Times New Roman" w:cs="Times New Roman"/>
                <w:sz w:val="20"/>
                <w:szCs w:val="20"/>
              </w:rPr>
              <w:t xml:space="preserve">7612 </w:t>
            </w:r>
          </w:p>
          <w:p w:rsidR="00BC1C6F" w:rsidRPr="00012F42" w:rsidRDefault="00BC1C6F" w:rsidP="00BC1C6F">
            <w:pPr>
              <w:spacing w:after="0" w:line="240" w:lineRule="auto"/>
              <w:ind w:left="57"/>
              <w:jc w:val="center"/>
              <w:rPr>
                <w:rFonts w:ascii="Times New Roman" w:hAnsi="Times New Roman" w:cs="Times New Roman"/>
                <w:sz w:val="20"/>
                <w:szCs w:val="20"/>
              </w:rPr>
            </w:pPr>
            <w:r w:rsidRPr="00012F42">
              <w:rPr>
                <w:rFonts w:ascii="Times New Roman" w:hAnsi="Times New Roman" w:cs="Times New Roman"/>
                <w:sz w:val="20"/>
                <w:szCs w:val="20"/>
              </w:rPr>
              <w:t>8108 90 900 9</w:t>
            </w:r>
          </w:p>
          <w:p w:rsidR="00BC1C6F" w:rsidRPr="00012F42" w:rsidRDefault="00BC1C6F" w:rsidP="00BC1C6F">
            <w:pPr>
              <w:spacing w:after="0" w:line="240" w:lineRule="auto"/>
              <w:ind w:left="57"/>
              <w:jc w:val="center"/>
              <w:rPr>
                <w:rFonts w:ascii="Times New Roman" w:hAnsi="Times New Roman" w:cs="Times New Roman"/>
                <w:sz w:val="20"/>
                <w:szCs w:val="20"/>
              </w:rPr>
            </w:pPr>
          </w:p>
          <w:p w:rsidR="00BC1C6F" w:rsidRPr="00012F42" w:rsidRDefault="00BC1C6F" w:rsidP="00BC1C6F">
            <w:pPr>
              <w:spacing w:after="0" w:line="240" w:lineRule="auto"/>
              <w:ind w:left="57"/>
              <w:jc w:val="center"/>
              <w:rPr>
                <w:rFonts w:ascii="Times New Roman" w:hAnsi="Times New Roman" w:cs="Times New Roman"/>
                <w:sz w:val="20"/>
                <w:szCs w:val="20"/>
                <w:lang w:val="en-US"/>
              </w:rPr>
            </w:pPr>
          </w:p>
          <w:p w:rsidR="00BC1C6F" w:rsidRPr="00012F42" w:rsidRDefault="00BC1C6F" w:rsidP="00BC1C6F">
            <w:pPr>
              <w:spacing w:after="0" w:line="240" w:lineRule="auto"/>
              <w:ind w:left="57"/>
              <w:jc w:val="center"/>
              <w:rPr>
                <w:rFonts w:ascii="Times New Roman" w:hAnsi="Times New Roman" w:cs="Times New Roman"/>
                <w:sz w:val="20"/>
                <w:szCs w:val="20"/>
                <w:lang w:val="en-US"/>
              </w:rPr>
            </w:pPr>
          </w:p>
          <w:p w:rsidR="00BC1C6F" w:rsidRPr="00012F42" w:rsidRDefault="00BC1C6F" w:rsidP="00BC1C6F">
            <w:pPr>
              <w:spacing w:after="0" w:line="240" w:lineRule="auto"/>
              <w:ind w:left="57"/>
              <w:jc w:val="center"/>
              <w:rPr>
                <w:rFonts w:ascii="Times New Roman" w:hAnsi="Times New Roman" w:cs="Times New Roman"/>
                <w:sz w:val="20"/>
                <w:szCs w:val="20"/>
                <w:lang w:val="en-US"/>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0E1175">
            <w:pPr>
              <w:spacing w:after="0" w:line="240" w:lineRule="auto"/>
              <w:ind w:right="-57"/>
              <w:rPr>
                <w:rFonts w:ascii="Times New Roman" w:hAnsi="Times New Roman" w:cs="Times New Roman"/>
                <w:sz w:val="20"/>
                <w:szCs w:val="20"/>
              </w:rPr>
            </w:pPr>
            <w:r w:rsidRPr="00012F42">
              <w:rPr>
                <w:rFonts w:ascii="Times New Roman" w:hAnsi="Times New Roman" w:cs="Times New Roman"/>
                <w:sz w:val="20"/>
                <w:szCs w:val="20"/>
              </w:rPr>
              <w:t>Технический регламент Таможенного союза «О безопасности оборудования, работающего под избыточным давлением» (ТР ТС 032/2013</w:t>
            </w:r>
            <w:proofErr w:type="gramStart"/>
            <w:r w:rsidRPr="00012F42">
              <w:rPr>
                <w:rFonts w:ascii="Times New Roman" w:hAnsi="Times New Roman" w:cs="Times New Roman"/>
                <w:sz w:val="20"/>
                <w:szCs w:val="20"/>
              </w:rPr>
              <w:t>),  принят</w:t>
            </w:r>
            <w:proofErr w:type="gramEnd"/>
            <w:r w:rsidRPr="00012F42">
              <w:rPr>
                <w:rFonts w:ascii="Times New Roman" w:hAnsi="Times New Roman" w:cs="Times New Roman"/>
                <w:sz w:val="20"/>
                <w:szCs w:val="20"/>
              </w:rPr>
              <w:t xml:space="preserve"> Решением Совета Евразийской экономической комиссии от 02.07.2013 №41</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ТР ТС 032/2013;</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12.2.085-2017</w:t>
            </w:r>
          </w:p>
          <w:p w:rsidR="00BC1C6F" w:rsidRPr="00C103FE" w:rsidRDefault="00BC1C6F" w:rsidP="00BC1C6F">
            <w:pPr>
              <w:spacing w:after="0"/>
              <w:ind w:right="-21"/>
              <w:rPr>
                <w:rFonts w:ascii="Times New Roman" w:hAnsi="Times New Roman" w:cs="Times New Roman"/>
                <w:sz w:val="20"/>
                <w:szCs w:val="20"/>
              </w:rPr>
            </w:pPr>
            <w:r w:rsidRPr="00C103FE">
              <w:rPr>
                <w:rFonts w:ascii="Times New Roman" w:hAnsi="Times New Roman" w:cs="Times New Roman"/>
                <w:sz w:val="20"/>
                <w:szCs w:val="20"/>
              </w:rPr>
              <w:t>ГОСТ 12.2.054-81</w:t>
            </w:r>
          </w:p>
          <w:p w:rsidR="00BC1C6F" w:rsidRPr="00C103FE" w:rsidRDefault="00BC1C6F" w:rsidP="00BC1C6F">
            <w:pPr>
              <w:spacing w:after="0"/>
              <w:ind w:right="-21"/>
              <w:rPr>
                <w:rFonts w:ascii="Times New Roman" w:hAnsi="Times New Roman" w:cs="Times New Roman"/>
                <w:sz w:val="20"/>
                <w:szCs w:val="20"/>
              </w:rPr>
            </w:pPr>
            <w:r w:rsidRPr="00C103FE">
              <w:rPr>
                <w:rFonts w:ascii="Times New Roman" w:hAnsi="Times New Roman" w:cs="Times New Roman"/>
                <w:sz w:val="20"/>
                <w:szCs w:val="20"/>
              </w:rPr>
              <w:t>СТ РК 1358-2005</w:t>
            </w:r>
          </w:p>
          <w:p w:rsidR="00BC1C6F" w:rsidRPr="00C103FE" w:rsidRDefault="00BC1C6F" w:rsidP="00BC1C6F">
            <w:pPr>
              <w:spacing w:after="0"/>
              <w:ind w:right="-21"/>
              <w:rPr>
                <w:rFonts w:ascii="Times New Roman" w:hAnsi="Times New Roman" w:cs="Times New Roman"/>
                <w:sz w:val="20"/>
                <w:szCs w:val="20"/>
              </w:rPr>
            </w:pPr>
            <w:r w:rsidRPr="00C103FE">
              <w:rPr>
                <w:rFonts w:ascii="Times New Roman" w:hAnsi="Times New Roman" w:cs="Times New Roman"/>
                <w:sz w:val="20"/>
                <w:szCs w:val="20"/>
              </w:rPr>
              <w:t>ГОСТ 21561-2017</w:t>
            </w:r>
          </w:p>
          <w:p w:rsidR="00BC1C6F" w:rsidRPr="00C103FE" w:rsidRDefault="00BC1C6F" w:rsidP="00BC1C6F">
            <w:pPr>
              <w:spacing w:after="0"/>
              <w:ind w:right="-21"/>
              <w:rPr>
                <w:rFonts w:ascii="Times New Roman" w:hAnsi="Times New Roman" w:cs="Times New Roman"/>
                <w:sz w:val="20"/>
                <w:szCs w:val="20"/>
              </w:rPr>
            </w:pPr>
            <w:r w:rsidRPr="00C103FE">
              <w:rPr>
                <w:rFonts w:ascii="Times New Roman" w:hAnsi="Times New Roman" w:cs="Times New Roman"/>
                <w:sz w:val="20"/>
                <w:szCs w:val="20"/>
              </w:rPr>
              <w:t>ГОСТ Р 50599-93</w:t>
            </w:r>
          </w:p>
          <w:p w:rsidR="00BC1C6F" w:rsidRPr="00C103FE" w:rsidRDefault="00BC1C6F" w:rsidP="00BC1C6F">
            <w:pPr>
              <w:autoSpaceDE w:val="0"/>
              <w:autoSpaceDN w:val="0"/>
              <w:adjustRightInd w:val="0"/>
              <w:spacing w:after="0"/>
              <w:rPr>
                <w:rFonts w:ascii="Times New Roman" w:hAnsi="Times New Roman" w:cs="Times New Roman"/>
                <w:sz w:val="20"/>
                <w:szCs w:val="20"/>
              </w:rPr>
            </w:pPr>
            <w:r w:rsidRPr="00C103FE">
              <w:rPr>
                <w:rFonts w:ascii="Times New Roman" w:hAnsi="Times New Roman" w:cs="Times New Roman"/>
                <w:sz w:val="20"/>
                <w:szCs w:val="20"/>
              </w:rPr>
              <w:t>СТ РК 1357-2005</w:t>
            </w:r>
          </w:p>
          <w:p w:rsidR="00BC1C6F" w:rsidRPr="00C103FE" w:rsidRDefault="00BC1C6F" w:rsidP="00BC1C6F">
            <w:pPr>
              <w:autoSpaceDE w:val="0"/>
              <w:autoSpaceDN w:val="0"/>
              <w:adjustRightInd w:val="0"/>
              <w:spacing w:after="0"/>
              <w:rPr>
                <w:rFonts w:ascii="Times New Roman" w:hAnsi="Times New Roman" w:cs="Times New Roman"/>
                <w:sz w:val="20"/>
                <w:szCs w:val="20"/>
              </w:rPr>
            </w:pPr>
            <w:r w:rsidRPr="00C103FE">
              <w:rPr>
                <w:rFonts w:ascii="Times New Roman" w:hAnsi="Times New Roman" w:cs="Times New Roman"/>
                <w:sz w:val="20"/>
                <w:szCs w:val="20"/>
              </w:rPr>
              <w:t>СТБ ЕН 286-1-2004</w:t>
            </w:r>
          </w:p>
          <w:p w:rsidR="00BC1C6F" w:rsidRPr="00C103FE" w:rsidRDefault="00BC1C6F" w:rsidP="00BC1C6F">
            <w:pPr>
              <w:spacing w:after="0"/>
              <w:ind w:right="-21"/>
              <w:rPr>
                <w:rFonts w:ascii="Times New Roman" w:hAnsi="Times New Roman" w:cs="Times New Roman"/>
                <w:sz w:val="20"/>
                <w:szCs w:val="20"/>
              </w:rPr>
            </w:pPr>
            <w:r w:rsidRPr="00C103FE">
              <w:rPr>
                <w:rFonts w:ascii="Times New Roman" w:hAnsi="Times New Roman" w:cs="Times New Roman"/>
                <w:sz w:val="20"/>
                <w:szCs w:val="20"/>
              </w:rPr>
              <w:t>ГОСТ Р 53258-2019</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pacing w:val="2"/>
                <w:sz w:val="20"/>
                <w:szCs w:val="20"/>
                <w:shd w:val="clear" w:color="auto" w:fill="FFFFFF"/>
              </w:rPr>
              <w:t>ГОСТ 34347-2017</w:t>
            </w:r>
            <w:r w:rsidRPr="00C103FE">
              <w:rPr>
                <w:rFonts w:ascii="Times New Roman" w:hAnsi="Times New Roman" w:cs="Times New Roman"/>
                <w:sz w:val="20"/>
                <w:szCs w:val="20"/>
              </w:rPr>
              <w:t xml:space="preserve"> </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 xml:space="preserve">ГОСТ 15860-84 </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9731-79</w:t>
            </w:r>
          </w:p>
          <w:p w:rsidR="00BC1C6F" w:rsidRPr="00C103FE" w:rsidRDefault="00BC1C6F" w:rsidP="00BC1C6F">
            <w:pPr>
              <w:spacing w:after="0"/>
              <w:ind w:right="-21"/>
              <w:rPr>
                <w:rFonts w:ascii="Times New Roman" w:hAnsi="Times New Roman" w:cs="Times New Roman"/>
                <w:sz w:val="20"/>
                <w:szCs w:val="20"/>
              </w:rPr>
            </w:pPr>
            <w:r w:rsidRPr="00C103FE">
              <w:rPr>
                <w:rFonts w:ascii="Times New Roman" w:hAnsi="Times New Roman" w:cs="Times New Roman"/>
                <w:sz w:val="20"/>
                <w:szCs w:val="20"/>
              </w:rPr>
              <w:t>ГОСТ 20680-2002</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9617-76</w:t>
            </w:r>
          </w:p>
          <w:p w:rsidR="00BC1C6F" w:rsidRPr="00C103FE" w:rsidRDefault="00BC1C6F" w:rsidP="00BC1C6F">
            <w:pPr>
              <w:spacing w:after="0"/>
              <w:ind w:right="-21"/>
              <w:rPr>
                <w:rFonts w:ascii="Times New Roman" w:hAnsi="Times New Roman" w:cs="Times New Roman"/>
                <w:sz w:val="20"/>
                <w:szCs w:val="20"/>
              </w:rPr>
            </w:pPr>
            <w:r w:rsidRPr="00C103FE">
              <w:rPr>
                <w:rFonts w:ascii="Times New Roman" w:hAnsi="Times New Roman" w:cs="Times New Roman"/>
                <w:sz w:val="20"/>
                <w:szCs w:val="20"/>
              </w:rPr>
              <w:t>ГОСТ 949-73</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9493-80</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 xml:space="preserve">ГОСТ 30780-2002 </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 xml:space="preserve">ГОСТ 25215-82 </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 xml:space="preserve">ГОСТ 26159-84 </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lastRenderedPageBreak/>
              <w:t xml:space="preserve">ГОСТ 12247-80 </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16860-88</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 xml:space="preserve">ГОСТ Р 51364-99 </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 xml:space="preserve">ГОСТ 25449-82 </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 xml:space="preserve">ГОСТ 25450-82 </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 xml:space="preserve">ГОСТ 13372-78 </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Р 54522-2011</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33855-2016</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СТБ ЕН 286-1-2004</w:t>
            </w:r>
          </w:p>
          <w:p w:rsidR="00BC1C6F" w:rsidRPr="00C103FE" w:rsidRDefault="00BC1C6F" w:rsidP="00BC1C6F">
            <w:pPr>
              <w:snapToGrid w:val="0"/>
              <w:spacing w:after="0" w:line="240" w:lineRule="auto"/>
              <w:ind w:right="-120"/>
              <w:rPr>
                <w:rFonts w:ascii="Times New Roman" w:eastAsia="Times New Roman" w:hAnsi="Times New Roman" w:cs="Times New Roman"/>
                <w:sz w:val="20"/>
                <w:szCs w:val="20"/>
              </w:rPr>
            </w:pPr>
            <w:r w:rsidRPr="00C103FE">
              <w:rPr>
                <w:rFonts w:ascii="Times New Roman" w:eastAsia="Times New Roman" w:hAnsi="Times New Roman" w:cs="Times New Roman"/>
                <w:sz w:val="20"/>
                <w:szCs w:val="20"/>
              </w:rPr>
              <w:t>ГОСТ ISO 15547-1-2016</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12.2.052-81</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15518-87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17032-2022</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27590-2005</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28679-90</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31314.3-2006 (ИСО 1496-3:1995)</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31385-2016</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31838-2012</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31842-2012 (ISO 16812:2007)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34233.1-2017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34233.2-2017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34233.3-2017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34233.4-2017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34233.5-2017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34233.6-2017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34233.7-2017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34233.8-2017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34233.9-2017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34233.10-2017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34233.11-2017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lastRenderedPageBreak/>
              <w:t>ГОСТ 34233.12-2017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34283-2017</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СТБ ГОСТ Р 51659-2001</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СТ РК EN 1708-1-2016</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Р 51659-2000</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Р 53682-2009 (ИСО 13705:2006)</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Р 54803-2011</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Р 55597-2013</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ISO 11439-2014</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33986-2016</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24756-81</w:t>
            </w:r>
          </w:p>
          <w:p w:rsidR="00BC1C6F" w:rsidRPr="00C103FE" w:rsidRDefault="00BC1C6F" w:rsidP="00BC1C6F">
            <w:pPr>
              <w:snapToGrid w:val="0"/>
              <w:spacing w:after="0" w:line="240" w:lineRule="auto"/>
              <w:ind w:right="-120"/>
              <w:rPr>
                <w:rFonts w:ascii="Times New Roman" w:hAnsi="Times New Roman" w:cs="Times New Roman"/>
                <w:bCs/>
                <w:sz w:val="20"/>
                <w:szCs w:val="20"/>
              </w:rPr>
            </w:pPr>
            <w:r w:rsidRPr="00C103FE">
              <w:rPr>
                <w:rFonts w:ascii="Times New Roman" w:hAnsi="Times New Roman" w:cs="Times New Roman"/>
                <w:bCs/>
                <w:sz w:val="20"/>
                <w:szCs w:val="20"/>
              </w:rPr>
              <w:t>ГОСТ 25867-83</w:t>
            </w:r>
          </w:p>
          <w:p w:rsidR="00BC1C6F" w:rsidRPr="00C103FE" w:rsidRDefault="00BC1C6F" w:rsidP="00BC1C6F">
            <w:pPr>
              <w:spacing w:after="0" w:line="240" w:lineRule="auto"/>
              <w:rPr>
                <w:rFonts w:ascii="Arial" w:eastAsia="Times New Roman" w:hAnsi="Arial" w:cs="Arial"/>
                <w:color w:val="0000FF"/>
                <w:sz w:val="20"/>
                <w:szCs w:val="20"/>
                <w:u w:val="single"/>
                <w:shd w:val="clear" w:color="auto" w:fill="FFFFFF"/>
                <w:lang w:eastAsia="ru-RU"/>
              </w:rPr>
            </w:pPr>
            <w:r w:rsidRPr="00C103FE">
              <w:rPr>
                <w:rFonts w:ascii="Times New Roman" w:eastAsia="Times New Roman" w:hAnsi="Times New Roman" w:cs="Times New Roman"/>
                <w:sz w:val="20"/>
                <w:szCs w:val="20"/>
                <w:lang w:eastAsia="ru-RU"/>
              </w:rPr>
              <w:t xml:space="preserve">ГОСТ </w:t>
            </w:r>
            <w:r w:rsidRPr="00C103FE">
              <w:rPr>
                <w:rFonts w:ascii="Times New Roman" w:eastAsia="Times New Roman" w:hAnsi="Times New Roman" w:cs="Times New Roman"/>
                <w:sz w:val="20"/>
                <w:szCs w:val="20"/>
                <w:lang w:val="en-US" w:eastAsia="ru-RU"/>
              </w:rPr>
              <w:t>ISO</w:t>
            </w:r>
            <w:r w:rsidRPr="00C103FE">
              <w:rPr>
                <w:rFonts w:ascii="Times New Roman" w:eastAsia="Times New Roman" w:hAnsi="Times New Roman" w:cs="Times New Roman"/>
                <w:sz w:val="20"/>
                <w:szCs w:val="20"/>
                <w:lang w:eastAsia="ru-RU"/>
              </w:rPr>
              <w:t xml:space="preserve"> 13706-2011</w:t>
            </w:r>
            <w:r w:rsidRPr="00C103FE">
              <w:rPr>
                <w:rFonts w:ascii="Times New Roman" w:eastAsia="Times New Roman" w:hAnsi="Times New Roman" w:cs="Times New Roman"/>
                <w:sz w:val="20"/>
                <w:szCs w:val="20"/>
                <w:lang w:eastAsia="ru-RU"/>
              </w:rPr>
              <w:fldChar w:fldCharType="begin"/>
            </w:r>
            <w:r w:rsidRPr="00C103FE">
              <w:rPr>
                <w:rFonts w:ascii="Times New Roman" w:eastAsia="Times New Roman" w:hAnsi="Times New Roman" w:cs="Times New Roman"/>
                <w:sz w:val="20"/>
                <w:szCs w:val="20"/>
                <w:lang w:eastAsia="ru-RU"/>
              </w:rPr>
              <w:instrText>HYPERLINK "https://internet-law.ru/gosts/gost/52500/"</w:instrText>
            </w:r>
            <w:r w:rsidRPr="00C103FE">
              <w:rPr>
                <w:rFonts w:ascii="Times New Roman" w:eastAsia="Times New Roman" w:hAnsi="Times New Roman" w:cs="Times New Roman"/>
                <w:sz w:val="20"/>
                <w:szCs w:val="20"/>
                <w:lang w:eastAsia="ru-RU"/>
              </w:rPr>
              <w:fldChar w:fldCharType="separate"/>
            </w:r>
          </w:p>
          <w:p w:rsidR="00BC1C6F" w:rsidRPr="00C103FE" w:rsidRDefault="00BC1C6F" w:rsidP="00BC1C6F">
            <w:pPr>
              <w:snapToGrid w:val="0"/>
              <w:spacing w:after="0" w:line="240" w:lineRule="auto"/>
              <w:ind w:right="-120"/>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fldChar w:fldCharType="end"/>
            </w:r>
            <w:r w:rsidRPr="00C103FE">
              <w:rPr>
                <w:rFonts w:ascii="Times New Roman" w:eastAsia="Times New Roman" w:hAnsi="Times New Roman" w:cs="Times New Roman"/>
                <w:sz w:val="20"/>
                <w:szCs w:val="20"/>
                <w:lang w:eastAsia="ru-RU"/>
              </w:rPr>
              <w:t>ГОСТ 15547-1-2016</w:t>
            </w:r>
          </w:p>
          <w:p w:rsidR="00BC1C6F" w:rsidRPr="00C103FE" w:rsidRDefault="00BC1C6F" w:rsidP="00BC1C6F">
            <w:pPr>
              <w:snapToGrid w:val="0"/>
              <w:spacing w:after="0" w:line="240" w:lineRule="auto"/>
              <w:ind w:right="-120"/>
              <w:rPr>
                <w:rFonts w:ascii="Times New Roman" w:hAnsi="Times New Roman" w:cs="Times New Roman"/>
                <w:bCs/>
                <w:sz w:val="20"/>
                <w:szCs w:val="20"/>
              </w:rPr>
            </w:pPr>
            <w:r w:rsidRPr="00C103FE">
              <w:rPr>
                <w:rFonts w:ascii="Times New Roman" w:hAnsi="Times New Roman" w:cs="Times New Roman"/>
                <w:bCs/>
                <w:sz w:val="20"/>
                <w:szCs w:val="20"/>
              </w:rPr>
              <w:t>ГОСТ 16769-84</w:t>
            </w:r>
          </w:p>
          <w:p w:rsidR="00BC1C6F" w:rsidRPr="00C103FE" w:rsidRDefault="00BC1C6F" w:rsidP="00BC1C6F">
            <w:pPr>
              <w:snapToGrid w:val="0"/>
              <w:spacing w:after="0" w:line="240" w:lineRule="auto"/>
              <w:ind w:right="-120"/>
              <w:rPr>
                <w:rFonts w:ascii="Times New Roman" w:hAnsi="Times New Roman" w:cs="Times New Roman"/>
                <w:bCs/>
                <w:sz w:val="20"/>
                <w:szCs w:val="20"/>
              </w:rPr>
            </w:pPr>
            <w:r w:rsidRPr="00C103FE">
              <w:rPr>
                <w:rFonts w:ascii="Times New Roman" w:hAnsi="Times New Roman" w:cs="Times New Roman"/>
                <w:bCs/>
                <w:sz w:val="20"/>
                <w:szCs w:val="20"/>
              </w:rPr>
              <w:t>ГОСТ 25005-94</w:t>
            </w:r>
          </w:p>
          <w:p w:rsidR="00BC1C6F" w:rsidRPr="00C103FE" w:rsidRDefault="00BC1C6F" w:rsidP="00BC1C6F">
            <w:pPr>
              <w:snapToGrid w:val="0"/>
              <w:spacing w:after="0" w:line="240" w:lineRule="auto"/>
              <w:ind w:right="-120"/>
              <w:rPr>
                <w:rFonts w:ascii="Times New Roman" w:hAnsi="Times New Roman" w:cs="Times New Roman"/>
                <w:bCs/>
                <w:sz w:val="20"/>
                <w:szCs w:val="20"/>
              </w:rPr>
            </w:pPr>
            <w:r w:rsidRPr="00C103FE">
              <w:rPr>
                <w:rFonts w:ascii="Times New Roman" w:hAnsi="Times New Roman" w:cs="Times New Roman"/>
                <w:bCs/>
                <w:sz w:val="20"/>
                <w:szCs w:val="20"/>
              </w:rPr>
              <w:t>ГОСТ 25221-82</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ГОСТ Р 55559-2013</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 xml:space="preserve">ГОСТ </w:t>
            </w:r>
            <w:r w:rsidRPr="00C103FE">
              <w:rPr>
                <w:rFonts w:ascii="Times New Roman" w:hAnsi="Times New Roman" w:cs="Times New Roman"/>
                <w:sz w:val="20"/>
                <w:szCs w:val="20"/>
                <w:lang w:val="en-US"/>
              </w:rPr>
              <w:t>ISO</w:t>
            </w:r>
            <w:r w:rsidRPr="00695481">
              <w:rPr>
                <w:rFonts w:ascii="Times New Roman" w:hAnsi="Times New Roman" w:cs="Times New Roman"/>
                <w:sz w:val="20"/>
                <w:szCs w:val="20"/>
              </w:rPr>
              <w:t xml:space="preserve"> </w:t>
            </w:r>
            <w:r w:rsidRPr="00C103FE">
              <w:rPr>
                <w:rFonts w:ascii="Times New Roman" w:hAnsi="Times New Roman" w:cs="Times New Roman"/>
                <w:sz w:val="20"/>
                <w:szCs w:val="20"/>
              </w:rPr>
              <w:t>13760-2011</w:t>
            </w:r>
          </w:p>
        </w:tc>
      </w:tr>
      <w:tr w:rsidR="00BC1C6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BC1C6F" w:rsidRPr="00DC6DEC" w:rsidRDefault="00BC1C6F" w:rsidP="00E81322">
            <w:pPr>
              <w:pStyle w:val="afff6"/>
              <w:numPr>
                <w:ilvl w:val="0"/>
                <w:numId w:val="24"/>
              </w:numPr>
              <w:rPr>
                <w:rFonts w:ascii="Times New Roman" w:eastAsia="Calibri" w:hAnsi="Times New Roman" w:cs="Times New Roman"/>
                <w:sz w:val="20"/>
                <w:szCs w:val="20"/>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C1C6F" w:rsidRDefault="00BC1C6F" w:rsidP="00BC1C6F">
            <w:pPr>
              <w:spacing w:after="0" w:line="240" w:lineRule="auto"/>
              <w:rPr>
                <w:rFonts w:ascii="Times New Roman" w:hAnsi="Times New Roman" w:cs="Times New Roman"/>
                <w:sz w:val="20"/>
                <w:szCs w:val="20"/>
              </w:rPr>
            </w:pPr>
            <w:r w:rsidRPr="00CF1228">
              <w:rPr>
                <w:rFonts w:ascii="Times New Roman" w:hAnsi="Times New Roman" w:cs="Times New Roman"/>
                <w:sz w:val="20"/>
                <w:szCs w:val="20"/>
              </w:rPr>
              <w:t xml:space="preserve">Сосуды, предназначенные для жидкостей, используемые для рабочих сред группы 2 и имеющие: </w:t>
            </w:r>
          </w:p>
          <w:p w:rsidR="00BC1C6F" w:rsidRDefault="00BC1C6F" w:rsidP="00BC1C6F">
            <w:pPr>
              <w:spacing w:after="0" w:line="240" w:lineRule="auto"/>
              <w:rPr>
                <w:rFonts w:ascii="Times New Roman" w:hAnsi="Times New Roman" w:cs="Times New Roman"/>
                <w:sz w:val="20"/>
                <w:szCs w:val="20"/>
              </w:rPr>
            </w:pPr>
            <w:r w:rsidRPr="00CF1228">
              <w:rPr>
                <w:rFonts w:ascii="Times New Roman" w:hAnsi="Times New Roman" w:cs="Times New Roman"/>
                <w:sz w:val="20"/>
                <w:szCs w:val="20"/>
              </w:rPr>
              <w:t xml:space="preserve">максимально допустимое рабочее давление свыше 1 МПа, вместимость более 0,01 м3 и произведение значения максимально допустимого рабочего давления на значение </w:t>
            </w:r>
            <w:r w:rsidRPr="00CF1228">
              <w:rPr>
                <w:rFonts w:ascii="Times New Roman" w:hAnsi="Times New Roman" w:cs="Times New Roman"/>
                <w:sz w:val="20"/>
                <w:szCs w:val="20"/>
              </w:rPr>
              <w:lastRenderedPageBreak/>
              <w:t xml:space="preserve">вместимости, составляющее свыше 1 МПа·м3 </w:t>
            </w:r>
          </w:p>
          <w:p w:rsidR="00BC1C6F" w:rsidRDefault="00BC1C6F" w:rsidP="00BC1C6F">
            <w:pPr>
              <w:spacing w:after="0" w:line="240" w:lineRule="auto"/>
              <w:rPr>
                <w:rFonts w:ascii="Times New Roman" w:hAnsi="Times New Roman" w:cs="Times New Roman"/>
                <w:sz w:val="20"/>
                <w:szCs w:val="20"/>
              </w:rPr>
            </w:pPr>
          </w:p>
          <w:p w:rsidR="00BC1C6F" w:rsidRPr="00CF1228" w:rsidRDefault="00BC1C6F" w:rsidP="00BC1C6F">
            <w:pPr>
              <w:spacing w:after="0" w:line="240" w:lineRule="auto"/>
              <w:rPr>
                <w:rFonts w:ascii="Times New Roman" w:hAnsi="Times New Roman" w:cs="Times New Roman"/>
                <w:sz w:val="20"/>
                <w:szCs w:val="20"/>
              </w:rPr>
            </w:pPr>
            <w:r w:rsidRPr="00CF1228">
              <w:rPr>
                <w:rFonts w:ascii="Times New Roman" w:hAnsi="Times New Roman" w:cs="Times New Roman"/>
                <w:sz w:val="20"/>
                <w:szCs w:val="20"/>
              </w:rPr>
              <w:t>максимально допустимое рабочее давление свыше 100 МПа, вместимость свыше 0,0001 м3 до 0,01 м3 включительно</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lastRenderedPageBreak/>
              <w:t>Сертификация</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(1С, 3С, 4С, 7С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1C6F" w:rsidRDefault="00BC1C6F" w:rsidP="00BC1C6F">
            <w:pPr>
              <w:spacing w:after="0" w:line="240" w:lineRule="auto"/>
              <w:ind w:left="57"/>
              <w:jc w:val="center"/>
              <w:rPr>
                <w:rFonts w:ascii="Times New Roman" w:hAnsi="Times New Roman" w:cs="Times New Roman"/>
                <w:sz w:val="20"/>
                <w:szCs w:val="20"/>
              </w:rPr>
            </w:pPr>
            <w:r w:rsidRPr="00CF1228">
              <w:rPr>
                <w:rFonts w:ascii="Times New Roman" w:hAnsi="Times New Roman" w:cs="Times New Roman"/>
                <w:sz w:val="20"/>
                <w:szCs w:val="20"/>
              </w:rPr>
              <w:t xml:space="preserve">3926 90 920 0 3926 90 970 9 7309 00 </w:t>
            </w:r>
          </w:p>
          <w:p w:rsidR="00BC1C6F" w:rsidRDefault="00BC1C6F" w:rsidP="00BC1C6F">
            <w:pPr>
              <w:spacing w:after="0" w:line="240" w:lineRule="auto"/>
              <w:ind w:left="57"/>
              <w:jc w:val="center"/>
              <w:rPr>
                <w:rFonts w:ascii="Times New Roman" w:hAnsi="Times New Roman" w:cs="Times New Roman"/>
                <w:sz w:val="20"/>
                <w:szCs w:val="20"/>
              </w:rPr>
            </w:pPr>
            <w:r w:rsidRPr="00CF1228">
              <w:rPr>
                <w:rFonts w:ascii="Times New Roman" w:hAnsi="Times New Roman" w:cs="Times New Roman"/>
                <w:sz w:val="20"/>
                <w:szCs w:val="20"/>
              </w:rPr>
              <w:t xml:space="preserve">7310 </w:t>
            </w:r>
          </w:p>
          <w:p w:rsidR="00BC1C6F" w:rsidRDefault="00BC1C6F" w:rsidP="00BC1C6F">
            <w:pPr>
              <w:spacing w:after="0" w:line="240" w:lineRule="auto"/>
              <w:ind w:left="57"/>
              <w:jc w:val="center"/>
              <w:rPr>
                <w:rFonts w:ascii="Times New Roman" w:hAnsi="Times New Roman" w:cs="Times New Roman"/>
                <w:sz w:val="20"/>
                <w:szCs w:val="20"/>
              </w:rPr>
            </w:pPr>
            <w:r w:rsidRPr="00CF1228">
              <w:rPr>
                <w:rFonts w:ascii="Times New Roman" w:hAnsi="Times New Roman" w:cs="Times New Roman"/>
                <w:sz w:val="20"/>
                <w:szCs w:val="20"/>
              </w:rPr>
              <w:t xml:space="preserve">7419 99 900 0 7508 90 000 9 7611 00 000 0 7612 </w:t>
            </w:r>
          </w:p>
          <w:p w:rsidR="00BC1C6F" w:rsidRPr="00CF1228" w:rsidRDefault="00BC1C6F" w:rsidP="00BC1C6F">
            <w:pPr>
              <w:spacing w:after="0" w:line="240" w:lineRule="auto"/>
              <w:ind w:left="57"/>
              <w:jc w:val="center"/>
              <w:rPr>
                <w:rFonts w:ascii="Times New Roman" w:hAnsi="Times New Roman" w:cs="Times New Roman"/>
                <w:sz w:val="20"/>
                <w:szCs w:val="20"/>
              </w:rPr>
            </w:pPr>
            <w:r w:rsidRPr="00CF1228">
              <w:rPr>
                <w:rFonts w:ascii="Times New Roman" w:hAnsi="Times New Roman" w:cs="Times New Roman"/>
                <w:sz w:val="20"/>
                <w:szCs w:val="20"/>
              </w:rPr>
              <w:t>8108 90 900 9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0E1175">
            <w:pPr>
              <w:spacing w:after="0" w:line="240" w:lineRule="auto"/>
              <w:ind w:right="-57"/>
              <w:rPr>
                <w:rFonts w:ascii="Times New Roman" w:hAnsi="Times New Roman" w:cs="Times New Roman"/>
                <w:sz w:val="20"/>
                <w:szCs w:val="20"/>
              </w:rPr>
            </w:pP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C103FE" w:rsidRDefault="00BC1C6F" w:rsidP="00BC1C6F">
            <w:pPr>
              <w:snapToGrid w:val="0"/>
              <w:spacing w:after="0" w:line="240" w:lineRule="auto"/>
              <w:ind w:right="-120"/>
              <w:rPr>
                <w:rFonts w:ascii="Times New Roman" w:hAnsi="Times New Roman" w:cs="Times New Roman"/>
                <w:sz w:val="20"/>
                <w:szCs w:val="20"/>
              </w:rPr>
            </w:pPr>
          </w:p>
        </w:tc>
      </w:tr>
      <w:tr w:rsidR="00BC1C6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BC1C6F" w:rsidRPr="00DC6DEC" w:rsidRDefault="00BC1C6F" w:rsidP="00E81322">
            <w:pPr>
              <w:pStyle w:val="afff6"/>
              <w:numPr>
                <w:ilvl w:val="0"/>
                <w:numId w:val="24"/>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C1C6F" w:rsidRPr="00443997" w:rsidRDefault="00BC1C6F" w:rsidP="00BC1C6F">
            <w:pPr>
              <w:spacing w:after="0" w:line="240" w:lineRule="auto"/>
              <w:rPr>
                <w:rFonts w:ascii="Times New Roman" w:hAnsi="Times New Roman" w:cs="Times New Roman"/>
                <w:sz w:val="20"/>
                <w:szCs w:val="20"/>
              </w:rPr>
            </w:pPr>
            <w:r w:rsidRPr="00443997">
              <w:rPr>
                <w:rFonts w:ascii="Times New Roman" w:hAnsi="Times New Roman" w:cs="Times New Roman"/>
                <w:sz w:val="20"/>
                <w:szCs w:val="20"/>
              </w:rPr>
              <w:t>Трубопроводы, имеющие максимально допустимое рабочее давление свыше 0,05 МПа, номинальный диаметр более 25 мм, предназначенные для газов и паров и используемые для рабочих сред группы 1</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Сертификация</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(1С, 3С, 4С, 7С)</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p>
          <w:p w:rsidR="00BC1C6F" w:rsidRPr="00012F42" w:rsidRDefault="00BC1C6F" w:rsidP="00BC1C6F">
            <w:pPr>
              <w:spacing w:after="0" w:line="240" w:lineRule="auto"/>
              <w:ind w:left="57"/>
              <w:jc w:val="center"/>
              <w:rPr>
                <w:rFonts w:ascii="Times New Roman" w:hAnsi="Times New Roman" w:cs="Times New Roman"/>
                <w:sz w:val="20"/>
                <w:szCs w:val="20"/>
              </w:rPr>
            </w:pPr>
          </w:p>
          <w:p w:rsidR="00BC1C6F" w:rsidRPr="00012F42" w:rsidRDefault="00BC1C6F" w:rsidP="00BC1C6F">
            <w:pPr>
              <w:spacing w:after="0" w:line="240" w:lineRule="auto"/>
              <w:ind w:left="57"/>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ind w:left="57"/>
              <w:jc w:val="center"/>
              <w:rPr>
                <w:rFonts w:ascii="Times New Roman" w:hAnsi="Times New Roman" w:cs="Times New Roman"/>
                <w:sz w:val="20"/>
                <w:szCs w:val="20"/>
              </w:rPr>
            </w:pPr>
            <w:r w:rsidRPr="00012F42">
              <w:rPr>
                <w:rFonts w:ascii="Times New Roman" w:hAnsi="Times New Roman" w:cs="Times New Roman"/>
                <w:sz w:val="20"/>
                <w:szCs w:val="20"/>
              </w:rPr>
              <w:t xml:space="preserve">7326 90 980 7 </w:t>
            </w:r>
          </w:p>
          <w:p w:rsidR="00BC1C6F" w:rsidRPr="00012F42" w:rsidRDefault="00BC1C6F" w:rsidP="00BC1C6F">
            <w:pPr>
              <w:spacing w:after="0" w:line="240" w:lineRule="auto"/>
              <w:ind w:left="57"/>
              <w:jc w:val="center"/>
              <w:rPr>
                <w:rFonts w:ascii="Times New Roman" w:hAnsi="Times New Roman" w:cs="Times New Roman"/>
                <w:sz w:val="20"/>
                <w:szCs w:val="20"/>
                <w:lang w:val="en-US"/>
              </w:rPr>
            </w:pPr>
            <w:r w:rsidRPr="00012F42">
              <w:rPr>
                <w:rFonts w:ascii="Times New Roman" w:hAnsi="Times New Roman" w:cs="Times New Roman"/>
                <w:sz w:val="20"/>
                <w:szCs w:val="20"/>
              </w:rPr>
              <w:t>8108 90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0E1175">
            <w:pPr>
              <w:pStyle w:val="Default"/>
              <w:rPr>
                <w:color w:val="auto"/>
                <w:sz w:val="20"/>
                <w:szCs w:val="20"/>
              </w:rPr>
            </w:pPr>
            <w:r w:rsidRPr="00012F42">
              <w:rPr>
                <w:color w:val="auto"/>
                <w:sz w:val="20"/>
                <w:szCs w:val="20"/>
              </w:rPr>
              <w:t>Технический регламент Таможенного союза «О безопасности оборудования, работающего под избыточным давлением» (ТР ТС 032/2013</w:t>
            </w:r>
            <w:proofErr w:type="gramStart"/>
            <w:r w:rsidRPr="00012F42">
              <w:rPr>
                <w:color w:val="auto"/>
                <w:sz w:val="20"/>
                <w:szCs w:val="20"/>
              </w:rPr>
              <w:t>),  принят</w:t>
            </w:r>
            <w:proofErr w:type="gramEnd"/>
            <w:r w:rsidRPr="00012F42">
              <w:rPr>
                <w:color w:val="auto"/>
                <w:sz w:val="20"/>
                <w:szCs w:val="20"/>
              </w:rPr>
              <w:t xml:space="preserve"> Решением Совета Евразийской экономической комиссии от 02.07.2013 №41</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C103FE" w:rsidRDefault="00BC1C6F" w:rsidP="00BC1C6F">
            <w:pPr>
              <w:pStyle w:val="Default"/>
              <w:rPr>
                <w:color w:val="auto"/>
                <w:sz w:val="20"/>
                <w:szCs w:val="20"/>
              </w:rPr>
            </w:pPr>
            <w:r w:rsidRPr="00C103FE">
              <w:rPr>
                <w:color w:val="auto"/>
                <w:sz w:val="20"/>
                <w:szCs w:val="20"/>
              </w:rPr>
              <w:t>ТР ТС 032/2013;</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ГОСТ Р 54568-2011</w:t>
            </w:r>
          </w:p>
          <w:p w:rsidR="00BC1C6F" w:rsidRPr="00C103FE" w:rsidRDefault="00BC1C6F" w:rsidP="00BC1C6F">
            <w:pPr>
              <w:pStyle w:val="Default"/>
              <w:rPr>
                <w:color w:val="auto"/>
                <w:sz w:val="20"/>
                <w:szCs w:val="20"/>
              </w:rPr>
            </w:pPr>
            <w:r w:rsidRPr="00C103FE">
              <w:rPr>
                <w:color w:val="auto"/>
                <w:sz w:val="20"/>
                <w:szCs w:val="20"/>
              </w:rPr>
              <w:t>ГОСТ 33855-2016</w:t>
            </w:r>
          </w:p>
          <w:p w:rsidR="00BC1C6F" w:rsidRPr="00C103FE" w:rsidRDefault="00BC1C6F" w:rsidP="00BC1C6F">
            <w:pPr>
              <w:pStyle w:val="Default"/>
              <w:rPr>
                <w:color w:val="auto"/>
                <w:sz w:val="20"/>
                <w:szCs w:val="20"/>
              </w:rPr>
            </w:pPr>
            <w:r w:rsidRPr="00C103FE">
              <w:rPr>
                <w:color w:val="auto"/>
                <w:sz w:val="20"/>
                <w:szCs w:val="20"/>
              </w:rPr>
              <w:t>ГОСТ Р 54560-2015</w:t>
            </w:r>
          </w:p>
          <w:p w:rsidR="00BC1C6F" w:rsidRPr="00C103FE" w:rsidRDefault="00BC1C6F" w:rsidP="00BC1C6F">
            <w:pPr>
              <w:pStyle w:val="Default"/>
              <w:rPr>
                <w:color w:val="auto"/>
                <w:sz w:val="20"/>
                <w:szCs w:val="20"/>
              </w:rPr>
            </w:pPr>
            <w:r w:rsidRPr="00C103FE">
              <w:rPr>
                <w:color w:val="auto"/>
                <w:sz w:val="20"/>
                <w:szCs w:val="20"/>
              </w:rPr>
              <w:t>ГОСТ 32388-2013</w:t>
            </w:r>
          </w:p>
          <w:p w:rsidR="00BC1C6F" w:rsidRPr="00C103FE" w:rsidRDefault="00BC1C6F" w:rsidP="00BC1C6F">
            <w:pPr>
              <w:pStyle w:val="Default"/>
              <w:rPr>
                <w:color w:val="auto"/>
                <w:sz w:val="20"/>
                <w:szCs w:val="20"/>
              </w:rPr>
            </w:pPr>
            <w:r w:rsidRPr="00C103FE">
              <w:rPr>
                <w:color w:val="auto"/>
                <w:sz w:val="20"/>
                <w:szCs w:val="20"/>
              </w:rPr>
              <w:t>ГОСТ 32569-2013</w:t>
            </w:r>
          </w:p>
          <w:p w:rsidR="00BC1C6F" w:rsidRPr="00C103FE" w:rsidRDefault="00BC1C6F" w:rsidP="00BC1C6F">
            <w:pPr>
              <w:pStyle w:val="Default"/>
              <w:rPr>
                <w:color w:val="auto"/>
                <w:sz w:val="20"/>
                <w:szCs w:val="20"/>
              </w:rPr>
            </w:pPr>
            <w:r w:rsidRPr="00C103FE">
              <w:rPr>
                <w:color w:val="auto"/>
                <w:sz w:val="20"/>
                <w:szCs w:val="20"/>
              </w:rPr>
              <w:t>ГОСТ 33229-2015</w:t>
            </w:r>
          </w:p>
          <w:p w:rsidR="00BC1C6F" w:rsidRPr="00C103FE" w:rsidRDefault="00BC1C6F" w:rsidP="00BC1C6F">
            <w:pPr>
              <w:pStyle w:val="Default"/>
              <w:rPr>
                <w:color w:val="auto"/>
                <w:sz w:val="20"/>
                <w:szCs w:val="20"/>
              </w:rPr>
            </w:pPr>
            <w:r w:rsidRPr="00C103FE">
              <w:rPr>
                <w:color w:val="auto"/>
                <w:sz w:val="20"/>
                <w:szCs w:val="20"/>
              </w:rPr>
              <w:t>ГОСТ 33368-2015</w:t>
            </w:r>
          </w:p>
          <w:p w:rsidR="00BC1C6F" w:rsidRPr="00C103FE" w:rsidRDefault="00BC1C6F" w:rsidP="00BC1C6F">
            <w:pPr>
              <w:pStyle w:val="Default"/>
              <w:rPr>
                <w:color w:val="auto"/>
                <w:sz w:val="20"/>
                <w:szCs w:val="20"/>
              </w:rPr>
            </w:pPr>
            <w:r w:rsidRPr="00C103FE">
              <w:rPr>
                <w:color w:val="auto"/>
                <w:sz w:val="20"/>
                <w:szCs w:val="20"/>
              </w:rPr>
              <w:t>СТБ ЕН 13480-1-2005</w:t>
            </w:r>
          </w:p>
          <w:p w:rsidR="00BC1C6F" w:rsidRPr="00C103FE" w:rsidRDefault="00BC1C6F" w:rsidP="00BC1C6F">
            <w:pPr>
              <w:pStyle w:val="Default"/>
              <w:rPr>
                <w:color w:val="auto"/>
                <w:sz w:val="20"/>
                <w:szCs w:val="20"/>
              </w:rPr>
            </w:pPr>
            <w:r w:rsidRPr="00C103FE">
              <w:rPr>
                <w:color w:val="auto"/>
                <w:sz w:val="20"/>
                <w:szCs w:val="20"/>
              </w:rPr>
              <w:t>СТБ ЕН 13480-2-2005</w:t>
            </w:r>
          </w:p>
          <w:p w:rsidR="00BC1C6F" w:rsidRPr="00C103FE" w:rsidRDefault="00BC1C6F" w:rsidP="00BC1C6F">
            <w:pPr>
              <w:pStyle w:val="Default"/>
              <w:rPr>
                <w:color w:val="auto"/>
                <w:sz w:val="20"/>
                <w:szCs w:val="20"/>
              </w:rPr>
            </w:pPr>
            <w:r w:rsidRPr="00C103FE">
              <w:rPr>
                <w:color w:val="auto"/>
                <w:sz w:val="20"/>
                <w:szCs w:val="20"/>
              </w:rPr>
              <w:t>СТБ ЕН 13480-3-2005</w:t>
            </w:r>
          </w:p>
          <w:p w:rsidR="00BC1C6F" w:rsidRPr="00C103FE" w:rsidRDefault="00BC1C6F" w:rsidP="00BC1C6F">
            <w:pPr>
              <w:pStyle w:val="Default"/>
              <w:rPr>
                <w:color w:val="auto"/>
                <w:sz w:val="20"/>
                <w:szCs w:val="20"/>
              </w:rPr>
            </w:pPr>
            <w:r w:rsidRPr="00C103FE">
              <w:rPr>
                <w:color w:val="auto"/>
                <w:sz w:val="20"/>
                <w:szCs w:val="20"/>
              </w:rPr>
              <w:t>СТБ ЕН 13480-4-2005</w:t>
            </w:r>
          </w:p>
          <w:p w:rsidR="00BC1C6F" w:rsidRPr="00C103FE" w:rsidRDefault="00BC1C6F" w:rsidP="00BC1C6F">
            <w:pPr>
              <w:pStyle w:val="Default"/>
              <w:rPr>
                <w:color w:val="auto"/>
                <w:sz w:val="20"/>
                <w:szCs w:val="20"/>
              </w:rPr>
            </w:pPr>
            <w:r w:rsidRPr="00C103FE">
              <w:rPr>
                <w:color w:val="auto"/>
                <w:sz w:val="20"/>
                <w:szCs w:val="20"/>
              </w:rPr>
              <w:t>СТБ ЕН 13480-5-2005</w:t>
            </w:r>
          </w:p>
          <w:p w:rsidR="00BC1C6F" w:rsidRPr="00C103FE" w:rsidRDefault="00BC1C6F" w:rsidP="00BC1C6F">
            <w:pPr>
              <w:pStyle w:val="Default"/>
              <w:rPr>
                <w:color w:val="auto"/>
                <w:sz w:val="20"/>
                <w:szCs w:val="20"/>
              </w:rPr>
            </w:pPr>
            <w:r w:rsidRPr="00C103FE">
              <w:rPr>
                <w:color w:val="auto"/>
                <w:sz w:val="20"/>
                <w:szCs w:val="20"/>
              </w:rPr>
              <w:t>СТБ ЕН 13480-6-2009</w:t>
            </w:r>
          </w:p>
          <w:p w:rsidR="00BC1C6F" w:rsidRPr="00C103FE" w:rsidRDefault="00BC1C6F" w:rsidP="00BC1C6F">
            <w:pPr>
              <w:pStyle w:val="Default"/>
              <w:rPr>
                <w:color w:val="auto"/>
                <w:sz w:val="20"/>
                <w:szCs w:val="20"/>
              </w:rPr>
            </w:pPr>
            <w:r w:rsidRPr="00C103FE">
              <w:rPr>
                <w:color w:val="auto"/>
                <w:sz w:val="20"/>
                <w:szCs w:val="20"/>
              </w:rPr>
              <w:t>СТБ ЕН 13480-8-2009</w:t>
            </w:r>
          </w:p>
          <w:p w:rsidR="00BC1C6F" w:rsidRPr="00C103FE" w:rsidRDefault="00BC1C6F" w:rsidP="00BC1C6F">
            <w:pPr>
              <w:pStyle w:val="Default"/>
              <w:rPr>
                <w:color w:val="auto"/>
                <w:sz w:val="20"/>
                <w:szCs w:val="20"/>
              </w:rPr>
            </w:pPr>
            <w:r w:rsidRPr="00C103FE">
              <w:rPr>
                <w:color w:val="auto"/>
                <w:sz w:val="20"/>
                <w:szCs w:val="20"/>
              </w:rPr>
              <w:t>СТ РК EN 10216-1-2015</w:t>
            </w:r>
          </w:p>
          <w:p w:rsidR="00BC1C6F" w:rsidRPr="00C103FE" w:rsidRDefault="00BC1C6F" w:rsidP="00BC1C6F">
            <w:pPr>
              <w:pStyle w:val="Default"/>
              <w:rPr>
                <w:color w:val="auto"/>
                <w:sz w:val="20"/>
                <w:szCs w:val="20"/>
              </w:rPr>
            </w:pPr>
            <w:r w:rsidRPr="00C103FE">
              <w:rPr>
                <w:color w:val="auto"/>
                <w:sz w:val="20"/>
                <w:szCs w:val="20"/>
              </w:rPr>
              <w:t>СТ РК EN 10216-2-2015</w:t>
            </w:r>
          </w:p>
          <w:p w:rsidR="00BC1C6F" w:rsidRPr="00C103FE" w:rsidRDefault="00BC1C6F" w:rsidP="00BC1C6F">
            <w:pPr>
              <w:pStyle w:val="Default"/>
              <w:rPr>
                <w:color w:val="auto"/>
                <w:sz w:val="20"/>
                <w:szCs w:val="20"/>
              </w:rPr>
            </w:pPr>
            <w:r w:rsidRPr="00C103FE">
              <w:rPr>
                <w:color w:val="auto"/>
                <w:sz w:val="20"/>
                <w:szCs w:val="20"/>
              </w:rPr>
              <w:t>СТ РК EN 10216-3-2015</w:t>
            </w:r>
          </w:p>
          <w:p w:rsidR="00BC1C6F" w:rsidRPr="00C103FE" w:rsidRDefault="00BC1C6F" w:rsidP="00BC1C6F">
            <w:pPr>
              <w:pStyle w:val="Default"/>
              <w:rPr>
                <w:color w:val="auto"/>
                <w:sz w:val="20"/>
                <w:szCs w:val="20"/>
              </w:rPr>
            </w:pPr>
            <w:r w:rsidRPr="00C103FE">
              <w:rPr>
                <w:color w:val="auto"/>
                <w:sz w:val="20"/>
                <w:szCs w:val="20"/>
              </w:rPr>
              <w:t>СТ РК EN 10216-4-2015</w:t>
            </w:r>
          </w:p>
          <w:p w:rsidR="00BC1C6F" w:rsidRPr="00C103FE" w:rsidRDefault="00BC1C6F" w:rsidP="00BC1C6F">
            <w:pPr>
              <w:pStyle w:val="Default"/>
              <w:rPr>
                <w:color w:val="auto"/>
                <w:sz w:val="20"/>
                <w:szCs w:val="20"/>
              </w:rPr>
            </w:pPr>
            <w:r w:rsidRPr="00C103FE">
              <w:rPr>
                <w:color w:val="auto"/>
                <w:sz w:val="20"/>
                <w:szCs w:val="20"/>
              </w:rPr>
              <w:t>СТ РК EN 10216-5-2015</w:t>
            </w:r>
          </w:p>
          <w:p w:rsidR="00BC1C6F" w:rsidRPr="00C103FE" w:rsidRDefault="00BC1C6F" w:rsidP="00BC1C6F">
            <w:pPr>
              <w:spacing w:after="0" w:line="240" w:lineRule="auto"/>
              <w:ind w:right="-57"/>
              <w:rPr>
                <w:rFonts w:ascii="Times New Roman" w:hAnsi="Times New Roman" w:cs="Times New Roman"/>
                <w:sz w:val="20"/>
                <w:szCs w:val="20"/>
              </w:rPr>
            </w:pPr>
            <w:r w:rsidRPr="00C103FE">
              <w:rPr>
                <w:rFonts w:ascii="Times New Roman" w:hAnsi="Times New Roman" w:cs="Times New Roman"/>
                <w:sz w:val="20"/>
                <w:szCs w:val="20"/>
              </w:rPr>
              <w:t>СТ РК EN 10217-1-2015</w:t>
            </w:r>
          </w:p>
          <w:p w:rsidR="00BC1C6F" w:rsidRPr="00C103FE" w:rsidRDefault="00BC1C6F" w:rsidP="00BC1C6F">
            <w:pPr>
              <w:pStyle w:val="Default"/>
              <w:rPr>
                <w:color w:val="auto"/>
                <w:sz w:val="20"/>
                <w:szCs w:val="20"/>
              </w:rPr>
            </w:pPr>
            <w:r w:rsidRPr="00C103FE">
              <w:rPr>
                <w:color w:val="auto"/>
                <w:sz w:val="20"/>
                <w:szCs w:val="20"/>
              </w:rPr>
              <w:t>СТ РК EN 10217-2-2015</w:t>
            </w:r>
          </w:p>
          <w:p w:rsidR="00BC1C6F" w:rsidRPr="00C103FE" w:rsidRDefault="00BC1C6F" w:rsidP="00BC1C6F">
            <w:pPr>
              <w:pStyle w:val="Default"/>
              <w:rPr>
                <w:color w:val="auto"/>
                <w:sz w:val="20"/>
                <w:szCs w:val="20"/>
              </w:rPr>
            </w:pPr>
            <w:r w:rsidRPr="00C103FE">
              <w:rPr>
                <w:color w:val="auto"/>
                <w:sz w:val="20"/>
                <w:szCs w:val="20"/>
              </w:rPr>
              <w:lastRenderedPageBreak/>
              <w:t>СТ РК EN 10217-3-2015</w:t>
            </w:r>
          </w:p>
          <w:p w:rsidR="00BC1C6F" w:rsidRPr="00C103FE" w:rsidRDefault="00BC1C6F" w:rsidP="00BC1C6F">
            <w:pPr>
              <w:pStyle w:val="Default"/>
              <w:rPr>
                <w:color w:val="auto"/>
                <w:sz w:val="20"/>
                <w:szCs w:val="20"/>
              </w:rPr>
            </w:pPr>
            <w:r w:rsidRPr="00C103FE">
              <w:rPr>
                <w:color w:val="auto"/>
                <w:sz w:val="20"/>
                <w:szCs w:val="20"/>
              </w:rPr>
              <w:t>СТ РК EN 10217-4-2015</w:t>
            </w:r>
          </w:p>
          <w:p w:rsidR="00BC1C6F" w:rsidRPr="00C103FE" w:rsidRDefault="00BC1C6F" w:rsidP="00BC1C6F">
            <w:pPr>
              <w:pStyle w:val="Default"/>
              <w:rPr>
                <w:color w:val="auto"/>
                <w:sz w:val="20"/>
                <w:szCs w:val="20"/>
              </w:rPr>
            </w:pPr>
            <w:r w:rsidRPr="00C103FE">
              <w:rPr>
                <w:color w:val="auto"/>
                <w:sz w:val="20"/>
                <w:szCs w:val="20"/>
              </w:rPr>
              <w:t>СТ РК EN 10217-5-2015</w:t>
            </w:r>
          </w:p>
          <w:p w:rsidR="00BC1C6F" w:rsidRPr="00C103FE" w:rsidRDefault="00BC1C6F" w:rsidP="00BC1C6F">
            <w:pPr>
              <w:pStyle w:val="Default"/>
              <w:rPr>
                <w:color w:val="auto"/>
                <w:sz w:val="20"/>
                <w:szCs w:val="20"/>
              </w:rPr>
            </w:pPr>
            <w:r w:rsidRPr="00C103FE">
              <w:rPr>
                <w:color w:val="auto"/>
                <w:sz w:val="20"/>
                <w:szCs w:val="20"/>
              </w:rPr>
              <w:t>СТ РК EN 10217-6-2015</w:t>
            </w:r>
          </w:p>
          <w:p w:rsidR="00BC1C6F" w:rsidRPr="00C103FE" w:rsidRDefault="00BC1C6F" w:rsidP="00BC1C6F">
            <w:pPr>
              <w:pStyle w:val="Default"/>
              <w:rPr>
                <w:color w:val="auto"/>
                <w:sz w:val="20"/>
                <w:szCs w:val="20"/>
              </w:rPr>
            </w:pPr>
            <w:r w:rsidRPr="00C103FE">
              <w:rPr>
                <w:color w:val="auto"/>
                <w:sz w:val="20"/>
                <w:szCs w:val="20"/>
              </w:rPr>
              <w:t>СТ РК EN 10217-7-2015</w:t>
            </w:r>
          </w:p>
          <w:p w:rsidR="00BC1C6F" w:rsidRPr="00C103FE" w:rsidRDefault="00BC1C6F" w:rsidP="00BC1C6F">
            <w:pPr>
              <w:pStyle w:val="Default"/>
              <w:rPr>
                <w:color w:val="auto"/>
                <w:sz w:val="20"/>
                <w:szCs w:val="20"/>
              </w:rPr>
            </w:pPr>
            <w:r w:rsidRPr="00C103FE">
              <w:rPr>
                <w:color w:val="auto"/>
                <w:sz w:val="20"/>
                <w:szCs w:val="20"/>
              </w:rPr>
              <w:t>СТ РК EN 13480-1-2012</w:t>
            </w:r>
          </w:p>
          <w:p w:rsidR="00BC1C6F" w:rsidRPr="00C103FE" w:rsidRDefault="00BC1C6F" w:rsidP="00BC1C6F">
            <w:pPr>
              <w:pStyle w:val="Default"/>
              <w:rPr>
                <w:color w:val="auto"/>
                <w:sz w:val="20"/>
                <w:szCs w:val="20"/>
              </w:rPr>
            </w:pPr>
            <w:r w:rsidRPr="00C103FE">
              <w:rPr>
                <w:color w:val="auto"/>
                <w:sz w:val="20"/>
                <w:szCs w:val="20"/>
              </w:rPr>
              <w:t>СТ РК EN 13480-2-2013</w:t>
            </w:r>
          </w:p>
          <w:p w:rsidR="00BC1C6F" w:rsidRPr="00C103FE" w:rsidRDefault="00BC1C6F" w:rsidP="00BC1C6F">
            <w:pPr>
              <w:pStyle w:val="Default"/>
              <w:rPr>
                <w:color w:val="auto"/>
                <w:sz w:val="20"/>
                <w:szCs w:val="20"/>
              </w:rPr>
            </w:pPr>
            <w:r w:rsidRPr="00C103FE">
              <w:rPr>
                <w:color w:val="auto"/>
                <w:sz w:val="20"/>
                <w:szCs w:val="20"/>
              </w:rPr>
              <w:t>СТ РК EN 13480-3-2013</w:t>
            </w:r>
          </w:p>
          <w:p w:rsidR="00BC1C6F" w:rsidRPr="00C103FE" w:rsidRDefault="00BC1C6F" w:rsidP="00BC1C6F">
            <w:pPr>
              <w:pStyle w:val="Default"/>
              <w:rPr>
                <w:color w:val="auto"/>
                <w:sz w:val="20"/>
                <w:szCs w:val="20"/>
              </w:rPr>
            </w:pPr>
            <w:r w:rsidRPr="00C103FE">
              <w:rPr>
                <w:color w:val="auto"/>
                <w:sz w:val="20"/>
                <w:szCs w:val="20"/>
              </w:rPr>
              <w:t>СТ РК EN 13480-4-2016</w:t>
            </w:r>
          </w:p>
          <w:p w:rsidR="00BC1C6F" w:rsidRPr="00C103FE" w:rsidRDefault="00BC1C6F" w:rsidP="00BC1C6F">
            <w:pPr>
              <w:pStyle w:val="Default"/>
              <w:rPr>
                <w:color w:val="auto"/>
                <w:sz w:val="20"/>
                <w:szCs w:val="20"/>
              </w:rPr>
            </w:pPr>
            <w:r w:rsidRPr="00C103FE">
              <w:rPr>
                <w:color w:val="auto"/>
                <w:sz w:val="20"/>
                <w:szCs w:val="20"/>
              </w:rPr>
              <w:t>СТ РК EN 13480-5-2016</w:t>
            </w:r>
          </w:p>
          <w:p w:rsidR="00BC1C6F" w:rsidRPr="00C103FE" w:rsidRDefault="00BC1C6F" w:rsidP="00BC1C6F">
            <w:pPr>
              <w:pStyle w:val="Default"/>
              <w:rPr>
                <w:color w:val="auto"/>
                <w:sz w:val="20"/>
                <w:szCs w:val="20"/>
              </w:rPr>
            </w:pPr>
            <w:r w:rsidRPr="00C103FE">
              <w:rPr>
                <w:color w:val="auto"/>
                <w:sz w:val="20"/>
                <w:szCs w:val="20"/>
              </w:rPr>
              <w:t>СТ РК EN 13480-6-2016</w:t>
            </w:r>
          </w:p>
          <w:p w:rsidR="00BC1C6F" w:rsidRPr="00C103FE" w:rsidRDefault="00BC1C6F" w:rsidP="00BC1C6F">
            <w:pPr>
              <w:pStyle w:val="Default"/>
              <w:rPr>
                <w:color w:val="auto"/>
                <w:sz w:val="20"/>
                <w:szCs w:val="20"/>
              </w:rPr>
            </w:pPr>
            <w:r w:rsidRPr="00C103FE">
              <w:rPr>
                <w:color w:val="auto"/>
                <w:sz w:val="20"/>
                <w:szCs w:val="20"/>
              </w:rPr>
              <w:t>СТ РК EN 13480-7-2016</w:t>
            </w:r>
          </w:p>
          <w:p w:rsidR="00BC1C6F" w:rsidRPr="00C103FE" w:rsidRDefault="00BC1C6F" w:rsidP="00BC1C6F">
            <w:pPr>
              <w:pStyle w:val="Default"/>
              <w:rPr>
                <w:color w:val="auto"/>
                <w:sz w:val="20"/>
                <w:szCs w:val="20"/>
              </w:rPr>
            </w:pPr>
            <w:r w:rsidRPr="00C103FE">
              <w:rPr>
                <w:color w:val="auto"/>
                <w:sz w:val="20"/>
                <w:szCs w:val="20"/>
              </w:rPr>
              <w:t>ГОСТ Р 54560-2015</w:t>
            </w:r>
          </w:p>
          <w:p w:rsidR="00BC1C6F" w:rsidRPr="00C103FE" w:rsidRDefault="00BC1C6F" w:rsidP="00BC1C6F">
            <w:pPr>
              <w:pStyle w:val="Default"/>
              <w:rPr>
                <w:color w:val="auto"/>
                <w:sz w:val="20"/>
                <w:szCs w:val="20"/>
              </w:rPr>
            </w:pPr>
            <w:r w:rsidRPr="00C103FE">
              <w:rPr>
                <w:color w:val="auto"/>
                <w:sz w:val="20"/>
                <w:szCs w:val="20"/>
              </w:rPr>
              <w:t>ГОСТ Р 55600-2013</w:t>
            </w:r>
          </w:p>
          <w:p w:rsidR="00BC1C6F" w:rsidRPr="00C103FE" w:rsidRDefault="00BC1C6F" w:rsidP="00BC1C6F">
            <w:pPr>
              <w:pStyle w:val="Default"/>
              <w:rPr>
                <w:color w:val="auto"/>
                <w:sz w:val="20"/>
                <w:szCs w:val="20"/>
              </w:rPr>
            </w:pPr>
            <w:r w:rsidRPr="00C103FE">
              <w:rPr>
                <w:color w:val="auto"/>
                <w:sz w:val="20"/>
                <w:szCs w:val="20"/>
              </w:rPr>
              <w:t>ГОСТ 10092-2006</w:t>
            </w:r>
          </w:p>
          <w:p w:rsidR="00BC1C6F" w:rsidRPr="00C103FE" w:rsidRDefault="00BC1C6F" w:rsidP="00BC1C6F">
            <w:pPr>
              <w:pStyle w:val="Default"/>
              <w:rPr>
                <w:color w:val="auto"/>
                <w:sz w:val="20"/>
                <w:szCs w:val="20"/>
              </w:rPr>
            </w:pPr>
            <w:r w:rsidRPr="00C103FE">
              <w:rPr>
                <w:color w:val="auto"/>
                <w:sz w:val="20"/>
                <w:szCs w:val="20"/>
              </w:rPr>
              <w:t>ГОСТ Р 57423-2017</w:t>
            </w:r>
          </w:p>
        </w:tc>
      </w:tr>
      <w:tr w:rsidR="00BC1C6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BC1C6F" w:rsidRPr="00DC6DEC" w:rsidRDefault="00BC1C6F" w:rsidP="00E81322">
            <w:pPr>
              <w:pStyle w:val="afff6"/>
              <w:numPr>
                <w:ilvl w:val="0"/>
                <w:numId w:val="24"/>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C1C6F" w:rsidRPr="00443997" w:rsidRDefault="00BC1C6F" w:rsidP="00BC1C6F">
            <w:pPr>
              <w:spacing w:after="0" w:line="240" w:lineRule="auto"/>
              <w:rPr>
                <w:rFonts w:ascii="Times New Roman" w:hAnsi="Times New Roman" w:cs="Times New Roman"/>
                <w:sz w:val="20"/>
                <w:szCs w:val="20"/>
              </w:rPr>
            </w:pPr>
            <w:r w:rsidRPr="00443997">
              <w:rPr>
                <w:rFonts w:ascii="Times New Roman" w:hAnsi="Times New Roman" w:cs="Times New Roman"/>
                <w:sz w:val="20"/>
                <w:szCs w:val="20"/>
              </w:rPr>
              <w:t xml:space="preserve">Трубопроводы, имеющие максимально допустимое рабочее давление свыше 0,05 МПа, номинальный диаметр более 32 мм и произведение значения максимально допустимого рабочего давления на значение номинального диаметра, составляющее свыше 100 </w:t>
            </w:r>
            <w:proofErr w:type="spellStart"/>
            <w:r w:rsidRPr="00443997">
              <w:rPr>
                <w:rFonts w:ascii="Times New Roman" w:hAnsi="Times New Roman" w:cs="Times New Roman"/>
                <w:sz w:val="20"/>
                <w:szCs w:val="20"/>
              </w:rPr>
              <w:t>МПа·мм</w:t>
            </w:r>
            <w:proofErr w:type="spellEnd"/>
            <w:r w:rsidRPr="00443997">
              <w:rPr>
                <w:rFonts w:ascii="Times New Roman" w:hAnsi="Times New Roman" w:cs="Times New Roman"/>
                <w:sz w:val="20"/>
                <w:szCs w:val="20"/>
              </w:rPr>
              <w:t>, предназначенные для газов и паров и используемые для рабочих сред группы 2</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Сертификация</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(1С, 3С, 4С, 7С)</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p>
          <w:p w:rsidR="00BC1C6F" w:rsidRPr="00012F42" w:rsidRDefault="00BC1C6F" w:rsidP="00BC1C6F">
            <w:pPr>
              <w:spacing w:after="0" w:line="240" w:lineRule="auto"/>
              <w:ind w:left="57"/>
              <w:jc w:val="center"/>
              <w:rPr>
                <w:rFonts w:ascii="Times New Roman" w:hAnsi="Times New Roman" w:cs="Times New Roman"/>
                <w:sz w:val="20"/>
                <w:szCs w:val="20"/>
              </w:rPr>
            </w:pPr>
          </w:p>
          <w:p w:rsidR="00BC1C6F" w:rsidRPr="00012F42" w:rsidRDefault="00BC1C6F" w:rsidP="00BC1C6F">
            <w:pPr>
              <w:spacing w:after="0" w:line="240" w:lineRule="auto"/>
              <w:ind w:left="57"/>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ind w:left="57"/>
              <w:jc w:val="center"/>
              <w:rPr>
                <w:rFonts w:ascii="Times New Roman" w:hAnsi="Times New Roman" w:cs="Times New Roman"/>
                <w:sz w:val="20"/>
                <w:szCs w:val="20"/>
              </w:rPr>
            </w:pPr>
            <w:r w:rsidRPr="00012F42">
              <w:rPr>
                <w:rFonts w:ascii="Times New Roman" w:hAnsi="Times New Roman" w:cs="Times New Roman"/>
                <w:sz w:val="20"/>
                <w:szCs w:val="20"/>
              </w:rPr>
              <w:t xml:space="preserve">7326 90 980 7 </w:t>
            </w:r>
          </w:p>
          <w:p w:rsidR="00BC1C6F" w:rsidRPr="00012F42" w:rsidRDefault="00BC1C6F" w:rsidP="00BC1C6F">
            <w:pPr>
              <w:spacing w:after="0" w:line="240" w:lineRule="auto"/>
              <w:ind w:left="57"/>
              <w:jc w:val="center"/>
              <w:rPr>
                <w:rFonts w:ascii="Times New Roman" w:hAnsi="Times New Roman" w:cs="Times New Roman"/>
                <w:sz w:val="20"/>
                <w:szCs w:val="20"/>
                <w:lang w:val="en-US"/>
              </w:rPr>
            </w:pPr>
            <w:r w:rsidRPr="00012F42">
              <w:rPr>
                <w:rFonts w:ascii="Times New Roman" w:hAnsi="Times New Roman" w:cs="Times New Roman"/>
                <w:sz w:val="20"/>
                <w:szCs w:val="20"/>
              </w:rPr>
              <w:t>8108 90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0E1175">
            <w:pPr>
              <w:pStyle w:val="Default"/>
              <w:rPr>
                <w:color w:val="auto"/>
                <w:sz w:val="20"/>
                <w:szCs w:val="20"/>
              </w:rPr>
            </w:pPr>
            <w:r w:rsidRPr="00012F42">
              <w:rPr>
                <w:color w:val="auto"/>
                <w:sz w:val="20"/>
                <w:szCs w:val="20"/>
              </w:rPr>
              <w:t>Технический регламент Таможенного союза «О безопасности оборудования, работающего под избыточным давлением» (ТР ТС 032/2013</w:t>
            </w:r>
            <w:proofErr w:type="gramStart"/>
            <w:r w:rsidRPr="00012F42">
              <w:rPr>
                <w:color w:val="auto"/>
                <w:sz w:val="20"/>
                <w:szCs w:val="20"/>
              </w:rPr>
              <w:t>),  принят</w:t>
            </w:r>
            <w:proofErr w:type="gramEnd"/>
            <w:r w:rsidRPr="00012F42">
              <w:rPr>
                <w:color w:val="auto"/>
                <w:sz w:val="20"/>
                <w:szCs w:val="20"/>
              </w:rPr>
              <w:t xml:space="preserve"> Решением Совета Евразийской экономической комиссии от 02.07.2013 №41</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C103FE" w:rsidRDefault="00BC1C6F" w:rsidP="00BC1C6F">
            <w:pPr>
              <w:pStyle w:val="Default"/>
              <w:rPr>
                <w:color w:val="auto"/>
                <w:sz w:val="20"/>
                <w:szCs w:val="20"/>
              </w:rPr>
            </w:pPr>
            <w:r w:rsidRPr="00C103FE">
              <w:rPr>
                <w:color w:val="auto"/>
                <w:sz w:val="20"/>
                <w:szCs w:val="20"/>
              </w:rPr>
              <w:t>ТР ТС 032/2013;</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ГОСТ Р 54568-2011</w:t>
            </w:r>
          </w:p>
          <w:p w:rsidR="00BC1C6F" w:rsidRPr="00C103FE" w:rsidRDefault="00BC1C6F" w:rsidP="00BC1C6F">
            <w:pPr>
              <w:pStyle w:val="Default"/>
              <w:rPr>
                <w:color w:val="auto"/>
                <w:sz w:val="20"/>
                <w:szCs w:val="20"/>
              </w:rPr>
            </w:pPr>
            <w:r w:rsidRPr="00C103FE">
              <w:rPr>
                <w:color w:val="auto"/>
                <w:sz w:val="20"/>
                <w:szCs w:val="20"/>
              </w:rPr>
              <w:t>ГОСТ 33855-2016</w:t>
            </w:r>
          </w:p>
          <w:p w:rsidR="00BC1C6F" w:rsidRPr="00C103FE" w:rsidRDefault="00BC1C6F" w:rsidP="00BC1C6F">
            <w:pPr>
              <w:pStyle w:val="Default"/>
              <w:rPr>
                <w:color w:val="auto"/>
                <w:sz w:val="20"/>
                <w:szCs w:val="20"/>
              </w:rPr>
            </w:pPr>
            <w:r w:rsidRPr="00C103FE">
              <w:rPr>
                <w:color w:val="auto"/>
                <w:sz w:val="20"/>
                <w:szCs w:val="20"/>
              </w:rPr>
              <w:t>ГОСТ Р 54560-2015</w:t>
            </w:r>
          </w:p>
          <w:p w:rsidR="00BC1C6F" w:rsidRPr="00C103FE" w:rsidRDefault="00BC1C6F" w:rsidP="00BC1C6F">
            <w:pPr>
              <w:pStyle w:val="Default"/>
              <w:rPr>
                <w:color w:val="auto"/>
                <w:sz w:val="20"/>
                <w:szCs w:val="20"/>
              </w:rPr>
            </w:pPr>
            <w:r w:rsidRPr="00C103FE">
              <w:rPr>
                <w:color w:val="auto"/>
                <w:sz w:val="20"/>
                <w:szCs w:val="20"/>
              </w:rPr>
              <w:t>ГОСТ 32388-2013</w:t>
            </w:r>
          </w:p>
          <w:p w:rsidR="00BC1C6F" w:rsidRPr="00C103FE" w:rsidRDefault="00BC1C6F" w:rsidP="00BC1C6F">
            <w:pPr>
              <w:pStyle w:val="Default"/>
              <w:rPr>
                <w:color w:val="auto"/>
                <w:sz w:val="20"/>
                <w:szCs w:val="20"/>
              </w:rPr>
            </w:pPr>
            <w:r w:rsidRPr="00C103FE">
              <w:rPr>
                <w:color w:val="auto"/>
                <w:sz w:val="20"/>
                <w:szCs w:val="20"/>
              </w:rPr>
              <w:t>ГОСТ 32569-2013</w:t>
            </w:r>
          </w:p>
          <w:p w:rsidR="00BC1C6F" w:rsidRPr="00C103FE" w:rsidRDefault="00BC1C6F" w:rsidP="00BC1C6F">
            <w:pPr>
              <w:pStyle w:val="Default"/>
              <w:rPr>
                <w:color w:val="auto"/>
                <w:sz w:val="20"/>
                <w:szCs w:val="20"/>
              </w:rPr>
            </w:pPr>
            <w:r w:rsidRPr="00C103FE">
              <w:rPr>
                <w:color w:val="auto"/>
                <w:sz w:val="20"/>
                <w:szCs w:val="20"/>
              </w:rPr>
              <w:t>ГОСТ 33229-2015</w:t>
            </w:r>
          </w:p>
          <w:p w:rsidR="00BC1C6F" w:rsidRPr="00C103FE" w:rsidRDefault="00BC1C6F" w:rsidP="00BC1C6F">
            <w:pPr>
              <w:pStyle w:val="Default"/>
              <w:rPr>
                <w:color w:val="auto"/>
                <w:sz w:val="20"/>
                <w:szCs w:val="20"/>
              </w:rPr>
            </w:pPr>
            <w:r w:rsidRPr="00C103FE">
              <w:rPr>
                <w:color w:val="auto"/>
                <w:sz w:val="20"/>
                <w:szCs w:val="20"/>
              </w:rPr>
              <w:t>ГОСТ 33368-2015</w:t>
            </w:r>
          </w:p>
          <w:p w:rsidR="00BC1C6F" w:rsidRPr="00C103FE" w:rsidRDefault="00BC1C6F" w:rsidP="00BC1C6F">
            <w:pPr>
              <w:pStyle w:val="Default"/>
              <w:rPr>
                <w:color w:val="auto"/>
                <w:sz w:val="20"/>
                <w:szCs w:val="20"/>
              </w:rPr>
            </w:pPr>
            <w:r w:rsidRPr="00C103FE">
              <w:rPr>
                <w:color w:val="auto"/>
                <w:sz w:val="20"/>
                <w:szCs w:val="20"/>
              </w:rPr>
              <w:t>СТБ ЕН 13480-1-2005</w:t>
            </w:r>
          </w:p>
          <w:p w:rsidR="00BC1C6F" w:rsidRPr="00C103FE" w:rsidRDefault="00BC1C6F" w:rsidP="00BC1C6F">
            <w:pPr>
              <w:pStyle w:val="Default"/>
              <w:rPr>
                <w:color w:val="auto"/>
                <w:sz w:val="20"/>
                <w:szCs w:val="20"/>
              </w:rPr>
            </w:pPr>
            <w:r w:rsidRPr="00C103FE">
              <w:rPr>
                <w:color w:val="auto"/>
                <w:sz w:val="20"/>
                <w:szCs w:val="20"/>
              </w:rPr>
              <w:t>СТБ ЕН 13480-2-2005</w:t>
            </w:r>
          </w:p>
          <w:p w:rsidR="00BC1C6F" w:rsidRPr="00C103FE" w:rsidRDefault="00BC1C6F" w:rsidP="00BC1C6F">
            <w:pPr>
              <w:pStyle w:val="Default"/>
              <w:rPr>
                <w:color w:val="auto"/>
                <w:sz w:val="20"/>
                <w:szCs w:val="20"/>
              </w:rPr>
            </w:pPr>
            <w:r w:rsidRPr="00C103FE">
              <w:rPr>
                <w:color w:val="auto"/>
                <w:sz w:val="20"/>
                <w:szCs w:val="20"/>
              </w:rPr>
              <w:t>СТБ ЕН 13480-3-2005</w:t>
            </w:r>
          </w:p>
          <w:p w:rsidR="00BC1C6F" w:rsidRPr="00C103FE" w:rsidRDefault="00BC1C6F" w:rsidP="00BC1C6F">
            <w:pPr>
              <w:pStyle w:val="Default"/>
              <w:rPr>
                <w:color w:val="auto"/>
                <w:sz w:val="20"/>
                <w:szCs w:val="20"/>
              </w:rPr>
            </w:pPr>
            <w:r w:rsidRPr="00C103FE">
              <w:rPr>
                <w:color w:val="auto"/>
                <w:sz w:val="20"/>
                <w:szCs w:val="20"/>
              </w:rPr>
              <w:t>СТБ ЕН 13480-4-2005</w:t>
            </w:r>
          </w:p>
          <w:p w:rsidR="00BC1C6F" w:rsidRPr="00C103FE" w:rsidRDefault="00BC1C6F" w:rsidP="00BC1C6F">
            <w:pPr>
              <w:pStyle w:val="Default"/>
              <w:rPr>
                <w:color w:val="auto"/>
                <w:sz w:val="20"/>
                <w:szCs w:val="20"/>
              </w:rPr>
            </w:pPr>
            <w:r w:rsidRPr="00C103FE">
              <w:rPr>
                <w:color w:val="auto"/>
                <w:sz w:val="20"/>
                <w:szCs w:val="20"/>
              </w:rPr>
              <w:t>СТБ ЕН 13480-5-2005</w:t>
            </w:r>
          </w:p>
          <w:p w:rsidR="00BC1C6F" w:rsidRPr="00C103FE" w:rsidRDefault="00BC1C6F" w:rsidP="00BC1C6F">
            <w:pPr>
              <w:pStyle w:val="Default"/>
              <w:rPr>
                <w:color w:val="auto"/>
                <w:sz w:val="20"/>
                <w:szCs w:val="20"/>
              </w:rPr>
            </w:pPr>
            <w:r w:rsidRPr="00C103FE">
              <w:rPr>
                <w:color w:val="auto"/>
                <w:sz w:val="20"/>
                <w:szCs w:val="20"/>
              </w:rPr>
              <w:t>СТБ ЕН 13480-6-2009</w:t>
            </w:r>
          </w:p>
          <w:p w:rsidR="00BC1C6F" w:rsidRPr="00C103FE" w:rsidRDefault="00BC1C6F" w:rsidP="00BC1C6F">
            <w:pPr>
              <w:pStyle w:val="Default"/>
              <w:rPr>
                <w:color w:val="auto"/>
                <w:sz w:val="20"/>
                <w:szCs w:val="20"/>
              </w:rPr>
            </w:pPr>
            <w:r w:rsidRPr="00C103FE">
              <w:rPr>
                <w:color w:val="auto"/>
                <w:sz w:val="20"/>
                <w:szCs w:val="20"/>
              </w:rPr>
              <w:lastRenderedPageBreak/>
              <w:t>СТБ ЕН 13480-8-2009</w:t>
            </w:r>
          </w:p>
          <w:p w:rsidR="00BC1C6F" w:rsidRPr="00C103FE" w:rsidRDefault="00BC1C6F" w:rsidP="00BC1C6F">
            <w:pPr>
              <w:pStyle w:val="Default"/>
              <w:rPr>
                <w:color w:val="auto"/>
                <w:sz w:val="20"/>
                <w:szCs w:val="20"/>
              </w:rPr>
            </w:pPr>
            <w:r w:rsidRPr="00C103FE">
              <w:rPr>
                <w:color w:val="auto"/>
                <w:sz w:val="20"/>
                <w:szCs w:val="20"/>
              </w:rPr>
              <w:t>СТ РК EN 10216-1-2015</w:t>
            </w:r>
          </w:p>
          <w:p w:rsidR="00BC1C6F" w:rsidRPr="00C103FE" w:rsidRDefault="00BC1C6F" w:rsidP="00BC1C6F">
            <w:pPr>
              <w:pStyle w:val="Default"/>
              <w:rPr>
                <w:color w:val="auto"/>
                <w:sz w:val="20"/>
                <w:szCs w:val="20"/>
              </w:rPr>
            </w:pPr>
            <w:r w:rsidRPr="00C103FE">
              <w:rPr>
                <w:color w:val="auto"/>
                <w:sz w:val="20"/>
                <w:szCs w:val="20"/>
              </w:rPr>
              <w:t>СТ РК EN 10216-2-2015</w:t>
            </w:r>
          </w:p>
          <w:p w:rsidR="00BC1C6F" w:rsidRPr="00C103FE" w:rsidRDefault="00BC1C6F" w:rsidP="00BC1C6F">
            <w:pPr>
              <w:pStyle w:val="Default"/>
              <w:rPr>
                <w:color w:val="auto"/>
                <w:sz w:val="20"/>
                <w:szCs w:val="20"/>
              </w:rPr>
            </w:pPr>
            <w:r w:rsidRPr="00C103FE">
              <w:rPr>
                <w:color w:val="auto"/>
                <w:sz w:val="20"/>
                <w:szCs w:val="20"/>
              </w:rPr>
              <w:t>СТ РК EN 10216-3-2015</w:t>
            </w:r>
          </w:p>
          <w:p w:rsidR="00BC1C6F" w:rsidRPr="00C103FE" w:rsidRDefault="00BC1C6F" w:rsidP="00BC1C6F">
            <w:pPr>
              <w:pStyle w:val="Default"/>
              <w:rPr>
                <w:color w:val="auto"/>
                <w:sz w:val="20"/>
                <w:szCs w:val="20"/>
              </w:rPr>
            </w:pPr>
            <w:r w:rsidRPr="00C103FE">
              <w:rPr>
                <w:color w:val="auto"/>
                <w:sz w:val="20"/>
                <w:szCs w:val="20"/>
              </w:rPr>
              <w:t>СТ РК EN 10216-4-2015</w:t>
            </w:r>
          </w:p>
          <w:p w:rsidR="00BC1C6F" w:rsidRPr="00C103FE" w:rsidRDefault="00BC1C6F" w:rsidP="00BC1C6F">
            <w:pPr>
              <w:pStyle w:val="Default"/>
              <w:rPr>
                <w:color w:val="auto"/>
                <w:sz w:val="20"/>
                <w:szCs w:val="20"/>
              </w:rPr>
            </w:pPr>
            <w:r w:rsidRPr="00C103FE">
              <w:rPr>
                <w:color w:val="auto"/>
                <w:sz w:val="20"/>
                <w:szCs w:val="20"/>
              </w:rPr>
              <w:t>СТ РК EN 10216-5-2015</w:t>
            </w:r>
          </w:p>
          <w:p w:rsidR="00BC1C6F" w:rsidRPr="00C103FE" w:rsidRDefault="00BC1C6F" w:rsidP="00BC1C6F">
            <w:pPr>
              <w:spacing w:after="0" w:line="240" w:lineRule="auto"/>
              <w:ind w:right="-57"/>
              <w:rPr>
                <w:rFonts w:ascii="Times New Roman" w:hAnsi="Times New Roman" w:cs="Times New Roman"/>
                <w:sz w:val="20"/>
                <w:szCs w:val="20"/>
              </w:rPr>
            </w:pPr>
            <w:r w:rsidRPr="00C103FE">
              <w:rPr>
                <w:rFonts w:ascii="Times New Roman" w:hAnsi="Times New Roman" w:cs="Times New Roman"/>
                <w:sz w:val="20"/>
                <w:szCs w:val="20"/>
              </w:rPr>
              <w:t>СТ РК EN 10217-1-2015</w:t>
            </w:r>
          </w:p>
          <w:p w:rsidR="00BC1C6F" w:rsidRPr="00C103FE" w:rsidRDefault="00BC1C6F" w:rsidP="00BC1C6F">
            <w:pPr>
              <w:pStyle w:val="Default"/>
              <w:rPr>
                <w:color w:val="auto"/>
                <w:sz w:val="20"/>
                <w:szCs w:val="20"/>
              </w:rPr>
            </w:pPr>
            <w:r w:rsidRPr="00C103FE">
              <w:rPr>
                <w:color w:val="auto"/>
                <w:sz w:val="20"/>
                <w:szCs w:val="20"/>
              </w:rPr>
              <w:t>СТ РК EN 10217-2-2015</w:t>
            </w:r>
          </w:p>
          <w:p w:rsidR="00BC1C6F" w:rsidRPr="00C103FE" w:rsidRDefault="00BC1C6F" w:rsidP="00BC1C6F">
            <w:pPr>
              <w:pStyle w:val="Default"/>
              <w:rPr>
                <w:color w:val="auto"/>
                <w:sz w:val="20"/>
                <w:szCs w:val="20"/>
              </w:rPr>
            </w:pPr>
            <w:r w:rsidRPr="00C103FE">
              <w:rPr>
                <w:color w:val="auto"/>
                <w:sz w:val="20"/>
                <w:szCs w:val="20"/>
              </w:rPr>
              <w:t>СТ РК EN 10217-3-2015</w:t>
            </w:r>
          </w:p>
          <w:p w:rsidR="00BC1C6F" w:rsidRPr="00C103FE" w:rsidRDefault="00BC1C6F" w:rsidP="00BC1C6F">
            <w:pPr>
              <w:pStyle w:val="Default"/>
              <w:rPr>
                <w:color w:val="auto"/>
                <w:sz w:val="20"/>
                <w:szCs w:val="20"/>
              </w:rPr>
            </w:pPr>
            <w:r w:rsidRPr="00C103FE">
              <w:rPr>
                <w:color w:val="auto"/>
                <w:sz w:val="20"/>
                <w:szCs w:val="20"/>
              </w:rPr>
              <w:t>СТ РК EN 10217-4-2015</w:t>
            </w:r>
          </w:p>
          <w:p w:rsidR="00BC1C6F" w:rsidRPr="00C103FE" w:rsidRDefault="00BC1C6F" w:rsidP="00BC1C6F">
            <w:pPr>
              <w:pStyle w:val="Default"/>
              <w:rPr>
                <w:color w:val="auto"/>
                <w:sz w:val="20"/>
                <w:szCs w:val="20"/>
              </w:rPr>
            </w:pPr>
            <w:r w:rsidRPr="00C103FE">
              <w:rPr>
                <w:color w:val="auto"/>
                <w:sz w:val="20"/>
                <w:szCs w:val="20"/>
              </w:rPr>
              <w:t>СТ РК EN 10217-5-2015</w:t>
            </w:r>
          </w:p>
          <w:p w:rsidR="00BC1C6F" w:rsidRPr="00C103FE" w:rsidRDefault="00BC1C6F" w:rsidP="00BC1C6F">
            <w:pPr>
              <w:pStyle w:val="Default"/>
              <w:rPr>
                <w:color w:val="auto"/>
                <w:sz w:val="20"/>
                <w:szCs w:val="20"/>
              </w:rPr>
            </w:pPr>
            <w:r w:rsidRPr="00C103FE">
              <w:rPr>
                <w:color w:val="auto"/>
                <w:sz w:val="20"/>
                <w:szCs w:val="20"/>
              </w:rPr>
              <w:t>СТ РК EN 10217-6-2015</w:t>
            </w:r>
          </w:p>
          <w:p w:rsidR="00BC1C6F" w:rsidRPr="00C103FE" w:rsidRDefault="00BC1C6F" w:rsidP="00BC1C6F">
            <w:pPr>
              <w:pStyle w:val="Default"/>
              <w:rPr>
                <w:color w:val="auto"/>
                <w:sz w:val="20"/>
                <w:szCs w:val="20"/>
              </w:rPr>
            </w:pPr>
            <w:r w:rsidRPr="00C103FE">
              <w:rPr>
                <w:color w:val="auto"/>
                <w:sz w:val="20"/>
                <w:szCs w:val="20"/>
              </w:rPr>
              <w:t>СТ РК EN 10217-7-2015</w:t>
            </w:r>
          </w:p>
          <w:p w:rsidR="00BC1C6F" w:rsidRPr="00C103FE" w:rsidRDefault="00BC1C6F" w:rsidP="00BC1C6F">
            <w:pPr>
              <w:pStyle w:val="Default"/>
              <w:rPr>
                <w:color w:val="auto"/>
                <w:sz w:val="20"/>
                <w:szCs w:val="20"/>
              </w:rPr>
            </w:pPr>
            <w:r w:rsidRPr="00C103FE">
              <w:rPr>
                <w:color w:val="auto"/>
                <w:sz w:val="20"/>
                <w:szCs w:val="20"/>
              </w:rPr>
              <w:t>СТ РК EN 13480-1-2012</w:t>
            </w:r>
          </w:p>
          <w:p w:rsidR="00BC1C6F" w:rsidRPr="00C103FE" w:rsidRDefault="00BC1C6F" w:rsidP="00BC1C6F">
            <w:pPr>
              <w:pStyle w:val="Default"/>
              <w:rPr>
                <w:color w:val="auto"/>
                <w:sz w:val="20"/>
                <w:szCs w:val="20"/>
              </w:rPr>
            </w:pPr>
            <w:r w:rsidRPr="00C103FE">
              <w:rPr>
                <w:color w:val="auto"/>
                <w:sz w:val="20"/>
                <w:szCs w:val="20"/>
              </w:rPr>
              <w:t>СТ РК EN 13480-2-2013</w:t>
            </w:r>
          </w:p>
          <w:p w:rsidR="00BC1C6F" w:rsidRPr="00C103FE" w:rsidRDefault="00BC1C6F" w:rsidP="00BC1C6F">
            <w:pPr>
              <w:pStyle w:val="Default"/>
              <w:rPr>
                <w:color w:val="auto"/>
                <w:sz w:val="20"/>
                <w:szCs w:val="20"/>
              </w:rPr>
            </w:pPr>
            <w:r w:rsidRPr="00C103FE">
              <w:rPr>
                <w:color w:val="auto"/>
                <w:sz w:val="20"/>
                <w:szCs w:val="20"/>
              </w:rPr>
              <w:t>СТ РК EN 13480-3-2013</w:t>
            </w:r>
          </w:p>
          <w:p w:rsidR="00BC1C6F" w:rsidRPr="00C103FE" w:rsidRDefault="00BC1C6F" w:rsidP="00BC1C6F">
            <w:pPr>
              <w:pStyle w:val="Default"/>
              <w:rPr>
                <w:color w:val="auto"/>
                <w:sz w:val="20"/>
                <w:szCs w:val="20"/>
              </w:rPr>
            </w:pPr>
            <w:r w:rsidRPr="00C103FE">
              <w:rPr>
                <w:color w:val="auto"/>
                <w:sz w:val="20"/>
                <w:szCs w:val="20"/>
              </w:rPr>
              <w:t>СТ РК EN 13480-4-2016</w:t>
            </w:r>
          </w:p>
          <w:p w:rsidR="00BC1C6F" w:rsidRPr="00C103FE" w:rsidRDefault="00BC1C6F" w:rsidP="00BC1C6F">
            <w:pPr>
              <w:pStyle w:val="Default"/>
              <w:rPr>
                <w:color w:val="auto"/>
                <w:sz w:val="20"/>
                <w:szCs w:val="20"/>
              </w:rPr>
            </w:pPr>
            <w:r w:rsidRPr="00C103FE">
              <w:rPr>
                <w:color w:val="auto"/>
                <w:sz w:val="20"/>
                <w:szCs w:val="20"/>
              </w:rPr>
              <w:t>СТ РК EN 13480-5-2016</w:t>
            </w:r>
          </w:p>
          <w:p w:rsidR="00BC1C6F" w:rsidRPr="00C103FE" w:rsidRDefault="00BC1C6F" w:rsidP="00BC1C6F">
            <w:pPr>
              <w:pStyle w:val="Default"/>
              <w:rPr>
                <w:color w:val="auto"/>
                <w:sz w:val="20"/>
                <w:szCs w:val="20"/>
              </w:rPr>
            </w:pPr>
            <w:r w:rsidRPr="00C103FE">
              <w:rPr>
                <w:color w:val="auto"/>
                <w:sz w:val="20"/>
                <w:szCs w:val="20"/>
              </w:rPr>
              <w:t>СТ РК EN 13480-6-2016</w:t>
            </w:r>
          </w:p>
          <w:p w:rsidR="00BC1C6F" w:rsidRPr="00C103FE" w:rsidRDefault="00BC1C6F" w:rsidP="00BC1C6F">
            <w:pPr>
              <w:pStyle w:val="Default"/>
              <w:rPr>
                <w:color w:val="auto"/>
                <w:sz w:val="20"/>
                <w:szCs w:val="20"/>
              </w:rPr>
            </w:pPr>
            <w:r w:rsidRPr="00C103FE">
              <w:rPr>
                <w:color w:val="auto"/>
                <w:sz w:val="20"/>
                <w:szCs w:val="20"/>
              </w:rPr>
              <w:t>СТ РК EN 13480-7-2016</w:t>
            </w:r>
          </w:p>
          <w:p w:rsidR="00BC1C6F" w:rsidRPr="00C103FE" w:rsidRDefault="00BC1C6F" w:rsidP="00BC1C6F">
            <w:pPr>
              <w:pStyle w:val="Default"/>
              <w:rPr>
                <w:color w:val="auto"/>
                <w:sz w:val="20"/>
                <w:szCs w:val="20"/>
              </w:rPr>
            </w:pPr>
            <w:r w:rsidRPr="00C103FE">
              <w:rPr>
                <w:color w:val="auto"/>
                <w:sz w:val="20"/>
                <w:szCs w:val="20"/>
              </w:rPr>
              <w:t>ГОСТ Р 54560-2015</w:t>
            </w:r>
          </w:p>
          <w:p w:rsidR="00BC1C6F" w:rsidRPr="00C103FE" w:rsidRDefault="00BC1C6F" w:rsidP="00BC1C6F">
            <w:pPr>
              <w:pStyle w:val="Default"/>
              <w:rPr>
                <w:color w:val="auto"/>
                <w:sz w:val="20"/>
                <w:szCs w:val="20"/>
              </w:rPr>
            </w:pPr>
            <w:r w:rsidRPr="00C103FE">
              <w:rPr>
                <w:color w:val="auto"/>
                <w:sz w:val="20"/>
                <w:szCs w:val="20"/>
              </w:rPr>
              <w:t>ГОСТ Р 55600-2013</w:t>
            </w:r>
          </w:p>
          <w:p w:rsidR="00BC1C6F" w:rsidRPr="00C103FE" w:rsidRDefault="00BC1C6F" w:rsidP="00BC1C6F">
            <w:pPr>
              <w:pStyle w:val="Default"/>
              <w:rPr>
                <w:color w:val="auto"/>
                <w:sz w:val="20"/>
                <w:szCs w:val="20"/>
              </w:rPr>
            </w:pPr>
            <w:r w:rsidRPr="00C103FE">
              <w:rPr>
                <w:color w:val="auto"/>
                <w:sz w:val="20"/>
                <w:szCs w:val="20"/>
              </w:rPr>
              <w:t>ГОСТ 10092-2006</w:t>
            </w:r>
          </w:p>
          <w:p w:rsidR="00BC1C6F" w:rsidRPr="00012F42" w:rsidRDefault="00BC1C6F" w:rsidP="00BC1C6F">
            <w:pPr>
              <w:pStyle w:val="Default"/>
              <w:rPr>
                <w:color w:val="auto"/>
                <w:sz w:val="20"/>
                <w:szCs w:val="20"/>
              </w:rPr>
            </w:pPr>
            <w:r w:rsidRPr="00C103FE">
              <w:rPr>
                <w:color w:val="auto"/>
                <w:sz w:val="20"/>
                <w:szCs w:val="20"/>
              </w:rPr>
              <w:t>ГОСТ Р 57423-2017</w:t>
            </w:r>
          </w:p>
        </w:tc>
      </w:tr>
      <w:tr w:rsidR="00BC1C6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BC1C6F" w:rsidRPr="00DC6DEC" w:rsidRDefault="00BC1C6F" w:rsidP="00E81322">
            <w:pPr>
              <w:pStyle w:val="afff6"/>
              <w:numPr>
                <w:ilvl w:val="0"/>
                <w:numId w:val="24"/>
              </w:numPr>
              <w:rPr>
                <w:rFonts w:ascii="Times New Roman" w:eastAsia="Calibri" w:hAnsi="Times New Roman" w:cs="Times New Roman"/>
                <w:sz w:val="20"/>
                <w:szCs w:val="20"/>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C1C6F" w:rsidRPr="00443997" w:rsidRDefault="00BC1C6F" w:rsidP="00BC1C6F">
            <w:pPr>
              <w:spacing w:after="0" w:line="240" w:lineRule="auto"/>
              <w:rPr>
                <w:rFonts w:ascii="Times New Roman" w:hAnsi="Times New Roman" w:cs="Times New Roman"/>
                <w:sz w:val="20"/>
                <w:szCs w:val="20"/>
              </w:rPr>
            </w:pPr>
            <w:r w:rsidRPr="00443997">
              <w:rPr>
                <w:rFonts w:ascii="Times New Roman" w:hAnsi="Times New Roman" w:cs="Times New Roman"/>
                <w:sz w:val="20"/>
                <w:szCs w:val="20"/>
              </w:rPr>
              <w:t xml:space="preserve">Трубопроводы, имеющие максимально допустимое рабочее давление свыше 0,05 МПа, номинальный диаметр более 25 мм и произведение значения </w:t>
            </w:r>
            <w:r w:rsidRPr="00443997">
              <w:rPr>
                <w:rFonts w:ascii="Times New Roman" w:hAnsi="Times New Roman" w:cs="Times New Roman"/>
                <w:sz w:val="20"/>
                <w:szCs w:val="20"/>
              </w:rPr>
              <w:lastRenderedPageBreak/>
              <w:t xml:space="preserve">максимально допустимого рабочего давления на значение номинального диаметра, составляющее свыше 200 </w:t>
            </w:r>
            <w:proofErr w:type="spellStart"/>
            <w:r w:rsidRPr="00443997">
              <w:rPr>
                <w:rFonts w:ascii="Times New Roman" w:hAnsi="Times New Roman" w:cs="Times New Roman"/>
                <w:sz w:val="20"/>
                <w:szCs w:val="20"/>
              </w:rPr>
              <w:t>МПа·мм</w:t>
            </w:r>
            <w:proofErr w:type="spellEnd"/>
            <w:r w:rsidRPr="00443997">
              <w:rPr>
                <w:rFonts w:ascii="Times New Roman" w:hAnsi="Times New Roman" w:cs="Times New Roman"/>
                <w:sz w:val="20"/>
                <w:szCs w:val="20"/>
              </w:rPr>
              <w:t>, предназначенные для жидкостей и используемые для рабочих сред группы 1</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lastRenderedPageBreak/>
              <w:t>Сертификация</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(1С, 3С, 4С, 7С)</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1C6F" w:rsidRPr="00443997" w:rsidRDefault="00BC1C6F" w:rsidP="00BC1C6F">
            <w:pPr>
              <w:spacing w:after="0" w:line="240" w:lineRule="auto"/>
              <w:ind w:left="57"/>
              <w:jc w:val="center"/>
              <w:rPr>
                <w:rFonts w:ascii="Times New Roman" w:hAnsi="Times New Roman" w:cs="Times New Roman"/>
                <w:sz w:val="20"/>
                <w:szCs w:val="20"/>
              </w:rPr>
            </w:pPr>
            <w:r w:rsidRPr="00443997">
              <w:rPr>
                <w:rFonts w:ascii="Times New Roman" w:hAnsi="Times New Roman" w:cs="Times New Roman"/>
                <w:sz w:val="20"/>
                <w:szCs w:val="20"/>
              </w:rPr>
              <w:t>7326 90 980 7 8108 90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0E1175">
            <w:pPr>
              <w:pStyle w:val="Default"/>
              <w:rPr>
                <w:color w:val="auto"/>
                <w:sz w:val="20"/>
                <w:szCs w:val="20"/>
              </w:rPr>
            </w:pP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pStyle w:val="Default"/>
              <w:rPr>
                <w:color w:val="auto"/>
                <w:sz w:val="20"/>
                <w:szCs w:val="20"/>
              </w:rPr>
            </w:pPr>
          </w:p>
        </w:tc>
      </w:tr>
      <w:tr w:rsidR="00BC1C6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BC1C6F" w:rsidRPr="00DC6DEC" w:rsidRDefault="00BC1C6F" w:rsidP="00E81322">
            <w:pPr>
              <w:pStyle w:val="afff6"/>
              <w:numPr>
                <w:ilvl w:val="0"/>
                <w:numId w:val="24"/>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C1C6F" w:rsidRPr="00443997" w:rsidRDefault="00BC1C6F" w:rsidP="00BC1C6F">
            <w:pPr>
              <w:spacing w:after="0" w:line="240" w:lineRule="auto"/>
              <w:rPr>
                <w:rFonts w:ascii="Times New Roman" w:hAnsi="Times New Roman" w:cs="Times New Roman"/>
                <w:sz w:val="20"/>
                <w:szCs w:val="20"/>
              </w:rPr>
            </w:pPr>
            <w:r w:rsidRPr="00443997">
              <w:rPr>
                <w:rFonts w:ascii="Times New Roman" w:hAnsi="Times New Roman" w:cs="Times New Roman"/>
                <w:sz w:val="20"/>
                <w:szCs w:val="20"/>
              </w:rPr>
              <w:t xml:space="preserve">Трубопроводы, имеющие максимально допустимое рабочее давление свыше 1 МПа, номинальный диаметр более 200 мм и произведение значения максимально допустимого рабочего давления на значение номинального диаметра свыше 500 </w:t>
            </w:r>
            <w:proofErr w:type="spellStart"/>
            <w:r w:rsidRPr="00443997">
              <w:rPr>
                <w:rFonts w:ascii="Times New Roman" w:hAnsi="Times New Roman" w:cs="Times New Roman"/>
                <w:sz w:val="20"/>
                <w:szCs w:val="20"/>
              </w:rPr>
              <w:t>МПа·мм</w:t>
            </w:r>
            <w:proofErr w:type="spellEnd"/>
            <w:r w:rsidRPr="00443997">
              <w:rPr>
                <w:rFonts w:ascii="Times New Roman" w:hAnsi="Times New Roman" w:cs="Times New Roman"/>
                <w:sz w:val="20"/>
                <w:szCs w:val="20"/>
              </w:rPr>
              <w:t>, предназначенные для жидкостей</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Сертификация</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(1С, 3С, 4С, 7С)</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p>
          <w:p w:rsidR="00BC1C6F" w:rsidRPr="00012F42" w:rsidRDefault="00BC1C6F" w:rsidP="00BC1C6F">
            <w:pPr>
              <w:spacing w:after="0" w:line="240" w:lineRule="auto"/>
              <w:ind w:left="57"/>
              <w:jc w:val="center"/>
              <w:rPr>
                <w:rFonts w:ascii="Times New Roman" w:hAnsi="Times New Roman" w:cs="Times New Roman"/>
                <w:sz w:val="20"/>
                <w:szCs w:val="20"/>
              </w:rPr>
            </w:pPr>
          </w:p>
          <w:p w:rsidR="00BC1C6F" w:rsidRPr="00012F42" w:rsidRDefault="00BC1C6F" w:rsidP="00BC1C6F">
            <w:pPr>
              <w:spacing w:after="0" w:line="240" w:lineRule="auto"/>
              <w:ind w:left="57"/>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ind w:left="57"/>
              <w:jc w:val="center"/>
              <w:rPr>
                <w:rFonts w:ascii="Times New Roman" w:hAnsi="Times New Roman" w:cs="Times New Roman"/>
                <w:sz w:val="20"/>
                <w:szCs w:val="20"/>
              </w:rPr>
            </w:pPr>
            <w:r>
              <w:t>7326 90 980 7 8108 90</w:t>
            </w:r>
          </w:p>
          <w:p w:rsidR="00BC1C6F" w:rsidRPr="00012F42" w:rsidRDefault="00BC1C6F" w:rsidP="00BC1C6F">
            <w:pPr>
              <w:spacing w:after="0" w:line="240" w:lineRule="auto"/>
              <w:ind w:left="57"/>
              <w:jc w:val="center"/>
              <w:rPr>
                <w:rFonts w:ascii="Times New Roman" w:hAnsi="Times New Roman" w:cs="Times New Roman"/>
                <w:sz w:val="20"/>
                <w:szCs w:val="20"/>
                <w:lang w:val="en-US"/>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0E1175">
            <w:pPr>
              <w:snapToGrid w:val="0"/>
              <w:spacing w:after="0" w:line="240" w:lineRule="auto"/>
              <w:ind w:right="-120"/>
              <w:rPr>
                <w:rFonts w:ascii="Times New Roman" w:hAnsi="Times New Roman" w:cs="Times New Roman"/>
                <w:sz w:val="20"/>
                <w:szCs w:val="20"/>
              </w:rPr>
            </w:pPr>
            <w:r w:rsidRPr="00012F42">
              <w:rPr>
                <w:rFonts w:ascii="Times New Roman" w:hAnsi="Times New Roman" w:cs="Times New Roman"/>
                <w:sz w:val="20"/>
                <w:szCs w:val="20"/>
              </w:rPr>
              <w:t>Технический регламент Таможенного союза «О безопасности оборудования, работающего под избыточным давлением» (ТР ТС 032/2013</w:t>
            </w:r>
            <w:proofErr w:type="gramStart"/>
            <w:r w:rsidRPr="00012F42">
              <w:rPr>
                <w:rFonts w:ascii="Times New Roman" w:hAnsi="Times New Roman" w:cs="Times New Roman"/>
                <w:sz w:val="20"/>
                <w:szCs w:val="20"/>
              </w:rPr>
              <w:t>),  принят</w:t>
            </w:r>
            <w:proofErr w:type="gramEnd"/>
            <w:r w:rsidRPr="00012F42">
              <w:rPr>
                <w:rFonts w:ascii="Times New Roman" w:hAnsi="Times New Roman" w:cs="Times New Roman"/>
                <w:sz w:val="20"/>
                <w:szCs w:val="20"/>
              </w:rPr>
              <w:t xml:space="preserve"> Решением Совета Евразийской экономической комиссии от 02.07.2013 №41</w:t>
            </w:r>
          </w:p>
          <w:p w:rsidR="00BC1C6F" w:rsidRPr="00012F42" w:rsidRDefault="00BC1C6F" w:rsidP="000E1175">
            <w:pPr>
              <w:snapToGrid w:val="0"/>
              <w:spacing w:after="0" w:line="240" w:lineRule="auto"/>
              <w:ind w:right="-120"/>
              <w:rPr>
                <w:rFonts w:ascii="Times New Roman" w:hAnsi="Times New Roman" w:cs="Times New Roman"/>
                <w:sz w:val="20"/>
                <w:szCs w:val="20"/>
              </w:rPr>
            </w:pPr>
          </w:p>
          <w:p w:rsidR="00BC1C6F" w:rsidRPr="00012F42" w:rsidRDefault="00BC1C6F" w:rsidP="000E1175">
            <w:pPr>
              <w:pStyle w:val="Default"/>
              <w:ind w:left="-107"/>
              <w:rPr>
                <w:color w:val="auto"/>
                <w:sz w:val="20"/>
                <w:szCs w:val="20"/>
              </w:rPr>
            </w:pP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napToGrid w:val="0"/>
              <w:spacing w:after="0" w:line="240" w:lineRule="auto"/>
              <w:ind w:right="-120"/>
              <w:rPr>
                <w:rFonts w:ascii="Times New Roman" w:hAnsi="Times New Roman" w:cs="Times New Roman"/>
                <w:sz w:val="20"/>
                <w:szCs w:val="20"/>
              </w:rPr>
            </w:pPr>
          </w:p>
        </w:tc>
      </w:tr>
      <w:tr w:rsidR="00BC1C6F" w:rsidRPr="00FE3626" w:rsidTr="0067376B">
        <w:tblPrEx>
          <w:tblCellMar>
            <w:left w:w="40" w:type="dxa"/>
            <w:right w:w="40" w:type="dxa"/>
          </w:tblCellMar>
          <w:tblLook w:val="0000" w:firstRow="0" w:lastRow="0" w:firstColumn="0" w:lastColumn="0" w:noHBand="0" w:noVBand="0"/>
        </w:tblPrEx>
        <w:trPr>
          <w:gridAfter w:val="1"/>
          <w:wAfter w:w="109" w:type="dxa"/>
        </w:trPr>
        <w:tc>
          <w:tcPr>
            <w:tcW w:w="846" w:type="dxa"/>
            <w:tcBorders>
              <w:top w:val="single" w:sz="4" w:space="0" w:color="auto"/>
              <w:left w:val="single" w:sz="4" w:space="0" w:color="auto"/>
              <w:bottom w:val="single" w:sz="4" w:space="0" w:color="auto"/>
              <w:right w:val="single" w:sz="4" w:space="0" w:color="auto"/>
            </w:tcBorders>
          </w:tcPr>
          <w:p w:rsidR="00BC1C6F" w:rsidRPr="00DC6DEC" w:rsidRDefault="00BC1C6F" w:rsidP="00E81322">
            <w:pPr>
              <w:pStyle w:val="afff6"/>
              <w:numPr>
                <w:ilvl w:val="0"/>
                <w:numId w:val="24"/>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rPr>
                <w:rFonts w:ascii="Times New Roman" w:hAnsi="Times New Roman" w:cs="Times New Roman"/>
                <w:spacing w:val="-4"/>
                <w:sz w:val="20"/>
                <w:szCs w:val="20"/>
              </w:rPr>
            </w:pPr>
            <w:r w:rsidRPr="00012F42">
              <w:rPr>
                <w:rFonts w:ascii="Times New Roman" w:hAnsi="Times New Roman" w:cs="Times New Roman"/>
                <w:spacing w:val="-4"/>
                <w:sz w:val="20"/>
                <w:szCs w:val="20"/>
              </w:rPr>
              <w:t>Котлы, имеющие вместимость более 0,002 м</w:t>
            </w:r>
            <w:r w:rsidRPr="00012F42">
              <w:rPr>
                <w:rFonts w:ascii="Times New Roman" w:hAnsi="Times New Roman" w:cs="Times New Roman"/>
                <w:spacing w:val="-4"/>
                <w:sz w:val="20"/>
                <w:szCs w:val="20"/>
                <w:vertAlign w:val="superscript"/>
              </w:rPr>
              <w:t>3</w:t>
            </w:r>
            <w:r w:rsidRPr="00012F42">
              <w:rPr>
                <w:rFonts w:ascii="Times New Roman" w:hAnsi="Times New Roman" w:cs="Times New Roman"/>
                <w:spacing w:val="-4"/>
                <w:sz w:val="20"/>
                <w:szCs w:val="20"/>
              </w:rPr>
              <w:t xml:space="preserve">, предназначенные для получения: </w:t>
            </w:r>
          </w:p>
          <w:p w:rsidR="00BC1C6F" w:rsidRPr="00012F42" w:rsidRDefault="00BC1C6F" w:rsidP="00BC1C6F">
            <w:pPr>
              <w:spacing w:after="0" w:line="240" w:lineRule="auto"/>
              <w:rPr>
                <w:rFonts w:ascii="Times New Roman" w:hAnsi="Times New Roman" w:cs="Times New Roman"/>
                <w:spacing w:val="-4"/>
                <w:sz w:val="20"/>
                <w:szCs w:val="20"/>
              </w:rPr>
            </w:pPr>
            <w:r w:rsidRPr="00012F42">
              <w:rPr>
                <w:rFonts w:ascii="Times New Roman" w:hAnsi="Times New Roman" w:cs="Times New Roman"/>
                <w:spacing w:val="-4"/>
                <w:sz w:val="20"/>
                <w:szCs w:val="20"/>
              </w:rPr>
              <w:t>- горячей воды, температура которой свыше 110</w:t>
            </w:r>
            <w:r w:rsidRPr="00012F42">
              <w:rPr>
                <w:rFonts w:ascii="Times New Roman" w:hAnsi="Times New Roman" w:cs="Times New Roman"/>
                <w:spacing w:val="-4"/>
                <w:sz w:val="20"/>
                <w:szCs w:val="20"/>
                <w:vertAlign w:val="superscript"/>
              </w:rPr>
              <w:t>0</w:t>
            </w:r>
            <w:r w:rsidRPr="00012F42">
              <w:rPr>
                <w:rFonts w:ascii="Times New Roman" w:hAnsi="Times New Roman" w:cs="Times New Roman"/>
                <w:spacing w:val="-4"/>
                <w:sz w:val="20"/>
                <w:szCs w:val="20"/>
              </w:rPr>
              <w:t xml:space="preserve">С, </w:t>
            </w:r>
          </w:p>
          <w:p w:rsidR="00BC1C6F" w:rsidRDefault="00BC1C6F" w:rsidP="00BC1C6F">
            <w:pPr>
              <w:spacing w:after="0" w:line="240" w:lineRule="auto"/>
              <w:rPr>
                <w:rFonts w:ascii="Times New Roman" w:hAnsi="Times New Roman" w:cs="Times New Roman"/>
                <w:spacing w:val="-4"/>
                <w:sz w:val="20"/>
                <w:szCs w:val="20"/>
              </w:rPr>
            </w:pPr>
            <w:r w:rsidRPr="00012F42">
              <w:rPr>
                <w:rFonts w:ascii="Times New Roman" w:hAnsi="Times New Roman" w:cs="Times New Roman"/>
                <w:spacing w:val="-4"/>
                <w:sz w:val="20"/>
                <w:szCs w:val="20"/>
              </w:rPr>
              <w:t xml:space="preserve">- пара, избыточное давление которого свыше 0,05 МПа </w:t>
            </w:r>
          </w:p>
          <w:p w:rsidR="00BC1C6F" w:rsidRDefault="00BC1C6F" w:rsidP="00BC1C6F">
            <w:pPr>
              <w:spacing w:after="0" w:line="240" w:lineRule="auto"/>
              <w:rPr>
                <w:rFonts w:ascii="Times New Roman" w:hAnsi="Times New Roman" w:cs="Times New Roman"/>
                <w:spacing w:val="-4"/>
                <w:sz w:val="20"/>
                <w:szCs w:val="20"/>
              </w:rPr>
            </w:pPr>
          </w:p>
          <w:p w:rsidR="00BC1C6F" w:rsidRPr="00212083" w:rsidRDefault="00BC1C6F" w:rsidP="00BC1C6F">
            <w:pPr>
              <w:spacing w:after="0" w:line="240" w:lineRule="auto"/>
              <w:rPr>
                <w:rFonts w:ascii="Times New Roman" w:hAnsi="Times New Roman" w:cs="Times New Roman"/>
                <w:spacing w:val="-4"/>
                <w:sz w:val="20"/>
                <w:szCs w:val="20"/>
                <w:vertAlign w:val="superscript"/>
              </w:rPr>
            </w:pPr>
            <w:r w:rsidRPr="00212083">
              <w:rPr>
                <w:rFonts w:ascii="Times New Roman" w:hAnsi="Times New Roman" w:cs="Times New Roman"/>
                <w:sz w:val="20"/>
                <w:szCs w:val="20"/>
              </w:rPr>
              <w:lastRenderedPageBreak/>
              <w:t>сосуды с огневым обогревом, имеющие вместимость более 0,002 м</w:t>
            </w:r>
            <w:r>
              <w:rPr>
                <w:rFonts w:ascii="Times New Roman" w:hAnsi="Times New Roman" w:cs="Times New Roman"/>
                <w:sz w:val="20"/>
                <w:szCs w:val="20"/>
                <w:vertAlign w:val="superscript"/>
              </w:rPr>
              <w:t>3</w:t>
            </w:r>
          </w:p>
          <w:p w:rsidR="00BC1C6F" w:rsidRDefault="00BC1C6F" w:rsidP="00BC1C6F">
            <w:pPr>
              <w:spacing w:after="0" w:line="240" w:lineRule="auto"/>
              <w:rPr>
                <w:rFonts w:ascii="Times New Roman" w:hAnsi="Times New Roman" w:cs="Times New Roman"/>
                <w:spacing w:val="-4"/>
                <w:sz w:val="20"/>
                <w:szCs w:val="20"/>
              </w:rPr>
            </w:pPr>
          </w:p>
          <w:p w:rsidR="00BC1C6F" w:rsidRPr="000F5BE2" w:rsidRDefault="00BC1C6F" w:rsidP="00BC1C6F">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lastRenderedPageBreak/>
              <w:t>Сертификация</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r w:rsidRPr="00012F42">
              <w:rPr>
                <w:rFonts w:ascii="Times New Roman" w:eastAsia="Times New Roman" w:hAnsi="Times New Roman" w:cs="Times New Roman"/>
                <w:sz w:val="20"/>
                <w:szCs w:val="20"/>
                <w:lang w:eastAsia="ru-RU"/>
              </w:rPr>
              <w:t>(1С, 3С, 4С, 7С)</w:t>
            </w:r>
          </w:p>
          <w:p w:rsidR="00BC1C6F" w:rsidRPr="00012F42" w:rsidRDefault="00BC1C6F" w:rsidP="00BC1C6F">
            <w:pPr>
              <w:spacing w:after="0" w:line="240" w:lineRule="auto"/>
              <w:jc w:val="center"/>
              <w:rPr>
                <w:rFonts w:ascii="Times New Roman" w:eastAsia="Times New Roman" w:hAnsi="Times New Roman" w:cs="Times New Roman"/>
                <w:sz w:val="20"/>
                <w:szCs w:val="20"/>
                <w:lang w:eastAsia="ru-RU"/>
              </w:rPr>
            </w:pPr>
          </w:p>
          <w:p w:rsidR="00BC1C6F" w:rsidRPr="00012F42" w:rsidRDefault="00BC1C6F" w:rsidP="00BC1C6F">
            <w:pPr>
              <w:spacing w:after="0" w:line="240" w:lineRule="auto"/>
              <w:ind w:left="57"/>
              <w:jc w:val="center"/>
              <w:rPr>
                <w:rFonts w:ascii="Times New Roman" w:hAnsi="Times New Roman" w:cs="Times New Roman"/>
                <w:sz w:val="20"/>
                <w:szCs w:val="20"/>
              </w:rPr>
            </w:pPr>
          </w:p>
          <w:p w:rsidR="00BC1C6F" w:rsidRPr="00012F42" w:rsidRDefault="00BC1C6F" w:rsidP="00BC1C6F">
            <w:pPr>
              <w:spacing w:after="0" w:line="240" w:lineRule="auto"/>
              <w:ind w:left="57"/>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BC1C6F">
            <w:pPr>
              <w:spacing w:after="0" w:line="240" w:lineRule="auto"/>
              <w:ind w:left="57"/>
              <w:jc w:val="center"/>
              <w:rPr>
                <w:rFonts w:ascii="Times New Roman" w:eastAsia="Calibri" w:hAnsi="Times New Roman" w:cs="Times New Roman"/>
                <w:sz w:val="20"/>
                <w:szCs w:val="20"/>
              </w:rPr>
            </w:pPr>
            <w:r w:rsidRPr="00012F42">
              <w:rPr>
                <w:rFonts w:ascii="Times New Roman" w:eastAsia="Calibri" w:hAnsi="Times New Roman" w:cs="Times New Roman"/>
                <w:sz w:val="20"/>
                <w:szCs w:val="20"/>
              </w:rPr>
              <w:t xml:space="preserve">8402 </w:t>
            </w:r>
          </w:p>
          <w:p w:rsidR="00BC1C6F" w:rsidRPr="00012F42" w:rsidRDefault="00BC1C6F" w:rsidP="00BC1C6F">
            <w:pPr>
              <w:spacing w:after="0" w:line="240" w:lineRule="auto"/>
              <w:ind w:left="57"/>
              <w:jc w:val="center"/>
              <w:rPr>
                <w:rFonts w:ascii="Times New Roman" w:hAnsi="Times New Roman" w:cs="Times New Roman"/>
                <w:sz w:val="20"/>
                <w:szCs w:val="20"/>
                <w:lang w:val="en-US"/>
              </w:rPr>
            </w:pPr>
            <w:r w:rsidRPr="00012F42">
              <w:rPr>
                <w:rFonts w:ascii="Times New Roman" w:eastAsia="Calibri" w:hAnsi="Times New Roman" w:cs="Times New Roman"/>
                <w:sz w:val="20"/>
                <w:szCs w:val="20"/>
              </w:rPr>
              <w:t>8403 10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012F42" w:rsidRDefault="00BC1C6F" w:rsidP="000E1175">
            <w:pPr>
              <w:spacing w:after="0" w:line="240" w:lineRule="auto"/>
              <w:rPr>
                <w:rFonts w:ascii="Times New Roman" w:eastAsia="Times New Roman" w:hAnsi="Times New Roman" w:cs="Times New Roman"/>
                <w:sz w:val="20"/>
                <w:szCs w:val="20"/>
                <w:lang w:eastAsia="ru-RU"/>
              </w:rPr>
            </w:pPr>
            <w:r w:rsidRPr="00012F42">
              <w:rPr>
                <w:rFonts w:ascii="Times New Roman" w:hAnsi="Times New Roman" w:cs="Times New Roman"/>
                <w:sz w:val="20"/>
                <w:szCs w:val="20"/>
              </w:rPr>
              <w:t>Технический регламент Таможенного союза «О безопасности оборудования, работающего под избыточным давлением» (ТР ТС 032/2013</w:t>
            </w:r>
            <w:proofErr w:type="gramStart"/>
            <w:r w:rsidRPr="00012F42">
              <w:rPr>
                <w:rFonts w:ascii="Times New Roman" w:hAnsi="Times New Roman" w:cs="Times New Roman"/>
                <w:sz w:val="20"/>
                <w:szCs w:val="20"/>
              </w:rPr>
              <w:t>),  принят</w:t>
            </w:r>
            <w:proofErr w:type="gramEnd"/>
            <w:r w:rsidRPr="00012F42">
              <w:rPr>
                <w:rFonts w:ascii="Times New Roman" w:hAnsi="Times New Roman" w:cs="Times New Roman"/>
                <w:sz w:val="20"/>
                <w:szCs w:val="20"/>
              </w:rPr>
              <w:t xml:space="preserve"> Решением Совета Евразийской экономической комиссии от 02.07.2013 №41</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ТР ТС 032/2013;</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ГОСТ 12.2.096-83</w:t>
            </w:r>
          </w:p>
          <w:p w:rsidR="00BC1C6F" w:rsidRPr="00C103FE" w:rsidRDefault="00BC1C6F" w:rsidP="00BC1C6F">
            <w:pPr>
              <w:spacing w:after="0"/>
              <w:rPr>
                <w:rFonts w:ascii="Times New Roman" w:hAnsi="Times New Roman" w:cs="Times New Roman"/>
                <w:sz w:val="20"/>
                <w:szCs w:val="20"/>
              </w:rPr>
            </w:pPr>
            <w:r w:rsidRPr="00C103FE">
              <w:rPr>
                <w:rFonts w:ascii="Times New Roman" w:hAnsi="Times New Roman" w:cs="Times New Roman"/>
                <w:sz w:val="20"/>
                <w:szCs w:val="20"/>
              </w:rPr>
              <w:t>ГОСТ 7512-82</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ГОСТ 28193-89</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ГОСТ 30735-2001</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ГОСТ 24005-80</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ГОСТ 25365-82</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ГОСТ 21563-2016</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ГОСТ 3619-89</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ГОСТ 28269-89</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lastRenderedPageBreak/>
              <w:t>ГОСТ 24569-81</w:t>
            </w:r>
          </w:p>
          <w:p w:rsidR="00BC1C6F" w:rsidRPr="00C103FE" w:rsidRDefault="00BC1C6F" w:rsidP="00BC1C6F">
            <w:pPr>
              <w:spacing w:after="0" w:line="240" w:lineRule="auto"/>
              <w:rPr>
                <w:rFonts w:ascii="Times New Roman" w:eastAsia="Times New Roman" w:hAnsi="Times New Roman" w:cs="Times New Roman"/>
                <w:sz w:val="20"/>
                <w:szCs w:val="20"/>
                <w:lang w:eastAsia="ru-RU"/>
              </w:rPr>
            </w:pPr>
            <w:r w:rsidRPr="00C103FE">
              <w:rPr>
                <w:rFonts w:ascii="Times New Roman" w:eastAsia="Times New Roman" w:hAnsi="Times New Roman" w:cs="Times New Roman"/>
                <w:sz w:val="20"/>
                <w:szCs w:val="20"/>
                <w:lang w:eastAsia="ru-RU"/>
              </w:rPr>
              <w:t>ГОСТ Р 55603-2013</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23172-78</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Р 54974-2012</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22530-77</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33960-2016</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33962-2016</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33963-2016</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33964-2016</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33965-2016</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Р 55170-2012</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Р 55171-2012</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10617-83</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25720-83</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10037-83</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14782-86</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Р ИСО 3452-1-2011</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Р ИСО 3452-4-2011</w:t>
            </w:r>
          </w:p>
          <w:p w:rsidR="00BC1C6F" w:rsidRPr="00C103FE" w:rsidRDefault="00BC1C6F" w:rsidP="00BC1C6F">
            <w:pPr>
              <w:spacing w:after="0" w:line="240" w:lineRule="auto"/>
              <w:rPr>
                <w:rFonts w:ascii="Times New Roman" w:hAnsi="Times New Roman" w:cs="Times New Roman"/>
                <w:sz w:val="20"/>
                <w:szCs w:val="20"/>
              </w:rPr>
            </w:pPr>
            <w:r w:rsidRPr="00C103FE">
              <w:rPr>
                <w:rFonts w:ascii="Times New Roman" w:hAnsi="Times New Roman" w:cs="Times New Roman"/>
                <w:sz w:val="20"/>
                <w:szCs w:val="20"/>
              </w:rPr>
              <w:t>ГОСТ 14106-80</w:t>
            </w:r>
          </w:p>
          <w:p w:rsidR="00BC1C6F" w:rsidRPr="00C103FE" w:rsidRDefault="00BC1C6F" w:rsidP="00BC1C6F">
            <w:pPr>
              <w:pStyle w:val="Default"/>
              <w:rPr>
                <w:color w:val="auto"/>
                <w:sz w:val="20"/>
                <w:szCs w:val="20"/>
              </w:rPr>
            </w:pPr>
            <w:r w:rsidRPr="00C103FE">
              <w:rPr>
                <w:color w:val="auto"/>
                <w:sz w:val="20"/>
                <w:szCs w:val="20"/>
              </w:rPr>
              <w:t>ГОСТ 33855-2016</w:t>
            </w:r>
          </w:p>
          <w:p w:rsidR="00BC1C6F" w:rsidRPr="00C103FE" w:rsidRDefault="00BC1C6F" w:rsidP="00BC1C6F">
            <w:pPr>
              <w:snapToGrid w:val="0"/>
              <w:spacing w:after="0" w:line="240" w:lineRule="auto"/>
              <w:ind w:right="-120"/>
              <w:rPr>
                <w:rFonts w:ascii="Times New Roman" w:hAnsi="Times New Roman" w:cs="Times New Roman"/>
                <w:sz w:val="20"/>
                <w:szCs w:val="20"/>
              </w:rPr>
            </w:pPr>
            <w:r w:rsidRPr="00C103FE">
              <w:rPr>
                <w:rFonts w:ascii="Times New Roman" w:hAnsi="Times New Roman" w:cs="Times New Roman"/>
                <w:sz w:val="20"/>
                <w:szCs w:val="20"/>
              </w:rPr>
              <w:t>СТ РК EN 1708-1-2016</w:t>
            </w:r>
          </w:p>
          <w:p w:rsidR="00BC1C6F" w:rsidRPr="00C103FE" w:rsidRDefault="00BC1C6F" w:rsidP="00BC1C6F">
            <w:pPr>
              <w:spacing w:after="0" w:line="240" w:lineRule="auto"/>
              <w:rPr>
                <w:rFonts w:ascii="Times New Roman" w:hAnsi="Times New Roman" w:cs="Times New Roman"/>
                <w:sz w:val="20"/>
                <w:szCs w:val="20"/>
              </w:rPr>
            </w:pP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15167" w:type="dxa"/>
            <w:gridSpan w:val="8"/>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pacing w:after="0" w:line="240" w:lineRule="auto"/>
              <w:jc w:val="center"/>
              <w:rPr>
                <w:rFonts w:ascii="Times New Roman" w:eastAsia="Times New Roman" w:hAnsi="Times New Roman" w:cs="Times New Roman"/>
                <w:sz w:val="20"/>
                <w:szCs w:val="20"/>
                <w:lang w:eastAsia="ru-RU"/>
              </w:rPr>
            </w:pPr>
            <w:r w:rsidRPr="00FE3626">
              <w:rPr>
                <w:rFonts w:ascii="Times New Roman" w:eastAsia="Times New Roman" w:hAnsi="Times New Roman" w:cs="Times New Roman"/>
                <w:b/>
                <w:kern w:val="1"/>
                <w:sz w:val="20"/>
                <w:szCs w:val="20"/>
                <w:lang w:eastAsia="ru-RU"/>
              </w:rPr>
              <w:lastRenderedPageBreak/>
              <w:t>А</w:t>
            </w:r>
            <w:r w:rsidR="001E1652">
              <w:rPr>
                <w:rFonts w:ascii="Times New Roman" w:eastAsia="Times New Roman" w:hAnsi="Times New Roman" w:cs="Times New Roman"/>
                <w:b/>
                <w:kern w:val="1"/>
                <w:sz w:val="20"/>
                <w:szCs w:val="20"/>
                <w:lang w:eastAsia="ru-RU"/>
              </w:rPr>
              <w:t>9</w:t>
            </w:r>
            <w:r w:rsidRPr="00FE3626">
              <w:rPr>
                <w:rFonts w:ascii="Times New Roman" w:eastAsia="Times New Roman" w:hAnsi="Times New Roman" w:cs="Times New Roman"/>
                <w:b/>
                <w:kern w:val="1"/>
                <w:sz w:val="20"/>
                <w:szCs w:val="20"/>
                <w:lang w:eastAsia="ru-RU"/>
              </w:rPr>
              <w:t>. Обязательная сертификация продукции требованиям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09" w:type="dxa"/>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1. Электрические аппараты и приборы бытового назначения:</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Для приготовления и хранения пищи и </w:t>
            </w:r>
            <w:r w:rsidRPr="00FE3626">
              <w:rPr>
                <w:rFonts w:ascii="Times New Roman" w:hAnsi="Times New Roman" w:cs="Times New Roman"/>
                <w:sz w:val="20"/>
                <w:szCs w:val="20"/>
              </w:rPr>
              <w:lastRenderedPageBreak/>
              <w:t>механизации кухонных работ, а также прочее кухонное оборудование:</w:t>
            </w:r>
          </w:p>
          <w:p w:rsidR="00AB781D" w:rsidRPr="00FE3626" w:rsidRDefault="00AB781D" w:rsidP="00AB781D">
            <w:pPr>
              <w:spacing w:after="0" w:line="240" w:lineRule="auto"/>
              <w:rPr>
                <w:rFonts w:ascii="Times New Roman" w:hAnsi="Times New Roman" w:cs="Times New Roman"/>
                <w:sz w:val="20"/>
                <w:szCs w:val="20"/>
              </w:rPr>
            </w:pP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холодильники, морозильники, холодильники-морозильники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8418 10 200 1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8418 10 800 1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8418 21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8418 29 000 0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8418 30 200 1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8418 30 800 1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8418 40 200 1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8418 40 800 1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7321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7418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7613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7615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8543</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0E1175">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машины посудомоечные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8422 11 000 0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электроплиты и электроплитки кухонные, панели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8516 60 101 0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8516 60 109 0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8516 60 500 0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8516 79 700 0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proofErr w:type="spellStart"/>
            <w:r w:rsidRPr="00FE3626">
              <w:rPr>
                <w:rFonts w:ascii="Times New Roman" w:hAnsi="Times New Roman" w:cs="Times New Roman"/>
                <w:sz w:val="20"/>
                <w:szCs w:val="20"/>
              </w:rPr>
              <w:t>электрошкафы</w:t>
            </w:r>
            <w:proofErr w:type="spellEnd"/>
            <w:r w:rsidRPr="00FE3626">
              <w:rPr>
                <w:rFonts w:ascii="Times New Roman" w:hAnsi="Times New Roman" w:cs="Times New Roman"/>
                <w:sz w:val="20"/>
                <w:szCs w:val="20"/>
              </w:rPr>
              <w:t xml:space="preserve">, </w:t>
            </w:r>
            <w:proofErr w:type="spellStart"/>
            <w:r w:rsidRPr="00FE3626">
              <w:rPr>
                <w:rFonts w:ascii="Times New Roman" w:hAnsi="Times New Roman" w:cs="Times New Roman"/>
                <w:sz w:val="20"/>
                <w:szCs w:val="20"/>
              </w:rPr>
              <w:t>электродуховки</w:t>
            </w:r>
            <w:proofErr w:type="spellEnd"/>
            <w:r w:rsidRPr="00FE3626">
              <w:rPr>
                <w:rFonts w:ascii="Times New Roman" w:hAnsi="Times New Roman" w:cs="Times New Roman"/>
                <w:sz w:val="20"/>
                <w:szCs w:val="20"/>
              </w:rPr>
              <w:t>, печи встраиваемые, жарочные шкафы, электросушилки для фруктов, овощей, ягод, грибов</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8516 60 800 0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8516 60 900 0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8516 79 700 0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электроприборы для нагревания жидкости, кипятильники, чайники, кофеварки, кофемашины, подогреватели детского питания, пароварки, стерилизаторы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8516 10 800 0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8516 71 000 0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8516 79 700 0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печи микроволновые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8516 50 000 0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утилизаторы (измельчители кухонных отходов)</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8509 80 000 0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электрогрили, контактные грили, аэрогрили, </w:t>
            </w:r>
            <w:proofErr w:type="spellStart"/>
            <w:r w:rsidRPr="00FE3626">
              <w:rPr>
                <w:rFonts w:ascii="Times New Roman" w:hAnsi="Times New Roman" w:cs="Times New Roman"/>
                <w:sz w:val="20"/>
                <w:szCs w:val="20"/>
              </w:rPr>
              <w:t>электрошашлычницы</w:t>
            </w:r>
            <w:proofErr w:type="spellEnd"/>
            <w:r w:rsidRPr="00FE3626">
              <w:rPr>
                <w:rFonts w:ascii="Times New Roman" w:hAnsi="Times New Roman" w:cs="Times New Roman"/>
                <w:sz w:val="20"/>
                <w:szCs w:val="20"/>
              </w:rPr>
              <w:t xml:space="preserve">, </w:t>
            </w:r>
            <w:proofErr w:type="spellStart"/>
            <w:r w:rsidRPr="00FE3626">
              <w:rPr>
                <w:rFonts w:ascii="Times New Roman" w:hAnsi="Times New Roman" w:cs="Times New Roman"/>
                <w:sz w:val="20"/>
                <w:szCs w:val="20"/>
              </w:rPr>
              <w:t>электротостеры</w:t>
            </w:r>
            <w:proofErr w:type="spellEnd"/>
            <w:r w:rsidRPr="00FE3626">
              <w:rPr>
                <w:rFonts w:ascii="Times New Roman" w:hAnsi="Times New Roman" w:cs="Times New Roman"/>
                <w:sz w:val="20"/>
                <w:szCs w:val="20"/>
              </w:rPr>
              <w:t xml:space="preserve">, </w:t>
            </w:r>
            <w:proofErr w:type="spellStart"/>
            <w:r w:rsidRPr="00FE3626">
              <w:rPr>
                <w:rFonts w:ascii="Times New Roman" w:hAnsi="Times New Roman" w:cs="Times New Roman"/>
                <w:sz w:val="20"/>
                <w:szCs w:val="20"/>
              </w:rPr>
              <w:t>электроростеры</w:t>
            </w:r>
            <w:proofErr w:type="spellEnd"/>
            <w:r w:rsidRPr="00FE3626">
              <w:rPr>
                <w:rFonts w:ascii="Times New Roman" w:hAnsi="Times New Roman" w:cs="Times New Roman"/>
                <w:sz w:val="20"/>
                <w:szCs w:val="20"/>
              </w:rPr>
              <w:t xml:space="preserve">, вафельницы, фритюрницы, барбекю, хлебопечки, </w:t>
            </w:r>
            <w:proofErr w:type="spellStart"/>
            <w:r w:rsidRPr="00FE3626">
              <w:rPr>
                <w:rFonts w:ascii="Times New Roman" w:hAnsi="Times New Roman" w:cs="Times New Roman"/>
                <w:sz w:val="20"/>
                <w:szCs w:val="20"/>
              </w:rPr>
              <w:t>раклетницы</w:t>
            </w:r>
            <w:proofErr w:type="spellEnd"/>
            <w:r w:rsidRPr="00FE3626">
              <w:rPr>
                <w:rFonts w:ascii="Times New Roman" w:hAnsi="Times New Roman" w:cs="Times New Roman"/>
                <w:sz w:val="20"/>
                <w:szCs w:val="20"/>
              </w:rPr>
              <w:t xml:space="preserve">, йогуртницы, </w:t>
            </w:r>
            <w:proofErr w:type="spellStart"/>
            <w:r w:rsidRPr="00FE3626">
              <w:rPr>
                <w:rFonts w:ascii="Times New Roman" w:hAnsi="Times New Roman" w:cs="Times New Roman"/>
                <w:sz w:val="20"/>
                <w:szCs w:val="20"/>
              </w:rPr>
              <w:t>мультиварки,электросковороды</w:t>
            </w:r>
            <w:proofErr w:type="spellEnd"/>
            <w:r w:rsidRPr="00FE3626">
              <w:rPr>
                <w:rFonts w:ascii="Times New Roman" w:hAnsi="Times New Roman" w:cs="Times New Roman"/>
                <w:sz w:val="20"/>
                <w:szCs w:val="20"/>
              </w:rPr>
              <w:t xml:space="preserve">, миксеры, кофемолки, кухонные машины (комбайны), процессоры пищевые, соковыжималки, маслобойки, мясорубки, блендеры, терки, взбивалки, картофелечистки, мороженицы, ножи, </w:t>
            </w:r>
            <w:proofErr w:type="spellStart"/>
            <w:r w:rsidRPr="00FE3626">
              <w:rPr>
                <w:rFonts w:ascii="Times New Roman" w:hAnsi="Times New Roman" w:cs="Times New Roman"/>
                <w:sz w:val="20"/>
                <w:szCs w:val="20"/>
              </w:rPr>
              <w:t>ножеточки</w:t>
            </w:r>
            <w:proofErr w:type="spellEnd"/>
            <w:r w:rsidRPr="00FE3626">
              <w:rPr>
                <w:rFonts w:ascii="Times New Roman" w:hAnsi="Times New Roman" w:cs="Times New Roman"/>
                <w:sz w:val="20"/>
                <w:szCs w:val="20"/>
              </w:rPr>
              <w:t xml:space="preserve">, шинковки, </w:t>
            </w:r>
            <w:proofErr w:type="spellStart"/>
            <w:r w:rsidRPr="00FE3626">
              <w:rPr>
                <w:rFonts w:ascii="Times New Roman" w:hAnsi="Times New Roman" w:cs="Times New Roman"/>
                <w:sz w:val="20"/>
                <w:szCs w:val="20"/>
              </w:rPr>
              <w:t>ломтерезки</w:t>
            </w:r>
            <w:proofErr w:type="spellEnd"/>
            <w:r w:rsidRPr="00FE3626">
              <w:rPr>
                <w:rFonts w:ascii="Times New Roman" w:hAnsi="Times New Roman" w:cs="Times New Roman"/>
                <w:sz w:val="20"/>
                <w:szCs w:val="20"/>
              </w:rPr>
              <w:t>, зернодробилки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8509 40 000 0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8509 80 000 0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8516 60 700 0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8516 60 900 0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8516 72 000 0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8516 79 200 0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8516 79 700 0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для обработки (стирки, глажки, сушки, чистки) белья, одежды и обуви:</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машины стиральные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8450 11 110 0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8450 11 190 0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8450 11 900 0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8450 12 000 0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8450 19 000 0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сушильные барабаны, центрифуги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8421 12 000 0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8421 19 700 9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8451 21 000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8451 29 000 0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устройства для стирки белья ультразвуковые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8450 19 000 0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8479 89 970 7</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утюги, гладильные машины, пароочистители (парогенераторы)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8424 30 900 0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8424 89 000 9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8451 30 000 0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8516 40 000 0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8516 79 700 0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электросушилки (перекладины) для полотенец и одежды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8516 79 700 0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для чистки и уборки помещений:</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пылесосы (сухой и влажной чистки)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8508</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полотеры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8509 80 000 0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w:t>
            </w:r>
            <w:r w:rsidRPr="00FE3626">
              <w:rPr>
                <w:rFonts w:ascii="Times New Roman" w:hAnsi="Times New Roman" w:cs="Times New Roman"/>
                <w:sz w:val="20"/>
                <w:szCs w:val="20"/>
              </w:rPr>
              <w:lastRenderedPageBreak/>
              <w:t>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системы пылесосные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8508</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proofErr w:type="spellStart"/>
            <w:r w:rsidRPr="00FE3626">
              <w:rPr>
                <w:rFonts w:ascii="Times New Roman" w:hAnsi="Times New Roman" w:cs="Times New Roman"/>
                <w:sz w:val="20"/>
                <w:szCs w:val="20"/>
              </w:rPr>
              <w:t>электрощетки</w:t>
            </w:r>
            <w:proofErr w:type="spellEnd"/>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8509 80 000 0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паровые щетки, швабры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8509 80 000 0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proofErr w:type="spellStart"/>
            <w:r w:rsidRPr="00FE3626">
              <w:rPr>
                <w:rFonts w:ascii="Times New Roman" w:hAnsi="Times New Roman" w:cs="Times New Roman"/>
                <w:sz w:val="20"/>
                <w:szCs w:val="20"/>
              </w:rPr>
              <w:t>водовсасывающие</w:t>
            </w:r>
            <w:proofErr w:type="spellEnd"/>
            <w:r w:rsidRPr="00FE3626">
              <w:rPr>
                <w:rFonts w:ascii="Times New Roman" w:hAnsi="Times New Roman" w:cs="Times New Roman"/>
                <w:sz w:val="20"/>
                <w:szCs w:val="20"/>
              </w:rPr>
              <w:t xml:space="preserve"> чистящие приборы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8509 80 000 0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для поддержания и регулировки микроклимата в помещениях:</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вентиляторы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8414 51 000 0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кондиционеры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8415 10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8415 81 009 0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8415 82 000 0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8415 83 000 0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увлажнители, испарители, осушители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8415 90 000 9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8418 99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8479 89 970 7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8509 80 000 0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воздухоочистители, кухонные вытяжки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8414 60 000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8421 39 200 8</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электрообогреватели, применяемые при разведении животных и выращивании растений, электроприборы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8436 21 000 0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8516 21 000 0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для отопления (нагрева, </w:t>
            </w:r>
            <w:proofErr w:type="gramStart"/>
            <w:r w:rsidRPr="00FE3626">
              <w:rPr>
                <w:rFonts w:ascii="Times New Roman" w:hAnsi="Times New Roman" w:cs="Times New Roman"/>
                <w:sz w:val="20"/>
                <w:szCs w:val="20"/>
              </w:rPr>
              <w:t>обогрев  комнатных</w:t>
            </w:r>
            <w:proofErr w:type="gramEnd"/>
            <w:r w:rsidRPr="00FE3626">
              <w:rPr>
                <w:rFonts w:ascii="Times New Roman" w:hAnsi="Times New Roman" w:cs="Times New Roman"/>
                <w:sz w:val="20"/>
                <w:szCs w:val="20"/>
              </w:rPr>
              <w:t xml:space="preserve"> </w:t>
            </w:r>
            <w:r w:rsidRPr="00FE3626">
              <w:rPr>
                <w:rFonts w:ascii="Times New Roman" w:hAnsi="Times New Roman" w:cs="Times New Roman"/>
                <w:sz w:val="20"/>
                <w:szCs w:val="20"/>
              </w:rPr>
              <w:lastRenderedPageBreak/>
              <w:t xml:space="preserve">помещений, </w:t>
            </w:r>
            <w:proofErr w:type="spellStart"/>
            <w:r w:rsidRPr="00FE3626">
              <w:rPr>
                <w:rFonts w:ascii="Times New Roman" w:hAnsi="Times New Roman" w:cs="Times New Roman"/>
                <w:sz w:val="20"/>
                <w:szCs w:val="20"/>
              </w:rPr>
              <w:t>электрорадиаторы</w:t>
            </w:r>
            <w:proofErr w:type="spellEnd"/>
            <w:r w:rsidRPr="00FE3626">
              <w:rPr>
                <w:rFonts w:ascii="Times New Roman" w:hAnsi="Times New Roman" w:cs="Times New Roman"/>
                <w:sz w:val="20"/>
                <w:szCs w:val="20"/>
              </w:rPr>
              <w:t>, тепловентиляторы, конвекторы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8516 29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w:t>
            </w:r>
            <w:r w:rsidRPr="00FE3626">
              <w:rPr>
                <w:rFonts w:ascii="Times New Roman" w:hAnsi="Times New Roman" w:cs="Times New Roman"/>
                <w:sz w:val="20"/>
                <w:szCs w:val="20"/>
              </w:rPr>
              <w:lastRenderedPageBreak/>
              <w:t>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электрокамины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8516 21 000 0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8516 29 500 0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8516 29 910 0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8516 29 990 0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системы "теплый пол"</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8516 80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для санитарно-гигиенических целей:</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водонагреватели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8516 10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7324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9019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8516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7321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7322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7324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8403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9019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9405</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душевые кабины, туалеты (при подключении к сети переменного тока - освещение, подогрев)</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7324 90 000 9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9019 10 900 1</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приборы, применяемые для гигиены полости рта</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8509 80 000 0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электронагревательные приборы для сауны (каменки) </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8516 29 990 0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электроприборы для уничтожения насекомых </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8543 70 800 0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для ухода за волосами, ногтями и кожей:</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электробритвы, триммеры, эпиляторы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8510 10 000 0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8510 30 000 0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машинки для стрижки волос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8510 20 000 0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proofErr w:type="spellStart"/>
            <w:r w:rsidRPr="00FE3626">
              <w:rPr>
                <w:rFonts w:ascii="Times New Roman" w:hAnsi="Times New Roman" w:cs="Times New Roman"/>
                <w:sz w:val="20"/>
                <w:szCs w:val="20"/>
              </w:rPr>
              <w:t>электросауны</w:t>
            </w:r>
            <w:proofErr w:type="spellEnd"/>
            <w:r w:rsidRPr="00FE3626">
              <w:rPr>
                <w:rFonts w:ascii="Times New Roman" w:hAnsi="Times New Roman" w:cs="Times New Roman"/>
                <w:sz w:val="20"/>
                <w:szCs w:val="20"/>
              </w:rPr>
              <w:t xml:space="preserve"> для лица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8516 79 700 0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фены, </w:t>
            </w:r>
            <w:proofErr w:type="spellStart"/>
            <w:r w:rsidRPr="00FE3626">
              <w:rPr>
                <w:rFonts w:ascii="Times New Roman" w:hAnsi="Times New Roman" w:cs="Times New Roman"/>
                <w:sz w:val="20"/>
                <w:szCs w:val="20"/>
              </w:rPr>
              <w:t>стайлеры</w:t>
            </w:r>
            <w:proofErr w:type="spellEnd"/>
            <w:r w:rsidRPr="00FE3626">
              <w:rPr>
                <w:rFonts w:ascii="Times New Roman" w:hAnsi="Times New Roman" w:cs="Times New Roman"/>
                <w:sz w:val="20"/>
                <w:szCs w:val="20"/>
              </w:rPr>
              <w:t xml:space="preserve">, приборы для укладки волос, выпрямители </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8516 31 000 9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8516 32 000 0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электросушилки для рук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lastRenderedPageBreak/>
              <w:t>8516 33 000 0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w:t>
            </w:r>
            <w:r w:rsidRPr="00FE3626">
              <w:rPr>
                <w:rFonts w:ascii="Times New Roman" w:hAnsi="Times New Roman" w:cs="Times New Roman"/>
                <w:sz w:val="20"/>
                <w:szCs w:val="20"/>
              </w:rPr>
              <w:lastRenderedPageBreak/>
              <w:t>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proofErr w:type="spellStart"/>
            <w:r w:rsidRPr="00FE3626">
              <w:rPr>
                <w:rFonts w:ascii="Times New Roman" w:hAnsi="Times New Roman" w:cs="Times New Roman"/>
                <w:sz w:val="20"/>
                <w:szCs w:val="20"/>
              </w:rPr>
              <w:t>электробигуди</w:t>
            </w:r>
            <w:proofErr w:type="spellEnd"/>
            <w:r w:rsidRPr="00FE3626">
              <w:rPr>
                <w:rFonts w:ascii="Times New Roman" w:hAnsi="Times New Roman" w:cs="Times New Roman"/>
                <w:sz w:val="20"/>
                <w:szCs w:val="20"/>
              </w:rPr>
              <w:t xml:space="preserve">, </w:t>
            </w:r>
            <w:proofErr w:type="spellStart"/>
            <w:r w:rsidRPr="00FE3626">
              <w:rPr>
                <w:rFonts w:ascii="Times New Roman" w:hAnsi="Times New Roman" w:cs="Times New Roman"/>
                <w:sz w:val="20"/>
                <w:szCs w:val="20"/>
              </w:rPr>
              <w:t>электрощипцы</w:t>
            </w:r>
            <w:proofErr w:type="spellEnd"/>
            <w:r w:rsidRPr="00FE3626">
              <w:rPr>
                <w:rFonts w:ascii="Times New Roman" w:hAnsi="Times New Roman" w:cs="Times New Roman"/>
                <w:sz w:val="20"/>
                <w:szCs w:val="20"/>
              </w:rPr>
              <w:t xml:space="preserve"> для волос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8516 32 000 0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для обогрева тела:</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электрические грелки, одеяла, матрацы и подушки </w:t>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6301 10000 0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6306 40 000 0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6307 90 980 0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9404 21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9404 29</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9404 90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6301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6306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6307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6507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9404</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proofErr w:type="spellStart"/>
            <w:r w:rsidRPr="00FE3626">
              <w:rPr>
                <w:rFonts w:ascii="Times New Roman" w:hAnsi="Times New Roman" w:cs="Times New Roman"/>
                <w:sz w:val="20"/>
                <w:szCs w:val="20"/>
              </w:rPr>
              <w:t>вибромассажные</w:t>
            </w:r>
            <w:proofErr w:type="spellEnd"/>
            <w:r w:rsidRPr="00FE3626">
              <w:rPr>
                <w:rFonts w:ascii="Times New Roman" w:hAnsi="Times New Roman" w:cs="Times New Roman"/>
                <w:sz w:val="20"/>
                <w:szCs w:val="20"/>
              </w:rPr>
              <w:t>:</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аппараты для массажа тела (без присмотра </w:t>
            </w:r>
            <w:proofErr w:type="gramStart"/>
            <w:r w:rsidRPr="00FE3626">
              <w:rPr>
                <w:rFonts w:ascii="Times New Roman" w:hAnsi="Times New Roman" w:cs="Times New Roman"/>
                <w:sz w:val="20"/>
                <w:szCs w:val="20"/>
              </w:rPr>
              <w:t xml:space="preserve">врач  </w:t>
            </w:r>
            <w:r w:rsidRPr="00FE3626">
              <w:rPr>
                <w:rFonts w:ascii="Times New Roman" w:hAnsi="Times New Roman" w:cs="Times New Roman"/>
                <w:sz w:val="20"/>
                <w:szCs w:val="20"/>
              </w:rPr>
              <w:tab/>
            </w:r>
            <w:proofErr w:type="gramEnd"/>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9019 10 100 0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3922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7324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9019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Евразийского экономического союза «Об ограничении </w:t>
            </w:r>
            <w:r w:rsidRPr="00FE3626">
              <w:rPr>
                <w:rFonts w:ascii="Times New Roman" w:hAnsi="Times New Roman" w:cs="Times New Roman"/>
                <w:sz w:val="20"/>
                <w:szCs w:val="20"/>
              </w:rPr>
              <w:lastRenderedPageBreak/>
              <w:t>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гидромассажные ванночки для ног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9019 10 900 1</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игровое, спортивное и тренажерное оборудование: видеоигры и устройства для них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9504 50 000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игровое, спортивное и тренажерное оборудование, подключаемое к сети переменного тока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9504 30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9504 90 800 9</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9506 91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9503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9504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9506</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аудио- и видеоаппаратура, приемники теле- и радиовещания:</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roofErr w:type="spellStart"/>
            <w:r w:rsidRPr="00FE3626">
              <w:rPr>
                <w:rFonts w:ascii="Times New Roman" w:hAnsi="Times New Roman" w:cs="Times New Roman"/>
                <w:sz w:val="20"/>
                <w:szCs w:val="20"/>
              </w:rPr>
              <w:t>аудиовидеозаписывающая</w:t>
            </w:r>
            <w:proofErr w:type="spellEnd"/>
            <w:r w:rsidRPr="00FE3626">
              <w:rPr>
                <w:rFonts w:ascii="Times New Roman" w:hAnsi="Times New Roman" w:cs="Times New Roman"/>
                <w:sz w:val="20"/>
                <w:szCs w:val="20"/>
              </w:rPr>
              <w:t xml:space="preserve"> и </w:t>
            </w:r>
            <w:proofErr w:type="spellStart"/>
            <w:r w:rsidRPr="00FE3626">
              <w:rPr>
                <w:rFonts w:ascii="Times New Roman" w:hAnsi="Times New Roman" w:cs="Times New Roman"/>
                <w:sz w:val="20"/>
                <w:szCs w:val="20"/>
              </w:rPr>
              <w:t>аудиовидеовоспроизводящая</w:t>
            </w:r>
            <w:proofErr w:type="spellEnd"/>
            <w:r w:rsidRPr="00FE3626">
              <w:rPr>
                <w:rFonts w:ascii="Times New Roman" w:hAnsi="Times New Roman" w:cs="Times New Roman"/>
                <w:sz w:val="20"/>
                <w:szCs w:val="20"/>
              </w:rPr>
              <w:t xml:space="preserve"> аппаратура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DB3C05" w:rsidRDefault="00DB3C05" w:rsidP="00DB3C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8506</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8519</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8525 81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8525 83</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8525 89</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8527</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8528 49</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8528 59</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8528 69</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8528 72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9008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9023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9504</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радиоприемная аппаратура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8527</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применения опасных веществ в изделиях </w:t>
            </w:r>
            <w:r w:rsidRPr="00FE3626">
              <w:rPr>
                <w:rFonts w:ascii="Times New Roman" w:hAnsi="Times New Roman" w:cs="Times New Roman"/>
                <w:sz w:val="20"/>
                <w:szCs w:val="20"/>
              </w:rPr>
              <w:lastRenderedPageBreak/>
              <w:t>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приемники телевизионные, </w:t>
            </w:r>
            <w:proofErr w:type="spellStart"/>
            <w:r w:rsidRPr="00FE3626">
              <w:rPr>
                <w:rFonts w:ascii="Times New Roman" w:hAnsi="Times New Roman" w:cs="Times New Roman"/>
                <w:sz w:val="20"/>
                <w:szCs w:val="20"/>
              </w:rPr>
              <w:t>телетюнеры</w:t>
            </w:r>
            <w:proofErr w:type="spellEnd"/>
            <w:r w:rsidRPr="00FE3626">
              <w:rPr>
                <w:rFonts w:ascii="Times New Roman" w:hAnsi="Times New Roman" w:cs="Times New Roman"/>
                <w:sz w:val="20"/>
                <w:szCs w:val="20"/>
              </w:rPr>
              <w:t xml:space="preserve">, тюнеры спутникового телевидения </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8528 71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8528 72</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акустические системы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8518 21 000 0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8518 22 000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8518 29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усилители звуковой частоты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8518 40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8518 50 000 0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видеофоны, домофоны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8517 69 100 0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8517 69 200 0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швейные и вязальные машины:</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швейные машины с электроприводом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8452 10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8447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8452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8501</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оверлоки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8452 10 190 0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машины вязальные электрические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8447</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блоки питания, зарядные устройства, стабилизаторы напряжения: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для бытового оборудования </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8504 40 300 8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8504 40 830 0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8504 40 910 0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8504</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устройства для зарядки аккумуляторов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8504 40 550 0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для садово-огородного хозяйства:</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lastRenderedPageBreak/>
              <w:t xml:space="preserve">газонокосилки, триммеры (для стрижки газонов и живой изгороди)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8433 11 100 0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8433 19 100 0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8467 29 200 0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8467 29 800 0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8433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8434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8467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7322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8432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8436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8438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8467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8701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8716</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Евразийского экономического союза «Об ограничении применения опасных веществ в изделиях </w:t>
            </w:r>
            <w:r w:rsidRPr="00FE3626">
              <w:rPr>
                <w:rFonts w:ascii="Times New Roman" w:hAnsi="Times New Roman" w:cs="Times New Roman"/>
                <w:sz w:val="20"/>
                <w:szCs w:val="20"/>
              </w:rPr>
              <w:lastRenderedPageBreak/>
              <w:t>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proofErr w:type="spellStart"/>
            <w:r w:rsidRPr="00FE3626">
              <w:rPr>
                <w:rFonts w:ascii="Times New Roman" w:hAnsi="Times New Roman" w:cs="Times New Roman"/>
                <w:sz w:val="20"/>
                <w:szCs w:val="20"/>
              </w:rPr>
              <w:t>электрожалюзи</w:t>
            </w:r>
            <w:proofErr w:type="spellEnd"/>
            <w:r w:rsidRPr="00FE3626">
              <w:rPr>
                <w:rFonts w:ascii="Times New Roman" w:hAnsi="Times New Roman" w:cs="Times New Roman"/>
                <w:sz w:val="20"/>
                <w:szCs w:val="20"/>
              </w:rPr>
              <w:t xml:space="preserve"> для окон, дверей, ворот (в комплекте с электродвигателем)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8479 89 970 7</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садовые воздуходувки, вентиляционные пылесосы</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8467 29 850 9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8508 60 000 0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доильные аппараты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8434 10 000 0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для аквариумов и садовых водоемов:</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компрессоры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8414 80 900 0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9405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8421</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насосы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 xml:space="preserve">8413 70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8413 81 000 0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w:t>
            </w:r>
            <w:r w:rsidRPr="00FE3626">
              <w:rPr>
                <w:rFonts w:ascii="Times New Roman" w:hAnsi="Times New Roman" w:cs="Times New Roman"/>
                <w:sz w:val="20"/>
                <w:szCs w:val="20"/>
              </w:rPr>
              <w:lastRenderedPageBreak/>
              <w:t>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нагреватели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8516 10 800 0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осветительное оборудование (лампы)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9405 41 001 2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9405 41 001 9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9405 41 002 2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9405 41 002 9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9405 41 003 2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9405 41 003 9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9405 42 001 2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9405 42 001 9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9405 42 002 2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9405 42 002 9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9405 42 003 2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9405 42 003 9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9405 49 001 9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9405 49 002 2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 xml:space="preserve">9405 49 002 4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9405 49 002 9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9405 49 003 2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9405 49 003 4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9405 49 003 9</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9405 91 900 9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9405 92 000 8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9405 99 000 8</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оборудование для фильтрования или очистки воды (фильтры электрические, стерилизаторы)</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8421 21 000 9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кормушки электрические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8509 80 000 0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фонтаны декоративные для садовых водоемов с электроприводом и (или) электрическим насосом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8413 70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8413 81 000 0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w:t>
            </w:r>
            <w:r w:rsidRPr="00FE3626">
              <w:rPr>
                <w:rFonts w:ascii="Times New Roman" w:hAnsi="Times New Roman" w:cs="Times New Roman"/>
                <w:sz w:val="20"/>
                <w:szCs w:val="20"/>
              </w:rPr>
              <w:lastRenderedPageBreak/>
              <w:t>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электронасосы:</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электрические насосы для использования в системах подачи питьевой воды, водоснабжения, водяного отопления, отвода сточных вод, эксплуатируемых в индивидуальных домах, предназначенных для проживания</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8413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8414</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часы электрические и электронные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9102 12 000 0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9105 21 000 0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9105 91 000 0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9102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9105</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калькуляторы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8470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изделия </w:t>
            </w:r>
            <w:proofErr w:type="spellStart"/>
            <w:r w:rsidRPr="00FE3626">
              <w:rPr>
                <w:rFonts w:ascii="Times New Roman" w:hAnsi="Times New Roman" w:cs="Times New Roman"/>
                <w:sz w:val="20"/>
                <w:szCs w:val="20"/>
              </w:rPr>
              <w:t>электроустановочные</w:t>
            </w:r>
            <w:proofErr w:type="spellEnd"/>
            <w:r w:rsidRPr="00FE3626">
              <w:rPr>
                <w:rFonts w:ascii="Times New Roman" w:hAnsi="Times New Roman" w:cs="Times New Roman"/>
                <w:sz w:val="20"/>
                <w:szCs w:val="20"/>
              </w:rPr>
              <w:t>:</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выключатели, в том числе полупроводниковые, таймеры </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8536 50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9107 00 000 0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9107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9106</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выключатели для электроприборов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8536 50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розетки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8536 69 900 8</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вилки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8536 69 900 8</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разветвители, переходники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8536 69 900 8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8536 90 100 0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8536 90 850 0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19) удлинители:</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удлинители, в том числе удлинители с фильтрами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8544 42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8538</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удлинители на катушке </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8544 42</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2. Электронные вычислительные машины и подключаемые к ним устройства, включая их комбинации:</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  серверы, системные блоки персональных компьютеров </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8471 41 000 0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8471 49 000 0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8471 50 000 0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  ноутбуки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8471 30 000 0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планшетные, карманные, наладонные и другие </w:t>
            </w:r>
            <w:r w:rsidRPr="00FE3626">
              <w:rPr>
                <w:rFonts w:ascii="Times New Roman" w:hAnsi="Times New Roman" w:cs="Times New Roman"/>
                <w:sz w:val="20"/>
                <w:szCs w:val="20"/>
              </w:rPr>
              <w:lastRenderedPageBreak/>
              <w:t xml:space="preserve">малогабаритные компьютеры </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8471 30 000 0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применения опасных веществ в изделиях </w:t>
            </w:r>
            <w:r w:rsidRPr="00FE3626">
              <w:rPr>
                <w:rFonts w:ascii="Times New Roman" w:hAnsi="Times New Roman" w:cs="Times New Roman"/>
                <w:sz w:val="20"/>
                <w:szCs w:val="20"/>
              </w:rPr>
              <w:lastRenderedPageBreak/>
              <w:t>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клавиатуры, манипуляторы, </w:t>
            </w:r>
            <w:proofErr w:type="spellStart"/>
            <w:r w:rsidRPr="00FE3626">
              <w:rPr>
                <w:rFonts w:ascii="Times New Roman" w:hAnsi="Times New Roman" w:cs="Times New Roman"/>
                <w:sz w:val="20"/>
                <w:szCs w:val="20"/>
              </w:rPr>
              <w:t>треккеры</w:t>
            </w:r>
            <w:proofErr w:type="spellEnd"/>
            <w:r w:rsidRPr="00FE3626">
              <w:rPr>
                <w:rFonts w:ascii="Times New Roman" w:hAnsi="Times New Roman" w:cs="Times New Roman"/>
                <w:sz w:val="20"/>
                <w:szCs w:val="20"/>
              </w:rPr>
              <w:t xml:space="preserve"> и другие устройства управления и ввода (компьютерные мышки, джойстики, шлемы, очки)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8471</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9504 50 000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9504</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внешние накопители информации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8471 70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8523</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мониторы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8528 42 100 0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8528 52 100 0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8528 52 900 9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8528 59 900 9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8521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9023</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принтеры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8443 31</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8443 32 100 9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8443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8477</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сканеры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8471 60 700 0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акустические системы и наушники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8518 21 000 0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8518 22 000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8518 29</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8518 30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8527</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мультимедийные проекторы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8528 62 100 0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9023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9008</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считыватели биометрической информации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из 8471</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9031 49 900 0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9031 80 380 0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9031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8531</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веб-камеры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8525 81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8525 82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8525 83</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8525 89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8425</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модемы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8517 62 000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9028</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Евразийского экономического союза «Об ограничении </w:t>
            </w:r>
            <w:r w:rsidRPr="00FE3626">
              <w:rPr>
                <w:rFonts w:ascii="Times New Roman" w:hAnsi="Times New Roman" w:cs="Times New Roman"/>
                <w:sz w:val="20"/>
                <w:szCs w:val="20"/>
              </w:rPr>
              <w:lastRenderedPageBreak/>
              <w:t>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блоки бесперебойного питания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8504 40 300 4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8504 40 300 8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8504</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3. Средства электросвязи (терминальные телекоммуникационные </w:t>
            </w:r>
            <w:proofErr w:type="gramStart"/>
            <w:r w:rsidRPr="00FE3626">
              <w:rPr>
                <w:rFonts w:ascii="Times New Roman" w:hAnsi="Times New Roman" w:cs="Times New Roman"/>
                <w:sz w:val="20"/>
                <w:szCs w:val="20"/>
              </w:rPr>
              <w:t>устройств :</w:t>
            </w:r>
            <w:proofErr w:type="gramEnd"/>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телефоны стационарные и мобильные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8517 11 000 0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8517 13 000 0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8517 14 000 0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8517 18 000 0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8517</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телефоны-автоматы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8517 18 000 0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8517</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телефаксы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8443 32 300 0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8517 62 000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8443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8517</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телексы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из 8517 62 000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8517</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переносные и портативные радиостанции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из 8517</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8525 60 000 9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8525</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 метки радиочастотной идентификации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из 8523 52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8523</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4. Копировальные машины и иное электрическое офисное (конторское) оборудование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8443 32 910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8443 32 930 0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8443 32 990 0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8443 39</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8472 10 000 0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8472 30 000 0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8472 90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8443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8477</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5. Инструмент электрифицированный (машины ручные и переносные электрические):</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дрели, перфораторы, шуруповерты, гайковерты, отвертки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8467 21</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8467 29 200 0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8467 29 850 9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8467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8424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8202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8205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8433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8460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8465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8467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8509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пилы, лобзики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8467 22</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proofErr w:type="spellStart"/>
            <w:r w:rsidRPr="00FE3626">
              <w:rPr>
                <w:rFonts w:ascii="Times New Roman" w:hAnsi="Times New Roman" w:cs="Times New Roman"/>
                <w:sz w:val="20"/>
                <w:szCs w:val="20"/>
              </w:rPr>
              <w:t>шлифмашины</w:t>
            </w:r>
            <w:proofErr w:type="spellEnd"/>
            <w:r w:rsidRPr="00FE3626">
              <w:rPr>
                <w:rFonts w:ascii="Times New Roman" w:hAnsi="Times New Roman" w:cs="Times New Roman"/>
                <w:sz w:val="20"/>
                <w:szCs w:val="20"/>
              </w:rPr>
              <w:t xml:space="preserve">, в том числе угловые, полировальные машины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8467 29 200 0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8467 29 510 0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8467 29 530 0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8467 29 590 0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рубанки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8467 29 700 0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ножницы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8467 29 200 0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8467 29 850 1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8467 29 850 9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точило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8467 29 590 0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машины фрезерные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8467 29 850 9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инструмент ручной аккумуляторный (с зарядным устройством) </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8467 21 100 0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8467 29 200 0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станки малогабаритные для индивидуального пользования деревообрабатывающие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8465</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пистолеты - распылители невоспламеняющихся жидкостей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8424 20 000 0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машины и аппараты для дуговой (включая </w:t>
            </w:r>
            <w:r w:rsidRPr="00FE3626">
              <w:rPr>
                <w:rFonts w:ascii="Times New Roman" w:hAnsi="Times New Roman" w:cs="Times New Roman"/>
                <w:sz w:val="20"/>
                <w:szCs w:val="20"/>
              </w:rPr>
              <w:lastRenderedPageBreak/>
              <w:t xml:space="preserve">плазменно-дуговую) сварки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8515 31 000 0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8515 39 130 0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8515 39 180 0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lastRenderedPageBreak/>
              <w:t>8515 39 900 0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Евразийского экономического союза «Об ограничении применения опасных веществ в изделиях </w:t>
            </w:r>
            <w:r w:rsidRPr="00FE3626">
              <w:rPr>
                <w:rFonts w:ascii="Times New Roman" w:hAnsi="Times New Roman" w:cs="Times New Roman"/>
                <w:sz w:val="20"/>
                <w:szCs w:val="20"/>
              </w:rPr>
              <w:lastRenderedPageBreak/>
              <w:t>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6. Источники света и оборудование световое, включая оборудование, встраиваемое в мебель:</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  </w:t>
            </w:r>
          </w:p>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лампы электрические (накаливания общего назначения, компактные люминесцентные, светодиодные)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8539 21 920 0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8539 21 980 0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8539 22</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8539 29 920 0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8539 29 980 0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8539 31</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8539 50 000</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8539 51 101 4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8539 51 101 5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8539 51 101 6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8539 51 101 9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8539 51 102 2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8539 51 102 9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8539 51 109 3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8539 51 109 9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8539 51 201 2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8539 51 201 3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8539 51 201 4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8539 51 201 9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8539 51 202 2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8539 51 202 9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8539 51 209 2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8539 51 209 9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8539 51 300 0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 xml:space="preserve">8539 51 401 2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8539 51 401 9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8539 51 402 2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8539 51 402 9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8539 51 409 3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8539 51 409 4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8539 51 409 9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8541 41 000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9405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8544</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jc w:val="cente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светильники общего назначения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9405 11 001 3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9405 11 001 4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9405 11 001 5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9405 11 001 9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9405 11 002 2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9405 11 002 9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9405 11 003 3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9405 11 003 9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9405 19 001 2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9405 19 001 5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9405 19 001 9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9405 19 002 9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9405 19 003 2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9405 19 003 9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9405 21 001 2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9405 21 001 3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 xml:space="preserve">9405 21 001 4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9405 21 001 9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9405 21 002 2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9405 21 002 9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9405 21 003 2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9405 21 003 9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9405 29 001 2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9405 29 001 4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9405 29 001 9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9405 29 002 9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9405 29 003 2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9405 29 003 9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9405 41 003 3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9405 41 003 9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9405 42 003 3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9405 42 003 9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9405 49 002 4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 xml:space="preserve">9405 49 003 2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9405 49 003 4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9405 49 003 6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9405 49 003 9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светильники, углубляемые в грунт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9405 41 003 3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9405 41 003 9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9405 42 003 3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9405 42 003 9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9405 49 002 4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9405 49 003 4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9405 49 003 6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9405 49 003 9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светильники для аквариумов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 xml:space="preserve">9405 41 003 2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9405 41 003 3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9405 41 003 9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9405 42 003 3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9405 42 003 9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9405 49 002 2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9405 49 002 4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9405 49 002 9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9405 49 003 2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9405 49 003 4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9405 49 003 6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9405 49 003 9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w:t>
            </w:r>
            <w:r w:rsidRPr="00FE3626">
              <w:rPr>
                <w:rFonts w:ascii="Times New Roman" w:hAnsi="Times New Roman" w:cs="Times New Roman"/>
                <w:sz w:val="20"/>
                <w:szCs w:val="20"/>
              </w:rPr>
              <w:lastRenderedPageBreak/>
              <w:t>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прожекторы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9405 41 001 9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9405 42 001 2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9405 42 001 9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9405 49 001 9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гирлянды световые бытовые, в том числе елочные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9405 31 000 0 </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hAnsi="Times New Roman" w:cs="Times New Roman"/>
                <w:sz w:val="20"/>
                <w:szCs w:val="20"/>
              </w:rPr>
              <w:t>9405 39 000 0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 xml:space="preserve">Технический регламент Евразийского экономического союза «Об ограничении применения опасных веществ в изделиях </w:t>
            </w:r>
            <w:r w:rsidRPr="00FE3626">
              <w:rPr>
                <w:rFonts w:ascii="Times New Roman" w:hAnsi="Times New Roman" w:cs="Times New Roman"/>
                <w:sz w:val="20"/>
                <w:szCs w:val="20"/>
              </w:rPr>
              <w:lastRenderedPageBreak/>
              <w:t>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7. Инструменты электромузыкальные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8528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9504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9207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9506</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8. Автоматы игровые и торговые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8476</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9504 30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9504</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9. Кассовые аппараты, билетопечатающие машины, считыватели идентификационных карт, банкоматы, </w:t>
            </w:r>
            <w:r w:rsidRPr="00FE3626">
              <w:rPr>
                <w:rFonts w:ascii="Times New Roman" w:hAnsi="Times New Roman" w:cs="Times New Roman"/>
                <w:sz w:val="20"/>
                <w:szCs w:val="20"/>
              </w:rPr>
              <w:lastRenderedPageBreak/>
              <w:t xml:space="preserve">информационные киоски </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8470 50 000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8471 90 000 0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8472 90 300 0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8472 90 990 0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8471</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lastRenderedPageBreak/>
              <w:t>8472</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w:t>
            </w:r>
            <w:r w:rsidRPr="00FE3626">
              <w:rPr>
                <w:rFonts w:ascii="Times New Roman" w:hAnsi="Times New Roman" w:cs="Times New Roman"/>
                <w:sz w:val="20"/>
                <w:szCs w:val="20"/>
              </w:rPr>
              <w:lastRenderedPageBreak/>
              <w:t>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lastRenderedPageBreak/>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10. Кабели, провода и шнуры, предназначенные для использования при номинальном напряжении не более 500 В переменного и (или) постоянного тока, за исключением волоконно-оптических кабелей</w:t>
            </w:r>
            <w:r w:rsidRPr="00FE3626">
              <w:rPr>
                <w:rFonts w:ascii="Times New Roman" w:hAnsi="Times New Roman" w:cs="Times New Roman"/>
                <w:sz w:val="20"/>
                <w:szCs w:val="20"/>
              </w:rPr>
              <w:tab/>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p w:rsidR="00AB781D" w:rsidRPr="00FE3626" w:rsidRDefault="00AB781D" w:rsidP="00AB781D">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8544 49 910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8544 49 950 1 </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8544 49 950 9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7312</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7217</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7223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7229</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7408</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7413</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7605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7614</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8516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8544</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AB781D"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AB781D" w:rsidRPr="00BC1C6F" w:rsidRDefault="00AB781D" w:rsidP="00E81322">
            <w:pPr>
              <w:pStyle w:val="afff6"/>
              <w:numPr>
                <w:ilvl w:val="0"/>
                <w:numId w:val="25"/>
              </w:numPr>
              <w:rPr>
                <w:rFonts w:ascii="Times New Roman" w:eastAsia="Times New Roman" w:hAnsi="Times New Roman" w:cs="Times New Roman"/>
                <w:sz w:val="20"/>
                <w:szCs w:val="20"/>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rPr>
                <w:rFonts w:ascii="Times New Roman" w:hAnsi="Times New Roman" w:cs="Times New Roman"/>
                <w:sz w:val="20"/>
                <w:szCs w:val="20"/>
              </w:rPr>
            </w:pPr>
            <w:r w:rsidRPr="00FE3626">
              <w:rPr>
                <w:rFonts w:ascii="Times New Roman" w:hAnsi="Times New Roman" w:cs="Times New Roman"/>
                <w:sz w:val="20"/>
                <w:szCs w:val="20"/>
              </w:rPr>
              <w:t xml:space="preserve">11. Выключатели автоматические и устройства защитного отключения </w:t>
            </w:r>
            <w:r w:rsidRPr="00FE3626">
              <w:rPr>
                <w:rFonts w:ascii="Times New Roman" w:hAnsi="Times New Roman" w:cs="Times New Roman"/>
                <w:sz w:val="20"/>
                <w:szCs w:val="20"/>
              </w:rPr>
              <w:tab/>
            </w:r>
          </w:p>
          <w:p w:rsidR="00AB781D" w:rsidRPr="00FE3626" w:rsidRDefault="00AB781D" w:rsidP="00AB781D">
            <w:pPr>
              <w:spacing w:after="0" w:line="240" w:lineRule="auto"/>
              <w:rPr>
                <w:rFonts w:ascii="Times New Roman" w:hAnsi="Times New Roman" w:cs="Times New Roman"/>
                <w:sz w:val="20"/>
                <w:szCs w:val="20"/>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AB781D" w:rsidRPr="00FE3626" w:rsidRDefault="00AB781D" w:rsidP="00E923C4">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2С, 3С, 6С)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8535 21 000 0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8535 90 000</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 xml:space="preserve">8536 20 100 7 </w:t>
            </w:r>
          </w:p>
          <w:p w:rsidR="00AB781D" w:rsidRPr="00FE3626" w:rsidRDefault="00AB781D" w:rsidP="00AB781D">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8536 20 900 7</w:t>
            </w:r>
          </w:p>
          <w:p w:rsidR="00AB781D" w:rsidRPr="00FE3626" w:rsidRDefault="00AB781D" w:rsidP="00AB781D">
            <w:pPr>
              <w:autoSpaceDE w:val="0"/>
              <w:autoSpaceDN w:val="0"/>
              <w:adjustRightInd w:val="0"/>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8536 30</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8535</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8536</w:t>
            </w:r>
          </w:p>
          <w:p w:rsidR="00AB781D" w:rsidRPr="00FE3626" w:rsidRDefault="00AB781D" w:rsidP="00AB781D">
            <w:pPr>
              <w:autoSpaceDE w:val="0"/>
              <w:autoSpaceDN w:val="0"/>
              <w:adjustRightInd w:val="0"/>
              <w:spacing w:after="0" w:line="240" w:lineRule="auto"/>
              <w:jc w:val="center"/>
              <w:rPr>
                <w:rFonts w:ascii="Times New Roman" w:eastAsia="Calibri" w:hAnsi="Times New Roman" w:cs="Times New Roman"/>
                <w:sz w:val="20"/>
                <w:szCs w:val="20"/>
              </w:rPr>
            </w:pPr>
            <w:r w:rsidRPr="00FE3626">
              <w:rPr>
                <w:rFonts w:ascii="Times New Roman" w:eastAsia="Calibri" w:hAnsi="Times New Roman" w:cs="Times New Roman"/>
                <w:sz w:val="20"/>
                <w:szCs w:val="20"/>
              </w:rPr>
              <w:t>8538</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67376B">
            <w:pPr>
              <w:snapToGrid w:val="0"/>
              <w:spacing w:after="0" w:line="240" w:lineRule="auto"/>
              <w:ind w:left="66" w:right="-120" w:firstLine="37"/>
              <w:rPr>
                <w:rFonts w:ascii="Times New Roman" w:hAnsi="Times New Roman" w:cs="Times New Roman"/>
                <w:sz w:val="20"/>
                <w:szCs w:val="20"/>
              </w:rPr>
            </w:pPr>
            <w:r w:rsidRPr="00FE3626">
              <w:rPr>
                <w:rFonts w:ascii="Times New Roman" w:hAnsi="Times New Roman" w:cs="Times New Roman"/>
                <w:sz w:val="20"/>
                <w:szCs w:val="20"/>
              </w:rPr>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утвержден решением Комиссии Таможенного союза 18.10.2016г. № 113</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 xml:space="preserve">ТР ЕАЭС 037/2016 </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EN 50581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62321-3-1</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62321-3-2</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62321-4</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ГОСТ IEC 62321-5</w:t>
            </w:r>
          </w:p>
          <w:p w:rsidR="00AB781D" w:rsidRPr="00FE3626" w:rsidRDefault="00AB781D"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cs="Times New Roman"/>
                <w:sz w:val="20"/>
                <w:szCs w:val="20"/>
              </w:rPr>
              <w:t>СТБ IEC 62321</w:t>
            </w:r>
          </w:p>
        </w:tc>
      </w:tr>
      <w:tr w:rsidR="00447C26" w:rsidRPr="00FE3626" w:rsidTr="009E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15276" w:type="dxa"/>
            <w:gridSpan w:val="9"/>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b/>
                <w:sz w:val="20"/>
                <w:szCs w:val="20"/>
              </w:rPr>
              <w:t>А</w:t>
            </w:r>
            <w:r w:rsidR="00B22ECE">
              <w:rPr>
                <w:rFonts w:ascii="Times New Roman" w:hAnsi="Times New Roman" w:cs="Times New Roman"/>
                <w:b/>
                <w:sz w:val="20"/>
                <w:szCs w:val="20"/>
              </w:rPr>
              <w:t>10</w:t>
            </w:r>
            <w:r w:rsidRPr="00FE3626">
              <w:rPr>
                <w:rFonts w:ascii="Times New Roman" w:hAnsi="Times New Roman" w:cs="Times New Roman"/>
                <w:b/>
                <w:sz w:val="20"/>
                <w:szCs w:val="20"/>
              </w:rPr>
              <w:t xml:space="preserve">. </w:t>
            </w:r>
            <w:r w:rsidRPr="00FE3626">
              <w:rPr>
                <w:rFonts w:ascii="Times New Roman" w:eastAsia="Calibri" w:hAnsi="Times New Roman" w:cs="Times New Roman"/>
                <w:b/>
                <w:sz w:val="20"/>
                <w:szCs w:val="20"/>
              </w:rPr>
              <w:t xml:space="preserve"> Обязательная сертификация продукции требованиям</w:t>
            </w:r>
            <w:r w:rsidRPr="00FE3626">
              <w:rPr>
                <w:rFonts w:ascii="Times New Roman" w:hAnsi="Times New Roman"/>
                <w:b/>
                <w:sz w:val="20"/>
                <w:szCs w:val="20"/>
              </w:rPr>
              <w:t xml:space="preserve"> Технического Регламента Таможенного союза «О безопасности аппаратов, работающих на газообразном топливе» (ТР ТС 016/2011)</w:t>
            </w:r>
          </w:p>
        </w:tc>
      </w:tr>
      <w:tr w:rsidR="00447C26" w:rsidRPr="00FE3626" w:rsidTr="009E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15276" w:type="dxa"/>
            <w:gridSpan w:val="9"/>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rPr>
                <w:rFonts w:ascii="Times New Roman" w:hAnsi="Times New Roman" w:cs="Times New Roman"/>
                <w:sz w:val="20"/>
                <w:szCs w:val="20"/>
              </w:rPr>
            </w:pPr>
            <w:r w:rsidRPr="00FE3626">
              <w:rPr>
                <w:rFonts w:ascii="Times New Roman" w:hAnsi="Times New Roman"/>
                <w:b/>
                <w:sz w:val="20"/>
                <w:szCs w:val="20"/>
              </w:rPr>
              <w:t>Газоиспользующее оборудование, предназначенное для приготовления пищи, отопления и горячего водоснабжения</w:t>
            </w: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 xml:space="preserve">Аппараты отопительные газовые бытовые (аппараты отопительные и комбинированные с водяным контуром, конвекторы, камины, воздухонагреватели, кондиционеры со встроенными газовыми воздухонагревателями). </w:t>
            </w:r>
          </w:p>
          <w:p w:rsidR="00447C26" w:rsidRPr="00FE3626" w:rsidRDefault="00447C26" w:rsidP="00447C26">
            <w:pPr>
              <w:shd w:val="clear" w:color="auto" w:fill="FFFFFF"/>
              <w:spacing w:after="0" w:line="240" w:lineRule="auto"/>
              <w:ind w:right="230"/>
              <w:jc w:val="center"/>
              <w:rPr>
                <w:rFonts w:ascii="Times New Roman" w:eastAsia="Times New Roman" w:hAnsi="Times New Roman" w:cs="Times New Roman"/>
                <w:sz w:val="20"/>
                <w:szCs w:val="20"/>
                <w:lang w:eastAsia="ru-RU"/>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p w:rsidR="00447C26" w:rsidRPr="00FE3626" w:rsidRDefault="00447C26" w:rsidP="00447C26">
            <w:pPr>
              <w:spacing w:after="0" w:line="240" w:lineRule="auto"/>
              <w:ind w:left="57"/>
              <w:jc w:val="center"/>
              <w:rPr>
                <w:rFonts w:ascii="Times New Roman" w:hAnsi="Times New Roman" w:cs="Times New Roman"/>
                <w:sz w:val="20"/>
                <w:szCs w:val="20"/>
              </w:rPr>
            </w:pP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7321 81 000 0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7322 90 000 9</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8415 10 100 0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8415 10 900 0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8415 20 000 9</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8415 81 001 0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8415 81 009 0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8415 82 000 0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8415 83 000 0</w:t>
            </w:r>
          </w:p>
          <w:p w:rsidR="00447C26" w:rsidRPr="00FE3626" w:rsidRDefault="00447C26" w:rsidP="00447C26">
            <w:pPr>
              <w:pStyle w:val="afffa"/>
              <w:jc w:val="center"/>
              <w:rPr>
                <w:rFonts w:ascii="Times New Roman" w:eastAsia="Times New Roman" w:hAnsi="Times New Roman"/>
                <w:sz w:val="20"/>
                <w:szCs w:val="20"/>
              </w:rPr>
            </w:pPr>
            <w:r w:rsidRPr="00FE3626">
              <w:rPr>
                <w:rFonts w:ascii="Times New Roman" w:hAnsi="Times New Roman"/>
                <w:sz w:val="20"/>
                <w:szCs w:val="20"/>
                <w:lang w:eastAsia="en-US"/>
              </w:rPr>
              <w:t>8415 90 000 9</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hd w:val="clear" w:color="auto" w:fill="FFFFFF"/>
              <w:spacing w:after="0" w:line="240" w:lineRule="auto"/>
              <w:ind w:right="230"/>
              <w:rPr>
                <w:rFonts w:ascii="Times New Roman" w:eastAsia="Times New Roman" w:hAnsi="Times New Roman" w:cs="Times New Roman"/>
                <w:sz w:val="20"/>
                <w:szCs w:val="20"/>
                <w:lang w:eastAsia="ru-RU"/>
              </w:rPr>
            </w:pPr>
            <w:r w:rsidRPr="00FE3626">
              <w:rPr>
                <w:rFonts w:ascii="Times New Roman" w:hAnsi="Times New Roman"/>
                <w:sz w:val="20"/>
                <w:szCs w:val="20"/>
              </w:rPr>
              <w:t>Технический Регламент Таможенного союза 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rPr>
            </w:pPr>
            <w:r w:rsidRPr="00FE3626">
              <w:rPr>
                <w:rFonts w:ascii="Times New Roman" w:hAnsi="Times New Roman"/>
                <w:sz w:val="20"/>
                <w:szCs w:val="20"/>
                <w:lang w:eastAsia="en-US"/>
              </w:rPr>
              <w:t>ТР ТС 016/2011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20219-93</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32447-2013</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32451-2013</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EN 1196-2013</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ГОСТ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613-2010</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54819-2011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54822-2011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СТБ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1319-2009</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EN 778-2015</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32441-2013</w:t>
            </w:r>
          </w:p>
          <w:p w:rsidR="00447C26" w:rsidRPr="00FE3626" w:rsidRDefault="00447C26" w:rsidP="00447C26">
            <w:pPr>
              <w:pStyle w:val="afffa"/>
              <w:jc w:val="both"/>
              <w:rPr>
                <w:rFonts w:ascii="Times New Roman" w:hAnsi="Times New Roman"/>
                <w:sz w:val="20"/>
                <w:szCs w:val="20"/>
                <w:lang w:val="en-US" w:eastAsia="en-US"/>
              </w:rPr>
            </w:pPr>
            <w:r w:rsidRPr="00FE3626">
              <w:rPr>
                <w:rFonts w:ascii="Times New Roman" w:hAnsi="Times New Roman"/>
                <w:color w:val="000000" w:themeColor="text1"/>
                <w:sz w:val="20"/>
                <w:szCs w:val="20"/>
                <w:lang w:eastAsia="en-US"/>
              </w:rPr>
              <w:t>ГОСТ 33010-2014(</w:t>
            </w:r>
            <w:r w:rsidRPr="00FE3626">
              <w:rPr>
                <w:rFonts w:ascii="Times New Roman" w:hAnsi="Times New Roman"/>
                <w:color w:val="000000" w:themeColor="text1"/>
                <w:sz w:val="20"/>
                <w:szCs w:val="20"/>
                <w:lang w:val="en-US" w:eastAsia="en-US"/>
              </w:rPr>
              <w:t>EN14438-2007)</w:t>
            </w: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Приборы газовые бытовые для приготовления и подогрева пищи (плиты, панели варочные, шкафы духовые, грили, электроплиты, имеющие не менее одной</w:t>
            </w:r>
          </w:p>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газовой горелки)</w:t>
            </w:r>
          </w:p>
          <w:p w:rsidR="00447C26" w:rsidRPr="00FE3626" w:rsidRDefault="00447C26" w:rsidP="00447C26">
            <w:pPr>
              <w:pStyle w:val="afffa"/>
              <w:jc w:val="center"/>
              <w:rPr>
                <w:rFonts w:ascii="Times New Roman" w:hAnsi="Times New Roman"/>
                <w:sz w:val="20"/>
                <w:szCs w:val="20"/>
                <w:lang w:eastAsia="en-US"/>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7321 11 100 0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7321 11 900 0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7418 10 100 0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7615 10</w:t>
            </w:r>
            <w:r w:rsidRPr="00FE3626">
              <w:rPr>
                <w:rFonts w:ascii="Times New Roman" w:hAnsi="Times New Roman"/>
                <w:sz w:val="20"/>
                <w:szCs w:val="20"/>
                <w:lang w:val="en-US" w:eastAsia="en-US"/>
              </w:rPr>
              <w:t> </w:t>
            </w:r>
            <w:r w:rsidRPr="00FE3626">
              <w:rPr>
                <w:rFonts w:ascii="Times New Roman" w:hAnsi="Times New Roman"/>
                <w:sz w:val="20"/>
                <w:szCs w:val="20"/>
                <w:lang w:eastAsia="en-US"/>
              </w:rPr>
              <w:t>800 9</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8516 60 101 0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8516 60 10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hd w:val="clear" w:color="auto" w:fill="FFFFFF"/>
              <w:spacing w:after="0" w:line="240" w:lineRule="auto"/>
              <w:ind w:right="230"/>
              <w:rPr>
                <w:rFonts w:ascii="Times New Roman" w:eastAsia="Times New Roman" w:hAnsi="Times New Roman" w:cs="Times New Roman"/>
                <w:sz w:val="20"/>
                <w:szCs w:val="20"/>
                <w:lang w:eastAsia="ru-RU"/>
              </w:rPr>
            </w:pPr>
            <w:r w:rsidRPr="00FE3626">
              <w:rPr>
                <w:rFonts w:ascii="Times New Roman" w:hAnsi="Times New Roman"/>
                <w:sz w:val="20"/>
                <w:szCs w:val="20"/>
              </w:rPr>
              <w:t>Технический Регламент Таможенного союза 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ГОСТ 33998-2016</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ГОСТ 34262.1.2-2017</w:t>
            </w:r>
          </w:p>
          <w:p w:rsidR="00447C26" w:rsidRPr="00FE3626" w:rsidRDefault="00447C26" w:rsidP="00447C26">
            <w:pPr>
              <w:pStyle w:val="afffa"/>
              <w:rPr>
                <w:rFonts w:ascii="Times New Roman" w:hAnsi="Times New Roman"/>
                <w:sz w:val="20"/>
                <w:szCs w:val="20"/>
                <w:u w:val="single"/>
                <w:lang w:eastAsia="en-US"/>
              </w:rPr>
            </w:pPr>
            <w:r w:rsidRPr="00FE3626">
              <w:rPr>
                <w:rFonts w:ascii="Times New Roman" w:hAnsi="Times New Roman"/>
                <w:color w:val="000000" w:themeColor="text1"/>
                <w:sz w:val="20"/>
                <w:szCs w:val="20"/>
              </w:rPr>
              <w:t>ГОСТ 34262.2.2-2017</w:t>
            </w: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Аппараты водонагревательные проточные газовые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8419 11 000 0</w:t>
            </w:r>
          </w:p>
          <w:p w:rsidR="00447C26" w:rsidRPr="00FE3626" w:rsidRDefault="00447C26" w:rsidP="00447C26">
            <w:pPr>
              <w:pStyle w:val="afffa"/>
              <w:jc w:val="center"/>
              <w:rPr>
                <w:rFonts w:ascii="Times New Roman" w:hAnsi="Times New Roman"/>
                <w:sz w:val="20"/>
                <w:szCs w:val="20"/>
                <w:lang w:eastAsia="en-US"/>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31856-2012</w:t>
            </w:r>
          </w:p>
          <w:p w:rsidR="00447C26" w:rsidRPr="00FE3626" w:rsidRDefault="00447C26" w:rsidP="00447C26">
            <w:pPr>
              <w:pStyle w:val="Default"/>
              <w:rPr>
                <w:sz w:val="20"/>
                <w:szCs w:val="20"/>
              </w:rPr>
            </w:pPr>
            <w:r w:rsidRPr="00FE3626">
              <w:rPr>
                <w:color w:val="000000" w:themeColor="text1"/>
                <w:sz w:val="20"/>
                <w:szCs w:val="20"/>
              </w:rPr>
              <w:t>СТБ EN 26-2010</w:t>
            </w: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Аппараты водонагревательные емкостные газовые.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8419 19 000 0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11032-97</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Р 54821-2011</w:t>
            </w:r>
          </w:p>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color w:val="000000" w:themeColor="text1"/>
                <w:sz w:val="20"/>
                <w:szCs w:val="20"/>
              </w:rPr>
              <w:t>СТБ EN 89-2012</w:t>
            </w: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Плиты и таганы газовые портативные и туристские, светильники газовые бытовые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7321 11 900 0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7418 10 100 0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7615 10 800 9</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9405 50 000 0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pacing w:val="-1"/>
                <w:sz w:val="20"/>
                <w:szCs w:val="20"/>
              </w:rPr>
              <w:t>ГОС</w:t>
            </w:r>
            <w:r w:rsidRPr="00FE3626">
              <w:rPr>
                <w:rFonts w:ascii="Times New Roman" w:hAnsi="Times New Roman"/>
                <w:color w:val="000000" w:themeColor="text1"/>
                <w:sz w:val="20"/>
                <w:szCs w:val="20"/>
              </w:rPr>
              <w:t>Т 30154-94</w:t>
            </w:r>
          </w:p>
          <w:p w:rsidR="00447C26" w:rsidRPr="00FE3626" w:rsidRDefault="00447C26" w:rsidP="00447C26">
            <w:pPr>
              <w:pStyle w:val="afffa"/>
              <w:rPr>
                <w:rFonts w:ascii="Times New Roman" w:hAnsi="Times New Roman"/>
                <w:sz w:val="20"/>
                <w:szCs w:val="20"/>
                <w:u w:val="single"/>
                <w:lang w:eastAsia="en-US"/>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521-2016</w:t>
            </w: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Горелки газовые инфракрасного излучения и устройства газогорелочные для бытовых аппаратов, брудеры газовые для птичников.</w:t>
            </w:r>
          </w:p>
          <w:p w:rsidR="00447C26" w:rsidRPr="00FE3626" w:rsidRDefault="00447C26" w:rsidP="00447C26">
            <w:pPr>
              <w:pStyle w:val="afffa"/>
              <w:jc w:val="center"/>
              <w:rPr>
                <w:rFonts w:ascii="Times New Roman" w:hAnsi="Times New Roman"/>
                <w:sz w:val="20"/>
                <w:szCs w:val="20"/>
                <w:lang w:eastAsia="en-US"/>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7321 11 100 0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7321 11 900 0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7321 81 000 0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7321 89 000 0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7321 90 000 0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7322 90 000 9</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8416 20 800 0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16569-86</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25696-83</w:t>
            </w:r>
          </w:p>
          <w:p w:rsidR="00447C26" w:rsidRPr="00FE3626" w:rsidRDefault="00447C26" w:rsidP="00447C26">
            <w:pPr>
              <w:pStyle w:val="afffa"/>
              <w:jc w:val="center"/>
              <w:rPr>
                <w:rFonts w:ascii="Times New Roman" w:hAnsi="Times New Roman"/>
                <w:sz w:val="20"/>
                <w:szCs w:val="20"/>
                <w:lang w:eastAsia="en-US"/>
              </w:rPr>
            </w:pP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Котлы отопительные газовые, включая котлы с блочными дутьевыми горелками.</w:t>
            </w:r>
          </w:p>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 котлы до 100кВт.</w:t>
            </w:r>
          </w:p>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 котлы более 100кВт.</w:t>
            </w:r>
          </w:p>
          <w:p w:rsidR="00447C26" w:rsidRPr="00FE3626" w:rsidRDefault="00447C26" w:rsidP="00447C26">
            <w:pPr>
              <w:pStyle w:val="afffa"/>
              <w:rPr>
                <w:rFonts w:ascii="Times New Roman" w:hAnsi="Times New Roman"/>
                <w:i/>
                <w:iCs/>
                <w:sz w:val="20"/>
                <w:szCs w:val="20"/>
                <w:lang w:eastAsia="en-US"/>
              </w:rPr>
            </w:pPr>
            <w:r w:rsidRPr="00FE3626">
              <w:rPr>
                <w:rFonts w:ascii="Times New Roman" w:hAnsi="Times New Roman"/>
                <w:i/>
                <w:iCs/>
                <w:sz w:val="20"/>
                <w:szCs w:val="20"/>
                <w:lang w:eastAsia="en-US"/>
              </w:rPr>
              <w:t>(Кроме паровых котлов с давлением пара более 0,07 МПа и водогрейные котлы с температурой воды более 115°С)</w:t>
            </w:r>
          </w:p>
          <w:p w:rsidR="00447C26" w:rsidRPr="00FE3626" w:rsidRDefault="00447C26" w:rsidP="00447C26">
            <w:pPr>
              <w:pStyle w:val="afffa"/>
              <w:rPr>
                <w:rFonts w:ascii="Times New Roman" w:hAnsi="Times New Roman"/>
                <w:sz w:val="20"/>
                <w:szCs w:val="20"/>
                <w:lang w:eastAsia="en-US"/>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8403 10 100 0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8403 10 900 0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20548-93</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30735-2001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51733-2001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54438-2011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54442-2011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53634-2009</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54825-2011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54826-2011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54829-2011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СТБ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303-7-2010</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СТБ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677-2010</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ГОСТ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13836-2015</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СТБ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297-2010</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СТБ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483-2010</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СТБ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656-2012</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EN 303-3-2013</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ГОСТ 12.2.096-83</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EN 303-1-2013</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lastRenderedPageBreak/>
              <w:t>ГОСТ EN 625-2013</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EN 14394-2013</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EN 15502-2-1-2015</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33009.1-2014</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33011-2014</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34316.2-2-2017</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СТ РК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297-2014</w:t>
            </w:r>
          </w:p>
          <w:p w:rsidR="00447C26" w:rsidRPr="00FE3626" w:rsidRDefault="00447C26" w:rsidP="00447C26">
            <w:pPr>
              <w:pStyle w:val="afffa"/>
              <w:rPr>
                <w:rFonts w:ascii="Times New Roman" w:hAnsi="Times New Roman"/>
                <w:sz w:val="20"/>
                <w:szCs w:val="20"/>
                <w:u w:val="single"/>
                <w:lang w:eastAsia="en-US"/>
              </w:rPr>
            </w:pP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Оборудование тепловое газовое для предприятий общественного питания и пищеблоков (котлы стационарные пищеварочные, плиты кухонные, аппараты пищеварочные и жарочные, сковороды опрокидывающиеся, жаровни, фритюрницы, оборудование для кипячения и подогрева жидкостей, мармиты для первых и вторых блюд).</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8419 81 800 0</w:t>
            </w:r>
          </w:p>
          <w:p w:rsidR="00447C26" w:rsidRPr="00FE3626" w:rsidRDefault="00447C26" w:rsidP="00447C26">
            <w:pPr>
              <w:pStyle w:val="afffa"/>
              <w:jc w:val="center"/>
              <w:rPr>
                <w:rFonts w:ascii="Times New Roman" w:hAnsi="Times New Roman"/>
                <w:sz w:val="20"/>
                <w:szCs w:val="20"/>
                <w:lang w:eastAsia="en-US"/>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27441-87</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ГОСТ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203-1-2002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55211-2012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55213-2012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55214-2012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55215-2012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55216-2012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55217-2012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55218-2012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55219-2012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55220-2012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55221-2012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55222-2012</w:t>
            </w:r>
          </w:p>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СТ РК</w:t>
            </w:r>
            <w:r w:rsidRPr="00FE3626">
              <w:rPr>
                <w:rFonts w:ascii="Times New Roman" w:hAnsi="Times New Roman"/>
                <w:sz w:val="20"/>
                <w:szCs w:val="20"/>
                <w:lang w:val="en-US" w:eastAsia="en-US"/>
              </w:rPr>
              <w:t> IEC</w:t>
            </w:r>
            <w:r w:rsidRPr="00FE3626">
              <w:rPr>
                <w:rFonts w:ascii="Times New Roman" w:hAnsi="Times New Roman"/>
                <w:sz w:val="20"/>
                <w:szCs w:val="20"/>
                <w:lang w:eastAsia="en-US"/>
              </w:rPr>
              <w:t xml:space="preserve"> 60335-2-102-2012</w:t>
            </w:r>
          </w:p>
          <w:p w:rsidR="00447C26" w:rsidRPr="00FE3626" w:rsidRDefault="00447C26" w:rsidP="00447C26">
            <w:pPr>
              <w:pStyle w:val="afffa"/>
              <w:rPr>
                <w:rFonts w:ascii="Times New Roman" w:hAnsi="Times New Roman"/>
                <w:sz w:val="20"/>
                <w:szCs w:val="20"/>
                <w:lang w:eastAsia="en-US"/>
              </w:rPr>
            </w:pP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Горелки газовые промышленные специального назначения (нагреватели «светлые» инфракрасного излучения).</w:t>
            </w:r>
          </w:p>
          <w:p w:rsidR="00447C26" w:rsidRPr="00FE3626" w:rsidRDefault="00447C26" w:rsidP="00447C26">
            <w:pPr>
              <w:pStyle w:val="afffa"/>
              <w:rPr>
                <w:rFonts w:ascii="Times New Roman" w:hAnsi="Times New Roman"/>
                <w:sz w:val="20"/>
                <w:szCs w:val="20"/>
                <w:lang w:eastAsia="en-US"/>
              </w:rPr>
            </w:pPr>
          </w:p>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lastRenderedPageBreak/>
              <w:t>Радиационные излучатели газовые закрытые (излучатели «темные»).</w:t>
            </w:r>
          </w:p>
          <w:p w:rsidR="00447C26" w:rsidRPr="00FE3626" w:rsidRDefault="00447C26" w:rsidP="00447C26">
            <w:pPr>
              <w:pStyle w:val="afffa"/>
              <w:rPr>
                <w:rFonts w:ascii="Times New Roman" w:hAnsi="Times New Roman"/>
                <w:sz w:val="20"/>
                <w:szCs w:val="20"/>
                <w:lang w:eastAsia="en-US"/>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lastRenderedPageBreak/>
              <w:t>Сертификация</w:t>
            </w:r>
          </w:p>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7322 90 000 1</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7322 90 000 9</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8416 20 800 0</w:t>
            </w:r>
          </w:p>
          <w:p w:rsidR="00447C26" w:rsidRPr="00FE3626" w:rsidRDefault="00447C26" w:rsidP="00447C26">
            <w:pPr>
              <w:pStyle w:val="afffa"/>
              <w:jc w:val="center"/>
              <w:rPr>
                <w:rFonts w:ascii="Times New Roman" w:hAnsi="Times New Roman"/>
                <w:sz w:val="20"/>
                <w:szCs w:val="20"/>
                <w:lang w:eastAsia="en-US"/>
              </w:rPr>
            </w:pPr>
          </w:p>
          <w:p w:rsidR="00447C26" w:rsidRPr="00FE3626" w:rsidRDefault="00447C26" w:rsidP="00447C26">
            <w:pPr>
              <w:pStyle w:val="afffa"/>
              <w:jc w:val="center"/>
              <w:rPr>
                <w:rFonts w:ascii="Times New Roman" w:hAnsi="Times New Roman"/>
                <w:sz w:val="20"/>
                <w:szCs w:val="20"/>
                <w:lang w:eastAsia="en-US"/>
              </w:rPr>
            </w:pPr>
          </w:p>
          <w:p w:rsidR="00447C26" w:rsidRPr="00FE3626" w:rsidRDefault="00447C26" w:rsidP="00447C26">
            <w:pPr>
              <w:pStyle w:val="afffa"/>
              <w:jc w:val="center"/>
              <w:rPr>
                <w:rFonts w:ascii="Times New Roman" w:hAnsi="Times New Roman"/>
                <w:sz w:val="20"/>
                <w:szCs w:val="20"/>
                <w:lang w:eastAsia="en-US"/>
              </w:rPr>
            </w:pP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lastRenderedPageBreak/>
              <w:t>7321 81 000 0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7322 90 000 1</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7322 90 000 9</w:t>
            </w:r>
          </w:p>
          <w:p w:rsidR="00447C26" w:rsidRPr="00FE3626" w:rsidRDefault="00447C26" w:rsidP="00447C26">
            <w:pPr>
              <w:pStyle w:val="afffa"/>
              <w:jc w:val="center"/>
              <w:rPr>
                <w:rFonts w:ascii="Times New Roman" w:hAnsi="Times New Roman"/>
                <w:sz w:val="20"/>
                <w:szCs w:val="20"/>
                <w:lang w:eastAsia="en-US"/>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lastRenderedPageBreak/>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ГОСТ 21204-97</w:t>
            </w:r>
          </w:p>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ГОСТ 25696-83</w:t>
            </w:r>
          </w:p>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ГОСТ 31850-2012</w:t>
            </w:r>
          </w:p>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ГОСТ Р 51383-2012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54448-2011</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lastRenderedPageBreak/>
              <w:t xml:space="preserve">СТБ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676-2012</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Р 54446-2011</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Р 54447-2011</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Р 54449-2011</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416-2-2015</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777-1-2015</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777-2-2015</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777-3-2015</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777-4-2015</w:t>
            </w:r>
          </w:p>
          <w:p w:rsidR="00447C26" w:rsidRPr="00FE3626" w:rsidRDefault="00447C26" w:rsidP="00447C26">
            <w:pPr>
              <w:pStyle w:val="afffa"/>
              <w:rPr>
                <w:rFonts w:ascii="Times New Roman" w:hAnsi="Times New Roman"/>
                <w:sz w:val="20"/>
                <w:szCs w:val="20"/>
                <w:lang w:eastAsia="en-US"/>
              </w:rPr>
            </w:pP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Воздухонагреватели газовые промышленные (рекуперативные и смесительные), включая воздухонагреватели с блочными дутьевыми горелками, кондиционеры со встроенными газовыми воздухонагревателями.</w:t>
            </w:r>
          </w:p>
          <w:p w:rsidR="00447C26" w:rsidRPr="00FE3626" w:rsidRDefault="00447C26" w:rsidP="00447C26">
            <w:pPr>
              <w:pStyle w:val="afffa"/>
              <w:rPr>
                <w:rFonts w:ascii="Times New Roman" w:hAnsi="Times New Roman"/>
                <w:sz w:val="20"/>
                <w:szCs w:val="20"/>
                <w:lang w:eastAsia="en-US"/>
              </w:rPr>
            </w:pPr>
            <w:proofErr w:type="spellStart"/>
            <w:r w:rsidRPr="00FE3626">
              <w:rPr>
                <w:rFonts w:ascii="Times New Roman" w:hAnsi="Times New Roman"/>
                <w:sz w:val="20"/>
                <w:szCs w:val="20"/>
                <w:lang w:eastAsia="en-US"/>
              </w:rPr>
              <w:t>Теплогенераторы</w:t>
            </w:r>
            <w:proofErr w:type="spellEnd"/>
            <w:r w:rsidRPr="00FE3626">
              <w:rPr>
                <w:rFonts w:ascii="Times New Roman" w:hAnsi="Times New Roman"/>
                <w:sz w:val="20"/>
                <w:szCs w:val="20"/>
                <w:lang w:eastAsia="en-US"/>
              </w:rPr>
              <w:t xml:space="preserve"> газовые для животноводческих помещений</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7322 90 000 1</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7322 90 000 9</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8415 10 100 0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8415 10 900 0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8415 20 000 9</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8415 81 001 0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8415 81 009 0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8415 82 000 0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8415 83 000 0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8415 90 000 9</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7322 90 000 9</w:t>
            </w:r>
          </w:p>
          <w:p w:rsidR="00447C26" w:rsidRPr="00FE3626" w:rsidRDefault="00447C26" w:rsidP="00447C26">
            <w:pPr>
              <w:pStyle w:val="afffa"/>
              <w:jc w:val="center"/>
              <w:rPr>
                <w:rFonts w:ascii="Times New Roman" w:hAnsi="Times New Roman"/>
                <w:sz w:val="20"/>
                <w:szCs w:val="20"/>
                <w:lang w:eastAsia="en-US"/>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31848-2012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31849-2012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32430-2013</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32445-2013</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EN 1196-2013</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50670-94</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51383-99</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51625-2000</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55202-2012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55203-2012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55204-2012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СТ РК ГОСТ Р 50670-2008</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rPr>
              <w:t>СТБ EN 621 -2006</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1020-2014</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rPr>
              <w:t>СТБ EN 525 -2006</w:t>
            </w:r>
          </w:p>
          <w:p w:rsidR="00447C26" w:rsidRPr="00FE3626" w:rsidRDefault="00447C26" w:rsidP="00447C26">
            <w:pPr>
              <w:pStyle w:val="afffa"/>
              <w:jc w:val="both"/>
              <w:rPr>
                <w:rFonts w:ascii="Times New Roman" w:hAnsi="Times New Roman"/>
                <w:sz w:val="20"/>
                <w:szCs w:val="20"/>
                <w:lang w:eastAsia="en-US"/>
              </w:rPr>
            </w:pPr>
          </w:p>
          <w:p w:rsidR="00447C26" w:rsidRPr="00FE3626" w:rsidRDefault="00447C26" w:rsidP="00447C26">
            <w:pPr>
              <w:pStyle w:val="afffa"/>
              <w:jc w:val="both"/>
              <w:rPr>
                <w:rFonts w:ascii="Times New Roman" w:hAnsi="Times New Roman"/>
                <w:sz w:val="20"/>
                <w:szCs w:val="20"/>
                <w:lang w:eastAsia="en-US"/>
              </w:rPr>
            </w:pPr>
          </w:p>
          <w:p w:rsidR="00447C26" w:rsidRPr="00FE3626" w:rsidRDefault="00447C26" w:rsidP="00447C26">
            <w:pPr>
              <w:pStyle w:val="afffa"/>
              <w:jc w:val="both"/>
              <w:rPr>
                <w:rFonts w:ascii="Times New Roman" w:hAnsi="Times New Roman"/>
                <w:sz w:val="20"/>
                <w:szCs w:val="20"/>
                <w:lang w:eastAsia="en-US"/>
              </w:rPr>
            </w:pP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Брудеры газовые для птичников</w:t>
            </w:r>
          </w:p>
          <w:p w:rsidR="00447C26" w:rsidRPr="00FE3626" w:rsidRDefault="00447C26" w:rsidP="00447C26">
            <w:pPr>
              <w:pStyle w:val="afffa"/>
              <w:jc w:val="center"/>
              <w:rPr>
                <w:rFonts w:ascii="Times New Roman" w:hAnsi="Times New Roman"/>
                <w:sz w:val="20"/>
                <w:szCs w:val="20"/>
                <w:lang w:eastAsia="en-US"/>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8436 21 000 0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ГОСТ 16569-86</w:t>
            </w:r>
          </w:p>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ГОСТ 25696-83</w:t>
            </w:r>
          </w:p>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ГОСТ Р 55202-2012</w:t>
            </w:r>
          </w:p>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ГОСТ Р 55203-2012</w:t>
            </w:r>
          </w:p>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ГОСТ Р 55204-2012</w:t>
            </w:r>
          </w:p>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СТ РК ГОСТ Р 50670-2008</w:t>
            </w:r>
          </w:p>
          <w:p w:rsidR="00447C26" w:rsidRPr="00FE3626" w:rsidRDefault="00447C26" w:rsidP="00447C26">
            <w:pPr>
              <w:pStyle w:val="afffa"/>
              <w:jc w:val="center"/>
              <w:rPr>
                <w:rFonts w:ascii="Times New Roman" w:hAnsi="Times New Roman"/>
                <w:sz w:val="20"/>
                <w:szCs w:val="20"/>
                <w:lang w:eastAsia="en-US"/>
              </w:rPr>
            </w:pPr>
          </w:p>
        </w:tc>
      </w:tr>
      <w:tr w:rsidR="00447C26" w:rsidRPr="00FE3626" w:rsidTr="00C74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15276" w:type="dxa"/>
            <w:gridSpan w:val="9"/>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b/>
                <w:spacing w:val="-1"/>
                <w:sz w:val="20"/>
                <w:szCs w:val="20"/>
              </w:rPr>
              <w:t>Блочны</w:t>
            </w:r>
            <w:r w:rsidRPr="00FE3626">
              <w:rPr>
                <w:rFonts w:ascii="Times New Roman" w:hAnsi="Times New Roman"/>
                <w:b/>
                <w:sz w:val="20"/>
                <w:szCs w:val="20"/>
              </w:rPr>
              <w:t xml:space="preserve">е </w:t>
            </w:r>
            <w:r w:rsidRPr="00FE3626">
              <w:rPr>
                <w:rFonts w:ascii="Times New Roman" w:hAnsi="Times New Roman"/>
                <w:b/>
                <w:spacing w:val="-1"/>
                <w:sz w:val="20"/>
                <w:szCs w:val="20"/>
              </w:rPr>
              <w:t>автомати</w:t>
            </w:r>
            <w:r w:rsidRPr="00FE3626">
              <w:rPr>
                <w:rFonts w:ascii="Times New Roman" w:hAnsi="Times New Roman"/>
                <w:b/>
                <w:spacing w:val="1"/>
                <w:sz w:val="20"/>
                <w:szCs w:val="20"/>
              </w:rPr>
              <w:t>ч</w:t>
            </w:r>
            <w:r w:rsidRPr="00FE3626">
              <w:rPr>
                <w:rFonts w:ascii="Times New Roman" w:hAnsi="Times New Roman"/>
                <w:b/>
                <w:spacing w:val="-1"/>
                <w:sz w:val="20"/>
                <w:szCs w:val="20"/>
              </w:rPr>
              <w:t>ески</w:t>
            </w:r>
            <w:r w:rsidRPr="00FE3626">
              <w:rPr>
                <w:rFonts w:ascii="Times New Roman" w:hAnsi="Times New Roman"/>
                <w:b/>
                <w:sz w:val="20"/>
                <w:szCs w:val="20"/>
              </w:rPr>
              <w:t xml:space="preserve">е </w:t>
            </w:r>
            <w:r w:rsidRPr="00FE3626">
              <w:rPr>
                <w:rFonts w:ascii="Times New Roman" w:hAnsi="Times New Roman"/>
                <w:b/>
                <w:spacing w:val="-1"/>
                <w:sz w:val="20"/>
                <w:szCs w:val="20"/>
              </w:rPr>
              <w:t>горелки</w:t>
            </w: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keepNext/>
              <w:widowControl w:val="0"/>
              <w:spacing w:after="0" w:line="240" w:lineRule="auto"/>
              <w:rPr>
                <w:rFonts w:ascii="Times New Roman" w:hAnsi="Times New Roman" w:cs="Times New Roman"/>
                <w:sz w:val="20"/>
                <w:szCs w:val="20"/>
              </w:rPr>
            </w:pPr>
            <w:r w:rsidRPr="00FE3626">
              <w:rPr>
                <w:rFonts w:ascii="Times New Roman" w:hAnsi="Times New Roman"/>
                <w:sz w:val="20"/>
                <w:szCs w:val="20"/>
              </w:rPr>
              <w:t>Горелки газовые и комбинированные блочные промышленные.</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8416 20 100 0</w:t>
            </w:r>
          </w:p>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sz w:val="20"/>
                <w:szCs w:val="20"/>
              </w:rPr>
              <w:t>8416 20 200 0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ТР ТС 016/2011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16569-86</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21204-97</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25696-83</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31850-2012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51383-2012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СТБ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676-2016</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50591-2013</w:t>
            </w:r>
          </w:p>
          <w:p w:rsidR="00447C26" w:rsidRPr="00FE3626" w:rsidRDefault="00447C26" w:rsidP="00447C26">
            <w:pPr>
              <w:pStyle w:val="afffa"/>
              <w:jc w:val="both"/>
              <w:rPr>
                <w:rFonts w:ascii="Times New Roman" w:hAnsi="Times New Roman"/>
                <w:color w:val="000000" w:themeColor="text1"/>
                <w:sz w:val="20"/>
                <w:szCs w:val="20"/>
              </w:rPr>
            </w:pPr>
            <w:r w:rsidRPr="00FE3626">
              <w:rPr>
                <w:rFonts w:ascii="Times New Roman" w:hAnsi="Times New Roman"/>
                <w:color w:val="000000" w:themeColor="text1"/>
                <w:sz w:val="20"/>
                <w:szCs w:val="20"/>
              </w:rPr>
              <w:t>ГОСТ 27824-2000</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ГОСТ </w:t>
            </w:r>
            <w:r w:rsidRPr="00FE3626">
              <w:rPr>
                <w:rFonts w:ascii="Times New Roman" w:hAnsi="Times New Roman"/>
                <w:color w:val="000000" w:themeColor="text1"/>
                <w:sz w:val="20"/>
                <w:szCs w:val="20"/>
                <w:lang w:val="en-US" w:eastAsia="en-US"/>
              </w:rPr>
              <w:t>ISO</w:t>
            </w:r>
            <w:r w:rsidRPr="00FE3626">
              <w:rPr>
                <w:rFonts w:ascii="Times New Roman" w:hAnsi="Times New Roman"/>
                <w:color w:val="000000" w:themeColor="text1"/>
                <w:sz w:val="20"/>
                <w:szCs w:val="20"/>
                <w:lang w:eastAsia="en-US"/>
              </w:rPr>
              <w:t xml:space="preserve"> 22967-2015</w:t>
            </w:r>
          </w:p>
          <w:p w:rsidR="00447C26" w:rsidRPr="00FE3626" w:rsidRDefault="00447C26" w:rsidP="00447C26">
            <w:pPr>
              <w:pStyle w:val="afffa"/>
              <w:rPr>
                <w:rFonts w:ascii="Times New Roman" w:hAnsi="Times New Roman"/>
                <w:color w:val="000000" w:themeColor="text1"/>
                <w:sz w:val="20"/>
                <w:szCs w:val="20"/>
                <w:lang w:eastAsia="en-US"/>
              </w:rPr>
            </w:pPr>
          </w:p>
        </w:tc>
      </w:tr>
      <w:tr w:rsidR="00447C26" w:rsidRPr="00FE3626" w:rsidTr="00C74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15276" w:type="dxa"/>
            <w:gridSpan w:val="9"/>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AB781D">
            <w:pPr>
              <w:snapToGrid w:val="0"/>
              <w:spacing w:after="0" w:line="240" w:lineRule="auto"/>
              <w:ind w:right="-120"/>
              <w:rPr>
                <w:rFonts w:ascii="Times New Roman" w:hAnsi="Times New Roman" w:cs="Times New Roman"/>
                <w:sz w:val="20"/>
                <w:szCs w:val="20"/>
              </w:rPr>
            </w:pPr>
            <w:r w:rsidRPr="00FE3626">
              <w:rPr>
                <w:rFonts w:ascii="Times New Roman" w:hAnsi="Times New Roman"/>
                <w:b/>
                <w:spacing w:val="-1"/>
                <w:sz w:val="20"/>
                <w:szCs w:val="20"/>
              </w:rPr>
              <w:t>Устройства</w:t>
            </w:r>
            <w:r w:rsidRPr="00FE3626">
              <w:rPr>
                <w:rFonts w:ascii="Times New Roman" w:hAnsi="Times New Roman"/>
                <w:b/>
                <w:sz w:val="20"/>
                <w:szCs w:val="20"/>
              </w:rPr>
              <w:t xml:space="preserve">, </w:t>
            </w:r>
            <w:r w:rsidRPr="00FE3626">
              <w:rPr>
                <w:rFonts w:ascii="Times New Roman" w:hAnsi="Times New Roman"/>
                <w:b/>
                <w:spacing w:val="-1"/>
                <w:sz w:val="20"/>
                <w:szCs w:val="20"/>
              </w:rPr>
              <w:t>предназначенн</w:t>
            </w:r>
            <w:r w:rsidRPr="00FE3626">
              <w:rPr>
                <w:rFonts w:ascii="Times New Roman" w:hAnsi="Times New Roman"/>
                <w:b/>
                <w:spacing w:val="1"/>
                <w:sz w:val="20"/>
                <w:szCs w:val="20"/>
              </w:rPr>
              <w:t>ы</w:t>
            </w:r>
            <w:r w:rsidRPr="00FE3626">
              <w:rPr>
                <w:rFonts w:ascii="Times New Roman" w:hAnsi="Times New Roman"/>
                <w:b/>
                <w:sz w:val="20"/>
                <w:szCs w:val="20"/>
              </w:rPr>
              <w:t xml:space="preserve">е </w:t>
            </w:r>
            <w:r w:rsidRPr="00FE3626">
              <w:rPr>
                <w:rFonts w:ascii="Times New Roman" w:hAnsi="Times New Roman"/>
                <w:b/>
                <w:spacing w:val="-1"/>
                <w:sz w:val="20"/>
                <w:szCs w:val="20"/>
              </w:rPr>
              <w:t>дл</w:t>
            </w:r>
            <w:r w:rsidRPr="00FE3626">
              <w:rPr>
                <w:rFonts w:ascii="Times New Roman" w:hAnsi="Times New Roman"/>
                <w:b/>
                <w:sz w:val="20"/>
                <w:szCs w:val="20"/>
              </w:rPr>
              <w:t>я</w:t>
            </w:r>
            <w:r w:rsidRPr="00FE3626">
              <w:rPr>
                <w:rFonts w:ascii="Times New Roman" w:hAnsi="Times New Roman"/>
                <w:b/>
                <w:spacing w:val="-1"/>
                <w:sz w:val="20"/>
                <w:szCs w:val="20"/>
              </w:rPr>
              <w:t xml:space="preserve"> встр</w:t>
            </w:r>
            <w:r w:rsidRPr="00FE3626">
              <w:rPr>
                <w:rFonts w:ascii="Times New Roman" w:hAnsi="Times New Roman"/>
                <w:b/>
                <w:spacing w:val="1"/>
                <w:sz w:val="20"/>
                <w:szCs w:val="20"/>
              </w:rPr>
              <w:t>а</w:t>
            </w:r>
            <w:r w:rsidRPr="00FE3626">
              <w:rPr>
                <w:rFonts w:ascii="Times New Roman" w:hAnsi="Times New Roman"/>
                <w:b/>
                <w:spacing w:val="-1"/>
                <w:sz w:val="20"/>
                <w:szCs w:val="20"/>
              </w:rPr>
              <w:t>ивани</w:t>
            </w:r>
            <w:r w:rsidRPr="00FE3626">
              <w:rPr>
                <w:rFonts w:ascii="Times New Roman" w:hAnsi="Times New Roman"/>
                <w:b/>
                <w:sz w:val="20"/>
                <w:szCs w:val="20"/>
              </w:rPr>
              <w:t>я в оборудование</w:t>
            </w: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Регуляторы давления газа, работающие без постороннего источника энергии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8481 10 050 0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8481 10 190 8</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8481 10 990 2</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8481 10 990 8</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w:t>
            </w:r>
            <w:r w:rsidRPr="00FE3626">
              <w:rPr>
                <w:rFonts w:ascii="Times New Roman" w:hAnsi="Times New Roman"/>
                <w:color w:val="FF0000"/>
                <w:sz w:val="20"/>
                <w:szCs w:val="20"/>
                <w:lang w:eastAsia="en-US"/>
              </w:rPr>
              <w:t xml:space="preserve"> </w:t>
            </w:r>
            <w:r w:rsidRPr="00FE3626">
              <w:rPr>
                <w:rFonts w:ascii="Times New Roman" w:hAnsi="Times New Roman"/>
                <w:sz w:val="20"/>
                <w:szCs w:val="20"/>
                <w:lang w:eastAsia="en-US"/>
              </w:rPr>
              <w:t>80 591 0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11881-76</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51383-2012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51983-2002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54823-2011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54824-2011</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СТБ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88-1-2012</w:t>
            </w:r>
          </w:p>
          <w:p w:rsidR="00447C26" w:rsidRPr="00FE3626" w:rsidRDefault="00447C26" w:rsidP="00447C26">
            <w:pPr>
              <w:pStyle w:val="afffa"/>
              <w:jc w:val="both"/>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СТБ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88-2-2012</w:t>
            </w:r>
          </w:p>
          <w:p w:rsidR="00447C26" w:rsidRPr="00FE3626" w:rsidRDefault="00447C26" w:rsidP="00447C26">
            <w:pPr>
              <w:pStyle w:val="afffa"/>
              <w:rPr>
                <w:rFonts w:ascii="Times New Roman" w:hAnsi="Times New Roman"/>
                <w:sz w:val="20"/>
                <w:szCs w:val="20"/>
                <w:lang w:eastAsia="en-US"/>
              </w:rPr>
            </w:pP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Регуляторы (редукторы) к баллонам газовым.</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8481 10 050 0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8481 10 190 8</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8481 10 990 2</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8481 10 990 8</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8481 80 591 0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ГОСТ 12.2.008-75</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ГОСТ 13861-89</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ГОСТ 21805-94 </w:t>
            </w:r>
          </w:p>
          <w:p w:rsidR="00447C26" w:rsidRPr="00FE3626" w:rsidRDefault="00447C26" w:rsidP="00447C26">
            <w:pPr>
              <w:pStyle w:val="afffa"/>
              <w:rPr>
                <w:rFonts w:ascii="Times New Roman" w:hAnsi="Times New Roman"/>
                <w:sz w:val="20"/>
                <w:szCs w:val="20"/>
                <w:lang w:eastAsia="en-US"/>
              </w:rPr>
            </w:pP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Приборы и средства автоматизации для газовых горелок и аппаратов (блоки и панели для автоматического розжига).</w:t>
            </w:r>
          </w:p>
          <w:p w:rsidR="00447C26" w:rsidRPr="00FE3626" w:rsidRDefault="00447C26" w:rsidP="00447C26">
            <w:pPr>
              <w:pStyle w:val="afffa"/>
              <w:rPr>
                <w:rFonts w:ascii="Times New Roman" w:hAnsi="Times New Roman"/>
                <w:sz w:val="20"/>
                <w:szCs w:val="20"/>
                <w:lang w:eastAsia="en-US"/>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8537 10 910 0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9032 10 200 0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9032 10 810 0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9032 10 890 0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9032 20 000 0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9032 81 000 0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9032 89 000 0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9032 90 000 0</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1854-2008</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298-2015</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ISO</w:t>
            </w:r>
            <w:r w:rsidRPr="00FE3626">
              <w:rPr>
                <w:rFonts w:ascii="Times New Roman" w:hAnsi="Times New Roman"/>
                <w:color w:val="000000" w:themeColor="text1"/>
                <w:sz w:val="20"/>
                <w:szCs w:val="20"/>
              </w:rPr>
              <w:t xml:space="preserve"> 23550-2015</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СТБ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88-1-2012</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СТБ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88-2-2012</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55208-2012</w:t>
            </w:r>
          </w:p>
          <w:p w:rsidR="00447C26" w:rsidRPr="00FE3626" w:rsidRDefault="00447C26" w:rsidP="00447C26">
            <w:pPr>
              <w:pStyle w:val="afffa"/>
              <w:rPr>
                <w:rFonts w:ascii="Times New Roman" w:hAnsi="Times New Roman"/>
                <w:sz w:val="20"/>
                <w:szCs w:val="20"/>
                <w:lang w:eastAsia="en-US"/>
              </w:rPr>
            </w:pP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lang w:eastAsia="en-US"/>
              </w:rPr>
              <w:t>Арматура газо-регулирующая и запорно-предохранительная (клапаны автоматические отсечные, регуляторы давления, термоэлектрические устройства контроля пламени, краны, термостаты механические, устройства многофункциональные).</w:t>
            </w:r>
          </w:p>
          <w:p w:rsidR="00447C26" w:rsidRPr="00FE3626" w:rsidRDefault="00447C26" w:rsidP="00447C26">
            <w:pPr>
              <w:pStyle w:val="afffa"/>
              <w:jc w:val="center"/>
              <w:rPr>
                <w:rFonts w:ascii="Times New Roman" w:hAnsi="Times New Roman"/>
                <w:sz w:val="20"/>
                <w:szCs w:val="20"/>
                <w:lang w:eastAsia="en-US"/>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8481 40 100 0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8481 40 900 9</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8481 80 591 0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8481 80 819 0</w:t>
            </w:r>
          </w:p>
          <w:p w:rsidR="00447C26" w:rsidRPr="00FE3626" w:rsidRDefault="00447C26" w:rsidP="00447C26">
            <w:pPr>
              <w:pStyle w:val="afffa"/>
              <w:jc w:val="center"/>
              <w:rPr>
                <w:rFonts w:ascii="Times New Roman" w:hAnsi="Times New Roman"/>
                <w:sz w:val="20"/>
                <w:szCs w:val="20"/>
                <w:lang w:eastAsia="en-US"/>
              </w:rPr>
            </w:pPr>
            <w:r w:rsidRPr="00FE3626">
              <w:rPr>
                <w:rFonts w:ascii="Times New Roman" w:hAnsi="Times New Roman"/>
                <w:sz w:val="20"/>
                <w:szCs w:val="20"/>
                <w:lang w:eastAsia="en-US"/>
              </w:rPr>
              <w:t>9032 10 890 0</w:t>
            </w:r>
          </w:p>
          <w:p w:rsidR="00447C26" w:rsidRPr="00FE3626" w:rsidRDefault="00447C26" w:rsidP="00447C26">
            <w:pPr>
              <w:pStyle w:val="afffa"/>
              <w:jc w:val="center"/>
              <w:rPr>
                <w:rFonts w:ascii="Times New Roman" w:hAnsi="Times New Roman"/>
                <w:sz w:val="20"/>
                <w:szCs w:val="20"/>
                <w:lang w:eastAsia="en-US"/>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lang w:eastAsia="en-US"/>
              </w:rPr>
            </w:pPr>
            <w:r w:rsidRPr="00FE3626">
              <w:rPr>
                <w:rFonts w:ascii="Times New Roman" w:hAnsi="Times New Roman"/>
                <w:sz w:val="20"/>
                <w:szCs w:val="20"/>
              </w:rPr>
              <w:t xml:space="preserve">Таможенного союза </w:t>
            </w:r>
            <w:r w:rsidRPr="00FE3626">
              <w:rPr>
                <w:rFonts w:ascii="Times New Roman" w:hAnsi="Times New Roman"/>
                <w:sz w:val="20"/>
                <w:szCs w:val="20"/>
                <w:lang w:eastAsia="en-US"/>
              </w:rPr>
              <w:t>016/2011 «О безопасности аппаратов, работающих на газообразном топливе»</w:t>
            </w: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ТР ТС 016/2011</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ГОСТ 32028-2017 </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32029-2012</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32032-2013</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51383-2012</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51842-2001</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51843-2001</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51982-2002</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51983-2002</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52057-2003</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51843-2013</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54823-2011</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54824-2011</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55205-2012</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55206-2012</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55207-2012</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55208-2012</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lastRenderedPageBreak/>
              <w:t>ГОСТ Р 55209-2012</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Р ЕН 257-2004</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СТБ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13611-2012</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ISO</w:t>
            </w:r>
            <w:r w:rsidRPr="00FE3626">
              <w:rPr>
                <w:rFonts w:ascii="Times New Roman" w:hAnsi="Times New Roman"/>
                <w:color w:val="000000" w:themeColor="text1"/>
                <w:sz w:val="20"/>
                <w:szCs w:val="20"/>
              </w:rPr>
              <w:t xml:space="preserve"> 23550-2015</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ISO</w:t>
            </w:r>
            <w:r w:rsidRPr="00FE3626">
              <w:rPr>
                <w:rFonts w:ascii="Times New Roman" w:hAnsi="Times New Roman"/>
                <w:color w:val="000000" w:themeColor="text1"/>
                <w:sz w:val="20"/>
                <w:szCs w:val="20"/>
              </w:rPr>
              <w:t xml:space="preserve"> 23551-1-2015</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ISO</w:t>
            </w:r>
            <w:r w:rsidRPr="00FE3626">
              <w:rPr>
                <w:rFonts w:ascii="Times New Roman" w:hAnsi="Times New Roman"/>
                <w:color w:val="000000" w:themeColor="text1"/>
                <w:sz w:val="20"/>
                <w:szCs w:val="20"/>
              </w:rPr>
              <w:t xml:space="preserve"> 23551-2-2015</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ISO</w:t>
            </w:r>
            <w:r w:rsidRPr="00FE3626">
              <w:rPr>
                <w:rFonts w:ascii="Times New Roman" w:hAnsi="Times New Roman"/>
                <w:color w:val="000000" w:themeColor="text1"/>
                <w:sz w:val="20"/>
                <w:szCs w:val="20"/>
              </w:rPr>
              <w:t xml:space="preserve"> 23551-3-2015</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ГОСТ </w:t>
            </w:r>
            <w:r w:rsidRPr="00FE3626">
              <w:rPr>
                <w:rFonts w:ascii="Times New Roman" w:hAnsi="Times New Roman"/>
                <w:color w:val="000000" w:themeColor="text1"/>
                <w:sz w:val="20"/>
                <w:szCs w:val="20"/>
                <w:lang w:val="en-US"/>
              </w:rPr>
              <w:t>ISO</w:t>
            </w:r>
            <w:r w:rsidRPr="00FE3626">
              <w:rPr>
                <w:rFonts w:ascii="Times New Roman" w:hAnsi="Times New Roman"/>
                <w:color w:val="000000" w:themeColor="text1"/>
                <w:sz w:val="20"/>
                <w:szCs w:val="20"/>
              </w:rPr>
              <w:t xml:space="preserve"> 23551-4-2015</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ЕН 125-2009</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ЕН 126-2016</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ГОСТ ЕН 1854-2008</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ГОСТ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13611-2016</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ГОСТ </w:t>
            </w:r>
            <w:r w:rsidRPr="00FE3626">
              <w:rPr>
                <w:rFonts w:ascii="Times New Roman" w:hAnsi="Times New Roman"/>
                <w:color w:val="000000" w:themeColor="text1"/>
                <w:sz w:val="20"/>
                <w:szCs w:val="20"/>
                <w:lang w:val="en-US" w:eastAsia="en-US"/>
              </w:rPr>
              <w:t>EN</w:t>
            </w:r>
            <w:r w:rsidRPr="00FE3626">
              <w:rPr>
                <w:rFonts w:ascii="Times New Roman" w:hAnsi="Times New Roman"/>
                <w:color w:val="000000" w:themeColor="text1"/>
                <w:sz w:val="20"/>
                <w:szCs w:val="20"/>
                <w:lang w:eastAsia="en-US"/>
              </w:rPr>
              <w:t xml:space="preserve"> 15069-2015</w:t>
            </w:r>
          </w:p>
          <w:p w:rsidR="00447C26" w:rsidRPr="00FE3626" w:rsidRDefault="00447C26" w:rsidP="00447C26">
            <w:pPr>
              <w:pStyle w:val="afffa"/>
              <w:rPr>
                <w:rFonts w:ascii="Times New Roman" w:hAnsi="Times New Roman"/>
                <w:color w:val="000000" w:themeColor="text1"/>
                <w:sz w:val="20"/>
                <w:szCs w:val="20"/>
                <w:lang w:eastAsia="en-US"/>
              </w:rPr>
            </w:pPr>
            <w:r w:rsidRPr="00FE3626">
              <w:rPr>
                <w:rFonts w:ascii="Times New Roman" w:hAnsi="Times New Roman"/>
                <w:color w:val="000000" w:themeColor="text1"/>
                <w:sz w:val="20"/>
                <w:szCs w:val="20"/>
                <w:lang w:eastAsia="en-US"/>
              </w:rPr>
              <w:t xml:space="preserve">ГОСТ 34317-2017 </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СТБ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88-1-2012</w:t>
            </w:r>
          </w:p>
          <w:p w:rsidR="00447C26" w:rsidRPr="00FE3626" w:rsidRDefault="00447C26" w:rsidP="00447C26">
            <w:pPr>
              <w:pStyle w:val="afffa"/>
              <w:rPr>
                <w:rFonts w:ascii="Times New Roman" w:hAnsi="Times New Roman"/>
                <w:color w:val="000000" w:themeColor="text1"/>
                <w:sz w:val="20"/>
                <w:szCs w:val="20"/>
              </w:rPr>
            </w:pPr>
            <w:r w:rsidRPr="00FE3626">
              <w:rPr>
                <w:rFonts w:ascii="Times New Roman" w:hAnsi="Times New Roman"/>
                <w:color w:val="000000" w:themeColor="text1"/>
                <w:sz w:val="20"/>
                <w:szCs w:val="20"/>
              </w:rPr>
              <w:t xml:space="preserve">СТБ </w:t>
            </w:r>
            <w:r w:rsidRPr="00FE3626">
              <w:rPr>
                <w:rFonts w:ascii="Times New Roman" w:hAnsi="Times New Roman"/>
                <w:color w:val="000000" w:themeColor="text1"/>
                <w:sz w:val="20"/>
                <w:szCs w:val="20"/>
                <w:lang w:val="en-US"/>
              </w:rPr>
              <w:t>EN</w:t>
            </w:r>
            <w:r w:rsidRPr="00FE3626">
              <w:rPr>
                <w:rFonts w:ascii="Times New Roman" w:hAnsi="Times New Roman"/>
                <w:color w:val="000000" w:themeColor="text1"/>
                <w:sz w:val="20"/>
                <w:szCs w:val="20"/>
              </w:rPr>
              <w:t xml:space="preserve"> 88-2-2012</w:t>
            </w:r>
          </w:p>
          <w:p w:rsidR="00447C26" w:rsidRPr="00FE3626" w:rsidRDefault="00447C26" w:rsidP="00447C26">
            <w:pPr>
              <w:pStyle w:val="afffa"/>
              <w:rPr>
                <w:rFonts w:ascii="Times New Roman" w:hAnsi="Times New Roman"/>
                <w:color w:val="000000" w:themeColor="text1"/>
                <w:sz w:val="20"/>
                <w:szCs w:val="20"/>
                <w:lang w:eastAsia="en-US"/>
              </w:rPr>
            </w:pPr>
          </w:p>
        </w:tc>
      </w:tr>
      <w:tr w:rsidR="00447C26" w:rsidRPr="00FE3626" w:rsidTr="00673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846"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6"/>
              <w:numPr>
                <w:ilvl w:val="0"/>
                <w:numId w:val="28"/>
              </w:numPr>
              <w:spacing w:after="0" w:line="240" w:lineRule="auto"/>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Соединения-шланги стальные гибкие для</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spacing w:after="0" w:line="240" w:lineRule="auto"/>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447C26" w:rsidRPr="00FE3626" w:rsidRDefault="00447C26" w:rsidP="00447C26">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8307 10 000 9</w:t>
            </w:r>
          </w:p>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8307 90 000 9</w:t>
            </w:r>
          </w:p>
          <w:p w:rsidR="00447C26" w:rsidRPr="00FE3626" w:rsidRDefault="00447C26" w:rsidP="00447C26">
            <w:pPr>
              <w:pStyle w:val="afffa"/>
              <w:jc w:val="both"/>
              <w:rPr>
                <w:rFonts w:ascii="Times New Roman" w:hAnsi="Times New Roman"/>
                <w:sz w:val="20"/>
                <w:szCs w:val="20"/>
                <w:lang w:eastAsia="en-US"/>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rPr>
                <w:rFonts w:ascii="Times New Roman" w:hAnsi="Times New Roman"/>
                <w:sz w:val="20"/>
                <w:szCs w:val="20"/>
              </w:rPr>
            </w:pPr>
          </w:p>
        </w:tc>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sz w:val="20"/>
                <w:szCs w:val="20"/>
                <w:lang w:eastAsia="en-US"/>
              </w:rPr>
              <w:t>ТР ТС 016/2011</w:t>
            </w:r>
          </w:p>
          <w:p w:rsidR="00447C26" w:rsidRPr="00FE3626" w:rsidRDefault="00447C26" w:rsidP="00447C26">
            <w:pPr>
              <w:pStyle w:val="afffa"/>
              <w:jc w:val="both"/>
              <w:rPr>
                <w:rFonts w:ascii="Times New Roman" w:hAnsi="Times New Roman"/>
                <w:sz w:val="20"/>
                <w:szCs w:val="20"/>
                <w:lang w:eastAsia="en-US"/>
              </w:rPr>
            </w:pPr>
            <w:r w:rsidRPr="00FE3626">
              <w:rPr>
                <w:rFonts w:ascii="Times New Roman" w:hAnsi="Times New Roman"/>
                <w:color w:val="000000" w:themeColor="text1"/>
                <w:sz w:val="20"/>
                <w:szCs w:val="20"/>
                <w:lang w:eastAsia="en-US"/>
              </w:rPr>
              <w:t>ГОСТ Р 52209-2004</w:t>
            </w:r>
          </w:p>
        </w:tc>
      </w:tr>
    </w:tbl>
    <w:p w:rsidR="0007249B" w:rsidRDefault="0007249B"/>
    <w:p w:rsidR="0007249B" w:rsidRDefault="0007249B"/>
    <w:p w:rsidR="0007249B" w:rsidRDefault="0007249B"/>
    <w:p w:rsidR="00BE3E22" w:rsidRDefault="00BE3E22">
      <w:pPr>
        <w:sectPr w:rsidR="00BE3E22" w:rsidSect="003833F3">
          <w:headerReference w:type="even" r:id="rId546"/>
          <w:headerReference w:type="default" r:id="rId547"/>
          <w:footerReference w:type="even" r:id="rId548"/>
          <w:footerReference w:type="default" r:id="rId549"/>
          <w:headerReference w:type="first" r:id="rId550"/>
          <w:footerReference w:type="first" r:id="rId551"/>
          <w:pgSz w:w="16838" w:h="11906" w:orient="landscape"/>
          <w:pgMar w:top="720" w:right="720" w:bottom="720" w:left="720" w:header="708" w:footer="708" w:gutter="0"/>
          <w:pgNumType w:chapStyle="1"/>
          <w:cols w:space="708"/>
          <w:titlePg/>
          <w:docGrid w:linePitch="360"/>
        </w:sectPr>
      </w:pPr>
    </w:p>
    <w:p w:rsidR="0007249B" w:rsidRDefault="0007249B"/>
    <w:p w:rsidR="0007249B" w:rsidRDefault="0007249B"/>
    <w:tbl>
      <w:tblPr>
        <w:tblW w:w="5704" w:type="dxa"/>
        <w:tblInd w:w="9464" w:type="dxa"/>
        <w:tblLook w:val="04A0" w:firstRow="1" w:lastRow="0" w:firstColumn="1" w:lastColumn="0" w:noHBand="0" w:noVBand="1"/>
      </w:tblPr>
      <w:tblGrid>
        <w:gridCol w:w="1210"/>
        <w:gridCol w:w="4494"/>
      </w:tblGrid>
      <w:tr w:rsidR="0007249B" w:rsidRPr="00F72449" w:rsidTr="00BE3E22">
        <w:trPr>
          <w:trHeight w:val="2056"/>
        </w:trPr>
        <w:tc>
          <w:tcPr>
            <w:tcW w:w="1210" w:type="dxa"/>
            <w:shd w:val="clear" w:color="auto" w:fill="auto"/>
          </w:tcPr>
          <w:p w:rsidR="0007249B" w:rsidRPr="00D936D5" w:rsidRDefault="0007249B" w:rsidP="00BE3E22">
            <w:pPr>
              <w:spacing w:after="0" w:line="240" w:lineRule="auto"/>
              <w:rPr>
                <w:rFonts w:ascii="Times New Roman" w:eastAsia="Times New Roman" w:hAnsi="Times New Roman" w:cs="Times New Roman"/>
                <w:sz w:val="20"/>
                <w:szCs w:val="20"/>
                <w:lang w:val="en-US" w:eastAsia="ru-RU"/>
              </w:rPr>
            </w:pPr>
            <w:bookmarkStart w:id="2" w:name="_Hlk186217821"/>
          </w:p>
          <w:p w:rsidR="0007249B" w:rsidRPr="00D936D5" w:rsidRDefault="0007249B" w:rsidP="00BE3E22">
            <w:pPr>
              <w:keepNext/>
              <w:suppressAutoHyphens/>
              <w:spacing w:after="0" w:line="240" w:lineRule="auto"/>
              <w:jc w:val="both"/>
              <w:outlineLvl w:val="0"/>
              <w:rPr>
                <w:rFonts w:ascii="Times New Roman" w:eastAsia="Times New Roman" w:hAnsi="Times New Roman" w:cs="Times New Roman"/>
                <w:sz w:val="20"/>
                <w:szCs w:val="20"/>
                <w:u w:val="single"/>
                <w:lang w:eastAsia="ru-RU"/>
              </w:rPr>
            </w:pPr>
          </w:p>
        </w:tc>
        <w:tc>
          <w:tcPr>
            <w:tcW w:w="4494" w:type="dxa"/>
            <w:shd w:val="clear" w:color="auto" w:fill="auto"/>
          </w:tcPr>
          <w:p w:rsidR="0007249B" w:rsidRPr="00F72449" w:rsidRDefault="0007249B" w:rsidP="00BE3E22">
            <w:pPr>
              <w:spacing w:after="0" w:line="240" w:lineRule="auto"/>
              <w:rPr>
                <w:rFonts w:ascii="Times New Roman" w:eastAsia="Times New Roman" w:hAnsi="Times New Roman" w:cs="Times New Roman"/>
                <w:bCs/>
                <w:sz w:val="20"/>
                <w:szCs w:val="20"/>
                <w:lang w:eastAsia="ru-RU"/>
              </w:rPr>
            </w:pPr>
            <w:r w:rsidRPr="00F72449">
              <w:rPr>
                <w:rFonts w:ascii="Times New Roman" w:eastAsia="Times New Roman" w:hAnsi="Times New Roman" w:cs="Times New Roman"/>
                <w:bCs/>
                <w:sz w:val="20"/>
                <w:szCs w:val="20"/>
                <w:lang w:eastAsia="ru-RU"/>
              </w:rPr>
              <w:t>Директор КЦА</w:t>
            </w:r>
          </w:p>
          <w:p w:rsidR="0007249B" w:rsidRPr="00F72449" w:rsidRDefault="0007249B" w:rsidP="00BE3E22">
            <w:pPr>
              <w:spacing w:after="0" w:line="240" w:lineRule="auto"/>
              <w:rPr>
                <w:rFonts w:ascii="Times New Roman" w:eastAsia="Times New Roman" w:hAnsi="Times New Roman" w:cs="Times New Roman"/>
                <w:bCs/>
                <w:sz w:val="20"/>
                <w:szCs w:val="20"/>
                <w:lang w:eastAsia="ru-RU"/>
              </w:rPr>
            </w:pPr>
          </w:p>
          <w:p w:rsidR="0007249B" w:rsidRPr="00F72449" w:rsidRDefault="0007249B" w:rsidP="00BE3E22">
            <w:pPr>
              <w:tabs>
                <w:tab w:val="left" w:pos="4215"/>
              </w:tabs>
              <w:spacing w:after="0" w:line="240" w:lineRule="auto"/>
              <w:rPr>
                <w:rFonts w:ascii="Times New Roman" w:eastAsia="Times New Roman" w:hAnsi="Times New Roman" w:cs="Times New Roman"/>
                <w:bCs/>
                <w:sz w:val="20"/>
                <w:szCs w:val="20"/>
                <w:lang w:eastAsia="ru-RU"/>
              </w:rPr>
            </w:pPr>
            <w:r w:rsidRPr="00F72449">
              <w:rPr>
                <w:rFonts w:ascii="Times New Roman" w:eastAsia="Times New Roman" w:hAnsi="Times New Roman" w:cs="Times New Roman"/>
                <w:bCs/>
                <w:sz w:val="20"/>
                <w:szCs w:val="20"/>
                <w:u w:val="single"/>
                <w:lang w:eastAsia="ru-RU"/>
              </w:rPr>
              <w:t xml:space="preserve">                                                                 .</w:t>
            </w:r>
            <w:r w:rsidRPr="00F72449">
              <w:rPr>
                <w:rFonts w:ascii="Times New Roman" w:eastAsia="Times New Roman" w:hAnsi="Times New Roman" w:cs="Times New Roman"/>
                <w:bCs/>
                <w:sz w:val="20"/>
                <w:szCs w:val="20"/>
                <w:u w:val="single"/>
                <w:lang w:eastAsia="ru-RU"/>
              </w:rPr>
              <w:tab/>
            </w:r>
          </w:p>
          <w:p w:rsidR="0007249B" w:rsidRPr="00F72449" w:rsidRDefault="0007249B" w:rsidP="00BE3E22">
            <w:pPr>
              <w:spacing w:after="0" w:line="240" w:lineRule="auto"/>
              <w:rPr>
                <w:rFonts w:ascii="Times New Roman" w:eastAsia="Times New Roman" w:hAnsi="Times New Roman" w:cs="Times New Roman"/>
                <w:bCs/>
                <w:i/>
                <w:sz w:val="20"/>
                <w:szCs w:val="20"/>
                <w:lang w:eastAsia="ru-RU"/>
              </w:rPr>
            </w:pPr>
            <w:r w:rsidRPr="00F72449">
              <w:rPr>
                <w:rFonts w:ascii="Times New Roman" w:eastAsia="Times New Roman" w:hAnsi="Times New Roman" w:cs="Times New Roman"/>
                <w:bCs/>
                <w:i/>
                <w:sz w:val="20"/>
                <w:szCs w:val="20"/>
                <w:lang w:eastAsia="ru-RU"/>
              </w:rPr>
              <w:t xml:space="preserve">        подпись, расшифровка подписи</w:t>
            </w:r>
          </w:p>
          <w:p w:rsidR="0007249B" w:rsidRDefault="0007249B" w:rsidP="00BE3E22">
            <w:pPr>
              <w:spacing w:after="0" w:line="240" w:lineRule="auto"/>
              <w:rPr>
                <w:rFonts w:ascii="Times New Roman" w:eastAsia="Times New Roman" w:hAnsi="Times New Roman" w:cs="Times New Roman"/>
                <w:bCs/>
                <w:sz w:val="20"/>
                <w:szCs w:val="20"/>
                <w:lang w:eastAsia="ru-RU"/>
              </w:rPr>
            </w:pPr>
            <w:r w:rsidRPr="00F72449">
              <w:rPr>
                <w:rFonts w:ascii="Times New Roman" w:eastAsia="Times New Roman" w:hAnsi="Times New Roman" w:cs="Times New Roman"/>
                <w:bCs/>
                <w:sz w:val="20"/>
                <w:szCs w:val="20"/>
                <w:lang w:eastAsia="ru-RU"/>
              </w:rPr>
              <w:t>М.П.</w:t>
            </w:r>
          </w:p>
          <w:p w:rsidR="0007249B" w:rsidRPr="00F72449" w:rsidRDefault="0007249B" w:rsidP="00BE3E22">
            <w:pPr>
              <w:spacing w:after="0" w:line="240" w:lineRule="auto"/>
              <w:rPr>
                <w:rFonts w:ascii="Times New Roman" w:eastAsia="Times New Roman" w:hAnsi="Times New Roman" w:cs="Times New Roman"/>
                <w:bCs/>
                <w:sz w:val="20"/>
                <w:szCs w:val="20"/>
                <w:lang w:eastAsia="ru-RU"/>
              </w:rPr>
            </w:pPr>
          </w:p>
          <w:p w:rsidR="0007249B" w:rsidRPr="00F72449" w:rsidRDefault="0007249B" w:rsidP="00BE3E22">
            <w:pPr>
              <w:spacing w:after="0" w:line="240" w:lineRule="auto"/>
              <w:rPr>
                <w:rFonts w:ascii="Times New Roman" w:eastAsia="Times New Roman" w:hAnsi="Times New Roman" w:cs="Times New Roman"/>
                <w:bCs/>
                <w:sz w:val="20"/>
                <w:szCs w:val="20"/>
                <w:lang w:eastAsia="ru-RU"/>
              </w:rPr>
            </w:pPr>
            <w:r w:rsidRPr="00F72449">
              <w:rPr>
                <w:rFonts w:ascii="Times New Roman" w:eastAsia="Times New Roman" w:hAnsi="Times New Roman" w:cs="Times New Roman"/>
                <w:bCs/>
                <w:sz w:val="20"/>
                <w:szCs w:val="20"/>
                <w:lang w:eastAsia="ru-RU"/>
              </w:rPr>
              <w:t>Приложение к аттестату аккредитации</w:t>
            </w:r>
          </w:p>
          <w:p w:rsidR="0007249B" w:rsidRDefault="0007249B" w:rsidP="00BE3E22">
            <w:pPr>
              <w:spacing w:after="0" w:line="240" w:lineRule="auto"/>
              <w:jc w:val="both"/>
              <w:rPr>
                <w:rFonts w:ascii="Times New Roman" w:eastAsia="Times New Roman" w:hAnsi="Times New Roman" w:cs="Times New Roman"/>
                <w:bCs/>
                <w:sz w:val="20"/>
                <w:szCs w:val="20"/>
                <w:u w:val="single"/>
                <w:lang w:val="ky-KG" w:eastAsia="ru-RU"/>
              </w:rPr>
            </w:pPr>
            <w:r w:rsidRPr="00F72449">
              <w:rPr>
                <w:rFonts w:ascii="Times New Roman" w:eastAsia="Times New Roman" w:hAnsi="Times New Roman" w:cs="Times New Roman"/>
                <w:bCs/>
                <w:sz w:val="20"/>
                <w:szCs w:val="20"/>
                <w:u w:val="single"/>
                <w:lang w:eastAsia="ru-RU"/>
              </w:rPr>
              <w:t>№</w:t>
            </w:r>
            <w:r>
              <w:rPr>
                <w:rFonts w:ascii="Times New Roman" w:eastAsia="Times New Roman" w:hAnsi="Times New Roman" w:cs="Times New Roman"/>
                <w:bCs/>
                <w:sz w:val="20"/>
                <w:szCs w:val="20"/>
                <w:u w:val="single"/>
                <w:lang w:val="ky-KG" w:eastAsia="ru-RU"/>
              </w:rPr>
              <w:t xml:space="preserve"> </w:t>
            </w:r>
            <w:r w:rsidRPr="00F72449">
              <w:rPr>
                <w:rFonts w:ascii="Times New Roman" w:eastAsia="Times New Roman" w:hAnsi="Times New Roman" w:cs="Times New Roman"/>
                <w:bCs/>
                <w:sz w:val="20"/>
                <w:szCs w:val="20"/>
                <w:u w:val="single"/>
                <w:lang w:val="en-US" w:eastAsia="ru-RU"/>
              </w:rPr>
              <w:t>KG</w:t>
            </w:r>
            <w:r w:rsidRPr="00F72449">
              <w:rPr>
                <w:rFonts w:ascii="Times New Roman" w:eastAsia="Times New Roman" w:hAnsi="Times New Roman" w:cs="Times New Roman"/>
                <w:bCs/>
                <w:sz w:val="20"/>
                <w:szCs w:val="20"/>
                <w:u w:val="single"/>
                <w:lang w:eastAsia="ru-RU"/>
              </w:rPr>
              <w:t xml:space="preserve"> 417/КЦА.ОСП.039</w:t>
            </w:r>
            <w:r>
              <w:rPr>
                <w:rFonts w:ascii="Times New Roman" w:eastAsia="Times New Roman" w:hAnsi="Times New Roman" w:cs="Times New Roman"/>
                <w:bCs/>
                <w:sz w:val="20"/>
                <w:szCs w:val="20"/>
                <w:u w:val="single"/>
                <w:lang w:val="ky-KG" w:eastAsia="ru-RU"/>
              </w:rPr>
              <w:t xml:space="preserve"> </w:t>
            </w:r>
          </w:p>
          <w:p w:rsidR="0007249B" w:rsidRPr="00F72449" w:rsidRDefault="0007249B" w:rsidP="00BE3E22">
            <w:pPr>
              <w:spacing w:after="0" w:line="240" w:lineRule="auto"/>
              <w:jc w:val="both"/>
              <w:rPr>
                <w:rFonts w:ascii="Times New Roman" w:eastAsia="Times New Roman" w:hAnsi="Times New Roman" w:cs="Times New Roman"/>
                <w:bCs/>
                <w:sz w:val="20"/>
                <w:szCs w:val="20"/>
                <w:lang w:eastAsia="ru-RU"/>
              </w:rPr>
            </w:pPr>
            <w:r w:rsidRPr="00F72449">
              <w:rPr>
                <w:rFonts w:ascii="Times New Roman" w:eastAsia="Times New Roman" w:hAnsi="Times New Roman" w:cs="Times New Roman"/>
                <w:bCs/>
                <w:sz w:val="20"/>
                <w:szCs w:val="20"/>
                <w:lang w:eastAsia="ru-RU"/>
              </w:rPr>
              <w:t>от «</w:t>
            </w:r>
            <w:r w:rsidR="00C761DB">
              <w:rPr>
                <w:rFonts w:ascii="Times New Roman" w:eastAsia="Times New Roman" w:hAnsi="Times New Roman" w:cs="Times New Roman"/>
                <w:bCs/>
                <w:sz w:val="20"/>
                <w:szCs w:val="20"/>
                <w:lang w:val="ky-KG" w:eastAsia="ru-RU"/>
              </w:rPr>
              <w:t>10</w:t>
            </w:r>
            <w:r w:rsidRPr="00F72449">
              <w:rPr>
                <w:rFonts w:ascii="Times New Roman" w:eastAsia="Times New Roman" w:hAnsi="Times New Roman" w:cs="Times New Roman"/>
                <w:bCs/>
                <w:sz w:val="20"/>
                <w:szCs w:val="20"/>
                <w:lang w:eastAsia="ru-RU"/>
              </w:rPr>
              <w:t>»</w:t>
            </w:r>
            <w:r w:rsidR="00C761DB">
              <w:rPr>
                <w:rFonts w:ascii="Times New Roman" w:eastAsia="Times New Roman" w:hAnsi="Times New Roman" w:cs="Times New Roman"/>
                <w:bCs/>
                <w:sz w:val="20"/>
                <w:szCs w:val="20"/>
                <w:lang w:eastAsia="ru-RU"/>
              </w:rPr>
              <w:t xml:space="preserve"> </w:t>
            </w:r>
            <w:r w:rsidR="00C761DB">
              <w:rPr>
                <w:rFonts w:ascii="Times New Roman" w:eastAsia="Times New Roman" w:hAnsi="Times New Roman" w:cs="Times New Roman"/>
                <w:bCs/>
                <w:sz w:val="20"/>
                <w:szCs w:val="20"/>
                <w:lang w:val="ky-KG" w:eastAsia="ru-RU"/>
              </w:rPr>
              <w:t xml:space="preserve">июля </w:t>
            </w:r>
            <w:r w:rsidRPr="00F72449">
              <w:rPr>
                <w:rFonts w:ascii="Times New Roman" w:eastAsia="Times New Roman" w:hAnsi="Times New Roman" w:cs="Times New Roman"/>
                <w:bCs/>
                <w:sz w:val="20"/>
                <w:szCs w:val="20"/>
                <w:lang w:eastAsia="ru-RU"/>
              </w:rPr>
              <w:t>20</w:t>
            </w:r>
            <w:r>
              <w:rPr>
                <w:rFonts w:ascii="Times New Roman" w:eastAsia="Times New Roman" w:hAnsi="Times New Roman" w:cs="Times New Roman"/>
                <w:bCs/>
                <w:sz w:val="20"/>
                <w:szCs w:val="20"/>
                <w:lang w:val="ky-KG" w:eastAsia="ru-RU"/>
              </w:rPr>
              <w:t>2</w:t>
            </w:r>
            <w:r w:rsidR="00C761DB">
              <w:rPr>
                <w:rFonts w:ascii="Times New Roman" w:eastAsia="Times New Roman" w:hAnsi="Times New Roman" w:cs="Times New Roman"/>
                <w:bCs/>
                <w:sz w:val="20"/>
                <w:szCs w:val="20"/>
                <w:lang w:val="ky-KG" w:eastAsia="ru-RU"/>
              </w:rPr>
              <w:t xml:space="preserve">3 </w:t>
            </w:r>
            <w:r w:rsidRPr="00F72449">
              <w:rPr>
                <w:rFonts w:ascii="Times New Roman" w:eastAsia="Times New Roman" w:hAnsi="Times New Roman" w:cs="Times New Roman"/>
                <w:bCs/>
                <w:sz w:val="20"/>
                <w:szCs w:val="20"/>
                <w:lang w:eastAsia="ru-RU"/>
              </w:rPr>
              <w:t>г.</w:t>
            </w:r>
          </w:p>
        </w:tc>
      </w:tr>
    </w:tbl>
    <w:p w:rsidR="0007249B" w:rsidRPr="00F72449" w:rsidRDefault="0007249B" w:rsidP="0007249B">
      <w:pPr>
        <w:shd w:val="clear" w:color="auto" w:fill="FFFFFF"/>
        <w:spacing w:after="0" w:line="240" w:lineRule="auto"/>
        <w:ind w:right="230"/>
        <w:jc w:val="center"/>
        <w:rPr>
          <w:rFonts w:ascii="Times New Roman" w:eastAsia="Times New Roman" w:hAnsi="Times New Roman" w:cs="Times New Roman"/>
          <w:spacing w:val="-1"/>
          <w:sz w:val="20"/>
          <w:szCs w:val="20"/>
          <w:lang w:eastAsia="ru-RU"/>
        </w:rPr>
      </w:pPr>
    </w:p>
    <w:p w:rsidR="0007249B" w:rsidRPr="00F72449" w:rsidRDefault="0007249B" w:rsidP="0007249B">
      <w:pPr>
        <w:shd w:val="clear" w:color="auto" w:fill="FFFFFF"/>
        <w:spacing w:after="0" w:line="240" w:lineRule="auto"/>
        <w:ind w:right="230"/>
        <w:jc w:val="center"/>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 xml:space="preserve">ДОПОЛНИТЕЛЬНАЯ </w:t>
      </w:r>
      <w:r w:rsidRPr="00F72449">
        <w:rPr>
          <w:rFonts w:ascii="Times New Roman" w:eastAsia="Times New Roman" w:hAnsi="Times New Roman" w:cs="Times New Roman"/>
          <w:b/>
          <w:spacing w:val="-1"/>
          <w:sz w:val="20"/>
          <w:szCs w:val="20"/>
          <w:lang w:eastAsia="ru-RU"/>
        </w:rPr>
        <w:t xml:space="preserve">ОБЛАСТЬ АККРЕДИТАЦИИ </w:t>
      </w:r>
    </w:p>
    <w:p w:rsidR="0007249B" w:rsidRPr="00F72449" w:rsidRDefault="0007249B" w:rsidP="0007249B">
      <w:pPr>
        <w:shd w:val="clear" w:color="auto" w:fill="FFFFFF"/>
        <w:spacing w:after="0" w:line="240" w:lineRule="auto"/>
        <w:ind w:right="230"/>
        <w:jc w:val="center"/>
        <w:rPr>
          <w:rFonts w:ascii="Times New Roman" w:eastAsia="Times New Roman" w:hAnsi="Times New Roman" w:cs="Times New Roman"/>
          <w:b/>
          <w:spacing w:val="-1"/>
          <w:sz w:val="20"/>
          <w:szCs w:val="20"/>
          <w:lang w:eastAsia="ru-RU"/>
        </w:rPr>
      </w:pPr>
      <w:r w:rsidRPr="00F72449">
        <w:rPr>
          <w:rFonts w:ascii="Times New Roman" w:eastAsia="Times New Roman" w:hAnsi="Times New Roman" w:cs="Times New Roman"/>
          <w:b/>
          <w:spacing w:val="-1"/>
          <w:sz w:val="20"/>
          <w:szCs w:val="20"/>
          <w:lang w:eastAsia="ru-RU"/>
        </w:rPr>
        <w:t>ОРГАНА ПО СЕРТИФИКАЦИИ ПРОДУКЦИИ/УСЛУГ</w:t>
      </w:r>
    </w:p>
    <w:p w:rsidR="0007249B" w:rsidRPr="00F72449" w:rsidRDefault="0007249B" w:rsidP="0007249B">
      <w:pPr>
        <w:shd w:val="clear" w:color="auto" w:fill="FFFFFF"/>
        <w:spacing w:after="0" w:line="240" w:lineRule="auto"/>
        <w:ind w:right="230"/>
        <w:jc w:val="center"/>
        <w:rPr>
          <w:rFonts w:ascii="Times New Roman" w:eastAsia="Times New Roman" w:hAnsi="Times New Roman" w:cs="Times New Roman"/>
          <w:szCs w:val="20"/>
          <w:lang w:eastAsia="ru-RU"/>
        </w:rPr>
      </w:pPr>
      <w:r w:rsidRPr="00F72449">
        <w:rPr>
          <w:rFonts w:ascii="Times New Roman" w:eastAsia="Times New Roman" w:hAnsi="Times New Roman" w:cs="Times New Roman"/>
          <w:szCs w:val="20"/>
          <w:lang w:eastAsia="ru-RU"/>
        </w:rPr>
        <w:t>Общества с ограниченной ответственностью «Промышленная Безопасность»</w:t>
      </w:r>
    </w:p>
    <w:p w:rsidR="0007249B" w:rsidRPr="00F72449" w:rsidRDefault="0007249B" w:rsidP="0007249B">
      <w:pPr>
        <w:spacing w:after="0" w:line="240" w:lineRule="auto"/>
        <w:jc w:val="center"/>
        <w:rPr>
          <w:rFonts w:ascii="Times New Roman" w:eastAsia="Times New Roman" w:hAnsi="Times New Roman" w:cs="Times New Roman"/>
          <w:bCs/>
          <w:sz w:val="20"/>
          <w:szCs w:val="20"/>
          <w:lang w:eastAsia="ru-RU"/>
        </w:rPr>
      </w:pPr>
      <w:r w:rsidRPr="00F72449">
        <w:rPr>
          <w:rFonts w:ascii="Times New Roman" w:eastAsia="Times New Roman" w:hAnsi="Times New Roman" w:cs="Times New Roman"/>
          <w:bCs/>
          <w:sz w:val="20"/>
          <w:szCs w:val="20"/>
          <w:lang w:eastAsia="ru-RU"/>
        </w:rPr>
        <w:t>____________________________________________________________________________________________________</w:t>
      </w:r>
    </w:p>
    <w:p w:rsidR="0007249B" w:rsidRPr="00F72449" w:rsidRDefault="0007249B" w:rsidP="0007249B">
      <w:pPr>
        <w:spacing w:after="0" w:line="240" w:lineRule="auto"/>
        <w:jc w:val="center"/>
        <w:rPr>
          <w:rFonts w:ascii="Times New Roman" w:eastAsia="Times New Roman" w:hAnsi="Times New Roman" w:cs="Times New Roman"/>
          <w:bCs/>
          <w:i/>
          <w:sz w:val="20"/>
          <w:szCs w:val="20"/>
          <w:lang w:eastAsia="ru-RU"/>
        </w:rPr>
      </w:pPr>
      <w:r w:rsidRPr="00F72449">
        <w:rPr>
          <w:rFonts w:ascii="Times New Roman" w:eastAsia="Times New Roman" w:hAnsi="Times New Roman" w:cs="Times New Roman"/>
          <w:bCs/>
          <w:i/>
          <w:sz w:val="20"/>
          <w:szCs w:val="20"/>
          <w:lang w:eastAsia="ru-RU"/>
        </w:rPr>
        <w:t>наименование органа</w:t>
      </w:r>
    </w:p>
    <w:p w:rsidR="0007249B" w:rsidRPr="00F72449" w:rsidRDefault="0007249B" w:rsidP="0007249B">
      <w:pPr>
        <w:spacing w:after="0" w:line="240" w:lineRule="auto"/>
        <w:jc w:val="center"/>
        <w:rPr>
          <w:rFonts w:ascii="Times New Roman" w:eastAsia="Times New Roman" w:hAnsi="Times New Roman" w:cs="Times New Roman"/>
          <w:bCs/>
          <w:i/>
          <w:sz w:val="20"/>
          <w:szCs w:val="20"/>
          <w:lang w:eastAsia="ru-RU"/>
        </w:rPr>
      </w:pPr>
    </w:p>
    <w:tbl>
      <w:tblPr>
        <w:tblpPr w:leftFromText="180" w:rightFromText="180" w:vertAnchor="text" w:tblpX="245"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2569"/>
        <w:gridCol w:w="2461"/>
        <w:gridCol w:w="1713"/>
        <w:gridCol w:w="3998"/>
        <w:gridCol w:w="3144"/>
      </w:tblGrid>
      <w:tr w:rsidR="0007249B" w:rsidRPr="00F72449" w:rsidTr="00BE3E22">
        <w:tc>
          <w:tcPr>
            <w:tcW w:w="999" w:type="dxa"/>
            <w:tcBorders>
              <w:top w:val="single" w:sz="4" w:space="0" w:color="auto"/>
              <w:left w:val="single" w:sz="4" w:space="0" w:color="auto"/>
              <w:bottom w:val="single" w:sz="4" w:space="0" w:color="auto"/>
              <w:right w:val="single" w:sz="4" w:space="0" w:color="auto"/>
            </w:tcBorders>
            <w:vAlign w:val="center"/>
          </w:tcPr>
          <w:p w:rsidR="0007249B" w:rsidRPr="00F72449" w:rsidRDefault="0007249B" w:rsidP="00BE3E22">
            <w:pPr>
              <w:spacing w:after="0" w:line="240" w:lineRule="auto"/>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 п/п</w:t>
            </w:r>
          </w:p>
        </w:tc>
        <w:tc>
          <w:tcPr>
            <w:tcW w:w="2569" w:type="dxa"/>
            <w:tcBorders>
              <w:top w:val="single" w:sz="4" w:space="0" w:color="auto"/>
              <w:left w:val="single" w:sz="4" w:space="0" w:color="auto"/>
              <w:bottom w:val="single" w:sz="4" w:space="0" w:color="auto"/>
              <w:right w:val="single" w:sz="4" w:space="0" w:color="auto"/>
            </w:tcBorders>
            <w:vAlign w:val="center"/>
          </w:tcPr>
          <w:p w:rsidR="0007249B" w:rsidRPr="00F72449" w:rsidRDefault="0007249B" w:rsidP="00BE3E22">
            <w:pPr>
              <w:spacing w:after="0" w:line="240" w:lineRule="auto"/>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Наименование продукции/</w:t>
            </w:r>
          </w:p>
          <w:p w:rsidR="0007249B" w:rsidRPr="00F72449" w:rsidRDefault="0007249B" w:rsidP="00BE3E22">
            <w:pPr>
              <w:spacing w:after="0" w:line="240" w:lineRule="auto"/>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процессов/работы/услуги</w:t>
            </w:r>
          </w:p>
        </w:tc>
        <w:tc>
          <w:tcPr>
            <w:tcW w:w="2461" w:type="dxa"/>
            <w:tcBorders>
              <w:top w:val="single" w:sz="4" w:space="0" w:color="auto"/>
              <w:left w:val="single" w:sz="4" w:space="0" w:color="auto"/>
              <w:bottom w:val="single" w:sz="4" w:space="0" w:color="auto"/>
              <w:right w:val="single" w:sz="4" w:space="0" w:color="auto"/>
            </w:tcBorders>
            <w:vAlign w:val="center"/>
          </w:tcPr>
          <w:p w:rsidR="0007249B" w:rsidRPr="00F72449" w:rsidRDefault="0007249B" w:rsidP="00BE3E22">
            <w:pPr>
              <w:spacing w:after="0" w:line="240" w:lineRule="auto"/>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Форма подтверждения соответствия (схемы сертификации /декларирования)</w:t>
            </w:r>
          </w:p>
        </w:tc>
        <w:tc>
          <w:tcPr>
            <w:tcW w:w="1713" w:type="dxa"/>
            <w:tcBorders>
              <w:top w:val="single" w:sz="4" w:space="0" w:color="auto"/>
              <w:left w:val="single" w:sz="4" w:space="0" w:color="auto"/>
              <w:bottom w:val="single" w:sz="4" w:space="0" w:color="auto"/>
              <w:right w:val="single" w:sz="4" w:space="0" w:color="auto"/>
            </w:tcBorders>
            <w:vAlign w:val="center"/>
          </w:tcPr>
          <w:p w:rsidR="0007249B" w:rsidRPr="00F72449" w:rsidRDefault="0007249B" w:rsidP="00BE3E22">
            <w:pPr>
              <w:spacing w:after="0" w:line="240" w:lineRule="auto"/>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Код ТН ВЭД (где уместно)</w:t>
            </w:r>
          </w:p>
        </w:tc>
        <w:tc>
          <w:tcPr>
            <w:tcW w:w="3998" w:type="dxa"/>
            <w:tcBorders>
              <w:top w:val="single" w:sz="4" w:space="0" w:color="auto"/>
              <w:left w:val="single" w:sz="4" w:space="0" w:color="auto"/>
              <w:bottom w:val="single" w:sz="4" w:space="0" w:color="auto"/>
              <w:right w:val="single" w:sz="4" w:space="0" w:color="auto"/>
            </w:tcBorders>
            <w:vAlign w:val="center"/>
          </w:tcPr>
          <w:p w:rsidR="0007249B" w:rsidRPr="00F72449" w:rsidRDefault="0007249B" w:rsidP="00BE3E22">
            <w:pPr>
              <w:spacing w:after="0" w:line="240" w:lineRule="auto"/>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Обозначение НПА, устанавливающего требования к продукции/процессам/работам/услугам</w:t>
            </w:r>
          </w:p>
        </w:tc>
        <w:tc>
          <w:tcPr>
            <w:tcW w:w="3144" w:type="dxa"/>
            <w:tcBorders>
              <w:top w:val="single" w:sz="4" w:space="0" w:color="auto"/>
              <w:left w:val="single" w:sz="4" w:space="0" w:color="auto"/>
              <w:bottom w:val="single" w:sz="4" w:space="0" w:color="auto"/>
              <w:right w:val="single" w:sz="4" w:space="0" w:color="auto"/>
            </w:tcBorders>
            <w:vAlign w:val="center"/>
          </w:tcPr>
          <w:p w:rsidR="0007249B" w:rsidRPr="00F72449" w:rsidRDefault="0007249B" w:rsidP="00BE3E22">
            <w:pPr>
              <w:spacing w:after="0" w:line="240" w:lineRule="auto"/>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Стандарты, нормативные документы и/или нормативные требования, на соответствие которым сертифицируется/подтверждаются продукция/процессы/работы, услуги</w:t>
            </w:r>
          </w:p>
        </w:tc>
      </w:tr>
      <w:tr w:rsidR="0007249B" w:rsidRPr="00F72449" w:rsidTr="00BE3E22">
        <w:tc>
          <w:tcPr>
            <w:tcW w:w="999" w:type="dxa"/>
            <w:tcBorders>
              <w:top w:val="single" w:sz="4" w:space="0" w:color="auto"/>
              <w:left w:val="single" w:sz="4" w:space="0" w:color="auto"/>
              <w:bottom w:val="single" w:sz="4" w:space="0" w:color="auto"/>
              <w:right w:val="single" w:sz="4" w:space="0" w:color="auto"/>
            </w:tcBorders>
          </w:tcPr>
          <w:p w:rsidR="0007249B" w:rsidRPr="00F72449" w:rsidRDefault="0007249B" w:rsidP="00BE3E22">
            <w:pPr>
              <w:spacing w:after="0" w:line="240" w:lineRule="auto"/>
              <w:ind w:left="57"/>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1</w:t>
            </w:r>
          </w:p>
        </w:tc>
        <w:tc>
          <w:tcPr>
            <w:tcW w:w="2569" w:type="dxa"/>
            <w:tcBorders>
              <w:top w:val="single" w:sz="4" w:space="0" w:color="auto"/>
              <w:left w:val="single" w:sz="4" w:space="0" w:color="auto"/>
              <w:bottom w:val="single" w:sz="4" w:space="0" w:color="auto"/>
              <w:right w:val="single" w:sz="4" w:space="0" w:color="auto"/>
            </w:tcBorders>
          </w:tcPr>
          <w:p w:rsidR="0007249B" w:rsidRPr="00F72449" w:rsidRDefault="0007249B" w:rsidP="00BE3E22">
            <w:pPr>
              <w:spacing w:after="0" w:line="240" w:lineRule="auto"/>
              <w:ind w:left="57"/>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2</w:t>
            </w:r>
          </w:p>
        </w:tc>
        <w:tc>
          <w:tcPr>
            <w:tcW w:w="2461" w:type="dxa"/>
            <w:tcBorders>
              <w:top w:val="single" w:sz="4" w:space="0" w:color="auto"/>
              <w:left w:val="single" w:sz="4" w:space="0" w:color="auto"/>
              <w:bottom w:val="single" w:sz="4" w:space="0" w:color="auto"/>
              <w:right w:val="single" w:sz="4" w:space="0" w:color="auto"/>
            </w:tcBorders>
          </w:tcPr>
          <w:p w:rsidR="0007249B" w:rsidRPr="00F72449" w:rsidRDefault="0007249B" w:rsidP="00BE3E22">
            <w:pPr>
              <w:spacing w:after="0" w:line="240" w:lineRule="auto"/>
              <w:ind w:left="57"/>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3</w:t>
            </w:r>
          </w:p>
        </w:tc>
        <w:tc>
          <w:tcPr>
            <w:tcW w:w="1713" w:type="dxa"/>
            <w:tcBorders>
              <w:top w:val="single" w:sz="4" w:space="0" w:color="auto"/>
              <w:left w:val="single" w:sz="4" w:space="0" w:color="auto"/>
              <w:bottom w:val="single" w:sz="4" w:space="0" w:color="auto"/>
              <w:right w:val="single" w:sz="4" w:space="0" w:color="auto"/>
            </w:tcBorders>
          </w:tcPr>
          <w:p w:rsidR="0007249B" w:rsidRPr="00F72449" w:rsidRDefault="0007249B" w:rsidP="00BE3E22">
            <w:pPr>
              <w:spacing w:after="0" w:line="240" w:lineRule="auto"/>
              <w:ind w:left="57"/>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4</w:t>
            </w:r>
          </w:p>
        </w:tc>
        <w:tc>
          <w:tcPr>
            <w:tcW w:w="3998" w:type="dxa"/>
            <w:tcBorders>
              <w:top w:val="single" w:sz="4" w:space="0" w:color="auto"/>
              <w:left w:val="single" w:sz="4" w:space="0" w:color="auto"/>
              <w:bottom w:val="single" w:sz="4" w:space="0" w:color="auto"/>
              <w:right w:val="single" w:sz="4" w:space="0" w:color="auto"/>
            </w:tcBorders>
          </w:tcPr>
          <w:p w:rsidR="0007249B" w:rsidRPr="00F72449" w:rsidRDefault="0007249B" w:rsidP="00BE3E22">
            <w:pPr>
              <w:spacing w:after="0" w:line="240" w:lineRule="auto"/>
              <w:ind w:left="57"/>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5</w:t>
            </w:r>
          </w:p>
        </w:tc>
        <w:tc>
          <w:tcPr>
            <w:tcW w:w="3144" w:type="dxa"/>
            <w:tcBorders>
              <w:top w:val="single" w:sz="4" w:space="0" w:color="auto"/>
              <w:left w:val="single" w:sz="4" w:space="0" w:color="auto"/>
              <w:bottom w:val="single" w:sz="4" w:space="0" w:color="auto"/>
              <w:right w:val="single" w:sz="4" w:space="0" w:color="auto"/>
            </w:tcBorders>
          </w:tcPr>
          <w:p w:rsidR="0007249B" w:rsidRPr="00F72449" w:rsidRDefault="0007249B" w:rsidP="00BE3E22">
            <w:pPr>
              <w:spacing w:after="0" w:line="240" w:lineRule="auto"/>
              <w:ind w:left="57"/>
              <w:jc w:val="center"/>
              <w:rPr>
                <w:rFonts w:ascii="Times New Roman" w:eastAsia="Times New Roman" w:hAnsi="Times New Roman" w:cs="Times New Roman"/>
                <w:sz w:val="20"/>
                <w:szCs w:val="20"/>
                <w:lang w:eastAsia="ru-RU"/>
              </w:rPr>
            </w:pPr>
            <w:r w:rsidRPr="00F72449">
              <w:rPr>
                <w:rFonts w:ascii="Times New Roman" w:eastAsia="Times New Roman" w:hAnsi="Times New Roman" w:cs="Times New Roman"/>
                <w:sz w:val="20"/>
                <w:szCs w:val="20"/>
                <w:lang w:eastAsia="ru-RU"/>
              </w:rPr>
              <w:t>6</w:t>
            </w:r>
          </w:p>
        </w:tc>
      </w:tr>
      <w:tr w:rsidR="0007249B" w:rsidRPr="00F72449" w:rsidTr="00BE3E22">
        <w:trPr>
          <w:tblHeader/>
        </w:trPr>
        <w:tc>
          <w:tcPr>
            <w:tcW w:w="14884" w:type="dxa"/>
            <w:gridSpan w:val="6"/>
            <w:tcBorders>
              <w:top w:val="single" w:sz="4" w:space="0" w:color="auto"/>
              <w:left w:val="single" w:sz="4" w:space="0" w:color="auto"/>
              <w:bottom w:val="single" w:sz="4" w:space="0" w:color="auto"/>
              <w:right w:val="single" w:sz="4" w:space="0" w:color="auto"/>
            </w:tcBorders>
          </w:tcPr>
          <w:p w:rsidR="0007249B" w:rsidRPr="00F72449" w:rsidRDefault="0007249B" w:rsidP="00BE3E22">
            <w:pPr>
              <w:spacing w:after="0" w:line="240" w:lineRule="auto"/>
              <w:ind w:left="57"/>
              <w:jc w:val="center"/>
              <w:rPr>
                <w:rFonts w:ascii="Times New Roman" w:eastAsia="Times New Roman" w:hAnsi="Times New Roman" w:cs="Times New Roman"/>
                <w:b/>
                <w:sz w:val="20"/>
                <w:szCs w:val="20"/>
                <w:lang w:eastAsia="ru-RU"/>
              </w:rPr>
            </w:pPr>
            <w:r w:rsidRPr="00F72449">
              <w:rPr>
                <w:rFonts w:ascii="Times New Roman" w:eastAsia="Times New Roman" w:hAnsi="Times New Roman" w:cs="Times New Roman"/>
                <w:b/>
                <w:sz w:val="20"/>
                <w:szCs w:val="20"/>
                <w:lang w:eastAsia="ru-RU"/>
              </w:rPr>
              <w:t>А. Обязательная сертификация продукции</w:t>
            </w:r>
          </w:p>
        </w:tc>
      </w:tr>
      <w:tr w:rsidR="0007249B" w:rsidRPr="00F72449" w:rsidTr="00BE3E22">
        <w:trPr>
          <w:tblHeader/>
        </w:trPr>
        <w:tc>
          <w:tcPr>
            <w:tcW w:w="14884" w:type="dxa"/>
            <w:gridSpan w:val="6"/>
            <w:tcBorders>
              <w:top w:val="single" w:sz="4" w:space="0" w:color="auto"/>
              <w:left w:val="single" w:sz="4" w:space="0" w:color="auto"/>
              <w:bottom w:val="single" w:sz="4" w:space="0" w:color="auto"/>
              <w:right w:val="single" w:sz="4" w:space="0" w:color="auto"/>
            </w:tcBorders>
          </w:tcPr>
          <w:p w:rsidR="0007249B" w:rsidRPr="00F72449" w:rsidRDefault="0007249B" w:rsidP="00BE3E22">
            <w:pPr>
              <w:spacing w:after="0" w:line="240" w:lineRule="auto"/>
              <w:ind w:left="57"/>
              <w:jc w:val="center"/>
              <w:rPr>
                <w:rFonts w:ascii="Times New Roman" w:eastAsia="Times New Roman" w:hAnsi="Times New Roman" w:cs="Times New Roman"/>
                <w:b/>
                <w:sz w:val="20"/>
                <w:szCs w:val="20"/>
                <w:lang w:eastAsia="ru-RU"/>
              </w:rPr>
            </w:pPr>
            <w:r w:rsidRPr="00F72449">
              <w:rPr>
                <w:rFonts w:ascii="Times New Roman" w:eastAsia="Times New Roman" w:hAnsi="Times New Roman" w:cs="Times New Roman"/>
                <w:b/>
                <w:sz w:val="20"/>
                <w:szCs w:val="20"/>
                <w:lang w:eastAsia="ru-RU"/>
              </w:rPr>
              <w:t xml:space="preserve">А1. Обязательная сертификация продукции </w:t>
            </w:r>
            <w:proofErr w:type="gramStart"/>
            <w:r w:rsidRPr="00F72449">
              <w:rPr>
                <w:rFonts w:ascii="Times New Roman" w:eastAsia="Times New Roman" w:hAnsi="Times New Roman" w:cs="Times New Roman"/>
                <w:b/>
                <w:sz w:val="20"/>
                <w:szCs w:val="20"/>
                <w:lang w:eastAsia="ru-RU"/>
              </w:rPr>
              <w:t xml:space="preserve">требованиям </w:t>
            </w:r>
            <w:r>
              <w:t xml:space="preserve"> </w:t>
            </w:r>
            <w:r w:rsidRPr="00840334">
              <w:rPr>
                <w:rFonts w:ascii="Times New Roman" w:eastAsia="Times New Roman" w:hAnsi="Times New Roman" w:cs="Times New Roman"/>
                <w:b/>
                <w:sz w:val="20"/>
                <w:szCs w:val="20"/>
                <w:lang w:eastAsia="ru-RU"/>
              </w:rPr>
              <w:t>Технический</w:t>
            </w:r>
            <w:proofErr w:type="gramEnd"/>
            <w:r w:rsidRPr="00840334">
              <w:rPr>
                <w:rFonts w:ascii="Times New Roman" w:eastAsia="Times New Roman" w:hAnsi="Times New Roman" w:cs="Times New Roman"/>
                <w:b/>
                <w:sz w:val="20"/>
                <w:szCs w:val="20"/>
                <w:lang w:eastAsia="ru-RU"/>
              </w:rPr>
              <w:t xml:space="preserve"> регламент Таможенного союза "О безопасности оборудования для работы во взрывоопасных средах"</w:t>
            </w:r>
            <w:r>
              <w:rPr>
                <w:rFonts w:ascii="Times New Roman" w:eastAsia="Times New Roman" w:hAnsi="Times New Roman" w:cs="Times New Roman"/>
                <w:b/>
                <w:sz w:val="20"/>
                <w:szCs w:val="20"/>
                <w:lang w:val="ky-KG" w:eastAsia="ru-RU"/>
              </w:rPr>
              <w:t xml:space="preserve"> </w:t>
            </w:r>
            <w:r w:rsidRPr="00840334">
              <w:rPr>
                <w:rFonts w:ascii="Times New Roman" w:eastAsia="Times New Roman" w:hAnsi="Times New Roman" w:cs="Times New Roman"/>
                <w:b/>
                <w:sz w:val="20"/>
                <w:szCs w:val="20"/>
                <w:lang w:eastAsia="ru-RU"/>
              </w:rPr>
              <w:t>(ТР ТС 012/2011);</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autoSpaceDE w:val="0"/>
              <w:autoSpaceDN w:val="0"/>
              <w:adjustRightInd w:val="0"/>
              <w:spacing w:after="0" w:line="240" w:lineRule="auto"/>
              <w:rPr>
                <w:rFonts w:ascii="Times New Roman" w:hAnsi="Times New Roman" w:cs="Times New Roman"/>
                <w:bCs/>
                <w:sz w:val="20"/>
                <w:szCs w:val="20"/>
              </w:rPr>
            </w:pPr>
            <w:r w:rsidRPr="00F72449">
              <w:rPr>
                <w:rFonts w:ascii="Times New Roman" w:hAnsi="Times New Roman" w:cs="Times New Roman"/>
                <w:bCs/>
                <w:sz w:val="20"/>
                <w:szCs w:val="20"/>
              </w:rPr>
              <w:t>Оборудование для работы во взрывоопасных средах с</w:t>
            </w:r>
          </w:p>
          <w:p w:rsidR="0007249B" w:rsidRPr="00F72449" w:rsidRDefault="0007249B" w:rsidP="00BE3E22">
            <w:pPr>
              <w:autoSpaceDE w:val="0"/>
              <w:autoSpaceDN w:val="0"/>
              <w:adjustRightInd w:val="0"/>
              <w:spacing w:after="0" w:line="240" w:lineRule="auto"/>
              <w:rPr>
                <w:rFonts w:ascii="Times New Roman" w:hAnsi="Times New Roman" w:cs="Times New Roman"/>
                <w:bCs/>
                <w:sz w:val="20"/>
                <w:szCs w:val="20"/>
              </w:rPr>
            </w:pPr>
            <w:r w:rsidRPr="00F72449">
              <w:rPr>
                <w:rFonts w:ascii="Times New Roman" w:hAnsi="Times New Roman" w:cs="Times New Roman"/>
                <w:bCs/>
                <w:sz w:val="20"/>
                <w:szCs w:val="20"/>
              </w:rPr>
              <w:t>видом взрывозащиты</w:t>
            </w:r>
          </w:p>
          <w:p w:rsidR="0007249B" w:rsidRPr="00F72449" w:rsidRDefault="0007249B" w:rsidP="00BE3E22">
            <w:pPr>
              <w:autoSpaceDE w:val="0"/>
              <w:autoSpaceDN w:val="0"/>
              <w:adjustRightInd w:val="0"/>
              <w:spacing w:after="0" w:line="240" w:lineRule="auto"/>
              <w:rPr>
                <w:rFonts w:ascii="Times New Roman" w:hAnsi="Times New Roman" w:cs="Times New Roman"/>
                <w:bCs/>
                <w:sz w:val="20"/>
                <w:szCs w:val="20"/>
              </w:rPr>
            </w:pPr>
            <w:r w:rsidRPr="00F72449">
              <w:rPr>
                <w:rFonts w:ascii="Times New Roman" w:hAnsi="Times New Roman" w:cs="Times New Roman"/>
                <w:bCs/>
                <w:sz w:val="20"/>
                <w:szCs w:val="20"/>
              </w:rPr>
              <w:t>"взрывонепроницаемые</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bCs/>
                <w:sz w:val="20"/>
                <w:szCs w:val="20"/>
              </w:rPr>
              <w:t>оболочки "d"</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p w:rsidR="0007249B" w:rsidRPr="00F72449" w:rsidRDefault="0007249B" w:rsidP="00BE3E22">
            <w:pPr>
              <w:spacing w:after="0" w:line="240" w:lineRule="auto"/>
              <w:ind w:left="57"/>
              <w:jc w:val="center"/>
              <w:rPr>
                <w:rFonts w:ascii="Times New Roman" w:hAnsi="Times New Roman" w:cs="Times New Roman"/>
                <w:sz w:val="20"/>
                <w:szCs w:val="20"/>
              </w:rPr>
            </w:pPr>
          </w:p>
          <w:p w:rsidR="0007249B" w:rsidRPr="00F72449" w:rsidRDefault="0007249B" w:rsidP="00BE3E22">
            <w:pPr>
              <w:spacing w:after="0" w:line="240" w:lineRule="auto"/>
              <w:ind w:left="57"/>
              <w:jc w:val="center"/>
              <w:rPr>
                <w:rFonts w:ascii="Times New Roman" w:hAnsi="Times New Roman" w:cs="Times New Roman"/>
                <w:sz w:val="20"/>
                <w:szCs w:val="20"/>
              </w:rPr>
            </w:pPr>
          </w:p>
          <w:p w:rsidR="0007249B" w:rsidRPr="00F72449" w:rsidRDefault="0007249B" w:rsidP="00BE3E22">
            <w:pPr>
              <w:spacing w:after="0" w:line="240" w:lineRule="auto"/>
              <w:ind w:left="57"/>
              <w:jc w:val="center"/>
              <w:rPr>
                <w:rFonts w:ascii="Times New Roman" w:hAnsi="Times New Roman" w:cs="Times New Roman"/>
                <w:sz w:val="20"/>
                <w:szCs w:val="20"/>
              </w:rPr>
            </w:pPr>
          </w:p>
          <w:p w:rsidR="0007249B" w:rsidRPr="00F72449" w:rsidRDefault="0007249B" w:rsidP="00BE3E22">
            <w:pPr>
              <w:spacing w:after="0" w:line="240" w:lineRule="auto"/>
              <w:ind w:left="57"/>
              <w:jc w:val="center"/>
              <w:rPr>
                <w:rFonts w:ascii="Times New Roman" w:hAnsi="Times New Roman" w:cs="Times New Roman"/>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3917; 3926;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4010; 7307;</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7308; 730900;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7320; 7322;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7325; 7326;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7412; 7419;</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7609000000;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7616; 800700;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8201; 8202;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8203; 8204;</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8205;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8206000000;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8207; 8208;</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820900; 8307;</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8401; 8402;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8403; 8404;</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8405; 8406;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8407; 8408;</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8409; 8410;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8411; 8412;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8413; 8414;</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8415; 8416;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8417; 8418;</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8419; 8420;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8421; 8422;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8423; 8424;</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8425; 8426;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8427; 8428;</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8429; 8430;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lastRenderedPageBreak/>
              <w:t>8431; 8432;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8433; 8434;</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8435; 8436;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8437; 8438;</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8439; 8440;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8441; 8442;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8443; 844400;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8445; 8446;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8447; 8448;</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8449000000;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8450; 8451;</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8452; 8453;</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8454; 8455;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8456; 8457;</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8458; 8459;</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8460; 8461;</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8462; 8463;</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8464; 8465;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8466; 8467;</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8468; 8470;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8471; 8472;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8473; 8474;</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8475; 8476;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8477; 8478;</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8479; 8481;</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8482; 8483;</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8484; 8486;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8487; 8501;</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8502; 850300;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lastRenderedPageBreak/>
              <w:t>8504; 8505;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8506; 8507;</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8508; 8509;</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8511; 8512;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8513; 8514;</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8515; 8516;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8517; 8518;</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8519; 8521;</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8522; 8523;</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8525; 8526;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8527; 8528;</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8529; 8530;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8531; 8532;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853400; 8535;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8536; 8537;</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8538; 8539;</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8540; 8541;</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8542; 8543;</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8544; 8545;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8546; 8547;</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8601; 8602;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8603;</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8604000000;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860500000;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8606; 8607;</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860800000;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860900; 8701;</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8702; 8703;</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8704; 8705;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lastRenderedPageBreak/>
              <w:t>8709;</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8710000000;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8711; 871200;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8713; 8714;</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871500; 8716;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880100;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8804000000;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8805; 8901;</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890200; 8903;</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890400; 8905;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8906; 8907;</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8908000000;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9004; 9005;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9006; 9007;</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9008; 9010;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9011; 9012;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9013; 9014;</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9015; 901600;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9017; 9018;</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9019;</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9020000000;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9021; 9022;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902300; 9024;</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9025; 9026;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9027; 9028;</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9030; 9029;</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9031; 9032;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9101; 9102;</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9103;</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lastRenderedPageBreak/>
              <w:t>910400000;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9106;</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9107000000;</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9108; 9109;</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9110; 9111;</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31610.0-2019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60079-0:2017); ГОСТ 31610.0-2014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60079-0:2011); ГОСТ 31610.40-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2017/IEC/TS 60079-40:2015;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61241-0-2011; ГОСТ IEC 60079-1-2011; ГОСТ IEC 60079-1-2013; ГОСТ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2-2011; ГОСТ IEC 60079-2-2013;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31610.5-2017 (IEC 60079-5:2015);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60079-5-2012; ГОСТ 31610.6-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2015/IEC 60079-6:2015; ГОСТ Р МЭК</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60079-6-2012; ГОСТ 31610.7-2017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60079-7:2015); ГОСТ Р МЭК 60079-7-2012;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31610.11-2012/IEC 60079-11:2006;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31610.11-2014 (IEC 60079-11:2011);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61241-11-2011; ГОСТ 31610.13-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2014 (IEC 60079-13:2010); ГОСТ 31610.13-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2019 (IEC 60079-13:2017);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60079-14-2011; ГОСТ IEC 60079-14-2013;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31610.15-2014/IEC 60079-15:2010;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31610.15-2012/IEC 60079-15:2005;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31610.15-2020 (IEC 60079-15:2017);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60079-17-2011;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60079-17-2013; ГОСТ 31610.18-2016/IEC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60079-18:2014; ГОСТ IEC 61241-18-2011;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МЭК 60079-18-2012;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31610.19-2014/IEC 60079-19:2010;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31610.19-2022 (IEC 60079-19:2019);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31610.20-1-2016/IEC 60079-20-1:2010;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31610.20-1-2020 (ISO/IEC 80079-20-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1:2017); ГОСТ 31610.20-2-2017/ISO/IEC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80079-20-2:2016; ГОСТ МЭК 61241-2-3-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31610.26-2016/IEC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26:2014; ГОСТ 31610.26-2012/IEC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26:2006; ГОСТ 31610.28-2017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28:2015); ГОСТ 31610.28-2012/IEC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28:2006; ГОСТ IEC 60079-29-1-2013;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 60079-29-2-2013; ГОСТ IEC 60079-29-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3-2013; ГОСТ Р 52350.29.1-2010 (МЭК 60079-29-1:2007); ГОСТ Р 52350.29.2-2010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60079-29-2:2007);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52350.29.4-2011 (МЭК 60079-29-4:2009);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31610.30-1-2017 (IEC/IEEE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30-1:2015); ГОСТ 31610.30-2-2017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(IEC/IEEE 60079-30.2:2015);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60079-30-1-2011; ГОСТ IEC 60079-31-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2013; ГОСТ Р МЭК 60079-31-2010;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31610.32-2-2016/IEC 60079-32-2:2015;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31613-2012; ГОСТ 22782.3-77;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31610.33-2014 (IEC 60079-33:2012);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31610.35-1-2014 (IEC 60079-35-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1:2011); ГОСТ 31611.2-2012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62013:2005); ГОСТ IEC 60079-35-2-2013;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ИСО/МЭК 80079-34-2013;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31438.1-2011 (EN 1127-1:2007);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31438.2-2011 (ЕН 1127-2:2002);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31441.1-2011 (EN 13463-1:2001);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32407-2013 (ISO/DIS 80079-36);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31441.2-2011 (EN 13463-2:2004);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31441.3-2011 (EN 13463-3:2005);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31441.5-2011 (EN 13463-5:2003);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31441.6-2011 (ЕН 13463-6:2005);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31441.8-2011 (EN 13463-8:2003); ГОСТ</w:t>
            </w:r>
          </w:p>
          <w:p w:rsidR="0007249B" w:rsidRPr="00F72449" w:rsidRDefault="0007249B" w:rsidP="00BE3E22">
            <w:pPr>
              <w:snapToGrid w:val="0"/>
              <w:spacing w:after="0" w:line="240" w:lineRule="auto"/>
              <w:ind w:right="-120"/>
              <w:rPr>
                <w:rFonts w:ascii="Times New Roman" w:hAnsi="Times New Roman" w:cs="Times New Roman"/>
                <w:bCs/>
                <w:sz w:val="20"/>
                <w:szCs w:val="20"/>
                <w:lang w:val="en-US"/>
              </w:rPr>
            </w:pPr>
            <w:r w:rsidRPr="00F72449">
              <w:rPr>
                <w:rFonts w:ascii="Times New Roman" w:hAnsi="Times New Roman" w:cs="Times New Roman"/>
                <w:bCs/>
                <w:sz w:val="20"/>
                <w:szCs w:val="20"/>
                <w:lang w:val="en-US"/>
              </w:rPr>
              <w:t xml:space="preserve">ISO/DIS 80079-37-2013; </w:t>
            </w:r>
            <w:r w:rsidRPr="00F72449">
              <w:rPr>
                <w:rFonts w:ascii="Times New Roman" w:hAnsi="Times New Roman" w:cs="Times New Roman"/>
                <w:bCs/>
                <w:sz w:val="20"/>
                <w:szCs w:val="20"/>
              </w:rPr>
              <w:t>ГОСТ</w:t>
            </w:r>
            <w:r w:rsidRPr="00F72449">
              <w:rPr>
                <w:rFonts w:ascii="Times New Roman" w:hAnsi="Times New Roman" w:cs="Times New Roman"/>
                <w:bCs/>
                <w:sz w:val="20"/>
                <w:szCs w:val="20"/>
                <w:lang w:val="en-US"/>
              </w:rPr>
              <w:t xml:space="preserve"> 31439-2011</w:t>
            </w:r>
          </w:p>
          <w:p w:rsidR="0007249B" w:rsidRPr="00F72449" w:rsidRDefault="0007249B" w:rsidP="00BE3E22">
            <w:pPr>
              <w:snapToGrid w:val="0"/>
              <w:spacing w:after="0" w:line="240" w:lineRule="auto"/>
              <w:ind w:right="-120"/>
              <w:rPr>
                <w:rFonts w:ascii="Times New Roman" w:hAnsi="Times New Roman" w:cs="Times New Roman"/>
                <w:bCs/>
                <w:sz w:val="20"/>
                <w:szCs w:val="20"/>
                <w:lang w:val="en-US"/>
              </w:rPr>
            </w:pPr>
            <w:r w:rsidRPr="00F72449">
              <w:rPr>
                <w:rFonts w:ascii="Times New Roman" w:hAnsi="Times New Roman" w:cs="Times New Roman"/>
                <w:bCs/>
                <w:sz w:val="20"/>
                <w:szCs w:val="20"/>
                <w:lang w:val="en-US"/>
              </w:rPr>
              <w:t xml:space="preserve">(EN 1710:2005); </w:t>
            </w:r>
            <w:r w:rsidRPr="00F72449">
              <w:rPr>
                <w:rFonts w:ascii="Times New Roman" w:hAnsi="Times New Roman" w:cs="Times New Roman"/>
                <w:bCs/>
                <w:sz w:val="20"/>
                <w:szCs w:val="20"/>
              </w:rPr>
              <w:t>ГОСТ</w:t>
            </w:r>
            <w:r w:rsidRPr="00F72449">
              <w:rPr>
                <w:rFonts w:ascii="Times New Roman" w:hAnsi="Times New Roman" w:cs="Times New Roman"/>
                <w:bCs/>
                <w:sz w:val="20"/>
                <w:szCs w:val="20"/>
                <w:lang w:val="en-US"/>
              </w:rPr>
              <w:t xml:space="preserve"> ISO/IEC 80079-38-</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2013; ГОСТ 31440.1-2011 (EN 1834-</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1:2000); ГОСТ 31440.2-2011 (EN 1834-</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2:2000); ГОСТ 31440.3-2011 (EN 1834-</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3:2000); ГОСТ 31442-2011 (EN</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50303:2000); ГОСТ Р 55393-2012 (ИСО</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21789:2009); ГОСТ 31610.39-2017 (IEC/TS</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60079-39:2015); ГОСТ Р ЕН 13617-1-2012;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bCs/>
                <w:sz w:val="20"/>
                <w:szCs w:val="20"/>
              </w:rPr>
              <w:t>ГОСТ 12.2.059-81; ГОСТ 31814-2012; ГОСТ 30852.20-2002;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ГОСТ 31610.0-2019 (IEC 60079-0:2017); ГОСТ 31610.0-2014 (IEC 60079-0:2011); ГОСТ 31610.40-2017/IEC/TS 60079-40:2015;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61241-0-2011; ГОСТ IEC 60079-1-2011; ГОСТ IEC 60079-1-2013; ГОСТ IEC 60079-2-2011; ГОСТ IEC 60079-2-2013;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31610.5-2017 (IEC 60079-5:2015); ГОСТ Р МЭК 60079-5-2012; ГОСТ 31610.6-2015/IEC 60079-6:2015; ГОСТ Р МЭК 60079-6-2012;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31610.7-2017 (IEC 60079-7:2015);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МЭК 60079-7-2012; ГОСТ 31610.10-2-2017/IEC 60079-10-2:2015; ГОСТ 31610.11-2012/IEC 60079-11:2006; ГОСТ 31610.11-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2014 (IEC 60079-11:2011); ГОСТ IEC 61241-11-2011; ГОСТ 31610.13-2014 (IEC 60079-13:2010); ГОСТ 31610.13-2019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13:2017); ГОСТ IEC 60079-14-2011;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60079-14-2013; ГОСТ 31610.15-2014/IEC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60079-15:2010; ГОСТ 31610.15-2012/IEC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60079-15:2005; ГОСТ 31610.15-2020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60079-15:2017); ГОСТ IEC 60079-17-2011;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60079-17-2013; ГОСТ 31610.18-</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2016/IEC 60079-18:2014; ГОСТ IEC 61241-18-</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2011; ГОСТ Р МЭК 60079-18-2012;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31610.19-2014/IEC 60079-19:2010;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31610.19-2022 (IEC 60079-19:2019);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31610.39-2017 (IEC/TS 60079-39:2015);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 60079-25-2016; ГОСТ 31610.26-2016/IEC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60079-26:2014; ГОСТ 31610.26-2012/IEC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60079-26:2006; ГОСТ 31610.28-2017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60079-28:2015); ГОСТ 31610.28-2012/IEC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60079-28:2006; ГОСТ IEC 60079-29-1-2013;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60079-29-2-2013; ГОСТ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29-3-2013; ГОСТ Р 52350.29.1-2010 (МЭК</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60079-29-1:2007); ГОСТ Р 52350.29.2-2010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60079-29-2:2007); ГОСТ Р 52350.29.4-</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2011 (МЭК 60079-29-4:2009); ГОСТ 31610.30-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1-2017 (IEC/IEEE 60079-30-1:2015); ГОСТ 31610.30-2-2017 (IEC/IEEE 60079-30.2:2015);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60079-30-1-2011; ГОСТ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30-2-2011; ГОСТ IEC 60079-31-2013;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60079-31-2010; ГОСТ 31610.32-1-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2015/IEC/TS 60079-32-1:2013; ГОСТ 31613-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2012; ГОСТ 22782.3-77; ГОСТ 31610.33-2014</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 60079-33:2012); ГОСТ 31610.35-1-2014</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 60079-35-1:2011); ГОСТ 31611.2-2012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 62013:2005); ГОСТ IEC 60079-35-2-2013;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ИСО/МЭК 80079-34-2013;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31438.1-2011 (EN 1127-1:2007);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31438.2-2011 (ЕН 1127-2:2002);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31441.1-2011 (EN 13463-1:2001);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32407-2013 (ISO/DIS 80079-36);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31441.2-2011 (EN 13463-2:2004);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31441.3-2011 (EN 13463-3:2005);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31441.5-2011 (EN 13463-5:2003);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31441.6-2011 (ЕН 13463-6:2005);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31441.8-2011 (EN 13463-8:2003); ГОСТ</w:t>
            </w:r>
          </w:p>
          <w:p w:rsidR="0007249B" w:rsidRPr="00F72449" w:rsidRDefault="0007249B" w:rsidP="00BE3E22">
            <w:pPr>
              <w:snapToGrid w:val="0"/>
              <w:spacing w:after="0" w:line="240" w:lineRule="auto"/>
              <w:ind w:right="-120"/>
              <w:rPr>
                <w:rFonts w:ascii="Times New Roman" w:hAnsi="Times New Roman" w:cs="Times New Roman"/>
                <w:bCs/>
                <w:sz w:val="20"/>
                <w:szCs w:val="20"/>
                <w:lang w:val="en-US"/>
              </w:rPr>
            </w:pPr>
            <w:r w:rsidRPr="00F72449">
              <w:rPr>
                <w:rFonts w:ascii="Times New Roman" w:hAnsi="Times New Roman" w:cs="Times New Roman"/>
                <w:bCs/>
                <w:sz w:val="20"/>
                <w:szCs w:val="20"/>
                <w:lang w:val="en-US"/>
              </w:rPr>
              <w:t xml:space="preserve">ISO/DIS 80079-37-2013; </w:t>
            </w:r>
            <w:r w:rsidRPr="00F72449">
              <w:rPr>
                <w:rFonts w:ascii="Times New Roman" w:hAnsi="Times New Roman" w:cs="Times New Roman"/>
                <w:bCs/>
                <w:sz w:val="20"/>
                <w:szCs w:val="20"/>
              </w:rPr>
              <w:t>ГОСТ</w:t>
            </w:r>
            <w:r w:rsidRPr="00F72449">
              <w:rPr>
                <w:rFonts w:ascii="Times New Roman" w:hAnsi="Times New Roman" w:cs="Times New Roman"/>
                <w:bCs/>
                <w:sz w:val="20"/>
                <w:szCs w:val="20"/>
                <w:lang w:val="en-US"/>
              </w:rPr>
              <w:t xml:space="preserve"> 31439-2011</w:t>
            </w:r>
          </w:p>
          <w:p w:rsidR="0007249B" w:rsidRPr="00F72449" w:rsidRDefault="0007249B" w:rsidP="00BE3E22">
            <w:pPr>
              <w:snapToGrid w:val="0"/>
              <w:spacing w:after="0" w:line="240" w:lineRule="auto"/>
              <w:ind w:right="-120"/>
              <w:rPr>
                <w:rFonts w:ascii="Times New Roman" w:hAnsi="Times New Roman" w:cs="Times New Roman"/>
                <w:bCs/>
                <w:sz w:val="20"/>
                <w:szCs w:val="20"/>
                <w:lang w:val="en-US"/>
              </w:rPr>
            </w:pPr>
            <w:r w:rsidRPr="00F72449">
              <w:rPr>
                <w:rFonts w:ascii="Times New Roman" w:hAnsi="Times New Roman" w:cs="Times New Roman"/>
                <w:bCs/>
                <w:sz w:val="20"/>
                <w:szCs w:val="20"/>
                <w:lang w:val="en-US"/>
              </w:rPr>
              <w:t xml:space="preserve">(EN 1710:2005); </w:t>
            </w:r>
            <w:r w:rsidRPr="00F72449">
              <w:rPr>
                <w:rFonts w:ascii="Times New Roman" w:hAnsi="Times New Roman" w:cs="Times New Roman"/>
                <w:bCs/>
                <w:sz w:val="20"/>
                <w:szCs w:val="20"/>
              </w:rPr>
              <w:t>ГОСТ</w:t>
            </w:r>
            <w:r w:rsidRPr="00F72449">
              <w:rPr>
                <w:rFonts w:ascii="Times New Roman" w:hAnsi="Times New Roman" w:cs="Times New Roman"/>
                <w:bCs/>
                <w:sz w:val="20"/>
                <w:szCs w:val="20"/>
                <w:lang w:val="en-US"/>
              </w:rPr>
              <w:t xml:space="preserve"> ISO/IEC 80079-38-</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2013; ГОСТ 31440.1-2011 (EN 1834-1:2000);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31440.2-2011 (EN 1834-2:2000);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31440.3-2011 (EN 1834-3:2000); ГОСТ 31442-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2011 (EN 50303:2000); ГОСТ Р 55393-2012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(ИСО 21789:2009); ГОСТ Р ЕН 13617-1-2012;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bCs/>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autoSpaceDE w:val="0"/>
              <w:autoSpaceDN w:val="0"/>
              <w:adjustRightInd w:val="0"/>
              <w:spacing w:after="0" w:line="240" w:lineRule="auto"/>
              <w:rPr>
                <w:rFonts w:ascii="Times New Roman" w:hAnsi="Times New Roman" w:cs="Times New Roman"/>
                <w:sz w:val="20"/>
                <w:szCs w:val="20"/>
              </w:rPr>
            </w:pPr>
            <w:r w:rsidRPr="00F72449">
              <w:rPr>
                <w:rFonts w:ascii="Times New Roman" w:hAnsi="Times New Roman" w:cs="Times New Roman"/>
                <w:sz w:val="20"/>
                <w:szCs w:val="20"/>
              </w:rPr>
              <w:t>Оборудование для работы во</w:t>
            </w:r>
          </w:p>
          <w:p w:rsidR="0007249B" w:rsidRPr="00F72449" w:rsidRDefault="0007249B" w:rsidP="00BE3E22">
            <w:pPr>
              <w:autoSpaceDE w:val="0"/>
              <w:autoSpaceDN w:val="0"/>
              <w:adjustRightInd w:val="0"/>
              <w:spacing w:after="0" w:line="240" w:lineRule="auto"/>
              <w:rPr>
                <w:rFonts w:ascii="Times New Roman" w:hAnsi="Times New Roman" w:cs="Times New Roman"/>
                <w:sz w:val="20"/>
                <w:szCs w:val="20"/>
              </w:rPr>
            </w:pPr>
            <w:r w:rsidRPr="00F72449">
              <w:rPr>
                <w:rFonts w:ascii="Times New Roman" w:hAnsi="Times New Roman" w:cs="Times New Roman"/>
                <w:sz w:val="20"/>
                <w:szCs w:val="20"/>
              </w:rPr>
              <w:t>взрывоопасных средах с</w:t>
            </w:r>
          </w:p>
          <w:p w:rsidR="0007249B" w:rsidRPr="00F72449" w:rsidRDefault="0007249B" w:rsidP="00BE3E22">
            <w:pPr>
              <w:autoSpaceDE w:val="0"/>
              <w:autoSpaceDN w:val="0"/>
              <w:adjustRightInd w:val="0"/>
              <w:spacing w:after="0" w:line="240" w:lineRule="auto"/>
              <w:rPr>
                <w:rFonts w:ascii="Times New Roman" w:hAnsi="Times New Roman" w:cs="Times New Roman"/>
                <w:sz w:val="20"/>
                <w:szCs w:val="20"/>
              </w:rPr>
            </w:pPr>
            <w:r w:rsidRPr="00F72449">
              <w:rPr>
                <w:rFonts w:ascii="Times New Roman" w:hAnsi="Times New Roman" w:cs="Times New Roman"/>
                <w:sz w:val="20"/>
                <w:szCs w:val="20"/>
              </w:rPr>
              <w:t>видом взрывозащиты</w:t>
            </w:r>
          </w:p>
          <w:p w:rsidR="0007249B" w:rsidRPr="00F72449" w:rsidRDefault="0007249B" w:rsidP="00BE3E22">
            <w:pPr>
              <w:autoSpaceDE w:val="0"/>
              <w:autoSpaceDN w:val="0"/>
              <w:adjustRightInd w:val="0"/>
              <w:spacing w:after="0" w:line="240" w:lineRule="auto"/>
              <w:rPr>
                <w:rFonts w:ascii="Times New Roman" w:hAnsi="Times New Roman" w:cs="Times New Roman"/>
                <w:sz w:val="20"/>
                <w:szCs w:val="20"/>
              </w:rPr>
            </w:pPr>
            <w:r w:rsidRPr="00F72449">
              <w:rPr>
                <w:rFonts w:ascii="Times New Roman" w:hAnsi="Times New Roman" w:cs="Times New Roman"/>
                <w:sz w:val="20"/>
                <w:szCs w:val="20"/>
              </w:rPr>
              <w:t>"оболочки под избыточным</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давлением "p"</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p w:rsidR="0007249B" w:rsidRPr="00F72449" w:rsidRDefault="0007249B" w:rsidP="00BE3E22">
            <w:pPr>
              <w:spacing w:after="0" w:line="240" w:lineRule="auto"/>
              <w:ind w:left="57"/>
              <w:jc w:val="center"/>
              <w:rPr>
                <w:rFonts w:ascii="Times New Roman" w:hAnsi="Times New Roman" w:cs="Times New Roman"/>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3917; 3926;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4010; 7307;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7308; 730900;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7320; 7322;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7325; 7326;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7412; 7419;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7609000000;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7616; 800700;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8201; 8202;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8203; 8204;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8206000000;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8207; 8208;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820900; 8307;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8401; 8402;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8403; 8404;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8405; 8406;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8407; 8408;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8409; 8410;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8411; 8412;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8413; 8414;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8415; 8416;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lastRenderedPageBreak/>
              <w:t>8417; 8418;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8419; 8420;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8421; 8422;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8423; 8424;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8425; 8426;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8427; 8428;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8429; 8430;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8431; 8432;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8433; 8434;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8435; 8436;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8437; 8438;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8439; 8440;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8441; 8442;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8443; 844400;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8445; 8446;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8447; 8448;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8449000000;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8450; 8451;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8452; 8453;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8454; 8455;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8456; 8457;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8458; 8459;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8460; 8461;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8462; 8463;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8464; 8465;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8466; 8467;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8468; 8470;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8471; 8472;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8473; 8474;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lastRenderedPageBreak/>
              <w:t>8475; 8476;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8477; 8478;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8479; 8481;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8482; 8483;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8484; 8486;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8487; 8501;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8502; 850300;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8504; 8505;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8506; 8507;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8508; 8509;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8511; 8512;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8513; 8514;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8515; 8516;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8517; 8518;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8519; 8521;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8522; 8523;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8525; 8526;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8527; 8528;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8529; 8530;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8531; 8532;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853400; 8535;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8536; 8537;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8538; 8539;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8540; 8541;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8542; 8543;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8544; 8545;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8546; 8547;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8601; 8602;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lastRenderedPageBreak/>
              <w:t>8604000000;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860500000;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8606; 8607;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860800000;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860900; 8701;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8702; 8703;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8704; 8705;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8709;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8710000000;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8711; 871200;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8713; 8714;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871500; 8716;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880100;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8804000000;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8805; 8901;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890200; 8903;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890400; 8905;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8906; 8907;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8908000000;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9004; 9005;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9006; 9007;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9008; 9010;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9011; 9012;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9013; 9014;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9015; 901600;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9017; 9018;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9019;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9020000000;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9021; 9022;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lastRenderedPageBreak/>
              <w:t>902300; 9024;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9025; 9026;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9027; 9028;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9030; 9029;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9031; 9032;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9101; 9102;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9103;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910400000;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9106;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9107000000;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9108; 9109;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9110; 9111;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31610.0-2019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60079-0:2017); ГОСТ 31610.0-2014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60079-0:2011); ГОСТ 31610.40-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2017/IEC/TS 60079-40:2015; ГОСТ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61241-0-2011; ГОСТ IEC 60079-1-2011;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IEC 60079-1-2013; ГОСТ 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2-2011; ГОСТ IEC 60079-2-2013;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31610.5-2017 (IEC 60079-5:2015); ГОСТ Р</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МЭК 60079-5-2012; ГОСТ 31610.6-</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2015/IEC 60079-6:2015; ГОСТ Р МЭК</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60079-6-2012; ГОСТ 31610.7-2017 (IEC </w:t>
            </w:r>
            <w:r w:rsidRPr="00F72449">
              <w:rPr>
                <w:rFonts w:ascii="ArialMT" w:hAnsi="ArialMT" w:cs="ArialMT"/>
                <w:sz w:val="18"/>
                <w:szCs w:val="18"/>
              </w:rPr>
              <w:t xml:space="preserve"> </w:t>
            </w:r>
            <w:r w:rsidRPr="00F72449">
              <w:rPr>
                <w:rFonts w:ascii="Times New Roman" w:hAnsi="Times New Roman" w:cs="Times New Roman"/>
                <w:bCs/>
                <w:sz w:val="20"/>
                <w:szCs w:val="20"/>
              </w:rPr>
              <w:t>60079-7:2015); ГОСТ Р МЭК 60079-7-2012;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31610.11-2012/IEC 60079-11:2006;</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31610.11-2014 (IEC 60079-11:2011);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IEC 61241-11-2011; ГОСТ 31610.13-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2014 (IEC 60079-13:2010); ГОСТ 31610.13-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2019 (IEC 60079-13:2017); ГОСТ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60079-14-2011; ГОСТ IEC 60079-14-2013;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lastRenderedPageBreak/>
              <w:t>ГОСТ 31610.15-2014/IEC 60079-15:2010;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31610.15-2012/IEC 60079-15:2005;</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31610.15-2020 (IEC 60079-15:2017);</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IEC 60079-17-2011; ГОСТ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60079-17-2013; ГОСТ 31610.18-2016/IEC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60079-18:2014; ГОСТ IEC 61241-18-2011;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Р МЭК 60079-18-2012;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31610.19-2014/IEC 60079-19:2010;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31610.19-2022 (IEC 60079-19:2019);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31610.20-1-2016/IEC 60079-20-1:2010;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31610.20-1-2020 (ISO/IEC 80079-20-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1:2017); ГОСТ 31610.20-2-2017/ISO/IEC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80079-20-2:2016; ГОСТ МЭК 61241-2-3-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2002; ГОСТ 31610.26-2016/IEC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26:2014; ГОСТ 31610.26-2012/IEC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26:2006; ГОСТ 31610.28-2017 (IEC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28:2015); ГОСТ 31610.28-2012/IEC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28:2006; ГОСТ IEC 60079-29-1-2013;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IEC 60079-29-2-2013; ГОСТ IEC 60079-29-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3-2013; ГОСТ Р 52350.29.1-2010 (МЭК</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60079-29-1:2007); ГОСТ Р 52350.29.2-2010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(МЭК 60079-29-2:2007); ГОСТ Р</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52350.29.4-2011 (МЭК 60079-29-4:2009);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31610.30-1-2017 (IEC/IEEE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30-1:2015); ГОСТ 31610.30-2-2017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(IEC/IEEE 60079-30.2:2015); ГОСТ IEC </w:t>
            </w:r>
            <w:r w:rsidRPr="00F72449">
              <w:rPr>
                <w:rFonts w:ascii="ArialMT" w:hAnsi="ArialMT" w:cs="ArialMT"/>
                <w:sz w:val="18"/>
                <w:szCs w:val="18"/>
              </w:rPr>
              <w:t xml:space="preserve"> </w:t>
            </w:r>
            <w:r w:rsidRPr="00F72449">
              <w:rPr>
                <w:rFonts w:ascii="Times New Roman" w:hAnsi="Times New Roman" w:cs="Times New Roman"/>
                <w:bCs/>
                <w:sz w:val="20"/>
                <w:szCs w:val="20"/>
              </w:rPr>
              <w:t>60079-30-1-2011; ГОСТ IEC 60079-31-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2013; ГОСТ Р МЭК 60079-31-2010;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31610.32-2-2016/IEC 60079-32-2:2015;</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lastRenderedPageBreak/>
              <w:t>ГОСТ 31613-2012; ГОСТ 22782.3-77;</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31610.33-2014 (IEC 60079-33:2012);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31610.35-1-2014 (IEC 60079-35-</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1:2011); ГОСТ 31611.2-2012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62013:2005); ГОСТ IEC 60079-35-2-2013;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Р ИСО/МЭК 80079-34-2013;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31438.1-2011 (EN 1127-1:2007);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31438.2-2011 (ЕН 1127-2:2002);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31441.1-2011 (EN 13463-1:2001);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32407-2013 (ISO/DIS 80079-36);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31441.2-2011 (EN 13463-2:2004);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31441.3-2011 (EN 13463-3:2005);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31441.5-2011 (EN 13463-5:2003);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31441.6-2011 (ЕН 13463-6:2005);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31441.8-2011 (EN 13463-8:2003); ГОСТ</w:t>
            </w:r>
          </w:p>
          <w:p w:rsidR="0007249B" w:rsidRPr="00A17DF2" w:rsidRDefault="0007249B" w:rsidP="00BE3E22">
            <w:pPr>
              <w:snapToGrid w:val="0"/>
              <w:spacing w:after="0" w:line="240" w:lineRule="auto"/>
              <w:ind w:right="-120"/>
              <w:rPr>
                <w:rFonts w:ascii="Times New Roman" w:hAnsi="Times New Roman" w:cs="Times New Roman"/>
                <w:bCs/>
                <w:sz w:val="20"/>
                <w:szCs w:val="20"/>
                <w:lang w:val="en-US"/>
              </w:rPr>
            </w:pPr>
            <w:r w:rsidRPr="00A17DF2">
              <w:rPr>
                <w:rFonts w:ascii="Times New Roman" w:hAnsi="Times New Roman" w:cs="Times New Roman"/>
                <w:bCs/>
                <w:sz w:val="20"/>
                <w:szCs w:val="20"/>
                <w:lang w:val="en-US"/>
              </w:rPr>
              <w:t xml:space="preserve">ISO/DIS 80079-37-2013; </w:t>
            </w:r>
            <w:r w:rsidRPr="00A17DF2">
              <w:rPr>
                <w:rFonts w:ascii="Times New Roman" w:hAnsi="Times New Roman" w:cs="Times New Roman"/>
                <w:bCs/>
                <w:sz w:val="20"/>
                <w:szCs w:val="20"/>
              </w:rPr>
              <w:t>ГОСТ</w:t>
            </w:r>
            <w:r w:rsidRPr="00A17DF2">
              <w:rPr>
                <w:rFonts w:ascii="Times New Roman" w:hAnsi="Times New Roman" w:cs="Times New Roman"/>
                <w:bCs/>
                <w:sz w:val="20"/>
                <w:szCs w:val="20"/>
                <w:lang w:val="en-US"/>
              </w:rPr>
              <w:t xml:space="preserve"> 31439-2011</w:t>
            </w:r>
          </w:p>
          <w:p w:rsidR="0007249B" w:rsidRPr="00A17DF2" w:rsidRDefault="0007249B" w:rsidP="00BE3E22">
            <w:pPr>
              <w:snapToGrid w:val="0"/>
              <w:spacing w:after="0" w:line="240" w:lineRule="auto"/>
              <w:ind w:right="-120"/>
              <w:rPr>
                <w:rFonts w:ascii="Times New Roman" w:hAnsi="Times New Roman" w:cs="Times New Roman"/>
                <w:bCs/>
                <w:sz w:val="20"/>
                <w:szCs w:val="20"/>
                <w:lang w:val="en-US"/>
              </w:rPr>
            </w:pPr>
            <w:r w:rsidRPr="00A17DF2">
              <w:rPr>
                <w:rFonts w:ascii="Times New Roman" w:hAnsi="Times New Roman" w:cs="Times New Roman"/>
                <w:bCs/>
                <w:sz w:val="20"/>
                <w:szCs w:val="20"/>
                <w:lang w:val="en-US"/>
              </w:rPr>
              <w:t xml:space="preserve">(EN 1710:2005); </w:t>
            </w:r>
            <w:r w:rsidRPr="00A17DF2">
              <w:rPr>
                <w:rFonts w:ascii="Times New Roman" w:hAnsi="Times New Roman" w:cs="Times New Roman"/>
                <w:bCs/>
                <w:sz w:val="20"/>
                <w:szCs w:val="20"/>
              </w:rPr>
              <w:t>ГОСТ</w:t>
            </w:r>
            <w:r w:rsidRPr="00A17DF2">
              <w:rPr>
                <w:rFonts w:ascii="Times New Roman" w:hAnsi="Times New Roman" w:cs="Times New Roman"/>
                <w:bCs/>
                <w:sz w:val="20"/>
                <w:szCs w:val="20"/>
                <w:lang w:val="en-US"/>
              </w:rPr>
              <w:t xml:space="preserve"> ISO/IEC 80079-38-</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2013; ГОСТ 31440.1-2011 (EN 1834-</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1:2000); ГОСТ 31440.2-2011 (EN 1834-</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2:2000); ГОСТ 31440.3-2011 (EN 1834-</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3:2000); ГОСТ 31442-2011 (EN</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50303:2000); ГОСТ Р 55393-2012 (ИСО</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21789:2009); ГОСТ 31610.39-2017 (IEC/TS</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60079-39:2015); ГОСТ Р ЕН 13617-1-2012;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12.2.059-81; ГОСТ 31814-2012;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30852.20-2002; ГОСТ 24471-80;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lastRenderedPageBreak/>
              <w:t>ГОСТ 31610.0-2019 (IEC 60079-0:2017);</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ГОСТ 31610.0-2014 (IEC 60079-0:2011);</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ГОСТ 31610.40-2017/IEC/TS 60079-40:2015;</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ГОСТ IEC 61241-0-2011; ГОСТ IEC 60079-1-</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2011; ГОСТ IEC 60079-1-2013; ГОСТ IEC</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60079-2-2011; ГОСТ IEC 60079-2-2013;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31610.5-2017 (IEC 60079-5:2015); ГОСТ Р</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МЭК 60079-5-2012; ГОСТ 31610.6-2015/IEC</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60079-6:2015; ГОСТ Р МЭК 60079-6-2012;</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ГОСТ 31610.7-2017 (IEC 60079-7:2015);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ГОСТ Р МЭК 60079-7-2012; ГОСТ 31610.10-</w:t>
            </w:r>
            <w:r w:rsidRPr="00F72449">
              <w:rPr>
                <w:rFonts w:ascii="ArialMT" w:hAnsi="ArialMT" w:cs="ArialMT"/>
                <w:sz w:val="18"/>
                <w:szCs w:val="18"/>
              </w:rPr>
              <w:t xml:space="preserve"> </w:t>
            </w:r>
            <w:r w:rsidRPr="00F72449">
              <w:rPr>
                <w:rFonts w:ascii="Times New Roman" w:hAnsi="Times New Roman" w:cs="Times New Roman"/>
                <w:sz w:val="20"/>
                <w:szCs w:val="20"/>
              </w:rPr>
              <w:t>2-2017/IEC 60079-10-2:2015; ГОСТ 31610.11-</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2012/IEC 60079-11:2006; ГОСТ 31610.11-</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2014 (IEC 60079-11:2011); ГОСТ IEC 61241-</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11-2011; ГОСТ 31610.13-2014 (IEC 60079-</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13:2010); ГОСТ 31610.13-2019 (IEC 60079-</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13:2017); ГОСТ IEC 60079-14-2011; ГОСТ IEC</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60079-14-2013; ГОСТ 31610.15-2014/IEC</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60079-15:2010; ГОСТ 31610.15-2012/IEC</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60079-15:2005; ГОСТ 31610.15-2020 (IEC</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60079-15:2017); ГОСТ IEC 60079-17-2011;</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ГОСТ IEC 60079-17-2013; ГОСТ 31610.18-</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2016/IEC 60079-18:2014; ГОСТ IEC 61241-18-</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2011; ГОСТ Р МЭК 60079-18-2012;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31610.19-2014/IEC 60079-19:2010;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lastRenderedPageBreak/>
              <w:t>31610.19-2022 (IEC 60079-19:2019);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31610.39-2017 (IEC/TS 60079-39:2015);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IEC 60079-25-2016; ГОСТ 31610.26-2016/IEC</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60079-26:2014; ГОСТ 31610.26-2012/IEC</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60079-26:2006; ГОСТ 31610.28-2017 (IEC</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60079-28:2015); ГОСТ 31610.28-2012/IEC</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60079-28:2006; ГОСТ IEC 60079-29-1-2013;</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ГОСТ IEC 60079-29-2-2013; ГОСТ IEC 60079-</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29-3-2013; ГОСТ Р 52350.29.1-2010 (МЭК</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60079-29-1:2007); ГОСТ Р 52350.29.2-2010</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(МЭК 60079-29-2:2007); ГОСТ Р 52350.29.4-</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2011 (МЭК 60079-29-4:2009); ГОСТ 31610.30-</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1-2017 (IEC/IEEE 60079-30-1:2015);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31610.30-2-2017 (IEC/IEEE 60079-30.2:2015);</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lastRenderedPageBreak/>
              <w:t>ГОСТ IEC 60079-30-1-2011; ГОСТ IEC 60079-</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30-2-2011; ГОСТ IEC 60079-31-2013; ГОСТ Р</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МЭК 60079-31-2010; ГОСТ 31610.32-1-</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2015/IEC/TS 60079-32-1:2013; ГОСТ 31613-</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2012; ГОСТ 22782.3-77; ГОСТ 31610.33-2014</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(IEC 60079-33:2012); ГОСТ 31610.35-1-2014</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(IEC 60079-35-1:2011); ГОСТ 31611.2-2012</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(IEC 62013:2005); ГОСТ IEC 60079-35-2-2013;</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ГОСТ Р ИСО/МЭК 80079-34-2013;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31438.1-2011 (EN 1127-1:2007);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31438.2-2011 (ЕН 1127-2:2002);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31441.1-2011 (EN 13463-1:2001);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32407-2013 (ISO/DIS 80079-36);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31441.2-2011 (EN 13463-2:2004);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lastRenderedPageBreak/>
              <w:t>31441.3-2011 (EN 13463-3:2005);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31441.5-2011 (EN 13463-5:2003);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31441.6-2011 (ЕН 13463-6:2005);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31441.8-2011 (EN 13463-8:2003); ГОСТ</w:t>
            </w:r>
          </w:p>
          <w:p w:rsidR="0007249B" w:rsidRPr="00A17DF2" w:rsidRDefault="0007249B" w:rsidP="00BE3E22">
            <w:pPr>
              <w:snapToGrid w:val="0"/>
              <w:spacing w:after="0" w:line="240" w:lineRule="auto"/>
              <w:ind w:right="-120"/>
              <w:rPr>
                <w:rFonts w:ascii="Times New Roman" w:hAnsi="Times New Roman" w:cs="Times New Roman"/>
                <w:sz w:val="20"/>
                <w:szCs w:val="20"/>
                <w:lang w:val="en-US"/>
              </w:rPr>
            </w:pPr>
            <w:r w:rsidRPr="00A17DF2">
              <w:rPr>
                <w:rFonts w:ascii="Times New Roman" w:hAnsi="Times New Roman" w:cs="Times New Roman"/>
                <w:sz w:val="20"/>
                <w:szCs w:val="20"/>
                <w:lang w:val="en-US"/>
              </w:rPr>
              <w:t xml:space="preserve">ISO/DIS 80079-37-2013; </w:t>
            </w:r>
            <w:r w:rsidRPr="00A17DF2">
              <w:rPr>
                <w:rFonts w:ascii="Times New Roman" w:hAnsi="Times New Roman" w:cs="Times New Roman"/>
                <w:sz w:val="20"/>
                <w:szCs w:val="20"/>
              </w:rPr>
              <w:t>ГОСТ</w:t>
            </w:r>
            <w:r w:rsidRPr="00A17DF2">
              <w:rPr>
                <w:rFonts w:ascii="Times New Roman" w:hAnsi="Times New Roman" w:cs="Times New Roman"/>
                <w:sz w:val="20"/>
                <w:szCs w:val="20"/>
                <w:lang w:val="en-US"/>
              </w:rPr>
              <w:t xml:space="preserve"> 31439-2011</w:t>
            </w:r>
          </w:p>
          <w:p w:rsidR="0007249B" w:rsidRPr="00A17DF2" w:rsidRDefault="0007249B" w:rsidP="00BE3E22">
            <w:pPr>
              <w:snapToGrid w:val="0"/>
              <w:spacing w:after="0" w:line="240" w:lineRule="auto"/>
              <w:ind w:right="-120"/>
              <w:rPr>
                <w:rFonts w:ascii="Times New Roman" w:hAnsi="Times New Roman" w:cs="Times New Roman"/>
                <w:sz w:val="20"/>
                <w:szCs w:val="20"/>
                <w:lang w:val="en-US"/>
              </w:rPr>
            </w:pPr>
            <w:r w:rsidRPr="00A17DF2">
              <w:rPr>
                <w:rFonts w:ascii="Times New Roman" w:hAnsi="Times New Roman" w:cs="Times New Roman"/>
                <w:sz w:val="20"/>
                <w:szCs w:val="20"/>
                <w:lang w:val="en-US"/>
              </w:rPr>
              <w:t xml:space="preserve">(EN 1710:2005); </w:t>
            </w:r>
            <w:r w:rsidRPr="00A17DF2">
              <w:rPr>
                <w:rFonts w:ascii="Times New Roman" w:hAnsi="Times New Roman" w:cs="Times New Roman"/>
                <w:sz w:val="20"/>
                <w:szCs w:val="20"/>
              </w:rPr>
              <w:t>ГОСТ</w:t>
            </w:r>
            <w:r w:rsidRPr="00A17DF2">
              <w:rPr>
                <w:rFonts w:ascii="Times New Roman" w:hAnsi="Times New Roman" w:cs="Times New Roman"/>
                <w:sz w:val="20"/>
                <w:szCs w:val="20"/>
                <w:lang w:val="en-US"/>
              </w:rPr>
              <w:t xml:space="preserve"> ISO/IEC 80079-38-</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2013; ГОСТ 31440.1-2011 (EN 1834-1:2000);</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ГОСТ 31440.2-2011 (EN 1834-2:2000); ГОСТ</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31440.3-2011 (EN 1834-3:2000); ГОСТ 31442-</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2011 (EN 50303:2000); ГОСТ Р 55393-2012</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(ИСО 21789:2009); ГОСТ Р ЕН 13617-1-2012;</w:t>
            </w:r>
          </w:p>
          <w:p w:rsidR="0007249B" w:rsidRPr="00A17DF2" w:rsidRDefault="0007249B" w:rsidP="00BE3E22">
            <w:pPr>
              <w:snapToGrid w:val="0"/>
              <w:spacing w:after="0" w:line="240" w:lineRule="auto"/>
              <w:ind w:right="-120"/>
              <w:rPr>
                <w:rFonts w:ascii="Times New Roman" w:hAnsi="Times New Roman" w:cs="Times New Roman"/>
                <w:sz w:val="20"/>
                <w:szCs w:val="20"/>
              </w:rPr>
            </w:pPr>
            <w:r w:rsidRPr="00A17DF2">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bCs/>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A17DF2" w:rsidRDefault="0007249B" w:rsidP="00BE3E22">
            <w:pPr>
              <w:spacing w:after="0" w:line="240" w:lineRule="auto"/>
              <w:rPr>
                <w:rFonts w:ascii="Times New Roman" w:hAnsi="Times New Roman" w:cs="Times New Roman"/>
                <w:bCs/>
                <w:sz w:val="20"/>
                <w:szCs w:val="20"/>
              </w:rPr>
            </w:pPr>
            <w:r w:rsidRPr="00A17DF2">
              <w:rPr>
                <w:rFonts w:ascii="Times New Roman" w:hAnsi="Times New Roman" w:cs="Times New Roman"/>
                <w:bCs/>
                <w:sz w:val="20"/>
                <w:szCs w:val="20"/>
              </w:rPr>
              <w:t>Оборудование для работы во</w:t>
            </w:r>
          </w:p>
          <w:p w:rsidR="0007249B" w:rsidRPr="00A17DF2" w:rsidRDefault="0007249B" w:rsidP="00BE3E22">
            <w:pPr>
              <w:spacing w:after="0" w:line="240" w:lineRule="auto"/>
              <w:rPr>
                <w:rFonts w:ascii="Times New Roman" w:hAnsi="Times New Roman" w:cs="Times New Roman"/>
                <w:bCs/>
                <w:sz w:val="20"/>
                <w:szCs w:val="20"/>
              </w:rPr>
            </w:pPr>
            <w:r w:rsidRPr="00A17DF2">
              <w:rPr>
                <w:rFonts w:ascii="Times New Roman" w:hAnsi="Times New Roman" w:cs="Times New Roman"/>
                <w:bCs/>
                <w:sz w:val="20"/>
                <w:szCs w:val="20"/>
              </w:rPr>
              <w:t>взрывоопасных средах с</w:t>
            </w:r>
          </w:p>
          <w:p w:rsidR="0007249B" w:rsidRPr="00A17DF2" w:rsidRDefault="0007249B" w:rsidP="00BE3E22">
            <w:pPr>
              <w:spacing w:after="0" w:line="240" w:lineRule="auto"/>
              <w:rPr>
                <w:rFonts w:ascii="Times New Roman" w:hAnsi="Times New Roman" w:cs="Times New Roman"/>
                <w:bCs/>
                <w:sz w:val="20"/>
                <w:szCs w:val="20"/>
              </w:rPr>
            </w:pPr>
            <w:r w:rsidRPr="00A17DF2">
              <w:rPr>
                <w:rFonts w:ascii="Times New Roman" w:hAnsi="Times New Roman" w:cs="Times New Roman"/>
                <w:bCs/>
                <w:sz w:val="20"/>
                <w:szCs w:val="20"/>
              </w:rPr>
              <w:t>видом взрывозащиты</w:t>
            </w:r>
          </w:p>
          <w:p w:rsidR="0007249B" w:rsidRPr="00A17DF2" w:rsidRDefault="0007249B" w:rsidP="00BE3E22">
            <w:pPr>
              <w:spacing w:after="0" w:line="240" w:lineRule="auto"/>
              <w:rPr>
                <w:rFonts w:ascii="Times New Roman" w:hAnsi="Times New Roman" w:cs="Times New Roman"/>
                <w:bCs/>
                <w:sz w:val="20"/>
                <w:szCs w:val="20"/>
              </w:rPr>
            </w:pPr>
            <w:r w:rsidRPr="00A17DF2">
              <w:rPr>
                <w:rFonts w:ascii="Times New Roman" w:hAnsi="Times New Roman" w:cs="Times New Roman"/>
                <w:bCs/>
                <w:sz w:val="20"/>
                <w:szCs w:val="20"/>
              </w:rPr>
              <w:t>"кварцевое заполнение</w:t>
            </w:r>
          </w:p>
          <w:p w:rsidR="0007249B" w:rsidRPr="00F72449" w:rsidRDefault="0007249B" w:rsidP="00BE3E22">
            <w:pPr>
              <w:spacing w:after="0" w:line="240" w:lineRule="auto"/>
              <w:rPr>
                <w:rFonts w:ascii="Times New Roman" w:hAnsi="Times New Roman" w:cs="Times New Roman"/>
                <w:bCs/>
                <w:sz w:val="20"/>
                <w:szCs w:val="20"/>
              </w:rPr>
            </w:pPr>
            <w:r w:rsidRPr="00F72449">
              <w:rPr>
                <w:rFonts w:ascii="Times New Roman" w:hAnsi="Times New Roman" w:cs="Times New Roman"/>
                <w:bCs/>
                <w:sz w:val="20"/>
                <w:szCs w:val="20"/>
              </w:rPr>
              <w:lastRenderedPageBreak/>
              <w:t>оболочки "q"</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bCs/>
                <w:sz w:val="20"/>
                <w:szCs w:val="20"/>
              </w:rPr>
            </w:pPr>
            <w:r w:rsidRPr="00F72449">
              <w:rPr>
                <w:rFonts w:ascii="Times New Roman" w:hAnsi="Times New Roman" w:cs="Times New Roman"/>
                <w:bCs/>
                <w:sz w:val="20"/>
                <w:szCs w:val="20"/>
              </w:rPr>
              <w:lastRenderedPageBreak/>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bCs/>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3917; 3926;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4010; 7307;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7308; 730900;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7320; 7322;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lastRenderedPageBreak/>
              <w:t>7325; 7326;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7412; 7419;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7609000000;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7616; 800700;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8201; 8202;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8203; 8204;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8205;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8206000000;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8207; 8208;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820900; 8307;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8401; 8402;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8403; 8404;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8405; 8406;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8407; 8408;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8409; 8410;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8411; 8412;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8413; 8414;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8415; 8416;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8417; 8418;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8419; 8420;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8421; 8422;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8423; 8424;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8425; 8426;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8427; 8428;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8429; 8430;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8431; 8432;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8433; 8434;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8435; 8436;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8437; 8438;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lastRenderedPageBreak/>
              <w:t>8439; 8440;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8441; 8442;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8443; 844400;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8445; 8446;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8447; 8448;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8449000000;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8450; 8451;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8452; 8453;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8454; 8455;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8456; 8457;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8458; 8459;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8460; 8461;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8462; 8463;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8464; 8465;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8466; 8467;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8468; 8470;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8471; 8472;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8473; 8474;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8475; 8476;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8477; 8478;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8479; 8481;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8482; 8483;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8484; 8486;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8487; 8501;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8502; 850300;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8504; 8505;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8506; 8507;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8508; 8509;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8511; 8512;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lastRenderedPageBreak/>
              <w:t>8513; 8514;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8515; 8516;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8517; 8518;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8519; 8521;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8522; 8523;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8525; 8526;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8527; 8528;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8529; 8530;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8531; 8532;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853400; 8535;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8536; 8537;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8538; 8539;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8540; 8541;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8542; 8543;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8544; 8545;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8546; 8547;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8601; 8602;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8604000000;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860500000;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8606; 8607;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860800000;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860900; 8701;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8702; 8703;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8704; 8705;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8709;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8710000000;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8711; 871200;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8713; 8714;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lastRenderedPageBreak/>
              <w:t>871500; 8716;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880100;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8804000000;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8805; 8901;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890200; 8903;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890400; 8905;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8906; 8907;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8908000000;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9004; 9005;</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9006; 9007;</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9008; 9010;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9011; 9012;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9013; 9014;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9015; 901600;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9017; 9018;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9019;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9020000000;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9021; 9022;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902300; 9024;</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9025; 9026;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9027; 9028;</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9030; 9029;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9031; 9032;</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9101; 9102;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9103;</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910400000;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9106;</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9107000000;</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9108; 9109;</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lastRenderedPageBreak/>
              <w:t>9110; 9111;</w:t>
            </w:r>
          </w:p>
          <w:p w:rsidR="0007249B" w:rsidRPr="00A17DF2"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17DF2">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lastRenderedPageBreak/>
              <w:t>ГОСТ 31610.0-2019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60079-0:2017); ГОСТ 31610.0-2014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60079-0:2011); ГОСТ 31610.40-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2017/IEC/TS 60079-40:2015; ГОСТ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61241-0-2011; ГОСТ IEC 60079-1-2011;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IEC 60079-1-2013; ГОСТ 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2-2011; ГОСТ IEC 60079-2-2013;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31610.5-2017 (IEC 60079-5:2015); ГОСТ Р</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МЭК 60079-5-2012; ГОСТ 31610.6-</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2015/IEC 60079-6:2015; ГОСТ Р МЭК</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60079-6-2012; ГОСТ 31610.7-2017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60079-7:2015); ГОСТ Р МЭК 60079-7-2012;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31610.11-2012/IEC 60079-11:2006;</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31610.11-2014 (IEC 60079-11:2011);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IEC 61241-11-2011; ГОСТ 31610.13-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2014 (IEC 60079-13:2010); ГОСТ 31610.13-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2019 (IEC 60079-13:2017); ГОСТ IEC 60079-14-2011; ГОСТ IEC 60079-14-2013;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31610.15-2014/IEC 60079-15:2010;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31610.15-2012/IEC 60079-15:2005;</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31610.15-2020 (IEC 60079-15:2017);</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IEC 60079-17-2011; ГОСТ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60079-17-2013; ГОСТ 31610.18-2016/IEC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60079-18:2014; ГОСТ IEC 61241-18-2011;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Р МЭК 60079-18-2012;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31610.19-2014/IEC 60079-19:2010;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31610.19-2022 (IEC 60079-19:2019);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31610.20-1-2016/IEC 60079-20-1:2010;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31610.20-1-2020 (ISO/IEC 80079-20-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lastRenderedPageBreak/>
              <w:t>1:2017); ГОСТ 31610.20-2-2017/ISO/IEC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80079-20-2:2016; ГОСТ МЭК 61241-2-3-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2002; ГОСТ 31610.26-2016/IEC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26:2014; ГОСТ 31610.26-2012/IEC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26:2006; ГОСТ 31610.28-2017 (IEC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28:2015); ГОСТ 31610.28-2012/IEC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28:2006; ГОСТ IEC 60079-29-1-2013;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IEC 60079-29-2-2013; ГОСТ IEC 60079-29-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3-2013; ГОСТ Р 52350.29.1-2010 (МЭК</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60079-29-1:2007); ГОСТ Р 52350.29.2-2010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(МЭК 60079-29-2:2007); ГОСТ Р</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52350.29.4-2011 (МЭК 60079-29-4:2009);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31610.30-1-2017 (IEC/IEEE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30-1:2015); ГОСТ 31610.30-2-2017</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(IEC/IEEE 60079-30.2:2015); ГОСТ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60079-30-1-2011; ГОСТ IEC 60079-31-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2013; ГОСТ Р МЭК 60079-31-2010;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31610.32-2-2016/IEC 60079-32-2:2015;</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31613-2012; ГОСТ 22782.3-77;</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31610.33-2014 (IEC 60079-33:2012);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31610.35-1-2014 (IEC 60079-35-1:</w:t>
            </w:r>
            <w:r w:rsidRPr="00F72449">
              <w:rPr>
                <w:rFonts w:ascii="ArialMT" w:hAnsi="ArialMT" w:cs="ArialMT"/>
                <w:sz w:val="18"/>
                <w:szCs w:val="18"/>
              </w:rPr>
              <w:t xml:space="preserve"> </w:t>
            </w:r>
            <w:r w:rsidRPr="00F72449">
              <w:rPr>
                <w:rFonts w:ascii="Times New Roman" w:hAnsi="Times New Roman" w:cs="Times New Roman"/>
                <w:bCs/>
                <w:sz w:val="20"/>
                <w:szCs w:val="20"/>
              </w:rPr>
              <w:t>2011); ГОСТ 31611.2-2012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62013:2005); ГОСТ IEC 60079-35-2-2013;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Р ИСО/МЭК 80079-34-2013;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31438.1-2011 (EN 1127-1:2007);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31438.2-2011 (ЕН 1127-2:2002);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31441.1-2011 (EN 13463-1:2001);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32407-2013 (ISO/DIS 80079-36);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31441.2-2011 (EN 13463-2:2004);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lastRenderedPageBreak/>
              <w:t>31441.3-2011 (EN 13463-3:2005);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31441.5-2011 (EN 13463-5:2003);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31441.6-2011 (ЕН 13463-6:2005);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31441.8-2011 (EN 13463-8:2003);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ISO/DIS 80079-37-2013; ГОСТ 31439-2011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(EN 1710:2005); ГОСТ ISO/IEC 80079-38-</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2013; ГОСТ 31440.1-2011 (EN 1834-</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1:2000); ГОСТ 31440.2-2011 (EN 1834-</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2:2000); ГОСТ 31440.3-2011 (EN 1834-</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3:2000); ГОСТ 31442-2011 (EN</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50303:2000); ГОСТ Р 55393-2012 (ИСО</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21789:2009); ГОСТ 31610.39-2017 (IEC/TS</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60079-39:2015); ГОСТ Р ЕН 13617-1-2012;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12.2.059-81; ГОСТ 31814-2012;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30852.20-2002; ГОСТ 24471-80;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lastRenderedPageBreak/>
              <w:t>ГОСТ 31610.0-2019 (IEC 60079-0:2017);</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31610.0-2014 (IEC 60079-0:2011);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lastRenderedPageBreak/>
              <w:t>ГОСТ 31610.40-2017/IEC/TS 60079-40:2015;</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IEC 61241-0-2011; ГОСТ IEC 60079-1-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2011; ГОСТ IEC 60079-1-2013; ГОСТ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60079-2-2011; ГОСТ IEC 60079-2-2013;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31610.5-2017 (IEC 60079-5:2015); ГОСТ Р</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МЭК 60079-5-2012; ГОСТ 31610.6-2015/IEC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60079-6:2015; ГОСТ Р МЭК 60079-6-2012;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31610.7-2017 (IEC 60079-7:2015);</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Р МЭК 60079-7-2012; ГОСТ 31610.10-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2-2017/IEC 60079-10-2:2015; ГОСТ 31610.11-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2012/IEC 60079-11:2006; ГОСТ 31610.11-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2014 (IEC 60079-11:2011); ГОСТ IEC 61241-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11-2011; ГОСТ 31610.13-2014 (IEC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13:2010); ГОСТ 31610.13-2019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 xml:space="preserve">13:2017); ГОСТ IEC 60079-14-2011; ГОСТ IEC </w:t>
            </w:r>
            <w:r w:rsidRPr="00F72449">
              <w:rPr>
                <w:rFonts w:ascii="ArialMT" w:hAnsi="ArialMT" w:cs="ArialMT"/>
                <w:sz w:val="18"/>
                <w:szCs w:val="18"/>
              </w:rPr>
              <w:t xml:space="preserve"> </w:t>
            </w:r>
            <w:r w:rsidRPr="00F72449">
              <w:rPr>
                <w:rFonts w:ascii="Times New Roman" w:hAnsi="Times New Roman" w:cs="Times New Roman"/>
                <w:bCs/>
                <w:sz w:val="20"/>
                <w:szCs w:val="20"/>
              </w:rPr>
              <w:t>60079-14-2013; ГОСТ 31610.15-2014/IEC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60079-15:2010; ГОСТ 31610.15-2012/IEC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60079-15:2005; ГОСТ 31610.15-2020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60079-15:2017); ГОСТ IEC 60079-17-2011;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IEC 60079-17-2013; ГОСТ 31610.18-</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2016/IEC 60079-18:2014; ГОСТ IEC 61241-18-</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2011; ГОСТ Р МЭК 60079-18-2012;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31610.19-2014/IEC 60079-19:2010;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31610.19-2022 (IEC 60079-19:2019);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31610.39-2017 (IEC/TS 60079-39:2015);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IEC 60079-25-2016; ГОСТ 31610.26-2016/IEC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60079-26:2014; ГОСТ 31610.26-2012/IEC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60079-26:2006; ГОСТ 31610.28-2017 (IEC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60079-28:2015); ГОСТ 31610.28-2012/IEC</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lastRenderedPageBreak/>
              <w:t>60079-28:2006; ГОСТ IEC 60079-29-1-2013;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IEC 60079-29-2-2013; ГОСТ 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29-3-2013; ГОСТ Р 52350.29.1-2010 (МЭК</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60079-29-1:2007); ГОСТ Р 52350.29.2-2010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(МЭК 60079-29-2:2007); ГОСТ Р 52350.29.4-</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2011 (МЭК 60079-29-4:2009); ГОСТ 31610.30-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1-2017 (IEC/IEEE 60079-30-1:2015);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31610.30-2-2017 (IEC/IEEE 60079-30.2:2015);</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IEC 60079-30-1-2011; ГОСТ IEC 60079-</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30-2-2011; ГОСТ IEC 60079-31-2013; ГОСТ Р</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МЭК 60079-31-2010; ГОСТ 31610.32-1-</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2015/IEC/TS 60079-32-1:2013; ГОСТ 31613-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2012; ГОСТ 22782.3-77; ГОСТ 31610.33-2014</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(IEC 60079-33:2012); ГОСТ 31610.35-1-2014</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lastRenderedPageBreak/>
              <w:t>(IEC 60079-35-1:2011); ГОСТ 31611.2-2012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(IEC 62013:2005); ГОСТ IEC 60079-35-2-2013;</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Р ИСО/МЭК 80079-34-2013;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31438.1-2011 (EN 1127-1:2007);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31438.2-2011 (ЕН 1127-2:2002); </w:t>
            </w:r>
            <w:proofErr w:type="gramStart"/>
            <w:r w:rsidRPr="00F72449">
              <w:rPr>
                <w:rFonts w:ascii="Times New Roman" w:hAnsi="Times New Roman" w:cs="Times New Roman"/>
                <w:bCs/>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bCs/>
                <w:sz w:val="20"/>
                <w:szCs w:val="20"/>
              </w:rPr>
              <w:t>31441.1</w:t>
            </w:r>
            <w:proofErr w:type="gramEnd"/>
            <w:r w:rsidRPr="00F72449">
              <w:rPr>
                <w:rFonts w:ascii="Times New Roman" w:hAnsi="Times New Roman" w:cs="Times New Roman"/>
                <w:bCs/>
                <w:sz w:val="20"/>
                <w:szCs w:val="20"/>
              </w:rPr>
              <w:t>-2011 (EN 13463-1:2001);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32407-2013 (ISO/DIS 80079-36);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31441.2-2011 (EN 13463-2:2004);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31441.3-2011 (EN 13463-3:2005);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31441.5-2011 (EN 13463-5:2003);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31441.6-2011 (ЕН 13463-6:2005);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31441.8-2011 (EN 13463-8:2003); ГОСТ</w:t>
            </w:r>
          </w:p>
          <w:p w:rsidR="0007249B" w:rsidRPr="006665D5"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lang w:val="en-US"/>
              </w:rPr>
              <w:t>ISO</w:t>
            </w:r>
            <w:r w:rsidRPr="006665D5">
              <w:rPr>
                <w:rFonts w:ascii="Times New Roman" w:hAnsi="Times New Roman" w:cs="Times New Roman"/>
                <w:bCs/>
                <w:sz w:val="20"/>
                <w:szCs w:val="20"/>
              </w:rPr>
              <w:t>/</w:t>
            </w:r>
            <w:r w:rsidRPr="00A17DF2">
              <w:rPr>
                <w:rFonts w:ascii="Times New Roman" w:hAnsi="Times New Roman" w:cs="Times New Roman"/>
                <w:bCs/>
                <w:sz w:val="20"/>
                <w:szCs w:val="20"/>
                <w:lang w:val="en-US"/>
              </w:rPr>
              <w:t>DIS</w:t>
            </w:r>
            <w:r w:rsidRPr="006665D5">
              <w:rPr>
                <w:rFonts w:ascii="Times New Roman" w:hAnsi="Times New Roman" w:cs="Times New Roman"/>
                <w:bCs/>
                <w:sz w:val="20"/>
                <w:szCs w:val="20"/>
              </w:rPr>
              <w:t xml:space="preserve"> 80079-37-2013; </w:t>
            </w:r>
            <w:r w:rsidRPr="00A17DF2">
              <w:rPr>
                <w:rFonts w:ascii="Times New Roman" w:hAnsi="Times New Roman" w:cs="Times New Roman"/>
                <w:bCs/>
                <w:sz w:val="20"/>
                <w:szCs w:val="20"/>
              </w:rPr>
              <w:t>ГОСТ</w:t>
            </w:r>
            <w:r w:rsidRPr="006665D5">
              <w:rPr>
                <w:rFonts w:ascii="Times New Roman" w:hAnsi="Times New Roman" w:cs="Times New Roman"/>
                <w:bCs/>
                <w:sz w:val="20"/>
                <w:szCs w:val="20"/>
              </w:rPr>
              <w:t xml:space="preserve"> 31439-2011</w:t>
            </w:r>
          </w:p>
          <w:p w:rsidR="0007249B" w:rsidRPr="006665D5" w:rsidRDefault="0007249B" w:rsidP="00BE3E22">
            <w:pPr>
              <w:snapToGrid w:val="0"/>
              <w:spacing w:after="0" w:line="240" w:lineRule="auto"/>
              <w:ind w:right="-120"/>
              <w:rPr>
                <w:rFonts w:ascii="Times New Roman" w:hAnsi="Times New Roman" w:cs="Times New Roman"/>
                <w:bCs/>
                <w:sz w:val="20"/>
                <w:szCs w:val="20"/>
              </w:rPr>
            </w:pPr>
            <w:r w:rsidRPr="006665D5">
              <w:rPr>
                <w:rFonts w:ascii="Times New Roman" w:hAnsi="Times New Roman" w:cs="Times New Roman"/>
                <w:bCs/>
                <w:sz w:val="20"/>
                <w:szCs w:val="20"/>
              </w:rPr>
              <w:t>(</w:t>
            </w:r>
            <w:r w:rsidRPr="00A17DF2">
              <w:rPr>
                <w:rFonts w:ascii="Times New Roman" w:hAnsi="Times New Roman" w:cs="Times New Roman"/>
                <w:bCs/>
                <w:sz w:val="20"/>
                <w:szCs w:val="20"/>
                <w:lang w:val="en-US"/>
              </w:rPr>
              <w:t>EN</w:t>
            </w:r>
            <w:r w:rsidRPr="006665D5">
              <w:rPr>
                <w:rFonts w:ascii="Times New Roman" w:hAnsi="Times New Roman" w:cs="Times New Roman"/>
                <w:bCs/>
                <w:sz w:val="20"/>
                <w:szCs w:val="20"/>
              </w:rPr>
              <w:t xml:space="preserve"> 1710:2005); </w:t>
            </w:r>
            <w:r w:rsidRPr="00A17DF2">
              <w:rPr>
                <w:rFonts w:ascii="Times New Roman" w:hAnsi="Times New Roman" w:cs="Times New Roman"/>
                <w:bCs/>
                <w:sz w:val="20"/>
                <w:szCs w:val="20"/>
              </w:rPr>
              <w:t>ГОСТ</w:t>
            </w:r>
            <w:r w:rsidRPr="006665D5">
              <w:rPr>
                <w:rFonts w:ascii="Times New Roman" w:hAnsi="Times New Roman" w:cs="Times New Roman"/>
                <w:bCs/>
                <w:sz w:val="20"/>
                <w:szCs w:val="20"/>
              </w:rPr>
              <w:t xml:space="preserve"> </w:t>
            </w:r>
            <w:r w:rsidRPr="00A17DF2">
              <w:rPr>
                <w:rFonts w:ascii="Times New Roman" w:hAnsi="Times New Roman" w:cs="Times New Roman"/>
                <w:bCs/>
                <w:sz w:val="20"/>
                <w:szCs w:val="20"/>
                <w:lang w:val="en-US"/>
              </w:rPr>
              <w:t>ISO</w:t>
            </w:r>
            <w:r w:rsidRPr="006665D5">
              <w:rPr>
                <w:rFonts w:ascii="Times New Roman" w:hAnsi="Times New Roman" w:cs="Times New Roman"/>
                <w:bCs/>
                <w:sz w:val="20"/>
                <w:szCs w:val="20"/>
              </w:rPr>
              <w:t>/</w:t>
            </w:r>
            <w:r w:rsidRPr="00A17DF2">
              <w:rPr>
                <w:rFonts w:ascii="Times New Roman" w:hAnsi="Times New Roman" w:cs="Times New Roman"/>
                <w:bCs/>
                <w:sz w:val="20"/>
                <w:szCs w:val="20"/>
                <w:lang w:val="en-US"/>
              </w:rPr>
              <w:t>IEC</w:t>
            </w:r>
            <w:r w:rsidRPr="006665D5">
              <w:rPr>
                <w:rFonts w:ascii="Times New Roman" w:hAnsi="Times New Roman" w:cs="Times New Roman"/>
                <w:bCs/>
                <w:sz w:val="20"/>
                <w:szCs w:val="20"/>
              </w:rPr>
              <w:t xml:space="preserve"> 80079-38-</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2013; ГОСТ 31440.1-2011 (EN 1834-1:2000);</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lastRenderedPageBreak/>
              <w:t>ГОСТ 31440.2-2011 (EN 1834-2:2000); ГОСТ</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31440.3-2011 (EN 1834-3:2000); ГОСТ 31442-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2011 (EN 50303:2000); ГОСТ Р 55393-2012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(ИСО 21789:2009); ГОСТ Р ЕН 13617-1-2012;</w:t>
            </w:r>
          </w:p>
          <w:p w:rsidR="0007249B" w:rsidRPr="00A17DF2" w:rsidRDefault="0007249B" w:rsidP="00BE3E22">
            <w:pPr>
              <w:snapToGrid w:val="0"/>
              <w:spacing w:after="0" w:line="240" w:lineRule="auto"/>
              <w:ind w:right="-120"/>
              <w:rPr>
                <w:rFonts w:ascii="Times New Roman" w:hAnsi="Times New Roman" w:cs="Times New Roman"/>
                <w:bCs/>
                <w:sz w:val="20"/>
                <w:szCs w:val="20"/>
              </w:rPr>
            </w:pPr>
            <w:r w:rsidRPr="00A17DF2">
              <w:rPr>
                <w:rFonts w:ascii="Times New Roman" w:hAnsi="Times New Roman" w:cs="Times New Roman"/>
                <w:bCs/>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bCs/>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A17DF2" w:rsidRDefault="0007249B" w:rsidP="00BE3E22">
            <w:pPr>
              <w:spacing w:after="0" w:line="240" w:lineRule="auto"/>
              <w:rPr>
                <w:rFonts w:ascii="Times New Roman" w:hAnsi="Times New Roman" w:cs="Times New Roman"/>
                <w:sz w:val="20"/>
                <w:szCs w:val="20"/>
              </w:rPr>
            </w:pPr>
            <w:r w:rsidRPr="00A17DF2">
              <w:rPr>
                <w:rFonts w:ascii="Times New Roman" w:hAnsi="Times New Roman" w:cs="Times New Roman"/>
                <w:sz w:val="20"/>
                <w:szCs w:val="20"/>
              </w:rPr>
              <w:t>Оборудование для работы во</w:t>
            </w:r>
          </w:p>
          <w:p w:rsidR="0007249B" w:rsidRPr="00A17DF2" w:rsidRDefault="0007249B" w:rsidP="00BE3E22">
            <w:pPr>
              <w:spacing w:after="0" w:line="240" w:lineRule="auto"/>
              <w:rPr>
                <w:rFonts w:ascii="Times New Roman" w:hAnsi="Times New Roman" w:cs="Times New Roman"/>
                <w:sz w:val="20"/>
                <w:szCs w:val="20"/>
              </w:rPr>
            </w:pPr>
            <w:r w:rsidRPr="00A17DF2">
              <w:rPr>
                <w:rFonts w:ascii="Times New Roman" w:hAnsi="Times New Roman" w:cs="Times New Roman"/>
                <w:sz w:val="20"/>
                <w:szCs w:val="20"/>
              </w:rPr>
              <w:t>взрывоопасных средах с</w:t>
            </w:r>
          </w:p>
          <w:p w:rsidR="0007249B" w:rsidRPr="00A17DF2" w:rsidRDefault="0007249B" w:rsidP="00BE3E22">
            <w:pPr>
              <w:spacing w:after="0" w:line="240" w:lineRule="auto"/>
              <w:rPr>
                <w:rFonts w:ascii="Times New Roman" w:hAnsi="Times New Roman" w:cs="Times New Roman"/>
                <w:sz w:val="20"/>
                <w:szCs w:val="20"/>
              </w:rPr>
            </w:pPr>
            <w:r w:rsidRPr="00A17DF2">
              <w:rPr>
                <w:rFonts w:ascii="Times New Roman" w:hAnsi="Times New Roman" w:cs="Times New Roman"/>
                <w:sz w:val="20"/>
                <w:szCs w:val="20"/>
              </w:rPr>
              <w:t>видом взрывозащиты</w:t>
            </w:r>
          </w:p>
          <w:p w:rsidR="0007249B" w:rsidRPr="00A17DF2" w:rsidRDefault="0007249B" w:rsidP="00BE3E22">
            <w:pPr>
              <w:spacing w:after="0" w:line="240" w:lineRule="auto"/>
              <w:rPr>
                <w:rFonts w:ascii="Times New Roman" w:hAnsi="Times New Roman" w:cs="Times New Roman"/>
                <w:sz w:val="20"/>
                <w:szCs w:val="20"/>
              </w:rPr>
            </w:pPr>
            <w:r w:rsidRPr="00A17DF2">
              <w:rPr>
                <w:rFonts w:ascii="Times New Roman" w:hAnsi="Times New Roman" w:cs="Times New Roman"/>
                <w:sz w:val="20"/>
                <w:szCs w:val="20"/>
              </w:rPr>
              <w:t>"масляное заполнение</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оболочки "o"</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3917; 3926;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4010; 7307;</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7308; 730900;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7320; 7322;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7325; 7326;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7412; 7419;</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7609000000;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7616; 800700;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8201; 8202;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8203; 8204;</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8205;</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8206000000;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8207; 8208;</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820900; 8307;</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8401; 8402;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8403; 8404;</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8405; 8406;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8407; 8408;</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lastRenderedPageBreak/>
              <w:t>8409; 8410;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8411; 8412;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8413; 8414;</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8415; 8416;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8417; 8418;</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8419; 8420;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8421; 8422;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8423; 8424;</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8425; 8426;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8427; 8428;</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8429; 8430;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8431; 8432;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8433; 8434;</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8435; 8436;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8437; 8438;</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8439; 8440;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8441; 8442;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8443; 844400;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8445; 8446;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8447; 8448;</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8449000000;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8450; 8451;</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8452; 8453;</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8454; 8455;</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8456; 8457;</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8458; 8459;</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8460; 8461;</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8462; 8463;</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8464; 8465;</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lastRenderedPageBreak/>
              <w:t>8466; 8467;</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8468; 8470;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8471; 8472;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8473; 8474;</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8475; 8476;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8477; 8478;</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8479; 8481;</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8482; 8483;</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8484; 8486;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8487; 8501;</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8502; 850300;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8504; 8505;</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8506; 8507;</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8508; 8509;</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8511; 8512;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8513; 8514;</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8515; 8516;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8517; 8518;</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8519; 8521;</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8522; 8523;</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8525; 8526;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8527; 8528;</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8529; 8530;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8531; 8532;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853400; 8535;</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8536; 8537;</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8538; 8539;</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8540; 8541;</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8542; 8543;</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lastRenderedPageBreak/>
              <w:t>8544; 8545;</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8546; 8547;</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8601; 8602;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8603;</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8604000000;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860500000;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8606; 8607;</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860800000;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860900; 8701;</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8702; 8703;</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8704; 8705;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8709;</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8710000000;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8711; 871200;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8713; 8714;</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871500; 8716;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880100;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8804000000;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8805; 8901;</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890200; 8903;</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890400; 8905;</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8906; 8907;</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8908000000;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9004; 9005;</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9006; 9007;</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9008; 9010;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9011; 9012;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9013; 9014;</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9015; 901600;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lastRenderedPageBreak/>
              <w:t>9017; 9018;</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9019;</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9020000000;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9021; 9022;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902300; 9024;</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9025; 9026;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9027; 9028;</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9030; 9029;</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9031; 9032;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9101; 9102;</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9103;</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910400000;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9106;</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9107000000;</w:t>
            </w:r>
          </w:p>
          <w:p w:rsidR="0007249B" w:rsidRPr="00A17DF2"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A17DF2">
              <w:rPr>
                <w:rFonts w:ascii="Times New Roman" w:hAnsi="Times New Roman" w:cs="Times New Roman"/>
                <w:sz w:val="20"/>
                <w:szCs w:val="20"/>
              </w:rPr>
              <w:t>9108; 9109;</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9110; 9111;</w:t>
            </w:r>
          </w:p>
          <w:p w:rsidR="0007249B" w:rsidRPr="000B6DB6"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0B6DB6">
              <w:rPr>
                <w:rFonts w:ascii="Times New Roman"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31610.0-2019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60079-0:2017); ГОСТ 31610.0-2014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60079-0:2011); ГОСТ 31610.40-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2017/IEC/TS 60079-40:2015; ГОСТ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61241-0-2011; ГОСТ IEC 60079-1-2011;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IEC 60079-1-2013; ГОСТ 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2-2011; ГОСТ IEC 60079-2-2013;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31610.5-2017 (IEC 60079-5:2015); ГОСТ Р</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МЭК 60079-5-2012; ГОСТ 31610.6-</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2015/IEC 60079-6:2015; ГОСТ Р МЭК</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60079-6-2012; ГОСТ 31610.7-2017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60079-7:2015); ГОСТ Р МЭК 60079-7-2012;</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31610.11-2012/IEC 60079-11:2006;</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31610.11-2014 (IEC 60079-11:2011);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lastRenderedPageBreak/>
              <w:t>ГОСТ IEC 61241-11-2011; ГОСТ 31610.13-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2014 (IEC 60079-13:2010); ГОСТ 31610.13-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2019 (IEC 60079-13:2017); ГОСТ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60079-14-2011; ГОСТ IEC 60079-14-2013;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31610.15-2014/IEC 60079-15:2010;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31610.15-2012/IEC 60079-15:2005;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31610.15-2020 (IEC 60079-15:2017);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ГОСТ IEC 60079-17-2011; ГОСТ IEC </w:t>
            </w:r>
            <w:r w:rsidRPr="00F72449">
              <w:rPr>
                <w:rFonts w:ascii="ArialMT" w:hAnsi="ArialMT" w:cs="ArialMT"/>
                <w:sz w:val="18"/>
                <w:szCs w:val="18"/>
              </w:rPr>
              <w:t xml:space="preserve"> </w:t>
            </w:r>
            <w:r w:rsidRPr="00F72449">
              <w:rPr>
                <w:rFonts w:ascii="Times New Roman" w:hAnsi="Times New Roman" w:cs="Times New Roman"/>
                <w:bCs/>
                <w:sz w:val="20"/>
                <w:szCs w:val="20"/>
              </w:rPr>
              <w:t>60079-17-2013; ГОСТ 31610.18-2016/IEC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60079-18:2014; ГОСТ IEC 61241-18-2011;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Р МЭК 60079-18-2012;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31610.19-2014/IEC 60079-19:2010;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31610.19-2022 (IEC 60079-19:2019);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31610.20-1-2016/IEC 60079-20-1:2010;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31610.20-1-2020 (ISO/IEC 80079-20-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1:2017); ГОСТ 31610.20-2-2017/ISO/IEC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80079-20-2:2016; ГОСТ МЭК 61241-2-3-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2002; ГОСТ 31610.26-2016/IEC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26:2014; ГОСТ 31610.26-2012/IEC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26:2006; ГОСТ 31610.28-2017 (IEC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28:2015); ГОСТ 31610.28-2012/IEC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28:2006; ГОСТ IEC 60079-29-1-2013;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IEC 60079-29-2-2013; ГОСТ IEC 60079-29-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3-2013; ГОСТ Р 52350.29.1-2010 (МЭК</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60079-29-1:2007); ГОСТ Р 52350.29.2-2010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(МЭК 60079-29-2:2007); ГОСТ Р</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52350.29.4-2011 (МЭК 60079-29-4:2009);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31610.30-1-2017 (IEC/IEEE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30-1:2015); ГОСТ 31610.30-2-2017</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lastRenderedPageBreak/>
              <w:t>(IEC/IEEE 60079-30.2:2015); ГОСТ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60079-30-1-2011; ГОСТ IEC 60079-31-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2013; ГОСТ Р МЭК 60079-31-2010;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31610.32-2-2016/IEC 60079-32-2:2015;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31613-2012; ГОСТ 22782.3-77;</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31610.33-2014 (IEC 60079-33:2012);</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31610.35-1-2014 (IEC 60079-35-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1:2011); ГОСТ 31611.2-2012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62013:2005); ГОСТ IEC 60079-35-2-2013;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Р ИСО/МЭК 80079-34-2013;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31438.1-2011 (EN 1127-1:2007);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31438.2-2011 (ЕН 1127-2:2002);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31441.1-</w:t>
            </w:r>
            <w:r w:rsidRPr="00F72449">
              <w:rPr>
                <w:rFonts w:ascii="ArialMT" w:hAnsi="ArialMT" w:cs="ArialMT"/>
                <w:sz w:val="18"/>
                <w:szCs w:val="18"/>
              </w:rPr>
              <w:t xml:space="preserve"> </w:t>
            </w:r>
            <w:r w:rsidRPr="00F72449">
              <w:rPr>
                <w:rFonts w:ascii="Times New Roman" w:hAnsi="Times New Roman" w:cs="Times New Roman"/>
                <w:bCs/>
                <w:sz w:val="20"/>
                <w:szCs w:val="20"/>
              </w:rPr>
              <w:t>2011 (EN 13463-1:2001); ГОСТ 32407-2013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(ISO/DIS 80079-36); ГОСТ 31441.2-2011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(EN 13463-2:2004); ГОСТ 31441.3-2011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(EN 13463-3:2005); ГОСТ 31441.5-2011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(EN 13463-5:2003); ГОСТ 31441.6-2011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(ЕН 13463-6:2005); ГОСТ 31441.8-2011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(EN 13463-8:2003); ГОСТ ISO/DIS 80079-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37-2013; ГОСТ 31439-2011 (EN</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1710:2005); ГОСТ ISO/IEC 80079-38-2013;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31440.1-2011 (EN 1834-1:2000);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31440.2-2011 (EN 1834-2:2000);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31440.3-2011 (EN 1834-3:2000);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31442-2011 (EN 50303:2000);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Р 55393-2012 (ИСО 21789:2009);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31610.39-2017 (IEC/TS 60079-39:2015);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Р ЕН 13617-1-2012; ГОСТ 12.2.059-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lastRenderedPageBreak/>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ГОСТ 31610.0-2019 (IEC 60079-0:2017);</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31610.0-2014 (IEC 60079-0:2011);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31610.40-2017/IEC/TS 60079-40:2015;</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IEC 61241-0-2011; ГОСТ IEC 60079-1-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ГОСТ IEC 60079-1-2013; ГОСТ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60079-2-2011; ГОСТ IEC 60079-2-2013;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31610.5-2017 (IEC 60079-5:2015); ГОСТ Р</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МЭК 60079-5-2012; ГОСТ 31610.6-2015/IEC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60079-6:2015; ГОСТ Р МЭК 60079-6-2012;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ГОСТ 31610.7-2017 (IEC 60079-7:2015);</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Р МЭК 60079-7-2012; ГОСТ 31610.10-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2-2017/IEC 60079-10-2:2015; ГОСТ 31610.11-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2012/IEC 60079-11:2006; ГОСТ 31610.11-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2014 (IEC 60079-11:2011); ГОСТ IEC 61241-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11-2011; ГОСТ 31610.13-2014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13:2010); ГОСТ 31610.13-2019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13:2017); ГОСТ IEC 60079-14-2011; ГОСТ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60079-14-2013; ГОСТ 31610.15-2014/IEC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60079-15:2010; ГОСТ 31610.15-2012/IEC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60079-15:2005; ГОСТ 31610.15-2020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60079-15:2017); ГОСТ IEC 60079-17-2011;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60079-17-2013; ГОСТ 31610.18-</w:t>
            </w:r>
            <w:r w:rsidRPr="00F72449">
              <w:rPr>
                <w:rFonts w:ascii="ArialMT" w:hAnsi="ArialMT" w:cs="ArialMT"/>
                <w:sz w:val="18"/>
                <w:szCs w:val="18"/>
              </w:rPr>
              <w:t xml:space="preserve"> </w:t>
            </w:r>
            <w:r w:rsidRPr="00F72449">
              <w:rPr>
                <w:rFonts w:ascii="Times New Roman" w:hAnsi="Times New Roman" w:cs="Times New Roman"/>
                <w:sz w:val="20"/>
                <w:szCs w:val="20"/>
              </w:rPr>
              <w:t>2016/IEC 60079-18:2014; ГОСТ IEC 61241-18-</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ГОСТ Р МЭК 60079-18-2012;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31610.19-2014/IEC 60079-19:2010;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31610.19-2022 (IEC 60079-19:2019);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31610.39-2017 (IEC/TS 60079-39:2015);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IEC 60079-25-2016; ГОСТ 31610.26-2016/IEC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60079-26:2014; ГОСТ 31610.26-2012/IEC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60079-26:2006; ГОСТ 31610.28-2017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60079-28:2015); ГОСТ 31610.28-2012/IEC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60079-28:2006; ГОСТ IEC 60079-29-1-2013;</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IEC 60079-29-2-2013; ГОСТ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29-3-2013; ГОСТ Р 52350.29.1-2010 (МЭК</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60079-29-1:2007); ГОСТ Р 52350.29.2-2010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(МЭК 60079-29-2:2007); ГОСТ Р 52350.29.4-</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(МЭК 60079-29-4:2009); ГОСТ 31610.30-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1-2017 (IEC/IEEE 60079-30-1:2015);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31610.30-2-2017 (IEC/IEEE 60079-30.2:2015);</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IEC 60079-30-1-2011; ГОСТ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30-2-2011; ГОСТ IEC 60079-31-2013; ГОСТ Р</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МЭК 60079-31-2010; ГОСТ 31610.32-1-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2015/IEC/TS 60079-32-1:2013; ГОСТ 31613-</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2012; ГОСТ 22782.3-77; ГОСТ 31610.33-2014</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(IEC 60079-33:2012); ГОСТ 31610.35-1-2014</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(IEC 60079-35-1:2011); ГОСТ 31611.2-2012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(IEC 62013:2005); ГОСТ IEC 60079-35-2-2013;</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Р ИСО/МЭК 80079-34-2013;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31438.1-2011 (EN 1127-1:2007);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31438.2-2011 (ЕН 1127-2:2002);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31441.1-2011 (EN 13463-1:2001);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32407-2013 (ISO/DIS 80079-36);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31441.2-2011 (EN 13463-2:2004);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31441.3-2011 (EN 13463-3:2005);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31441.5-2011 (EN 13463-5:2003);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31441.6</w:t>
            </w:r>
            <w:proofErr w:type="gramEnd"/>
            <w:r w:rsidRPr="00F72449">
              <w:rPr>
                <w:rFonts w:ascii="Times New Roman" w:hAnsi="Times New Roman" w:cs="Times New Roman"/>
                <w:sz w:val="20"/>
                <w:szCs w:val="20"/>
              </w:rPr>
              <w:t>-2011 (ЕН 13463-6:2005);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31441.8-2011 (EN 13463-8:2003); ГОСТ</w:t>
            </w:r>
          </w:p>
          <w:p w:rsidR="0007249B" w:rsidRPr="000B6DB6" w:rsidRDefault="0007249B" w:rsidP="00BE3E22">
            <w:pPr>
              <w:snapToGrid w:val="0"/>
              <w:spacing w:after="0" w:line="240" w:lineRule="auto"/>
              <w:ind w:right="-120"/>
              <w:rPr>
                <w:rFonts w:ascii="Times New Roman" w:hAnsi="Times New Roman" w:cs="Times New Roman"/>
                <w:sz w:val="20"/>
                <w:szCs w:val="20"/>
                <w:lang w:val="en-US"/>
              </w:rPr>
            </w:pPr>
            <w:r w:rsidRPr="000B6DB6">
              <w:rPr>
                <w:rFonts w:ascii="Times New Roman" w:hAnsi="Times New Roman" w:cs="Times New Roman"/>
                <w:sz w:val="20"/>
                <w:szCs w:val="20"/>
                <w:lang w:val="en-US"/>
              </w:rPr>
              <w:t xml:space="preserve">ISO/DIS 80079-37-2013; </w:t>
            </w:r>
            <w:r w:rsidRPr="000B6DB6">
              <w:rPr>
                <w:rFonts w:ascii="Times New Roman" w:hAnsi="Times New Roman" w:cs="Times New Roman"/>
                <w:sz w:val="20"/>
                <w:szCs w:val="20"/>
              </w:rPr>
              <w:t>ГОСТ</w:t>
            </w:r>
            <w:r w:rsidRPr="000B6DB6">
              <w:rPr>
                <w:rFonts w:ascii="Times New Roman" w:hAnsi="Times New Roman" w:cs="Times New Roman"/>
                <w:sz w:val="20"/>
                <w:szCs w:val="20"/>
                <w:lang w:val="en-US"/>
              </w:rPr>
              <w:t xml:space="preserve"> 31439-2011</w:t>
            </w:r>
          </w:p>
          <w:p w:rsidR="0007249B" w:rsidRPr="000B6DB6" w:rsidRDefault="0007249B" w:rsidP="00BE3E22">
            <w:pPr>
              <w:snapToGrid w:val="0"/>
              <w:spacing w:after="0" w:line="240" w:lineRule="auto"/>
              <w:ind w:right="-120"/>
              <w:rPr>
                <w:rFonts w:ascii="Times New Roman" w:hAnsi="Times New Roman" w:cs="Times New Roman"/>
                <w:sz w:val="20"/>
                <w:szCs w:val="20"/>
                <w:lang w:val="en-US"/>
              </w:rPr>
            </w:pPr>
            <w:r w:rsidRPr="000B6DB6">
              <w:rPr>
                <w:rFonts w:ascii="Times New Roman" w:hAnsi="Times New Roman" w:cs="Times New Roman"/>
                <w:sz w:val="20"/>
                <w:szCs w:val="20"/>
                <w:lang w:val="en-US"/>
              </w:rPr>
              <w:t xml:space="preserve">(EN 1710:2005); </w:t>
            </w:r>
            <w:r w:rsidRPr="000B6DB6">
              <w:rPr>
                <w:rFonts w:ascii="Times New Roman" w:hAnsi="Times New Roman" w:cs="Times New Roman"/>
                <w:sz w:val="20"/>
                <w:szCs w:val="20"/>
              </w:rPr>
              <w:t>ГОСТ</w:t>
            </w:r>
            <w:r w:rsidRPr="000B6DB6">
              <w:rPr>
                <w:rFonts w:ascii="Times New Roman" w:hAnsi="Times New Roman" w:cs="Times New Roman"/>
                <w:sz w:val="20"/>
                <w:szCs w:val="20"/>
                <w:lang w:val="en-US"/>
              </w:rPr>
              <w:t xml:space="preserve"> ISO/IEC 80079-38-</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2013; ГОСТ 31440.1-2011 (EN 1834-1:2000);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31440.2-2011 (EN 1834-2:2000);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31440.3-2011 (EN 1834-3:2000); ГОСТ 31442-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(EN 50303:2000); ГОСТ Р 55393-2012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(ИСО 21789:2009); ГОСТ Р ЕН 13617-1-2012;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0B6DB6" w:rsidRDefault="0007249B" w:rsidP="00BE3E22">
            <w:pPr>
              <w:autoSpaceDE w:val="0"/>
              <w:autoSpaceDN w:val="0"/>
              <w:adjustRightInd w:val="0"/>
              <w:spacing w:after="0" w:line="240" w:lineRule="auto"/>
              <w:rPr>
                <w:rFonts w:ascii="Times New Roman" w:hAnsi="Times New Roman" w:cs="Times New Roman"/>
                <w:sz w:val="20"/>
                <w:szCs w:val="20"/>
              </w:rPr>
            </w:pPr>
            <w:r w:rsidRPr="000B6DB6">
              <w:rPr>
                <w:rFonts w:ascii="Times New Roman" w:hAnsi="Times New Roman" w:cs="Times New Roman"/>
                <w:sz w:val="20"/>
                <w:szCs w:val="20"/>
              </w:rPr>
              <w:t>Оборудование для работы во</w:t>
            </w:r>
          </w:p>
          <w:p w:rsidR="0007249B" w:rsidRPr="000B6DB6" w:rsidRDefault="0007249B" w:rsidP="00BE3E22">
            <w:pPr>
              <w:autoSpaceDE w:val="0"/>
              <w:autoSpaceDN w:val="0"/>
              <w:adjustRightInd w:val="0"/>
              <w:spacing w:after="0" w:line="240" w:lineRule="auto"/>
              <w:rPr>
                <w:rFonts w:ascii="Times New Roman" w:hAnsi="Times New Roman" w:cs="Times New Roman"/>
                <w:sz w:val="20"/>
                <w:szCs w:val="20"/>
              </w:rPr>
            </w:pPr>
            <w:r w:rsidRPr="000B6DB6">
              <w:rPr>
                <w:rFonts w:ascii="Times New Roman" w:hAnsi="Times New Roman" w:cs="Times New Roman"/>
                <w:sz w:val="20"/>
                <w:szCs w:val="20"/>
              </w:rPr>
              <w:t>взрывоопасных средах с</w:t>
            </w:r>
          </w:p>
          <w:p w:rsidR="0007249B" w:rsidRPr="00F72449" w:rsidRDefault="0007249B" w:rsidP="00BE3E22">
            <w:pPr>
              <w:autoSpaceDE w:val="0"/>
              <w:autoSpaceDN w:val="0"/>
              <w:adjustRightInd w:val="0"/>
              <w:spacing w:after="0" w:line="240" w:lineRule="auto"/>
              <w:rPr>
                <w:rFonts w:ascii="Times New Roman" w:hAnsi="Times New Roman" w:cs="Times New Roman"/>
                <w:sz w:val="20"/>
                <w:szCs w:val="20"/>
              </w:rPr>
            </w:pPr>
            <w:r w:rsidRPr="00F72449">
              <w:rPr>
                <w:rFonts w:ascii="Times New Roman" w:hAnsi="Times New Roman" w:cs="Times New Roman"/>
                <w:sz w:val="20"/>
                <w:szCs w:val="20"/>
              </w:rPr>
              <w:lastRenderedPageBreak/>
              <w:t>повышенной защитой вида "e"</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lastRenderedPageBreak/>
              <w:t>Сертификация</w:t>
            </w:r>
          </w:p>
          <w:p w:rsidR="0007249B" w:rsidRPr="00F72449" w:rsidRDefault="0007249B" w:rsidP="00BE3E22">
            <w:pPr>
              <w:autoSpaceDE w:val="0"/>
              <w:autoSpaceDN w:val="0"/>
              <w:adjustRightInd w:val="0"/>
              <w:spacing w:after="0" w:line="240" w:lineRule="auto"/>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3917; 3926;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4010; 7307;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7308; 730900;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lastRenderedPageBreak/>
              <w:t>7320; 7322;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7325; 7326;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7412; 7419;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7609000000;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7616; 800700;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8201; 8202;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8203; 8204;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8206000000;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8207; 8208;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820900; 8307;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8401; 8402;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8403; 8404;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8405; 8406;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8407; 8408;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8409; 8410;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8411; 8412;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8413; 8414;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8415; 8416;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8417; 8418;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8419; 8420;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8421; 8422;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8423; 8424;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8425; 8426;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8427; 8428;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8429; 8430;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8431; 8432;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8433; 8434;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8435; 8436;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lastRenderedPageBreak/>
              <w:t>8437; 8438;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8439; 8440;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8441; 8442;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8443; 844400;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8445; 8446;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8447; 8448;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8449000000;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8450; 8451;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8452; 8453;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8454; 8455;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8456; 8457;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8458; 8459;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8460; 8461;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8462; 8463;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8464; 8465;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8466; 8467;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8468; 8470;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8471; 8472;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8473; 8474;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8475; 8476;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8477; 8478;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8479; 8481;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8482; 8483;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8484; 8486;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8487; 8501;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8502; 850300;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8504; 8505;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8506; 8507;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8508; 8509;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lastRenderedPageBreak/>
              <w:t>8511; 8512;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8513; 8514;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8515; 8516;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8517; 8518;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8519; 8521;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8522; 8523;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8525; 8526;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8527; 8528;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8529; 8530;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8531; 8532;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853400; 8535;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8536; 8537;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8538; 8539;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8540; 8541;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8542; 8543;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8544; 8545;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8546; 8547;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8601; 8602;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8604000000;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860500000;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8606; 8607;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860800000;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860900; 8701;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8702; 8703;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8704; 8705;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8709;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8710000000;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8711; 871200;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lastRenderedPageBreak/>
              <w:t>8713; 8714;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871500; 8716;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880100;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8804000000;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8805; 8901;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890200; 8903;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890400; 8905;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8906; 8907;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8908000000;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9004; 9005;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9006; 9007;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9008; 9010;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9011; 9012;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9013; 9014;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9015; 901600;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9017; 9018;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9019;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9020000000;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9021; 9022;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902300; 9024;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9025; 9026;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9027; 9028;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9030; 9029;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9031; 9032;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9101; 9102;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9103;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910400000;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9106;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9107000000;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lastRenderedPageBreak/>
              <w:t>9108; 9109;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9110; 9111;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 xml:space="preserve">Технический регламент Таможенного союза "О безопасности оборудования для работы во </w:t>
            </w:r>
            <w:r w:rsidRPr="00F72449">
              <w:rPr>
                <w:rFonts w:ascii="Times New Roman" w:hAnsi="Times New Roman" w:cs="Times New Roman"/>
                <w:bCs/>
                <w:sz w:val="20"/>
                <w:szCs w:val="20"/>
              </w:rPr>
              <w:lastRenderedPageBreak/>
              <w:t>взрывоопасных средах"</w:t>
            </w:r>
            <w:r w:rsidRPr="00F72449">
              <w:rPr>
                <w:rFonts w:ascii="Times New Roman" w:hAnsi="Times New Roman" w:cs="Times New Roman"/>
                <w:bCs/>
                <w:sz w:val="20"/>
                <w:szCs w:val="20"/>
              </w:rPr>
              <w:br/>
              <w:t>(ТР ТС 012/2011);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31610.0-2019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60079-0:2017); ГОСТ 31610.0-2014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60079-0:2011); ГОСТ 31610.40-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2017/IEC/TS 60079-40:2015; ГОСТ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61241-0-2011; ГОСТ IEC 60079-1-2011;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IEC 60079-1-2013; ГОСТ 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2-2011; ГОСТ IEC 60079-2-2013;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31610.5-2017 (IEC 60079-5:2015); ГОСТ Р</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МЭК 60079-5-2012; ГОСТ 31610.6-</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2015/IEC 60079-6:2015; ГОСТ Р МЭК</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60079-6-2012; ГОСТ 31610.7-2017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60079-7:2015); ГОСТ Р МЭК 60079-7-2012;</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31610.11-2012/IEC 60079-11:2006;</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31610.11-2014 (IEC 60079-11:2011);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IEC 61241-11-2011; ГОСТ 31610.13-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2014 (IEC 60079-13:2010); ГОСТ 31610.13-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2019 (IEC 60079-13:2017); ГОСТ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60079-14-2011; ГОСТ IEC 60079-14-2013;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31610.15-2014/IEC 60079-15:2010;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31610.15-2012/IEC 60079-15:2005;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31610.15-2020 (IEC 60079-15:2017);</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IEC 60079-17-2011; ГОСТ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60079-17-2013; ГОСТ 31610.18-2016/IEC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60079-18:2014; ГОСТ IEC 61241-18-2011;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Р МЭК 60079-18-2012;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31610.19-2014/IEC 60079-19:2010;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31610.19-2022 (IEC 60079-19:2019); ГОСТ 31610.20-1-2016/IEC 60079-20-1:2010;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31610.20-1-2020 (ISO/IEC 80079-20-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1:2017); ГОСТ 31610.20-2-2017/ISO/IEC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80079-20-2:2016; ГОСТ МЭК 61241-2-3-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2002; ГОСТ 31610.26-2016/IEC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26:2014; ГОСТ 31610.26-2012/IEC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26:2006; ГОСТ 31610.28-2017 (IEC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28:2015); ГОСТ 31610.28-2012/IEC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28:2006; ГОСТ IEC 60079-29-1-2013;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IEC 60079-29-2-2013; ГОСТ IEC 60079-29-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3-2013; ГОСТ Р 52350.29.1-2010 (МЭК</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60079-29-1:2007); ГОСТ Р 52350.29.2-2010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(МЭК 60079-29-2:2007); ГОСТ Р</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52350.29.4-2011 (МЭК 60079-29-4:2009);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31610.30-1-2017 (IEC/IEEE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30-1:2015); ГОСТ 31610.30-2-2017</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(IEC/IEEE 60079-30.2:2015); ГОСТ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60079-30-1-2011; ГОСТ IEC 60079-31-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2013; ГОСТ Р МЭК 60079-31-2010;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31610.32-2-2016/IEC 60079-32-2:2015;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31613-2012; ГОСТ 22782.3-77;</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31610.33-2014 (IEC 60079-33:2012);</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31610.35-1-2014 (IEC 60079-35-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1:2011); ГОСТ 31611.2-2012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62013:2005); ГОСТ IEC 60079-35-2-2013;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Р ИСО/МЭК 80079-34-2013;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31438.1-2011 (EN 1127-1:2007);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31438.2-2011 (ЕН 1127-2:2002);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lastRenderedPageBreak/>
              <w:t>31441.1-2011 (EN 13463-1:2001);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32407-2013 (ISO/DIS 80079-36);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31441.2-2011 (EN 13463-2:2004);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31441.3-2011 (EN 13463-3:2005);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31441.5-2011 (EN 13463-5:2003);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31441.6-2011 (ЕН 13463-6:2005); ГОСТ 31441.8-2011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(EN 13463-8:2003); ГОСТ ISO/DIS 80079-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37-2013; ГОСТ 31439-2011 (EN</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1710:2005); ГОСТ ISO/IEC 80079-38-2013;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31440.1-2011 (EN 1834-1:2000);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31440.2-2011 (EN 1834-2:2000);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31440.3-2011 (EN 1834-3:2000);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31442-2011 (EN 50303:2000);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Р 55393-2012 (ИСО 21789:2009);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31610.39-2017 (IEC/TS 60079-39:2015);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Р ЕН 13617-1-2012; ГОСТ 12.2.059-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p w:rsidR="0007249B" w:rsidRPr="00F72449" w:rsidRDefault="0007249B" w:rsidP="00BE3E22">
            <w:pPr>
              <w:snapToGrid w:val="0"/>
              <w:spacing w:after="0" w:line="240" w:lineRule="auto"/>
              <w:ind w:right="-120"/>
              <w:rPr>
                <w:rFonts w:ascii="Times New Roman" w:hAnsi="Times New Roman" w:cs="Times New Roman"/>
                <w:bCs/>
                <w:sz w:val="20"/>
                <w:szCs w:val="20"/>
              </w:rPr>
            </w:pP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ГОСТ 31610.0-2019 (IEC 60079-0:2017);</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ГОСТ 31610.0-2014 (IEC 60079-0:2011);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31610.40-2017/IEC/TS 60079-40:2015;</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IEC 61241-0-2011; ГОСТ IEC 60079-1-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ГОСТ IEC 60079-1-2013; ГОСТ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60079-2-2011; ГОСТ IEC 60079-2-2013;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31610.5-2017 (IEC 60079-5:2015); ГОСТ Р</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МЭК 60079-5-2012; ГОСТ 31610.6-2015/IEC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60079-6:2015; ГОСТ Р МЭК 60079-6-2012;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31610.7-2017 (IEC 60079-7:2015);</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Р МЭК 60079-7-2012; ГОСТ 31610.10-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2-2017/IEC 60079-10-2:2015; ГОСТ 31610.11-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2012/IEC 60079-11:2006; ГОСТ 31610.11-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2014 (IEC 60079-11:2011); ГОСТ IEC 61241-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11-2011; ГОСТ 31610.13-2014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13:2010); ГОСТ 31610.13-2019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13:2017); ГОСТ IEC 60079-14-2011; ГОСТ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60079-14-2013; ГОСТ 31610.15-2014/IEC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60079-15:2010; ГОСТ 31610.15-2012/IEC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60079-15:2005; ГОСТ 31610.15-2020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60079-15:2017); ГОСТ IEC 60079-17-2011;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IEC 60079-17-2013; ГОСТ 31610.18-</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2016/IEC 60079-18:2014; ГОСТ IEC 61241-18-</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ГОСТ Р МЭК 60079-18-2012;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31610.19-2014/IEC 60079-19:2010;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31610.19-2022 (IEC 60079-19:2019);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31610.39-2017 (IEC/TS 60079-39:2015);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IEC</w:t>
            </w:r>
            <w:proofErr w:type="gramEnd"/>
            <w:r w:rsidRPr="00F72449">
              <w:rPr>
                <w:rFonts w:ascii="Times New Roman" w:hAnsi="Times New Roman" w:cs="Times New Roman"/>
                <w:sz w:val="20"/>
                <w:szCs w:val="20"/>
              </w:rPr>
              <w:t xml:space="preserve"> 60079-25-2016; ГОСТ 31610.26-2016/IEC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60079-26:2014; ГОСТ 31610.26-2012/IEC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60079-26:2006; ГОСТ 31610.28-2017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60079-28:2015); ГОСТ 31610.28-2012/IEC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60079-28:2006; ГОСТ IEC 60079-29-1-2013;</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IEC 60079-29-2-2013; ГОСТ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29-3-2013; ГОСТ Р 52350.29.1-2010 (МЭК</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60079-29-1:2007); ГОСТ Р 52350.29.2-2010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(МЭК 60079-29-2:2007); ГОСТ Р 52350.29.4-</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(МЭК 60079-29-4:2009); ГОСТ 31610.30-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1-2017 (IEC/IEEE 60079-30-1:2015);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31610.30-2-2017 (IEC/IEEE 60079-30.2:2015);</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IEC 60079-30-1-2011; ГОСТ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30-2-2011; ГОСТ IEC 60079-31-2013; ГОСТ Р</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МЭК 60079-31-2010; ГОСТ 31610.32-1-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2015/IEC/TS 60079-32-1:2013; ГОСТ 31613-</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2012; ГОСТ 22782.3-77; ГОСТ 31610.33-2014</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(IEC 60079-33:2012); ГОСТ 31610.35-1-2014</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(IEC 60079-35-1:2011); ГОСТ 31611.2-2012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(IEC 62013:2005); ГОСТ IEC 60079-35-2-2013;</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Р ИСО/МЭК 80079-34-2013;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31438.1-2011 (EN 1127-1:2007);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31438.2-2011 (ЕН 1127-2:2002);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31441.1-2011 (EN 13463-1:2001);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32407-2013 (ISO/DIS 80079-36);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31441.2-2011 (EN 13463-2:2004);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31441.3-2011 (EN 13463-3:2005);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31441.5-2011 (EN 13463-5:2003);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31441.6-2011 (ЕН 13463-6:2005);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31441.8-2011 (EN 13463-8:2003); ГОСТ</w:t>
            </w:r>
          </w:p>
          <w:p w:rsidR="0007249B" w:rsidRPr="00840334" w:rsidRDefault="0007249B" w:rsidP="00BE3E22">
            <w:pPr>
              <w:snapToGrid w:val="0"/>
              <w:spacing w:after="0" w:line="240" w:lineRule="auto"/>
              <w:ind w:right="-120"/>
              <w:rPr>
                <w:rFonts w:ascii="Times New Roman" w:hAnsi="Times New Roman" w:cs="Times New Roman"/>
                <w:sz w:val="20"/>
                <w:szCs w:val="20"/>
                <w:lang w:val="en-US"/>
              </w:rPr>
            </w:pPr>
            <w:r w:rsidRPr="00840334">
              <w:rPr>
                <w:rFonts w:ascii="Times New Roman" w:hAnsi="Times New Roman" w:cs="Times New Roman"/>
                <w:sz w:val="20"/>
                <w:szCs w:val="20"/>
                <w:lang w:val="en-US"/>
              </w:rPr>
              <w:t xml:space="preserve">ISO/DIS 80079-37-2013; </w:t>
            </w:r>
            <w:r w:rsidRPr="000B6DB6">
              <w:rPr>
                <w:rFonts w:ascii="Times New Roman" w:hAnsi="Times New Roman" w:cs="Times New Roman"/>
                <w:sz w:val="20"/>
                <w:szCs w:val="20"/>
              </w:rPr>
              <w:t>ГОСТ</w:t>
            </w:r>
            <w:r w:rsidRPr="00840334">
              <w:rPr>
                <w:rFonts w:ascii="Times New Roman" w:hAnsi="Times New Roman" w:cs="Times New Roman"/>
                <w:sz w:val="20"/>
                <w:szCs w:val="20"/>
                <w:lang w:val="en-US"/>
              </w:rPr>
              <w:t xml:space="preserve"> 31439-2011</w:t>
            </w:r>
          </w:p>
          <w:p w:rsidR="0007249B" w:rsidRPr="00840334" w:rsidRDefault="0007249B" w:rsidP="00BE3E22">
            <w:pPr>
              <w:snapToGrid w:val="0"/>
              <w:spacing w:after="0" w:line="240" w:lineRule="auto"/>
              <w:ind w:right="-120"/>
              <w:rPr>
                <w:rFonts w:ascii="Times New Roman" w:hAnsi="Times New Roman" w:cs="Times New Roman"/>
                <w:sz w:val="20"/>
                <w:szCs w:val="20"/>
                <w:lang w:val="en-US"/>
              </w:rPr>
            </w:pPr>
            <w:r w:rsidRPr="00840334">
              <w:rPr>
                <w:rFonts w:ascii="Times New Roman" w:hAnsi="Times New Roman" w:cs="Times New Roman"/>
                <w:sz w:val="20"/>
                <w:szCs w:val="20"/>
                <w:lang w:val="en-US"/>
              </w:rPr>
              <w:lastRenderedPageBreak/>
              <w:t xml:space="preserve">(EN 1710:2005); </w:t>
            </w:r>
            <w:r w:rsidRPr="000B6DB6">
              <w:rPr>
                <w:rFonts w:ascii="Times New Roman" w:hAnsi="Times New Roman" w:cs="Times New Roman"/>
                <w:sz w:val="20"/>
                <w:szCs w:val="20"/>
              </w:rPr>
              <w:t>ГОСТ</w:t>
            </w:r>
            <w:r w:rsidRPr="00840334">
              <w:rPr>
                <w:rFonts w:ascii="Times New Roman" w:hAnsi="Times New Roman" w:cs="Times New Roman"/>
                <w:sz w:val="20"/>
                <w:szCs w:val="20"/>
                <w:lang w:val="en-US"/>
              </w:rPr>
              <w:t xml:space="preserve"> ISO/IEC 80079-38-</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2013; ГОСТ 31440.1-2011 (EN 1834-1:2000);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31440.2-2011 (EN 1834-2:2000);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31440.3-2011 (EN 1834-3:2000); ГОСТ 31442-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(EN 50303:2000); ГОСТ Р 55393-2012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(ИСО 21789:2009); ГОСТ Р ЕН 13617-1-2012;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0B6DB6" w:rsidRDefault="0007249B" w:rsidP="00BE3E22">
            <w:pPr>
              <w:spacing w:after="0" w:line="240" w:lineRule="auto"/>
              <w:rPr>
                <w:rFonts w:ascii="Times New Roman" w:hAnsi="Times New Roman" w:cs="Times New Roman"/>
                <w:sz w:val="20"/>
                <w:szCs w:val="20"/>
              </w:rPr>
            </w:pPr>
            <w:r w:rsidRPr="000B6DB6">
              <w:rPr>
                <w:rFonts w:ascii="Times New Roman" w:hAnsi="Times New Roman" w:cs="Times New Roman"/>
                <w:sz w:val="20"/>
                <w:szCs w:val="20"/>
              </w:rPr>
              <w:t>Оборудование для работы во</w:t>
            </w:r>
          </w:p>
          <w:p w:rsidR="0007249B" w:rsidRPr="000B6DB6" w:rsidRDefault="0007249B" w:rsidP="00BE3E22">
            <w:pPr>
              <w:spacing w:after="0" w:line="240" w:lineRule="auto"/>
              <w:rPr>
                <w:rFonts w:ascii="Times New Roman" w:hAnsi="Times New Roman" w:cs="Times New Roman"/>
                <w:sz w:val="20"/>
                <w:szCs w:val="20"/>
              </w:rPr>
            </w:pPr>
            <w:r w:rsidRPr="000B6DB6">
              <w:rPr>
                <w:rFonts w:ascii="Times New Roman" w:hAnsi="Times New Roman" w:cs="Times New Roman"/>
                <w:sz w:val="20"/>
                <w:szCs w:val="20"/>
              </w:rPr>
              <w:t>взрывоопасных газовых</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средах</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3917; 3926;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4010; 7307;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7308; 730900;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7320; 7322;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7325; 7326;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7412; 7419;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7609000000;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7616; 800700;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8201; 8202;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8203; 8204;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8206000000;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8207; 8208;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820900; 8307;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lastRenderedPageBreak/>
              <w:t>8401; 8402;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8403; 8404;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8405; 8406;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8407; 8408;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8409; 8410;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8411; 8412;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8413; 8414;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8415; 8416;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8417; 8418;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8419; 8420;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8421; 8422;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8423; 8424;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8425; 8426;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8427; 8428;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8429; 8430;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8431; 8432;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8433; 8434;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8435; 8436;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8437; 8438;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8439; 8440;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8441; 8442;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8443; 844400;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8445; 8446;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8447; 8448;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8449000000;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8450; 8451;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8452; 8453;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8454; 8455;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8456; 8457;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lastRenderedPageBreak/>
              <w:t>8458; 8459;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8460; 8461;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8462; 8463;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8464; 8465;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8466; 8467;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8468; 8470;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8471; 8472;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8473; 8474;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8475; 8476;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8477; 8478;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8479; 8481;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8482; 8483;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8484; 8486;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8487; 8501;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8502; 850300;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8504; 8505;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8506; 8507;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8508; 8509;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8511; 8512;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8513; 8514;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8515; 8516;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8517; 8518;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8519; 8521; ГОСТ 24471-80; ГОСТ 24754-2013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8522; 8523;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8525; 8526;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8527; 8528;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8529; 8530;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lastRenderedPageBreak/>
              <w:t>8531; 8532;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853400; 8535;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8536; 8537;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8538; 8539;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8540; 8541;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8542; 8543;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8544; 8545;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8546; 8547;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8601; 8602;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8604000000;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860500000;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8606; 8607;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860800000;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860900; 8701;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8702; 8703;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8704; 8705;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8709;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8710000000;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8711; 871200;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8713; 8714;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871500; 8716;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880100;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8804000000;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8805; 8901;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890200; 8903;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890400; 8905;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8906; 8907;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8908000000;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lastRenderedPageBreak/>
              <w:t>9004; 9005;</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9006; 9007;</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9008; 9010;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9011; 9012;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9013; 9014;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9015; 901600;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9017; 9018;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9019;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9020000000;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9021; 9022;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902300; 9024;</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9025; 9026;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9027; 9028;</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9030; 9029;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9031; 9032;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9101; 9102;</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9103;</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910400000;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9106;</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9107000000;</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9108; 9109;</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9110; 9111;</w:t>
            </w:r>
          </w:p>
          <w:p w:rsidR="0007249B" w:rsidRPr="000B6DB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B6DB6">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31610.0-2019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60079-0:2017); ГОСТ 31610.0-2014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60079-0:2011); ГОСТ 31610.40-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2017/IEC/TS 60079-40:2015; ГОСТ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61241-0-2011; ГОСТ IEC 60079-1-2011;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IEC 60079-1-2013; ГОСТ 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2-2011; ГОСТ IEC 60079-2-2013;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31610.5-2017 (IEC 60079-5:2015); ГОСТ Р</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МЭК 60079-5-2012; ГОСТ 31610.6-</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2015/IEC 60079-6:2015; ГОСТ Р МЭК</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lastRenderedPageBreak/>
              <w:t>60079-6-2012; ГОСТ 31610.7-2017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60079-7:2015); ГОСТ Р МЭК 60079-7-2012;</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31610.11-2012/IEC 60079-11:2006;</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31610.11-2014 (IEC 60079-11:2011);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IEC 61241-11-2011; ГОСТ 31610.13-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2014 (IEC 60079-13:2010); ГОСТ 31610.13-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2019 (IEC 60079-13:2017); ГОСТ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60079-14-2011; ГОСТ IEC 60079-14-2013;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31610.15-2014/IEC 60079-15:2010;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31610.15-2012/IEC 60079-15:2005;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31610.15-2020 (IEC 60079-15:2017);</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IEC 60079-17-2011; ГОСТ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60079-17-2013; ГОСТ 31610.18-2016/IEC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60079-18:2014; ГОСТ IEC 61241-18-2011;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Р МЭК 60079-18-2012;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31610.19-2014/IEC 60079-19:2010;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31610.19-2022 (IEC 60079-19:2019);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31610.20-1-2016/IEC 60079-20-1:2010;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31610.20-1-2020 (ISO/IEC 80079-20-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1:2017); ГОСТ 31610.20-2-2017/ISO/IEC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80079-20-2:2016; ГОСТ МЭК 61241-2-3-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31610.26-2016/IEC 60079-26:</w:t>
            </w:r>
            <w:r w:rsidRPr="00F72449">
              <w:rPr>
                <w:rFonts w:ascii="ArialMT" w:hAnsi="ArialMT" w:cs="ArialMT"/>
                <w:sz w:val="18"/>
                <w:szCs w:val="18"/>
              </w:rPr>
              <w:t xml:space="preserve"> </w:t>
            </w:r>
            <w:r w:rsidRPr="00F72449">
              <w:rPr>
                <w:rFonts w:ascii="Times New Roman" w:hAnsi="Times New Roman" w:cs="Times New Roman"/>
                <w:bCs/>
                <w:sz w:val="20"/>
                <w:szCs w:val="20"/>
              </w:rPr>
              <w:t>2014; ГОСТ 31610.26-2012/IEC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26:2006; ГОСТ 31610.28-2017 (IEC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28:2015); ГОСТ 31610.28-2012/IEC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28:2006; ГОСТ IEC 60079-29-1-2013;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IEC 60079-29-2-2013; ГОСТ IEC 60079-29-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3-2013; ГОСТ Р 52350.29.1-2010 (МЭК</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60079-29-1:2007); ГОСТ Р 52350.29.2-2010</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lastRenderedPageBreak/>
              <w:t>(МЭК 60079-29-2:2007); ГОСТ Р</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52350.29.4-2011 (МЭК 60079-29-4:2009);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31610.30-1-2017 (IEC/IEEE 60079-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30-1:2015); ГОСТ 31610.30-2-2017</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(IEC/IEEE 60079-30.2:2015); ГОСТ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60079-30-1-2011; ГОСТ IEC 60079-31-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2013; ГОСТ Р МЭК 60079-31-2010;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31610.32-2-2016/IEC 60079-32-2:2015;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31613-2012; ГОСТ 22782.3-77;</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31610.33-2014 (IEC 60079-33:2012);</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31610.35-1-2014 (IEC 60079-35-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1:2011); ГОСТ 31611.2-2012 (IEC</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62013:2005); ГОСТ IEC 60079-35-2-2013;</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Р ИСО/МЭК 80079-34-2013;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31438.1-2011 (EN 1127-1:2007);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31438.2-2011 (ЕН 1127-2:2002);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31441.1-2011 (EN 13463-1:2001);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32407-2013 (ISO/DIS 80079-36);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31441.2-2011 (EN 13463-2:2004);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31441.3-2011 (EN 13463-3:2005);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31441.5-2011 (EN 13463-5:2003);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31441.6-2011 (ЕН 13463-6:2005);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31441.8-2011 (EN 13463-8:2003);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ISO/DIS 80079-37-2013; ГОСТ 31439-2011</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(EN 1710:2005); ГОСТ ISO/IEC 80079-38-</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2013; ГОСТ 31440.1-2011 (EN 1834-</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1:2000); </w:t>
            </w:r>
            <w:proofErr w:type="gramStart"/>
            <w:r w:rsidRPr="00F72449">
              <w:rPr>
                <w:rFonts w:ascii="Times New Roman" w:hAnsi="Times New Roman" w:cs="Times New Roman"/>
                <w:bCs/>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bCs/>
                <w:sz w:val="20"/>
                <w:szCs w:val="20"/>
              </w:rPr>
              <w:t>31440.2</w:t>
            </w:r>
            <w:proofErr w:type="gramEnd"/>
            <w:r w:rsidRPr="00F72449">
              <w:rPr>
                <w:rFonts w:ascii="Times New Roman" w:hAnsi="Times New Roman" w:cs="Times New Roman"/>
                <w:bCs/>
                <w:sz w:val="20"/>
                <w:szCs w:val="20"/>
              </w:rPr>
              <w:t>-2011 (EN 1834-2:2000);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31440.3-2011 (EN 1834-3:2000);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lastRenderedPageBreak/>
              <w:t>31442-2011 (EN 50303:2000); ГОСТ Р</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55393-2012 (ИСО 21789:2009); ГОСТ</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31610.39-2017 (IEC/TS 60079-39:2015);</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ГОСТ Р ЕН 13617-1-2012; ГОСТ 12.2.059-</w:t>
            </w:r>
          </w:p>
          <w:p w:rsidR="0007249B" w:rsidRPr="000B6DB6" w:rsidRDefault="0007249B" w:rsidP="00BE3E22">
            <w:pPr>
              <w:snapToGrid w:val="0"/>
              <w:spacing w:after="0" w:line="240" w:lineRule="auto"/>
              <w:ind w:right="-120"/>
              <w:rPr>
                <w:rFonts w:ascii="Times New Roman" w:hAnsi="Times New Roman" w:cs="Times New Roman"/>
                <w:bCs/>
                <w:sz w:val="20"/>
                <w:szCs w:val="20"/>
              </w:rPr>
            </w:pPr>
            <w:r w:rsidRPr="000B6DB6">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ГОСТ 31610.0-2019 (IEC 60079-0:2017);</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31610.0-2014 (IEC 60079-0:2011);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31610.40-2017/IEC/TS 60079-40:2015;</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IEC 61241-0-2011; ГОСТ IEC 60079-1-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ГОСТ IEC 60079-1-2013; ГОСТ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60079-2-2011; ГОСТ IEC 60079-2-2013;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31610.5-2017 (IEC 60079-5:2015); ГОСТ Р</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МЭК 60079-5-2012; ГОСТ 31610.6-2015/IEC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60079-6:2015; ГОСТ Р МЭК 60079-6-2012;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31610.7-2017 (IEC 60079-7:2015);</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Р МЭК 60079-7-2012; ГОСТ 31610.10-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2-2017/IEC 60079-10-2:2015; ГОСТ 31610.11-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2012/IEC 60079-11:2006; ГОСТ 31610.11-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2014 (IEC 60079-11:2011); ГОСТ IEC 61241-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11-2011; ГОСТ 31610.13-2014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13:2010); ГОСТ 31610.13-2019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13:2017); ГОСТ IEC 60079-14-2011; ГОСТ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60079-14-2013; ГОСТ 31610.15-2014/IEC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60079-15:2010; ГОСТ 31610.15-2012/IEC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60079-15:2005; ГОСТ 31610.15-2020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60079-15:2017); ГОСТ IEC 60079-17-2011;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ГОСТ IEC 60079-17-2013; ГОСТ 31610.18-</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2016/IEC 60079-18:2014; ГОСТ IEC 61241-18-</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ГОСТ Р МЭК 60079-18-2012;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31610.19-2014/IEC 60079-19:2010;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31610.19-2022 (IEC 60079-19:2019);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31610.39-2017 (IEC/TS 60079-39:2015);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IEC 60079-25-2016; ГОСТ 31610.26-2016/IEC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60079-26:2014; ГОСТ 31610.26-2012/IEC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60079-26:2006; ГОСТ 31610.28-2017 (IEC</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60079-28:2015); ГОСТ 31610.28-2012/IEC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60079-28:2006; ГОСТ IEC 60079-29-1-2013;</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IEC 60079-29-2-2013; ГОСТ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29-3-2013; ГОСТ Р 52350.29.1-2010 (МЭК</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60079-29-1:2007); ГОСТ Р 52350.29.2-2010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(МЭК 60079-29-2:2007); ГОСТ Р 52350.29.4-</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(МЭК 60079-29-4:2009); ГОСТ 31610.30-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1-2017 (IEC/IEEE 60079-30-1:2015);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31610.30-2-2017 (IEC/IEEE 60079-30.2:2015);</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IEC 60079-30-1-2011; ГОСТ IEC 60079-</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30-2-2011; ГОСТ IEC 60079-31-2013; ГОСТ Р</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МЭК 60079-31-2010; ГОСТ 31610.32-1-</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2015/IEC/TS 60079-32-1:2013; ГОСТ 31613-</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2012; ГОСТ 22782.3-77; ГОСТ 31610.33-2014</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(IEC 60079-33:2012); ГОСТ 31610.35-1-2014</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(IEC 60079-35-1:2011); ГОСТ 31611.2-2012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(IEC 62013:2005); ГОСТ IEC 60079-35-2-2013;</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Р ИСО/МЭК 80079-34-2013;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31438.1-2011 (EN 1127-1:2007);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31438.2-2011 (ЕН 1127-2:2002);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31441.1-2011 (EN 13463-1:2001);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32407-2013 (ISO/DIS 80079-36);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31441.2-2011 (EN 13463-2:2004);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31441.3-2011 (EN 13463-3:2005);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31441.5-2011 (EN 13463-5:2003);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31441.6-2011 (ЕН 13463-6:2005);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31441.8-2011 (EN 13463-8:2003); ГОСТ</w:t>
            </w:r>
          </w:p>
          <w:p w:rsidR="0007249B" w:rsidRPr="000B6DB6" w:rsidRDefault="0007249B" w:rsidP="00BE3E22">
            <w:pPr>
              <w:snapToGrid w:val="0"/>
              <w:spacing w:after="0" w:line="240" w:lineRule="auto"/>
              <w:ind w:right="-120"/>
              <w:rPr>
                <w:rFonts w:ascii="Times New Roman" w:hAnsi="Times New Roman" w:cs="Times New Roman"/>
                <w:sz w:val="20"/>
                <w:szCs w:val="20"/>
                <w:lang w:val="en-US"/>
              </w:rPr>
            </w:pPr>
            <w:r w:rsidRPr="000B6DB6">
              <w:rPr>
                <w:rFonts w:ascii="Times New Roman" w:hAnsi="Times New Roman" w:cs="Times New Roman"/>
                <w:sz w:val="20"/>
                <w:szCs w:val="20"/>
                <w:lang w:val="en-US"/>
              </w:rPr>
              <w:t xml:space="preserve">ISO/DIS 80079-37-2013; </w:t>
            </w:r>
            <w:r w:rsidRPr="000B6DB6">
              <w:rPr>
                <w:rFonts w:ascii="Times New Roman" w:hAnsi="Times New Roman" w:cs="Times New Roman"/>
                <w:sz w:val="20"/>
                <w:szCs w:val="20"/>
              </w:rPr>
              <w:t>ГОСТ</w:t>
            </w:r>
            <w:r w:rsidRPr="000B6DB6">
              <w:rPr>
                <w:rFonts w:ascii="Times New Roman" w:hAnsi="Times New Roman" w:cs="Times New Roman"/>
                <w:sz w:val="20"/>
                <w:szCs w:val="20"/>
                <w:lang w:val="en-US"/>
              </w:rPr>
              <w:t xml:space="preserve"> 31439-2011</w:t>
            </w:r>
          </w:p>
          <w:p w:rsidR="0007249B" w:rsidRPr="000B6DB6" w:rsidRDefault="0007249B" w:rsidP="00BE3E22">
            <w:pPr>
              <w:snapToGrid w:val="0"/>
              <w:spacing w:after="0" w:line="240" w:lineRule="auto"/>
              <w:ind w:right="-120"/>
              <w:rPr>
                <w:rFonts w:ascii="Times New Roman" w:hAnsi="Times New Roman" w:cs="Times New Roman"/>
                <w:sz w:val="20"/>
                <w:szCs w:val="20"/>
                <w:lang w:val="en-US"/>
              </w:rPr>
            </w:pPr>
            <w:r w:rsidRPr="000B6DB6">
              <w:rPr>
                <w:rFonts w:ascii="Times New Roman" w:hAnsi="Times New Roman" w:cs="Times New Roman"/>
                <w:sz w:val="20"/>
                <w:szCs w:val="20"/>
                <w:lang w:val="en-US"/>
              </w:rPr>
              <w:t xml:space="preserve">(EN 1710:2005); </w:t>
            </w:r>
            <w:r w:rsidRPr="000B6DB6">
              <w:rPr>
                <w:rFonts w:ascii="Times New Roman" w:hAnsi="Times New Roman" w:cs="Times New Roman"/>
                <w:sz w:val="20"/>
                <w:szCs w:val="20"/>
              </w:rPr>
              <w:t>ГОСТ</w:t>
            </w:r>
            <w:r w:rsidRPr="000B6DB6">
              <w:rPr>
                <w:rFonts w:ascii="Times New Roman" w:hAnsi="Times New Roman" w:cs="Times New Roman"/>
                <w:sz w:val="20"/>
                <w:szCs w:val="20"/>
                <w:lang w:val="en-US"/>
              </w:rPr>
              <w:t xml:space="preserve"> ISO/IEC 80079-38-</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2013; ГОСТ 31440.1-2011 (EN 1834-1:2000);</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ГОСТ 31440.2-2011 (EN 1834-2:2000); ГОСТ</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31440.3-2011 (EN 1834-3:2000); ГОСТ 31442-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t>2011 (EN 50303:2000); ГОСТ Р 55393-2012</w:t>
            </w:r>
          </w:p>
          <w:p w:rsidR="0007249B" w:rsidRPr="000B6DB6" w:rsidRDefault="0007249B" w:rsidP="00BE3E22">
            <w:pPr>
              <w:snapToGrid w:val="0"/>
              <w:spacing w:after="0" w:line="240" w:lineRule="auto"/>
              <w:ind w:right="-120"/>
              <w:rPr>
                <w:rFonts w:ascii="Times New Roman" w:hAnsi="Times New Roman" w:cs="Times New Roman"/>
                <w:sz w:val="20"/>
                <w:szCs w:val="20"/>
              </w:rPr>
            </w:pPr>
            <w:r w:rsidRPr="000B6DB6">
              <w:rPr>
                <w:rFonts w:ascii="Times New Roman" w:hAnsi="Times New Roman" w:cs="Times New Roman"/>
                <w:sz w:val="20"/>
                <w:szCs w:val="20"/>
              </w:rPr>
              <w:lastRenderedPageBreak/>
              <w:t>(ИСО 21789:2009); ГОСТ Р ЕН 13617-1-2012;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0716F4" w:rsidRDefault="0007249B" w:rsidP="00BE3E22">
            <w:pPr>
              <w:spacing w:after="0" w:line="240" w:lineRule="auto"/>
              <w:rPr>
                <w:rFonts w:ascii="Times New Roman" w:hAnsi="Times New Roman" w:cs="Times New Roman"/>
                <w:sz w:val="20"/>
                <w:szCs w:val="20"/>
              </w:rPr>
            </w:pPr>
            <w:r w:rsidRPr="000716F4">
              <w:rPr>
                <w:rFonts w:ascii="Times New Roman" w:hAnsi="Times New Roman" w:cs="Times New Roman"/>
                <w:sz w:val="20"/>
                <w:szCs w:val="20"/>
              </w:rPr>
              <w:t>Оборудование для работы во</w:t>
            </w:r>
          </w:p>
          <w:p w:rsidR="0007249B" w:rsidRPr="000716F4" w:rsidRDefault="0007249B" w:rsidP="00BE3E22">
            <w:pPr>
              <w:spacing w:after="0" w:line="240" w:lineRule="auto"/>
              <w:rPr>
                <w:rFonts w:ascii="Times New Roman" w:hAnsi="Times New Roman" w:cs="Times New Roman"/>
                <w:sz w:val="20"/>
                <w:szCs w:val="20"/>
              </w:rPr>
            </w:pPr>
            <w:r w:rsidRPr="000716F4">
              <w:rPr>
                <w:rFonts w:ascii="Times New Roman" w:hAnsi="Times New Roman" w:cs="Times New Roman"/>
                <w:sz w:val="20"/>
                <w:szCs w:val="20"/>
              </w:rPr>
              <w:t>взрывоопасных пылевых</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средах</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3917; 3926;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4010; 7307;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7308; 730900;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7320; 7322;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7325; 7326;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7412; 7419;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7609000000;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7616; 800700;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8201; 8202;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8203; 8204;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8206000000;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8207; 8208;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820900; 8307;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8401; 8402;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8403; 8404;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8405; 8406;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8407; 8408;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8409; 8410;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8411; 8412;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8413; 8414;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8415; 8416;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8417; 8418;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8419; 8420;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lastRenderedPageBreak/>
              <w:t>8421; 8422;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8423; 8424;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8425; 8426;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8427; 8428;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8429; 8430;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8431; 8432;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8433; 8434;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8435; 8436;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8437; 8438;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8439; 8440;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8441; 8442;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8443; 844400;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8445; 8446;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8447; 8448;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8449000000;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8450; 8451;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8452; 8453;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8454; 8455;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8456; 8457;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8458; 8459;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8460; 8461;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8462; 8463;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8464; 8465;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8466; 8467;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8468; 8470;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8471; 8472;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8473; 8474;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8475; 8476;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8477; 8478;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lastRenderedPageBreak/>
              <w:t>8479; 8481;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8482; 8483;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8484; 8486;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8487; 8501;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8502; 850300;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8504; 8505;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8506; 8507;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8508; 8509;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8511; 8512;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8513; 8514;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8515; 8516;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8517; 8518;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8519; 8521;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8522; 8523;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8525; 8526;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8527; 8528;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8529; 8530;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8531; 8532;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853400; 8535;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8536; 8537;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8538; 8539;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8540; 8541;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8542; 8543;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8544; 8545;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8546; 8547;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8601; 8602;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8604000000;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860500000;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lastRenderedPageBreak/>
              <w:t>8606; 8607;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860800000;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860900; 8701;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8702; 8703;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8704; 8705;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8709;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8710000000;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8711; 871200;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8713; 8714;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871500; 8716;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880100;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8804000000;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8805; 8901;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890200; 8903;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890400; 8905;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8906; 8907;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8908000000;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9004; 9005;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9006; 9007;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9008; 9010;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9011; 9012;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9013; 9014;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9015; 901600;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9017; 9018;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9020000000;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9021; 9022;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902300; 9024;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9025; 9026;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lastRenderedPageBreak/>
              <w:t>9027; 9028;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9030; 9029;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9031; 9032;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9101; 9102;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910400000;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9107000000;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9108; 9109;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9110; 9111;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31610.0-2019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60079-0:2017); ГОСТ 31610.0-2014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60079-0:2011); ГОСТ 31610.40-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2017/IEC/TS 60079-40:2015; ГОСТ IEC 61241-0-2011; ГОСТ IEC 60079-1-2011;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IEC 60079-1-2013; ГОСТ 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2-2011; ГОСТ IEC 60079-2-2013;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31610.5-2017 (IEC 60079-5:2015); ГОСТ Р</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МЭК 60079-5-2012; ГОСТ 31610.6-</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2015/IEC 60079-6:2015; ГОСТ Р МЭК</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60079-6-2012; ГОСТ 31610.7-2017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60079-7:2015); ГОСТ Р МЭК 60079-7-2012;</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31610.11-2012/IEC 60079-11:2006;</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31610.11-2014 (IEC 60079-11:2011);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IEC 61241-11-2011; ГОСТ 31610.13-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2014 (IEC 60079-13:2010); ГОСТ 31610.13-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2019 (IEC 60079-13:2017); ГОСТ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60079-14-2011; ГОСТ IEC 60079-14-2013;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31610.15-2014/IEC 60079-15:2010;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31610.15-2012/IEC 60079-15:2005;</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lastRenderedPageBreak/>
              <w:t>ГОСТ 31610.15-2020 (IEC 60079-15:2017);</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IEC 60079-17-2011; ГОСТ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60079-17-2013; ГОСТ 31610.18-2016/IEC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60079-18:2014; ГОСТ IEC 61241-18-2011;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Р МЭК 60079-18-2012;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31610.19-2014/IEC 60079-19:2010;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31610.19-2022 (IEC 60079-19:2019);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31610.20-1-2016/IEC 60079-20-1:2010;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31610.20-1-2020 (ISO/IEC 80079-20-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1:2017); ГОСТ 31610.20-2-2017/ISO/IEC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80079-20-2:2016; ГОСТ МЭК 61241-2-3-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2002; ГОСТ 31610.26-2016/IEC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26:2014; ГОСТ 31610.26-2012/IEC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26:2006; ГОСТ 31610.28-2017 (IEC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28:2015); ГОСТ 31610.28-2012/IEC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28:2006; ГОСТ IEC 60079-29-1-2013;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 60079-29-2-2013; ГОСТ IEC 60079-29-</w:t>
            </w:r>
            <w:r w:rsidRPr="00F72449">
              <w:rPr>
                <w:rFonts w:ascii="ArialMT" w:hAnsi="ArialMT" w:cs="ArialMT"/>
                <w:sz w:val="18"/>
                <w:szCs w:val="18"/>
              </w:rPr>
              <w:t xml:space="preserve"> </w:t>
            </w:r>
            <w:r w:rsidRPr="00F72449">
              <w:rPr>
                <w:rFonts w:ascii="Times New Roman" w:hAnsi="Times New Roman" w:cs="Times New Roman"/>
                <w:bCs/>
                <w:sz w:val="20"/>
                <w:szCs w:val="20"/>
              </w:rPr>
              <w:t>3-2013; ГОСТ Р 52350.29.1-2010 (МЭК</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60079-29-1:2007); ГОСТ Р 52350.29.2-2010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(МЭК 60079-29-2:2007); ГОСТ Р</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52350.29.4-2011 (МЭК 60079-29-4:2009);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31610.30-1-2017 (IEC/IEEE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30-1:2015); ГОСТ 31610.30-2-2017</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(IEC/IEEE 60079-30.2:2015); ГОСТ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60079-30-1-2011; ГОСТ IEC 60079-31-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2013; ГОСТ Р МЭК 60079-31-2010;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31610.32-2-2016/IEC 60079-32-2:2015;</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31613-2012; ГОСТ 22782.3-77;</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31610.33-2014 (IEC 60079-33:2012);</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lastRenderedPageBreak/>
              <w:t>ГОСТ 31610.35-1-2014 (IEC 60079-35-</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1:2011); ГОСТ 31611.2-2012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62013:2005); ГОСТ IEC 60079-35-2-2013;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Р ИСО/МЭК 80079-34-2013;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31438.1-2011 (EN 1127-1:2007);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31438.2-2011 (ЕН 1127-2:2002);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31441.1-2011 (EN 13463-1:2001);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32407-2013 (ISO/DIS 80079-36);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31441.2-2011 (EN 13463-2:2004);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31441.3-2011 (EN 13463-3:2005);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31441.5-2011 (EN 13463-5:2003);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31441.6-2011 (ЕН 13463-6:2005);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31441.8-2011 (EN 13463-8:2003);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ISO/DIS 80079-37-2013; ГОСТ 31439-2011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(EN 1710:2005); ГОСТ ISO/IEC 80079-38-</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2013; ГОСТ 31440.1-2011 (EN 1834-</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1:2000); ГОСТ 31440.2-2011 (EN 1834-</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2:2000); ГОСТ 31440.3-2011 (EN 1834-</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3:2000); ГОСТ 31442-2011 (EN</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50303:2000); ГОСТ Р 55393-2012 (ИСО</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21789:2009); ГОСТ 31610.39-2017 (IEC/TS</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60079-39:2015); ГОСТ Р ЕН 13617-1-2012; ГОСТ 12.2.059-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p w:rsidR="0007249B" w:rsidRPr="00F72449" w:rsidRDefault="0007249B" w:rsidP="00BE3E22">
            <w:pPr>
              <w:snapToGrid w:val="0"/>
              <w:spacing w:after="0" w:line="240" w:lineRule="auto"/>
              <w:ind w:right="-120"/>
              <w:rPr>
                <w:rFonts w:ascii="Times New Roman" w:hAnsi="Times New Roman" w:cs="Times New Roman"/>
                <w:bCs/>
                <w:sz w:val="20"/>
                <w:szCs w:val="20"/>
              </w:rPr>
            </w:pP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lastRenderedPageBreak/>
              <w:t>ГОСТ 31610.0-2019 (IEC 60079-0:2017);</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31610.0-2014 (IEC 60079-0:2011);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31610.40-2017/IEC/TS 60079-40:2015;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61241-0-2011; ГОСТ IEC 60079-1-</w:t>
            </w:r>
            <w:r w:rsidRPr="00F72449">
              <w:rPr>
                <w:rFonts w:ascii="ArialMT" w:hAnsi="ArialMT" w:cs="ArialMT"/>
                <w:sz w:val="18"/>
                <w:szCs w:val="18"/>
              </w:rPr>
              <w:t xml:space="preserve"> </w:t>
            </w:r>
            <w:r w:rsidRPr="00F72449">
              <w:rPr>
                <w:rFonts w:ascii="Times New Roman" w:hAnsi="Times New Roman" w:cs="Times New Roman"/>
                <w:sz w:val="20"/>
                <w:szCs w:val="20"/>
              </w:rPr>
              <w:t>2011; ГОСТ IEC 60079-1-2013; ГОСТ 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60079-2-2011; ГОСТ IEC 60079-2-2013;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31610.5-2017 (IEC 60079-5:2015); ГОСТ Р</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МЭК 60079-5-2012; ГОСТ 31610.6-2015/IEC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60079-6:2015; ГОСТ Р МЭК 60079-6-2012;</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31610.7-2017 (IEC 60079-7:2015);</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Р МЭК 60079-7-2012; ГОСТ 31610.10-</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2-2017/IEC 60079-10-2:2015; ГОСТ 31610.11-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lastRenderedPageBreak/>
              <w:t>2012/IEC 60079-11:2006; ГОСТ 31610.11-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2014 (IEC 60079-11:2011); ГОСТ IEC 61241-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11-2011; ГОСТ 31610.13-2014 (IEC 60079-</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13:2010); ГОСТ 31610.13-2019 (IEC 60079-</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13:2017); ГОСТ IEC 60079-14-2011; ГОСТ 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60079-14-2013; ГОСТ 31610.15-2014/IEC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60079-15:2010; ГОСТ 31610.15-2012/IEC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60079-15:2005; ГОСТ 31610.15-2020 (IEC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60079-15:2017); ГОСТ IEC 60079-17-2011;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IEC 60079-17-2013; ГОСТ 31610.18-</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2016/IEC 60079-18:2014; ГОСТ IEC 61241-18-</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2011; ГОСТ Р МЭК 60079-18-2012;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31610.19-2014/IEC 60079-19:2010;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31610.19-2022 (IEC 60079-19:2019);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lastRenderedPageBreak/>
              <w:t>31610.39-2017 (IEC/TS 60079-39:2015);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IEC 60079-25-2016; ГОСТ 31610.26-2016/IEC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60079-26:2014; ГОСТ 31610.26-2012/IEC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60079-26:2006; ГОСТ 31610.28-2017 (IEC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60079-28:2015); ГОСТ 31610.28-2012/IEC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60079-28:2006; ГОСТ IEC 60079-29-1-2013;</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IEC 60079-29-2-2013; ГОСТ IEC 60079-</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29-3-2013; ГОСТ Р 52350.29.1-2010 (МЭК</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60079-29-1:2007); ГОСТ Р 52350.29.2-2010</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(МЭК 60079-29-2:2007); ГОСТ Р 52350.29.4-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(МЭК 60079-29-4:2009); ГОСТ 31610.30-</w:t>
            </w:r>
            <w:r w:rsidRPr="00F72449">
              <w:rPr>
                <w:rFonts w:ascii="ArialMT" w:hAnsi="ArialMT" w:cs="ArialMT"/>
                <w:sz w:val="18"/>
                <w:szCs w:val="18"/>
              </w:rPr>
              <w:t xml:space="preserve"> </w:t>
            </w:r>
            <w:r w:rsidRPr="00F72449">
              <w:rPr>
                <w:rFonts w:ascii="Times New Roman" w:hAnsi="Times New Roman" w:cs="Times New Roman"/>
                <w:sz w:val="20"/>
                <w:szCs w:val="20"/>
              </w:rPr>
              <w:t>1-2017 (IEC/IEEE 60079-30-1:2015);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31610.30-2-2017 (IEC/IEEE 60079-30.2:2015);</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IEC 60079-30-1-2011; ГОСТ IEC 60079-</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30-2-2011; ГОСТ IEC 60079-31-2013; ГОСТ Р</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lastRenderedPageBreak/>
              <w:t>МЭК 60079-31-2010; ГОСТ 31610.32-1-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2015/IEC/TS 60079-32-1:2013; ГОСТ 31613-</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2012; ГОСТ 22782.3-77; ГОСТ 31610.33-2014</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(IEC 60079-33:2012); ГОСТ 31610.35-1-2014</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(IEC 60079-35-1:2011); ГОСТ 31611.2-2012</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(IEC 62013:2005); ГОСТ IEC 60079-35-2-2013;</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Р ИСО/МЭК 80079-34-2013;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31438.1-2011 (EN 1127-1:2007);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31438.2-2011 (ЕН 1127-2:2002);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31441.1-2011 (EN 13463-1:2001);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32407-2013 (ISO/DIS 80079-36);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31441.2-2011 (EN 13463-2:2004);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31441.3-2011 (EN 13463-3:2005);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31441.5-2011 (EN 13463-5:2003);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lastRenderedPageBreak/>
              <w:t>31441.6-2011 (ЕН 13463-6:2005);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31441.8-2011 (EN 13463-8:2003); ГОСТ</w:t>
            </w:r>
          </w:p>
          <w:p w:rsidR="0007249B" w:rsidRPr="0084033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lang w:val="en-US"/>
              </w:rPr>
              <w:t>ISO</w:t>
            </w:r>
            <w:r w:rsidRPr="00840334">
              <w:rPr>
                <w:rFonts w:ascii="Times New Roman" w:hAnsi="Times New Roman" w:cs="Times New Roman"/>
                <w:sz w:val="20"/>
                <w:szCs w:val="20"/>
              </w:rPr>
              <w:t>/</w:t>
            </w:r>
            <w:r w:rsidRPr="000716F4">
              <w:rPr>
                <w:rFonts w:ascii="Times New Roman" w:hAnsi="Times New Roman" w:cs="Times New Roman"/>
                <w:sz w:val="20"/>
                <w:szCs w:val="20"/>
                <w:lang w:val="en-US"/>
              </w:rPr>
              <w:t>DIS</w:t>
            </w:r>
            <w:r w:rsidRPr="00840334">
              <w:rPr>
                <w:rFonts w:ascii="Times New Roman" w:hAnsi="Times New Roman" w:cs="Times New Roman"/>
                <w:sz w:val="20"/>
                <w:szCs w:val="20"/>
              </w:rPr>
              <w:t xml:space="preserve"> 80079-37-2013; </w:t>
            </w:r>
            <w:r w:rsidRPr="000716F4">
              <w:rPr>
                <w:rFonts w:ascii="Times New Roman" w:hAnsi="Times New Roman" w:cs="Times New Roman"/>
                <w:sz w:val="20"/>
                <w:szCs w:val="20"/>
              </w:rPr>
              <w:t>ГОСТ</w:t>
            </w:r>
            <w:r w:rsidRPr="00840334">
              <w:rPr>
                <w:rFonts w:ascii="Times New Roman" w:hAnsi="Times New Roman" w:cs="Times New Roman"/>
                <w:sz w:val="20"/>
                <w:szCs w:val="20"/>
              </w:rPr>
              <w:t xml:space="preserve"> 31439-2011</w:t>
            </w:r>
          </w:p>
          <w:p w:rsidR="0007249B" w:rsidRPr="00840334" w:rsidRDefault="0007249B" w:rsidP="00BE3E22">
            <w:pPr>
              <w:snapToGrid w:val="0"/>
              <w:spacing w:after="0" w:line="240" w:lineRule="auto"/>
              <w:ind w:right="-120"/>
              <w:rPr>
                <w:rFonts w:ascii="Times New Roman" w:hAnsi="Times New Roman" w:cs="Times New Roman"/>
                <w:sz w:val="20"/>
                <w:szCs w:val="20"/>
              </w:rPr>
            </w:pPr>
            <w:r w:rsidRPr="00840334">
              <w:rPr>
                <w:rFonts w:ascii="Times New Roman" w:hAnsi="Times New Roman" w:cs="Times New Roman"/>
                <w:sz w:val="20"/>
                <w:szCs w:val="20"/>
              </w:rPr>
              <w:t>(</w:t>
            </w:r>
            <w:r w:rsidRPr="000716F4">
              <w:rPr>
                <w:rFonts w:ascii="Times New Roman" w:hAnsi="Times New Roman" w:cs="Times New Roman"/>
                <w:sz w:val="20"/>
                <w:szCs w:val="20"/>
                <w:lang w:val="en-US"/>
              </w:rPr>
              <w:t>EN</w:t>
            </w:r>
            <w:r w:rsidRPr="00840334">
              <w:rPr>
                <w:rFonts w:ascii="Times New Roman" w:hAnsi="Times New Roman" w:cs="Times New Roman"/>
                <w:sz w:val="20"/>
                <w:szCs w:val="20"/>
              </w:rPr>
              <w:t xml:space="preserve"> 1710:2005); </w:t>
            </w:r>
            <w:r w:rsidRPr="000716F4">
              <w:rPr>
                <w:rFonts w:ascii="Times New Roman" w:hAnsi="Times New Roman" w:cs="Times New Roman"/>
                <w:sz w:val="20"/>
                <w:szCs w:val="20"/>
              </w:rPr>
              <w:t>ГОСТ</w:t>
            </w:r>
            <w:r w:rsidRPr="00840334">
              <w:rPr>
                <w:rFonts w:ascii="Times New Roman" w:hAnsi="Times New Roman" w:cs="Times New Roman"/>
                <w:sz w:val="20"/>
                <w:szCs w:val="20"/>
              </w:rPr>
              <w:t xml:space="preserve"> </w:t>
            </w:r>
            <w:r w:rsidRPr="000716F4">
              <w:rPr>
                <w:rFonts w:ascii="Times New Roman" w:hAnsi="Times New Roman" w:cs="Times New Roman"/>
                <w:sz w:val="20"/>
                <w:szCs w:val="20"/>
                <w:lang w:val="en-US"/>
              </w:rPr>
              <w:t>ISO</w:t>
            </w:r>
            <w:r w:rsidRPr="00840334">
              <w:rPr>
                <w:rFonts w:ascii="Times New Roman" w:hAnsi="Times New Roman" w:cs="Times New Roman"/>
                <w:sz w:val="20"/>
                <w:szCs w:val="20"/>
              </w:rPr>
              <w:t>/</w:t>
            </w:r>
            <w:r w:rsidRPr="000716F4">
              <w:rPr>
                <w:rFonts w:ascii="Times New Roman" w:hAnsi="Times New Roman" w:cs="Times New Roman"/>
                <w:sz w:val="20"/>
                <w:szCs w:val="20"/>
                <w:lang w:val="en-US"/>
              </w:rPr>
              <w:t>IEC</w:t>
            </w:r>
            <w:r w:rsidRPr="00840334">
              <w:rPr>
                <w:rFonts w:ascii="Times New Roman" w:hAnsi="Times New Roman" w:cs="Times New Roman"/>
                <w:sz w:val="20"/>
                <w:szCs w:val="20"/>
              </w:rPr>
              <w:t xml:space="preserve"> 80079-38-</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2013; ГОСТ 31440.1-2011 (EN 1834-1:2000);</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31440.2-2011 (EN 1834-2:2000);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31440.3-2011 (EN 1834-3:2000); ГОСТ 31442-</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2011 (EN 50303:2000); ГОСТ Р 55393-2012</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(ИСО 21789:2009); ГОСТ Р ЕН 13617-1-2012;</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0716F4" w:rsidRDefault="0007249B" w:rsidP="00BE3E22">
            <w:pPr>
              <w:spacing w:after="0" w:line="240" w:lineRule="auto"/>
              <w:rPr>
                <w:rFonts w:ascii="Times New Roman" w:hAnsi="Times New Roman" w:cs="Times New Roman"/>
                <w:sz w:val="20"/>
                <w:szCs w:val="20"/>
              </w:rPr>
            </w:pPr>
            <w:r w:rsidRPr="000716F4">
              <w:rPr>
                <w:rFonts w:ascii="Times New Roman" w:hAnsi="Times New Roman" w:cs="Times New Roman"/>
                <w:sz w:val="20"/>
                <w:szCs w:val="20"/>
              </w:rPr>
              <w:t>Оборудование для работы во</w:t>
            </w:r>
          </w:p>
          <w:p w:rsidR="0007249B" w:rsidRPr="000716F4" w:rsidRDefault="0007249B" w:rsidP="00BE3E22">
            <w:pPr>
              <w:spacing w:after="0" w:line="240" w:lineRule="auto"/>
              <w:rPr>
                <w:rFonts w:ascii="Times New Roman" w:hAnsi="Times New Roman" w:cs="Times New Roman"/>
                <w:sz w:val="20"/>
                <w:szCs w:val="20"/>
              </w:rPr>
            </w:pPr>
            <w:r w:rsidRPr="000716F4">
              <w:rPr>
                <w:rFonts w:ascii="Times New Roman" w:hAnsi="Times New Roman" w:cs="Times New Roman"/>
                <w:sz w:val="20"/>
                <w:szCs w:val="20"/>
              </w:rPr>
              <w:t>взрывоопасных средах с</w:t>
            </w:r>
          </w:p>
          <w:p w:rsidR="0007249B" w:rsidRPr="000716F4" w:rsidRDefault="0007249B" w:rsidP="00BE3E22">
            <w:pPr>
              <w:spacing w:after="0" w:line="240" w:lineRule="auto"/>
              <w:rPr>
                <w:rFonts w:ascii="Times New Roman" w:hAnsi="Times New Roman" w:cs="Times New Roman"/>
                <w:sz w:val="20"/>
                <w:szCs w:val="20"/>
              </w:rPr>
            </w:pPr>
            <w:r w:rsidRPr="000716F4">
              <w:rPr>
                <w:rFonts w:ascii="Times New Roman" w:hAnsi="Times New Roman" w:cs="Times New Roman"/>
                <w:sz w:val="20"/>
                <w:szCs w:val="20"/>
              </w:rPr>
              <w:t>видом взрывозащиты</w:t>
            </w:r>
          </w:p>
          <w:p w:rsidR="0007249B" w:rsidRPr="000716F4" w:rsidRDefault="0007249B" w:rsidP="00BE3E22">
            <w:pPr>
              <w:spacing w:after="0" w:line="240" w:lineRule="auto"/>
              <w:rPr>
                <w:rFonts w:ascii="Times New Roman" w:hAnsi="Times New Roman" w:cs="Times New Roman"/>
                <w:sz w:val="20"/>
                <w:szCs w:val="20"/>
              </w:rPr>
            </w:pPr>
            <w:r w:rsidRPr="000716F4">
              <w:rPr>
                <w:rFonts w:ascii="Times New Roman" w:hAnsi="Times New Roman" w:cs="Times New Roman"/>
                <w:sz w:val="20"/>
                <w:szCs w:val="20"/>
              </w:rPr>
              <w:t>"искробезопасная</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электрическая цепь "i"</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3917; 3926;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4010; 7307;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7308; 730900;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7320; 7322;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7325; 7326;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7412; 7419;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7609000000;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7616; 800700;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lastRenderedPageBreak/>
              <w:t>8201; 8202;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8203; 8204;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8206000000;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8207; 8208;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820900; 8307;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8401; 8402;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8403; 8404;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8405; 8406;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8407; 8408;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8409; 8410;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8411; 8412;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8413; 8414;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8415; 8416;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8417; 8418;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8419; 8420;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8421; 8422;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8423; 8424;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8425; 8426;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8427; 8428;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8429; 8430;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8431; 8432;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8433; 8434;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8435; 8436;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8437; 8438;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8439; 8440;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8441; 8442;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8443; 844400;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8445; 8446;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lastRenderedPageBreak/>
              <w:t>8447; 8448;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8449000000;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8450; 8451;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8452; 8453;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8454; 8455;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8456; 8457;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8458; 8459;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8460; 8461;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8462; 8463;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8464; 8465;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8466; 8467;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8468; 8470;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8471; 8472;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8473; 8474;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8475; 8476;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8477; 8478;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8479; 8481;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8482; 8483;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8484; 8486;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8487; 8501;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8502; 850300;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8504; 8505;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8506; 8507;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8508; 8509;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8511; 8512;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8513; 8514;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8515; 8516;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8517; 8518;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8519; 8521;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lastRenderedPageBreak/>
              <w:t>8522; 8523;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8525; 8526;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8527; 8528;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8529; 8530;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8531; 8532;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853400; 8535;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8536; 8537;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8538; 8539;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8540; 8541;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8542; 8543;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8544; 8545;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8546; 8547;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8601; 8602;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8604000000;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860500000;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8606; 8607;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860800000;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860900; 8701;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8702; 8703;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8704; 8705;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8709;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8710000000;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8711; 871200;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8713; 8714;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871500; 8716;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880100;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8804000000;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8805; 8901;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lastRenderedPageBreak/>
              <w:t>890200; 8903;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890400; 8905;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8906; 8907;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8908000000;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9004; 9005;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9006; 9007;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9008; 9010;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9011; 9012;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9013; 9014;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9015; 901600;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9017; 9018;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9020000000;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9021; 9022;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902300; 9024;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9025; 9026;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9027; 9028;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9030; 9029;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9031; 9032;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9101; 9102;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910400000;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9107000000;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9108; 9109;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9110; 9111;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31610.0-2019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60079-0:2017); ГОСТ 31610.0-2014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60079-0:2011); ГОСТ 31610.40-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2017/IEC/TS 60079-40:2015; ГОСТ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lastRenderedPageBreak/>
              <w:t>61241-0-2011; ГОСТ IEC 60079-1-2011;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IEC 60079-1-2013; ГОСТ 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2-2011; ГОСТ IEC 60079-2-2013;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31610.5-2017 (IEC 60079-5:2015);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60079-5-2012; ГОСТ 31610.6-</w:t>
            </w:r>
            <w:r w:rsidRPr="00F72449">
              <w:rPr>
                <w:rFonts w:ascii="ArialMT" w:hAnsi="ArialMT" w:cs="ArialMT"/>
                <w:sz w:val="18"/>
                <w:szCs w:val="18"/>
              </w:rPr>
              <w:t xml:space="preserve"> </w:t>
            </w:r>
            <w:r w:rsidRPr="00F72449">
              <w:rPr>
                <w:rFonts w:ascii="Times New Roman" w:hAnsi="Times New Roman" w:cs="Times New Roman"/>
                <w:bCs/>
                <w:sz w:val="20"/>
                <w:szCs w:val="20"/>
              </w:rPr>
              <w:t>2015/IEC 60079-6:2015; ГОСТ Р МЭК</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60079-6-2012; ГОСТ 31610.7-2017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60079-7:2015); ГОСТ Р МЭК 60079-7-2012;</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31610.11-2012/IEC 60079-11:2006;</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31610.11-2014 (IEC 60079-11:2011);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IEC 61241-11-2011; ГОСТ 31610.13-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2014 (IEC 60079-13:2010); ГОСТ 31610.13-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2019 (IEC 60079-13:2017); ГОСТ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60079-14-2011; ГОСТ IEC 60079-14-2013;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31610.15-2014/IEC 60079-15:2010;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31610.15-2012/IEC 60079-15:2005;</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31610.15-2020 (IEC 60079-15:2017);</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IEC 60079-17-2011; ГОСТ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60079-17-2013; ГОСТ 31610.18-2016/IEC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60079-18:2014; ГОСТ IEC 61241-18-2011;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Р МЭК 60079-18-2012;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31610.19-2014/IEC 60079-19:2010;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31610.19-2022 (IEC 60079-19:2019);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31610.20-1-2016/IEC 60079-20-1:2010;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31610.20-1-2020 (ISO/IEC 80079-20-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1:2017); ГОСТ 31610.20-2-2017/ISO/IEC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80079-20-2:2016; ГОСТ МЭК 61241-2-3-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2002; ГОСТ 31610.26-2016/IEC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26:2014; ГОСТ 31610.26-2012/IEC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lastRenderedPageBreak/>
              <w:t>26:2006; ГОСТ 31610.28-2017 (IEC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28:2015); ГОСТ 31610.28-2012/IEC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28:2006; ГОСТ IEC 60079-29-1-2013;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IEC 60079-29-2-2013; ГОСТ IEC 60079-29-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3-2013; ГОСТ Р 52350.29.1-2010 (МЭК</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60079-29-1:2007); ГОСТ Р 52350.29.2-2010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(МЭК 60079-29-2:2007); ГОСТ Р</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52350.29.4-2011 (МЭК 60079-29-4:2009);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31610.30-1-2017 (IEC/IEEE 60079-</w:t>
            </w:r>
            <w:r w:rsidRPr="00F72449">
              <w:rPr>
                <w:rFonts w:ascii="ArialMT" w:hAnsi="ArialMT" w:cs="ArialMT"/>
                <w:sz w:val="18"/>
                <w:szCs w:val="18"/>
              </w:rPr>
              <w:t xml:space="preserve"> </w:t>
            </w:r>
            <w:r w:rsidRPr="00F72449">
              <w:rPr>
                <w:rFonts w:ascii="Times New Roman" w:hAnsi="Times New Roman" w:cs="Times New Roman"/>
                <w:bCs/>
                <w:sz w:val="20"/>
                <w:szCs w:val="20"/>
              </w:rPr>
              <w:t>30-1:2015); ГОСТ 31610.30-2-2017</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(IEC/IEEE 60079-30.2:2015); ГОСТ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60079-30-1-2011; ГОСТ IEC 60079-31-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2013; ГОСТ Р МЭК 60079-31-2010;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31610.32-2-2016/IEC 60079-32-2:2015;</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31613-2012; ГОСТ 22782.3-77;</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31610.33-2014 (IEC 60079-33:2012);</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31610.35-1-2014 (IEC 60079-35-</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1:2011); ГОСТ 31611.2-2012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62013:2005); ГОСТ IEC 60079-35-2-2013;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Р ИСО/МЭК 80079-34-2013;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31438.1-2011 (EN 1127-1:2007);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31438.2-2011 (ЕН 1127-2:2002);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31441.1-2011 (EN 13463-1:2001);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32407-2013 (ISO/DIS 80079-36);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31441.2-2011 (EN 13463-2:2004);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31441.3-2011 (EN 13463-3:2005);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31441.5-2011 (EN 13463-5:2003);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31441.6-2011 (ЕН 13463-6:2005);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31441.8-2011 (EN 13463-8:2003);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lastRenderedPageBreak/>
              <w:t>ISO/DIS 80079-37-2013; ГОСТ 31439-2011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(EN 1710:2005); ГОСТ ISO/IEC 80079-38-</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2013; ГОСТ 31440.1-2011 (EN 1834-</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1:2000); ГОСТ 31440.2-2011 (EN 1834-</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2:2000); ГОСТ 31440.3-2011 (EN 1834-</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3:2000); ГОСТ 31442-2011 (EN</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50303:2000); ГОСТ Р 55393-2012 (ИСО</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21789:2009); ГОСТ 31610.39-2017 (IEC/TS</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60079-39:2015); ГОСТ Р ЕН 13617-1-2012;</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12.2.059-81; ГОСТ 31814-2012;</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30852.20-2002; ГОСТ 24471-80;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lastRenderedPageBreak/>
              <w:t>ГОСТ 31610.0-2019 (IEC 60079-0:2017);</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31610.0-2014 (IEC 60079-0:2011);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31610.40-2017/IEC/TS 60079-40:2015;</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IEC 61241-0-2011; ГОСТ IEC 60079-1-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lastRenderedPageBreak/>
              <w:t>2011; ГОСТ IEC 60079-1-2013; ГОСТ 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60079-2-2011; ГОСТ IEC 60079-2-2013;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31610.5-2017 (IEC 60079-5:2015); ГОСТ Р</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МЭК 60079-5-2012; ГОСТ 31610.6-2015/IEC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60079-6:2015; ГОСТ Р МЭК 60079-6-2012;</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31610.7-2017 (IEC 60079-7:2015);</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Р МЭК 60079-7-2012; ГОСТ 31610.10-</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2-2017/IEC 60079-10-2:2015; ГОСТ 31610.11-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2012/IEC 60079-11:2006; ГОСТ 31610.11-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2014 (IEC 60079-11:2011); ГОСТ IEC 61241-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11-2011; ГОСТ 31610.13-2014 (IEC 60079-</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13:2010); ГОСТ 31610.13-2019 (IEC 60079-</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13:2017); ГОСТ IEC 60079-14-2011; ГОСТ 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60079-14-2013; ГОСТ 31610.15-2014/IEC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lastRenderedPageBreak/>
              <w:t>60079-15:2010; ГОСТ 31610.15-2012/IEC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60079-15:2005; ГОСТ 31610.15-2020 (IEC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60079-15:2017); ГОСТ IEC 60079-17-2011;</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IEC 60079-17-2013; ГОСТ 31610.18-</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2016/IEC 60079-18:2014; ГОСТ IEC 61241-18-</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2011; ГОСТ Р МЭК 60079-18-2012;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31610.19-2014/IEC 60079-19:2010;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31610.19-2022 (IEC 60079-19:2019);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31610.39-2017 (IEC/TS 60079-39:2015);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IEC 60079-25-2016; ГОСТ 31610.26-2016/IEC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60079-26:2014; ГОСТ 31610.26-2012/IEC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60079-26:2006; ГОСТ 31610.28-2017 (IEC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60079-28:2015); ГОСТ 31610.28-2012/IEC</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60079-28:2006; ГОСТ IEC 60079-29-1-2013;</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lastRenderedPageBreak/>
              <w:t>ГОСТ IEC 60079-29-2-2013; ГОСТ IEC 60079-</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29-3-2013; ГОСТ Р 52350.29.1-2010 (МЭК</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60079-29-1:2007); ГОСТ Р 52350.29.2-2010</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(МЭК 60079-29-2:2007); ГОСТ Р 52350.29.4-</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2011 (МЭК 60079-29-4:2009); ГОСТ 31610.30-</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1-2017 (IEC/IEEE 60079-30-1:2015);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31610.30-2-2017 (IEC/IEEE 60079-30.2:2015);</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IEC 60079-30-1-2011; ГОСТ IEC 60079-</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30-2-2011; ГОСТ IEC 60079-31-2013; ГОСТ Р</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60079-31-2010; ГОСТ 31610.32-1-</w:t>
            </w:r>
            <w:r w:rsidRPr="00F72449">
              <w:rPr>
                <w:rFonts w:ascii="ArialMT" w:hAnsi="ArialMT" w:cs="ArialMT"/>
                <w:sz w:val="18"/>
                <w:szCs w:val="18"/>
              </w:rPr>
              <w:t xml:space="preserve"> </w:t>
            </w:r>
            <w:r w:rsidRPr="00F72449">
              <w:rPr>
                <w:rFonts w:ascii="Times New Roman" w:hAnsi="Times New Roman" w:cs="Times New Roman"/>
                <w:sz w:val="20"/>
                <w:szCs w:val="20"/>
              </w:rPr>
              <w:t>2015/IEC/TS 60079-32-1:2013; ГОСТ 31613-</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2012; ГОСТ 22782.3-77; ГОСТ 31610.33-2014</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(IEC 60079-33:2012); ГОСТ 31610.35-1-2014</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(IEC 60079-35-1:2011); ГОСТ 31611.2-2012</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(IEC 62013:2005); ГОСТ IEC 60079-35-2-2013;</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lastRenderedPageBreak/>
              <w:t>ГОСТ Р ИСО/МЭК 80079-34-2013;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31438.1-2011 (EN 1127-1:2007);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31438.2-2011 (ЕН 1127-2:2002);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31441.1-2011 (EN 13463-1:2001);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32407-2013 (ISO/DIS 80079-36);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31441.2-2011 (EN 13463-2:2004);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31441.3-2011 (EN 13463-3:2005);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31441.5-2011 (EN 13463-5:2003);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31441.6-2011 (ЕН 13463-6:2005);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31441.8-2011 (EN 13463-8:2003); ГОСТ</w:t>
            </w:r>
          </w:p>
          <w:p w:rsidR="0007249B" w:rsidRPr="000716F4" w:rsidRDefault="0007249B" w:rsidP="00BE3E22">
            <w:pPr>
              <w:snapToGrid w:val="0"/>
              <w:spacing w:after="0" w:line="240" w:lineRule="auto"/>
              <w:ind w:right="-120"/>
              <w:rPr>
                <w:rFonts w:ascii="Times New Roman" w:hAnsi="Times New Roman" w:cs="Times New Roman"/>
                <w:sz w:val="20"/>
                <w:szCs w:val="20"/>
                <w:lang w:val="en-US"/>
              </w:rPr>
            </w:pPr>
            <w:r w:rsidRPr="000716F4">
              <w:rPr>
                <w:rFonts w:ascii="Times New Roman" w:hAnsi="Times New Roman" w:cs="Times New Roman"/>
                <w:sz w:val="20"/>
                <w:szCs w:val="20"/>
                <w:lang w:val="en-US"/>
              </w:rPr>
              <w:t xml:space="preserve">ISO/DIS 80079-37-2013; </w:t>
            </w:r>
            <w:r w:rsidRPr="000716F4">
              <w:rPr>
                <w:rFonts w:ascii="Times New Roman" w:hAnsi="Times New Roman" w:cs="Times New Roman"/>
                <w:sz w:val="20"/>
                <w:szCs w:val="20"/>
              </w:rPr>
              <w:t>ГОСТ</w:t>
            </w:r>
            <w:r w:rsidRPr="000716F4">
              <w:rPr>
                <w:rFonts w:ascii="Times New Roman" w:hAnsi="Times New Roman" w:cs="Times New Roman"/>
                <w:sz w:val="20"/>
                <w:szCs w:val="20"/>
                <w:lang w:val="en-US"/>
              </w:rPr>
              <w:t xml:space="preserve"> 31439-2011</w:t>
            </w:r>
          </w:p>
          <w:p w:rsidR="0007249B" w:rsidRPr="000716F4" w:rsidRDefault="0007249B" w:rsidP="00BE3E22">
            <w:pPr>
              <w:snapToGrid w:val="0"/>
              <w:spacing w:after="0" w:line="240" w:lineRule="auto"/>
              <w:ind w:right="-120"/>
              <w:rPr>
                <w:rFonts w:ascii="Times New Roman" w:hAnsi="Times New Roman" w:cs="Times New Roman"/>
                <w:sz w:val="20"/>
                <w:szCs w:val="20"/>
                <w:lang w:val="en-US"/>
              </w:rPr>
            </w:pPr>
            <w:r w:rsidRPr="000716F4">
              <w:rPr>
                <w:rFonts w:ascii="Times New Roman" w:hAnsi="Times New Roman" w:cs="Times New Roman"/>
                <w:sz w:val="20"/>
                <w:szCs w:val="20"/>
                <w:lang w:val="en-US"/>
              </w:rPr>
              <w:t xml:space="preserve">(EN 1710:2005); </w:t>
            </w:r>
            <w:r w:rsidRPr="000716F4">
              <w:rPr>
                <w:rFonts w:ascii="Times New Roman" w:hAnsi="Times New Roman" w:cs="Times New Roman"/>
                <w:sz w:val="20"/>
                <w:szCs w:val="20"/>
              </w:rPr>
              <w:t>ГОСТ</w:t>
            </w:r>
            <w:r w:rsidRPr="000716F4">
              <w:rPr>
                <w:rFonts w:ascii="Times New Roman" w:hAnsi="Times New Roman" w:cs="Times New Roman"/>
                <w:sz w:val="20"/>
                <w:szCs w:val="20"/>
                <w:lang w:val="en-US"/>
              </w:rPr>
              <w:t xml:space="preserve"> ISO/IEC 80079-38-</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2013; ГОСТ 31440.1-2011 (EN 1834-1:2000);</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31440.2-2011 (EN 1834-2:2000); ГОСТ</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lastRenderedPageBreak/>
              <w:t>31440.3-2011 (EN 1834-3:2000); ГОСТ 31442-</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2011 (EN 50303:2000); ГОСТ Р 55393-2012</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(ИСО 21789:2009); ГОСТ Р ЕН 13617-1-2012;</w:t>
            </w:r>
          </w:p>
          <w:p w:rsidR="0007249B" w:rsidRPr="000716F4" w:rsidRDefault="0007249B" w:rsidP="00BE3E22">
            <w:pPr>
              <w:snapToGrid w:val="0"/>
              <w:spacing w:after="0" w:line="240" w:lineRule="auto"/>
              <w:ind w:right="-120"/>
              <w:rPr>
                <w:rFonts w:ascii="Times New Roman" w:hAnsi="Times New Roman" w:cs="Times New Roman"/>
                <w:sz w:val="20"/>
                <w:szCs w:val="20"/>
              </w:rPr>
            </w:pPr>
            <w:r w:rsidRPr="000716F4">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0716F4" w:rsidRDefault="0007249B" w:rsidP="00BE3E22">
            <w:pPr>
              <w:spacing w:after="0" w:line="240" w:lineRule="auto"/>
              <w:rPr>
                <w:rFonts w:ascii="Times New Roman" w:hAnsi="Times New Roman" w:cs="Times New Roman"/>
                <w:sz w:val="20"/>
                <w:szCs w:val="20"/>
              </w:rPr>
            </w:pPr>
            <w:r w:rsidRPr="000716F4">
              <w:rPr>
                <w:rFonts w:ascii="Times New Roman" w:hAnsi="Times New Roman" w:cs="Times New Roman"/>
                <w:sz w:val="20"/>
                <w:szCs w:val="20"/>
              </w:rPr>
              <w:t>Помещения с оборудованием</w:t>
            </w:r>
          </w:p>
          <w:p w:rsidR="0007249B" w:rsidRPr="000716F4" w:rsidRDefault="0007249B" w:rsidP="00BE3E22">
            <w:pPr>
              <w:spacing w:after="0" w:line="240" w:lineRule="auto"/>
              <w:rPr>
                <w:rFonts w:ascii="Times New Roman" w:hAnsi="Times New Roman" w:cs="Times New Roman"/>
                <w:sz w:val="20"/>
                <w:szCs w:val="20"/>
              </w:rPr>
            </w:pPr>
            <w:r w:rsidRPr="000716F4">
              <w:rPr>
                <w:rFonts w:ascii="Times New Roman" w:hAnsi="Times New Roman" w:cs="Times New Roman"/>
                <w:sz w:val="20"/>
                <w:szCs w:val="20"/>
              </w:rPr>
              <w:t>под избыточным давлением</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"p"</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3917; 3926;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4010; 7307;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7308; 730900;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7320; 7322;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7325; 7326;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7412; 7419;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7609000000;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7616; 800700;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8201; 8202;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8203; 8204;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8206000000;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8207; 8208;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820900; 8307;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8401; 8402;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8403; 8404;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8405; 8406;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8407; 8408;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8409; 8410;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8411; 8412;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lastRenderedPageBreak/>
              <w:t>8413; 8414;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8415; 8416;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8417; 8418;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8419; 8420;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8421; 8422;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8423; 8424;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8425; 8426;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8427; 8428;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8429; 8430;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8431; 8432;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8433; 8434;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8435; 8436;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8437; 8438;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8439; 8440;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8441; 8442;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8443; 844400;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8445; 8446;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8447; 8448;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8449000000;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8450; 8451;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8452; 8453;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8454; 8455;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8456; 8457;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8458; 8459;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8460; 8461;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8462; 8463;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8464; 8465;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8466; 8467;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8468; 8470;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lastRenderedPageBreak/>
              <w:t>8471; 8472;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8473; 8474;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8475; 8476;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8477; 8478;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8479; 8481;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8482; 8483;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8484; 8486;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8487; 8501;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8502; 850300;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8504; 8505;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8506; 8507;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8508; 8509;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8511; 8512;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8513; 8514;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8515; 8516;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8517; 8518;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8519; 8521;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8522; 8523;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8525; 8526;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8527; 8528;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8529; 8530;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8531; 8532;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853400; 8535;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8536; 8537;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8538; 8539;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8540; 8541;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8542; 8543;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8544; 8545;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8546; 8547;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lastRenderedPageBreak/>
              <w:t>8601; 8602;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8604000000;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860500000;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8606; 8607;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860800000;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860900; 8701;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8702; 8703;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8704; 8705;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8709;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8710000000;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8711; 871200;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8713; 8714;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871500; 8716;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880100;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8804000000;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8805; 8901;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890200; 8903;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890400; 8905;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8906; 8907;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8908000000;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9004; 9005;</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9006; 9007;</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9008; 9010;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9011; 9012;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9013; 9014;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9015; 901600;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9017; 9018;</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9019;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lastRenderedPageBreak/>
              <w:t>9020000000;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9021; 9022;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902300; 9024;</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9025; 9026;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9027; 9028;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9030; 9029;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9031; 9032;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9101; 9102;</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9103;</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910400000;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9106;</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9107000000;</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9108; 9109;</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9110; 9111;</w:t>
            </w:r>
          </w:p>
          <w:p w:rsidR="0007249B" w:rsidRPr="000716F4"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0716F4">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31610.0-2019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60079-0:2017); ГОСТ 31610.0-2014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60079-0:2011); ГОСТ 31610.40-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2017/IEC/TS 60079-40:2015; ГОСТ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61241-0-2011; ГОСТ IEC 60079-1-2011;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IEC 60079-1-2013; ГОСТ 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2-2011; ГОСТ IEC 60079-2-2013;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31610.5-2017 (IEC 60079-5:2015); ГОСТ Р</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МЭК 60079-5-2012; ГОСТ 31610.6-</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2015/IEC 60079-6:2015; ГОСТ Р МЭК</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60079-6-2012; ГОСТ 31610.7-2017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60079-7:2015); ГОСТ Р МЭК 60079-7-2012;</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31610.11-2012/IEC 60079-11:2006;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31610.11-2014 (IEC 60079-11:2011);</w:t>
            </w:r>
            <w:r w:rsidRPr="00F72449">
              <w:rPr>
                <w:rFonts w:ascii="ArialMT" w:hAnsi="ArialMT" w:cs="ArialMT"/>
                <w:sz w:val="18"/>
                <w:szCs w:val="18"/>
              </w:rPr>
              <w:t xml:space="preserve"> </w:t>
            </w:r>
            <w:r w:rsidRPr="00F72449">
              <w:rPr>
                <w:rFonts w:ascii="Times New Roman" w:hAnsi="Times New Roman" w:cs="Times New Roman"/>
                <w:bCs/>
                <w:sz w:val="20"/>
                <w:szCs w:val="20"/>
              </w:rPr>
              <w:t>ГОСТ IEC 61241-11-2011; ГОСТ 31610.13-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2014 (IEC 60079-13:2010); ГОСТ 31610.13-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lastRenderedPageBreak/>
              <w:t>2019 (IEC 60079-13:2017); ГОСТ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60079-14-2011; ГОСТ IEC 60079-14-2013;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31610.15-2014/IEC 60079-15:2010;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31610.15-2012/IEC 60079-15:2005;</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31610.15-2020 (IEC 60079-15:2017);</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IEC 60079-17-2011; ГОСТ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60079-17-2013; ГОСТ 31610.18-2016/IEC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60079-18:2014; ГОСТ IEC 61241-18-2011;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Р МЭК 60079-18-2012;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31610.19-2014/IEC 60079-19:2010;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31610.19-2022 (IEC 60079-19:2019);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31610.20-1-2016/IEC 60079-20-1:2010;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31610.20-1-2020 (ISO/IEC 80079-20-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1:2017); ГОСТ 31610.20-2-2017/ISO/IEC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80079-20-2:2016; ГОСТ МЭК 61241-2-3-</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2002; ГОСТ 31610.26-2016/IEC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26:2014; ГОСТ 31610.26-2012/IEC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26:2006; ГОСТ 31610.28-2017 (IEC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28:2015); ГОСТ 31610.28-2012/IEC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28:2006; ГОСТ IEC 60079-29-1-2013; ГОСТ</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IEC 60079-29-2-2013; ГОСТ IEC 60079-29-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3-2013; ГОСТ Р 52350.29.1-2010 (МЭК</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60079-29-1:2007); ГОСТ Р 52350.29.2-2010</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(МЭК 60079-29-2:2007); ГОСТ Р</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52350.29.4-2011 (МЭК 60079-29-4:2009);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ГОСТ 31610.30-1-2017 (IEC/IEEE 60079-</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30-1:2015); ГОСТ 31610.30-2-2017</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(IEC/IEEE 60079-30.2:2015); ГОСТ IEC</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t>60079-30-1-2011; ГОСТ IEC 60079-31-</w:t>
            </w:r>
          </w:p>
          <w:p w:rsidR="0007249B" w:rsidRPr="000716F4" w:rsidRDefault="0007249B" w:rsidP="00BE3E22">
            <w:pPr>
              <w:snapToGrid w:val="0"/>
              <w:spacing w:after="0" w:line="240" w:lineRule="auto"/>
              <w:ind w:right="-120"/>
              <w:rPr>
                <w:rFonts w:ascii="Times New Roman" w:hAnsi="Times New Roman" w:cs="Times New Roman"/>
                <w:bCs/>
                <w:sz w:val="20"/>
                <w:szCs w:val="20"/>
              </w:rPr>
            </w:pPr>
            <w:r w:rsidRPr="000716F4">
              <w:rPr>
                <w:rFonts w:ascii="Times New Roman" w:hAnsi="Times New Roman" w:cs="Times New Roman"/>
                <w:bCs/>
                <w:sz w:val="20"/>
                <w:szCs w:val="20"/>
              </w:rPr>
              <w:lastRenderedPageBreak/>
              <w:t>2013; ГОСТ Р МЭК 60079-31-2010;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31610.32-2-2016/IEC 60079-32-2:2015;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31613-2012; ГОСТ 22782.3-77;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31610.33-2014 (IEC 60079-33:2012);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31610.35-1-2014 (IEC 60079-35-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1:2011); ГОСТ 31611.2-2012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62013:2005); ГОСТ IEC 60079-35-2-2013;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ИСО/МЭК 80079-34-2013;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31438.1-2011 (EN 1127-1:2007);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31438.2-2011 (ЕН 1127-2:2002);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31441.1-2011 (EN 13463-1:2001);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32407-2013 (ISO/DIS 80079-36);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31441.2-2011 (EN 13463-2:2004);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31441.3-2011 (EN 13463-3:2005);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31441.5-2011 (EN 13463-5:2003);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31441.6-2011 (ЕН 13463-6:2005);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31441.8-2011 (EN 13463-8:2003); ГОСТ</w:t>
            </w:r>
          </w:p>
          <w:p w:rsidR="0007249B" w:rsidRPr="00840334"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lang w:val="en-US"/>
              </w:rPr>
              <w:t>ISO</w:t>
            </w:r>
            <w:r w:rsidRPr="00840334">
              <w:rPr>
                <w:rFonts w:ascii="Times New Roman" w:hAnsi="Times New Roman" w:cs="Times New Roman"/>
                <w:bCs/>
                <w:sz w:val="20"/>
                <w:szCs w:val="20"/>
              </w:rPr>
              <w:t>/</w:t>
            </w:r>
            <w:r w:rsidRPr="00B96560">
              <w:rPr>
                <w:rFonts w:ascii="Times New Roman" w:hAnsi="Times New Roman" w:cs="Times New Roman"/>
                <w:bCs/>
                <w:sz w:val="20"/>
                <w:szCs w:val="20"/>
                <w:lang w:val="en-US"/>
              </w:rPr>
              <w:t>DIS</w:t>
            </w:r>
            <w:r w:rsidRPr="00840334">
              <w:rPr>
                <w:rFonts w:ascii="Times New Roman" w:hAnsi="Times New Roman" w:cs="Times New Roman"/>
                <w:bCs/>
                <w:sz w:val="20"/>
                <w:szCs w:val="20"/>
              </w:rPr>
              <w:t xml:space="preserve"> 80079-37-2013; </w:t>
            </w:r>
            <w:r w:rsidRPr="00B96560">
              <w:rPr>
                <w:rFonts w:ascii="Times New Roman" w:hAnsi="Times New Roman" w:cs="Times New Roman"/>
                <w:bCs/>
                <w:sz w:val="20"/>
                <w:szCs w:val="20"/>
              </w:rPr>
              <w:t>ГОСТ</w:t>
            </w:r>
            <w:r w:rsidRPr="00840334">
              <w:rPr>
                <w:rFonts w:ascii="Times New Roman" w:hAnsi="Times New Roman" w:cs="Times New Roman"/>
                <w:bCs/>
                <w:sz w:val="20"/>
                <w:szCs w:val="20"/>
              </w:rPr>
              <w:t xml:space="preserve"> 31439-2011</w:t>
            </w:r>
          </w:p>
          <w:p w:rsidR="0007249B" w:rsidRPr="00840334" w:rsidRDefault="0007249B" w:rsidP="00BE3E22">
            <w:pPr>
              <w:snapToGrid w:val="0"/>
              <w:spacing w:after="0" w:line="240" w:lineRule="auto"/>
              <w:ind w:right="-120"/>
              <w:rPr>
                <w:rFonts w:ascii="Times New Roman" w:hAnsi="Times New Roman" w:cs="Times New Roman"/>
                <w:bCs/>
                <w:sz w:val="20"/>
                <w:szCs w:val="20"/>
              </w:rPr>
            </w:pPr>
            <w:r w:rsidRPr="00840334">
              <w:rPr>
                <w:rFonts w:ascii="Times New Roman" w:hAnsi="Times New Roman" w:cs="Times New Roman"/>
                <w:bCs/>
                <w:sz w:val="20"/>
                <w:szCs w:val="20"/>
              </w:rPr>
              <w:t>(</w:t>
            </w:r>
            <w:r w:rsidRPr="00B96560">
              <w:rPr>
                <w:rFonts w:ascii="Times New Roman" w:hAnsi="Times New Roman" w:cs="Times New Roman"/>
                <w:bCs/>
                <w:sz w:val="20"/>
                <w:szCs w:val="20"/>
                <w:lang w:val="en-US"/>
              </w:rPr>
              <w:t>EN</w:t>
            </w:r>
            <w:r w:rsidRPr="00840334">
              <w:rPr>
                <w:rFonts w:ascii="Times New Roman" w:hAnsi="Times New Roman" w:cs="Times New Roman"/>
                <w:bCs/>
                <w:sz w:val="20"/>
                <w:szCs w:val="20"/>
              </w:rPr>
              <w:t xml:space="preserve"> 1710:2005); </w:t>
            </w:r>
            <w:r w:rsidRPr="00B96560">
              <w:rPr>
                <w:rFonts w:ascii="Times New Roman" w:hAnsi="Times New Roman" w:cs="Times New Roman"/>
                <w:bCs/>
                <w:sz w:val="20"/>
                <w:szCs w:val="20"/>
              </w:rPr>
              <w:t>ГОСТ</w:t>
            </w:r>
            <w:r w:rsidRPr="00840334">
              <w:rPr>
                <w:rFonts w:ascii="Times New Roman" w:hAnsi="Times New Roman" w:cs="Times New Roman"/>
                <w:bCs/>
                <w:sz w:val="20"/>
                <w:szCs w:val="20"/>
              </w:rPr>
              <w:t xml:space="preserve"> </w:t>
            </w:r>
            <w:r w:rsidRPr="00B96560">
              <w:rPr>
                <w:rFonts w:ascii="Times New Roman" w:hAnsi="Times New Roman" w:cs="Times New Roman"/>
                <w:bCs/>
                <w:sz w:val="20"/>
                <w:szCs w:val="20"/>
                <w:lang w:val="en-US"/>
              </w:rPr>
              <w:t>ISO</w:t>
            </w:r>
            <w:r w:rsidRPr="00840334">
              <w:rPr>
                <w:rFonts w:ascii="Times New Roman" w:hAnsi="Times New Roman" w:cs="Times New Roman"/>
                <w:bCs/>
                <w:sz w:val="20"/>
                <w:szCs w:val="20"/>
              </w:rPr>
              <w:t>/</w:t>
            </w:r>
            <w:r w:rsidRPr="00B96560">
              <w:rPr>
                <w:rFonts w:ascii="Times New Roman" w:hAnsi="Times New Roman" w:cs="Times New Roman"/>
                <w:bCs/>
                <w:sz w:val="20"/>
                <w:szCs w:val="20"/>
                <w:lang w:val="en-US"/>
              </w:rPr>
              <w:t>IEC</w:t>
            </w:r>
            <w:r w:rsidRPr="00840334">
              <w:rPr>
                <w:rFonts w:ascii="Times New Roman" w:hAnsi="Times New Roman" w:cs="Times New Roman"/>
                <w:bCs/>
                <w:sz w:val="20"/>
                <w:szCs w:val="20"/>
              </w:rPr>
              <w:t xml:space="preserve"> 80079-38-</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2013; ГОСТ 31440.1-2011 (EN 1834-</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1:2000); ГОСТ 31440.2-2011 (EN 1834-</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2:2000); ГОСТ 31440.3-2011 (EN 1834-</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3:2000); ГОСТ 31442-2011 (EN</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50303:2000); ГОСТ Р 55393-2012 (ИСО</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21789:2009); ГОСТ 31610.39-2017 (IEC/TS</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60079-39:2015); ГОСТ Р ЕН 13617-1-2012;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12.2.059-81; ГОСТ 31814-2012;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30852.20-2002; ГОСТ 24471-80;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31610.0-2019 (IEC 60079-0:2017);</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31610.0-2014 (IEC 60079-0:2011);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31610.40-2017/IEC/TS 60079-40:2015;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61241-0-2011; ГОСТ IEC 60079-1-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ГОСТ IEC 60079-1-2013; ГОСТ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60079-2-2011; ГОСТ IEC 60079-2-2013;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31610.5-2017 (IEC 60079-5:2015); ГОСТ Р</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60079-5-2012; ГОСТ 31610.6-2015/IEC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60079-6:2015; ГОСТ Р МЭК 60079-6-2012;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31610.7-2017 (IEC 60079-7:2015);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Р МЭК 60079-7-2012; ГОСТ 31610.10-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2-2017/IEC 60079-10-2:2015; ГОСТ 31610.11-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2012/IEC 60079-11:2006; ГОСТ 31610.11-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2014 (IEC 60079-11:2011); ГОСТ IEC 61241-</w:t>
            </w:r>
            <w:r w:rsidRPr="00F72449">
              <w:rPr>
                <w:rFonts w:ascii="ArialMT" w:hAnsi="ArialMT" w:cs="ArialMT"/>
                <w:sz w:val="18"/>
                <w:szCs w:val="18"/>
              </w:rPr>
              <w:t xml:space="preserve"> </w:t>
            </w:r>
            <w:r w:rsidRPr="00F72449">
              <w:rPr>
                <w:rFonts w:ascii="Times New Roman" w:hAnsi="Times New Roman" w:cs="Times New Roman"/>
                <w:sz w:val="20"/>
                <w:szCs w:val="20"/>
              </w:rPr>
              <w:t>11-2011; ГОСТ 31610.13-2014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13:2010); ГОСТ 31610.13-2019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13:2017); ГОСТ IEC 60079-14-2011; ГОСТ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60079-14-2013; ГОСТ 31610.15-2014/IEC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60079-15:2010; ГОСТ 31610.15-2012/IEC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60079-15:2005; ГОСТ 31610.15-2020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60079-15:2017); ГОСТ IEC 60079-17-2011;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60079-17-2013; ГОСТ 31610.18-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2016/IEC 60079-18:2014; ГОСТ IEC 61241-18-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ГОСТ Р МЭК 60079-18-2012;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31610.19-2014/IEC 60079-19:2010;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31610.19-2022 (IEC 60079-19:2019);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31610.39-2017 (IEC/TS 60079-39:2015);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60079-25-2016; ГОСТ 31610.26-2016/IEC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60079-26:2014; ГОСТ 31610.26-2012/IEC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60079-26:2006; ГОСТ 31610.28-2017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60079-28:2015); ГОСТ 31610.28-2012/IEC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60079-28:2006; ГОСТ IEC 60079-29-1-2013;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60079-29-2-2013; ГОСТ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29-3-2013; ГОСТ Р 52350.29.1-2010 (МЭК</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60079-29-1:2007); ГОСТ Р 52350.29.2-2010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60079-29-2:2007); ГОСТ Р 52350.29.4-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(МЭК 60079-29-4:2009); ГОСТ 31610.30-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1-2017 (IEC/IEEE 60079-30-1:2015);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31610.30-2-2017 (IEC/IEEE 60079-30.2:2015);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IEC 60079-30-1-2011; ГОСТ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30-2-2011; ГОСТ IEC 60079-31-2013; ГОСТ Р</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60079-31-2010; ГОСТ 31610.32-1-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2015/IEC/TS 60079-32-1:2013; ГОСТ 31613-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2012; ГОСТ 22782.3-77; ГОСТ 31610.33-2014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60079-33:2012); ГОСТ 31610.35-1-2014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60079-35-1:2011); ГОСТ 31611.2-2012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62013:2005); ГОСТ IEC 60079-35-2-2013;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Р ИСО/МЭК 80079-34-2013;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31438.1-2011 (EN 1127-1:2007);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31438.2-2011 (ЕН 1127-2:2002);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31441.1-2011 (EN 13463-1:2001);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32407-2013 (ISO/DIS 80079-36);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31441.2-2011 (EN 13463-2:2004);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31441.3-2011 (EN 13463-3:2005);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31441.5-2011 (EN 13463-5:2003);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31441.6-2011 (ЕН 13463-6:2005);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31441.8-2011 (EN 13463-8:2003); ГОСТ</w:t>
            </w:r>
          </w:p>
          <w:p w:rsidR="0007249B" w:rsidRPr="00B96560" w:rsidRDefault="0007249B" w:rsidP="00BE3E22">
            <w:pPr>
              <w:snapToGrid w:val="0"/>
              <w:spacing w:after="0" w:line="240" w:lineRule="auto"/>
              <w:ind w:right="-120"/>
              <w:rPr>
                <w:rFonts w:ascii="Times New Roman" w:hAnsi="Times New Roman" w:cs="Times New Roman"/>
                <w:sz w:val="20"/>
                <w:szCs w:val="20"/>
                <w:lang w:val="en-US"/>
              </w:rPr>
            </w:pPr>
            <w:r w:rsidRPr="00B96560">
              <w:rPr>
                <w:rFonts w:ascii="Times New Roman" w:hAnsi="Times New Roman" w:cs="Times New Roman"/>
                <w:sz w:val="20"/>
                <w:szCs w:val="20"/>
                <w:lang w:val="en-US"/>
              </w:rPr>
              <w:t xml:space="preserve">ISO/DIS 80079-37-2013; </w:t>
            </w:r>
            <w:r w:rsidRPr="00B96560">
              <w:rPr>
                <w:rFonts w:ascii="Times New Roman" w:hAnsi="Times New Roman" w:cs="Times New Roman"/>
                <w:sz w:val="20"/>
                <w:szCs w:val="20"/>
              </w:rPr>
              <w:t>ГОСТ</w:t>
            </w:r>
            <w:r w:rsidRPr="00B96560">
              <w:rPr>
                <w:rFonts w:ascii="Times New Roman" w:hAnsi="Times New Roman" w:cs="Times New Roman"/>
                <w:sz w:val="20"/>
                <w:szCs w:val="20"/>
                <w:lang w:val="en-US"/>
              </w:rPr>
              <w:t xml:space="preserve"> 31439-2011</w:t>
            </w:r>
          </w:p>
          <w:p w:rsidR="0007249B" w:rsidRPr="00B96560" w:rsidRDefault="0007249B" w:rsidP="00BE3E22">
            <w:pPr>
              <w:snapToGrid w:val="0"/>
              <w:spacing w:after="0" w:line="240" w:lineRule="auto"/>
              <w:ind w:right="-120"/>
              <w:rPr>
                <w:rFonts w:ascii="Times New Roman" w:hAnsi="Times New Roman" w:cs="Times New Roman"/>
                <w:sz w:val="20"/>
                <w:szCs w:val="20"/>
                <w:lang w:val="en-US"/>
              </w:rPr>
            </w:pPr>
            <w:r w:rsidRPr="00B96560">
              <w:rPr>
                <w:rFonts w:ascii="Times New Roman" w:hAnsi="Times New Roman" w:cs="Times New Roman"/>
                <w:sz w:val="20"/>
                <w:szCs w:val="20"/>
                <w:lang w:val="en-US"/>
              </w:rPr>
              <w:t xml:space="preserve">(EN 1710:2005); </w:t>
            </w:r>
            <w:r w:rsidRPr="00B96560">
              <w:rPr>
                <w:rFonts w:ascii="Times New Roman" w:hAnsi="Times New Roman" w:cs="Times New Roman"/>
                <w:sz w:val="20"/>
                <w:szCs w:val="20"/>
              </w:rPr>
              <w:t>ГОСТ</w:t>
            </w:r>
            <w:r w:rsidRPr="00B96560">
              <w:rPr>
                <w:rFonts w:ascii="Times New Roman" w:hAnsi="Times New Roman" w:cs="Times New Roman"/>
                <w:sz w:val="20"/>
                <w:szCs w:val="20"/>
                <w:lang w:val="en-US"/>
              </w:rPr>
              <w:t xml:space="preserve"> ISO/IEC 80079-38-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2013; ГОСТ 31440.1-2011 (EN 1834-1:2000);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31440.2-2011 (EN 1834-2:2000);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31440.3-2011 (EN 1834-3:2000); ГОСТ 31442-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(EN 50303:2000); ГОСТ Р 55393-2012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(ИСО 21789:2009); ГОСТ Р ЕН 13617-1-2012;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spacing w:after="0" w:line="240" w:lineRule="auto"/>
              <w:rPr>
                <w:rFonts w:ascii="Times New Roman" w:hAnsi="Times New Roman" w:cs="Times New Roman"/>
                <w:sz w:val="20"/>
                <w:szCs w:val="20"/>
              </w:rPr>
            </w:pPr>
            <w:r w:rsidRPr="00B96560">
              <w:rPr>
                <w:rFonts w:ascii="Times New Roman" w:hAnsi="Times New Roman" w:cs="Times New Roman"/>
                <w:sz w:val="20"/>
                <w:szCs w:val="20"/>
              </w:rPr>
              <w:t>Помещения с искусственной</w:t>
            </w:r>
          </w:p>
          <w:p w:rsidR="0007249B" w:rsidRPr="00B96560" w:rsidRDefault="0007249B" w:rsidP="00BE3E22">
            <w:pPr>
              <w:spacing w:after="0" w:line="240" w:lineRule="auto"/>
              <w:rPr>
                <w:rFonts w:ascii="Times New Roman" w:hAnsi="Times New Roman" w:cs="Times New Roman"/>
                <w:sz w:val="20"/>
                <w:szCs w:val="20"/>
              </w:rPr>
            </w:pPr>
            <w:r w:rsidRPr="00B96560">
              <w:rPr>
                <w:rFonts w:ascii="Times New Roman" w:hAnsi="Times New Roman" w:cs="Times New Roman"/>
                <w:sz w:val="20"/>
                <w:szCs w:val="20"/>
              </w:rPr>
              <w:t>вентиляцией "v" для защиты</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оборудования</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3917; 3926;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4010; 7307;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7308; 730900;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7320; 7322;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7325; 7326;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7412; 7419;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7609000000;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7616; 800700;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8201; 8202;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8203; 8204;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8206000000;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8207; 8208;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820900; 8307;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8401; 8402;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8403; 8404;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8405; 8406;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8407; 8408;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8409; 8410;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8411; 8412;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8413; 8414;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8415; 8416;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8417; 8418;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8419; 8420;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8421; 8422;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8423; 8424;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8425; 8426;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8427; 8428;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8429; 8430;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8431; 8432;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8433; 8434;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8435; 8436;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8437; 8438;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8439; 8440;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8441; 8442;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8443; 844400;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8445; 8446;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8447; 8448;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8449000000;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8450; 8451;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8452; 8453;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8454; 8455;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8456; 8457;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8458; 8459;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8460; 8461;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8462; 8463;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8464; 8465;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8466; 8467;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8468; 8470;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8471; 8472;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8473; 8474;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8475; 8476;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8477; 8478;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8479; 8481;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8482; 8483;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8484; 8486;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8487; 8501;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8502; 850300;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8504; 8505;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8506; 8507;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8508; 8509;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8511; 8512;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8513; 8514;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8515; 8516;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8517; 8518;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8519; 8521;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8522; 8523;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8525; 8526;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8527; 8528;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8529; 8530;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8531; 8532;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853400; 8535;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8536; 8537;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8538; 8539;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8540; 8541;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8542; 8543;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8544; 8545;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8546; 8547;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8601; 8602;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8604000000;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860500000;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8606; 8607;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860800000;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860900; 8701;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8702; 8703;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8704; 8705;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8710000000;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8711; 871200;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8713; 8714;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871500; 8716;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880100;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8804000000;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8805; 8901;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890200; 8903;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890400; 8905;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8906; 8907;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8908000000;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9004; 9005;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9006; 9007;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9008; 9010;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9011; 9012;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9013; 9014;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9015; 901600;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9017; 9018;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9020000000;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9021; 9022;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902300; 9024;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9025; 9026;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9027; 9028;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9030; 9029;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9031; 9032;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9101; 9102;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910400000;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9107000000;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9108; 9109;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9110; 9111;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lastRenderedPageBreak/>
              <w:t>ГОСТ 31610.0-2019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60079-0:2017); ГОСТ 31610.0-2014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60079-0:2011); ГОСТ 31610.40-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2017/IEC/TS 60079-40:2015;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61241-0-2011; ГОСТ IEC 60079-1-2011;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IEC 60079-1-2013; ГОСТ 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2-2011; ГОСТ IEC 60079-2-2013;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31610.5-2017 (IEC 60079-5:2015); ГОСТ Р</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МЭК 60079-5-2012; ГОСТ 31610.6-</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2015/IEC 60079-6:2015; ГОСТ Р МЭК</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60079-6-2012; ГОСТ 31610.7-2017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60079-7:2015); ГОСТ Р МЭК 60079-7-2012;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31610.11-2012/IEC 60079-11:2006;</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31610.11-2014 (IEC 60079-11:2011);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IEC 61241-11-2011; ГОСТ 31610.13-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2014 (IEC 60079-13:2010); ГОСТ 31610.13-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2019 (IEC 60079-13:2017);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60079-14-2011; ГОСТ IEC 60079-14-2013;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31610.15-2014/IEC 60079-15:2010;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31610.15-2012/IEC 60079-15:2005;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31610.15-2020 (IEC 60079-15:2017);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IEC 60079-17-2011;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60079-17-2013; ГОСТ 31610.18-2016/IEC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60079-18:2014; ГОСТ IEC 61241-18-2011;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МЭК 60079-18-2012;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31610.19-2014/IEC 60079-19:2010;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31610.19-2022 (IEC 60079-19:2019);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31610.20-1-2016/IEC 60079-20-1:2010;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31610.20-1-2020 (ISO/IEC 80079-20-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lastRenderedPageBreak/>
              <w:t>1:2017); ГОСТ 31610.20-2-2017/ISO/IEC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80079-20-2:2016; ГОСТ МЭК 61241-2-3-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2002; ГОСТ 31610.26-2016/IEC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26:2014; ГОСТ 31610.26-2012/IEC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26:2006; ГОСТ 31610.28-2017 (IEC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28:2015); ГОСТ 31610.28-2012/IEC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28:2006; ГОСТ IEC 60079-29-1-2013;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IEC 60079-29-2-2013; ГОСТ IEC 60079-29-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3-2013; ГОСТ Р 52350.29.1-2010 (МЭК</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60079-29-1:2007); ГОСТ Р 52350.29.2-2010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(МЭК 60079-29-2:2007); ГОСТ Р</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52350.29.4-2011 (МЭК 60079-29-4:2009);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31610.30-1-2017 (IEC/IEEE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30-1:2015); ГОСТ 31610.30-2-2017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(IEC/IEEE 60079-30.2:2015);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60079-30-1-2011; ГОСТ IEC 60079-31-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2013; ГОСТ Р МЭК 60079-31-2010;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31610.32-2-2016/IEC 60079-32-2:2015;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31613-2012; ГОСТ 22782.3-77;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31610.33-2014 (IEC 60079-33:2012);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31610.35-1-2014 (IEC 60079-35-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1:2011); ГОСТ 31611.2-2012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62013:2005); ГОСТ IEC 60079-35-2-2013;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ИСО/МЭК 80079-34-2013;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31438.1-</w:t>
            </w:r>
            <w:r w:rsidRPr="00F72449">
              <w:rPr>
                <w:rFonts w:ascii="ArialMT" w:hAnsi="ArialMT" w:cs="ArialMT"/>
                <w:sz w:val="18"/>
                <w:szCs w:val="18"/>
              </w:rPr>
              <w:t xml:space="preserve"> </w:t>
            </w:r>
            <w:r w:rsidRPr="00F72449">
              <w:rPr>
                <w:rFonts w:ascii="Times New Roman" w:hAnsi="Times New Roman" w:cs="Times New Roman"/>
                <w:bCs/>
                <w:sz w:val="20"/>
                <w:szCs w:val="20"/>
              </w:rPr>
              <w:t>2011 (EN 1127-1:2007); ГОСТ 31438.2-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2011 (ЕН 1127-2:2002); ГОСТ 31441.1-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2011 (EN 13463-1:2001); ГОСТ 32407-2013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(ISO/DIS 80079-36); ГОСТ 31441.2-2011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lastRenderedPageBreak/>
              <w:t>(EN 13463-2:2004); ГОСТ 31441.3-2011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(EN 13463-3:2005); ГОСТ 31441.5-2011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(EN 13463-5:2003); ГОСТ 31441.6-2011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(ЕН 13463-6:2005); ГОСТ 31441.8-2011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(EN 13463-8:2003); ГОСТ ISO/DIS 80079-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37-2013; ГОСТ 31439-2011 (EN</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1710:2005); ГОСТ ISO/IEC 80079-38-2013;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31440.1-2011 (EN 1834-1:2000);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31440.2-2011 (EN 1834-2:2000);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31440.3-2011 (EN 1834-3:2000);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31442-2011 (EN 50303:2000);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Р 55393-2012 (ИСО 21789:2009);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31610.39-2017 (IEC/TS 60079-39:2015);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ЕН 13617-1-2012; ГОСТ 12.2.059-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31610.0-2019 (IEC 60079-0:2017);</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31610.0-2014 (IEC 60079-0:2011);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31610.40-2017/IEC/TS 60079-40:2015;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61241-0-2011; ГОСТ IEC 60079-1-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ГОСТ IEC 60079-1-2013; ГОСТ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60079-2-2011; ГОСТ IEC 60079-2-2013;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31610.5-2017 (IEC 60079-5:2015); ГОСТ Р</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60079-5-2012; ГОСТ 31610.6-2015/IEC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60079-6:2015; ГОСТ Р МЭК 60079-6-2012;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31610.7-2017 (IEC 60079-7:2015);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Р МЭК 60079-7-2012; ГОСТ 31610.10-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2-2017/IEC 60079-10-2:2015; ГОСТ 31610.11-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2012/IEC 60079-11:2006; ГОСТ 31610.11-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2014 (IEC 60079-11:2011); ГОСТ IEC 61241-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11-2011; ГОСТ 31610.13-2014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13:2010); ГОСТ 31610.13-2019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13:2017); ГОСТ IEC 60079-14-2011; ГОСТ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60079-14-2013; ГОСТ 31610.15-2014/IEC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60079-15:2010; ГОСТ 31610.15-2012/IEC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60079-15:2005; ГОСТ 31610.15-2020 (IEC </w:t>
            </w:r>
            <w:r w:rsidRPr="00F72449">
              <w:rPr>
                <w:rFonts w:ascii="ArialMT" w:hAnsi="ArialMT" w:cs="ArialMT"/>
                <w:sz w:val="18"/>
                <w:szCs w:val="18"/>
              </w:rPr>
              <w:t xml:space="preserve"> </w:t>
            </w:r>
            <w:r w:rsidRPr="00F72449">
              <w:rPr>
                <w:rFonts w:ascii="Times New Roman" w:hAnsi="Times New Roman" w:cs="Times New Roman"/>
                <w:sz w:val="20"/>
                <w:szCs w:val="20"/>
              </w:rPr>
              <w:t>60079-15:2017); ГОСТ IEC 60079-17-2011;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60079-17-2013; ГОСТ 31610.18-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2016/IEC 60079-18:2014; ГОСТ IEC 61241-18-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ГОСТ Р МЭК 60079-18-2012;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31610.19-2014/IEC 60079-19:2010;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31610.19-2022 (IEC 60079-19:2019);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31610.39-2017 (IEC/TS 60079-39:2015);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60079-25-2016; ГОСТ 31610.26-2016/IEC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60079-26:2014; ГОСТ 31610.26-2012/IEC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60079-26:2006; ГОСТ 31610.28-2017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60079-28:2015); ГОСТ 31610.28-2012/IEC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60079-28:2006; ГОСТ IEC 60079-29-1-2013;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60079-29-2-2013; ГОСТ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29-3-2013; ГОСТ Р 52350.29.1-2010 (МЭК</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60079-29-1:2007); ГОСТ Р 52350.29.2-2010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60079-29-2:2007); ГОСТ Р 52350.29.4-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(МЭК 60079-29-4:2009); ГОСТ 31610.30-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1-2017 (IEC/IEEE 60079-30-1:2015);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31610.30-2-2017 (IEC/IEEE 60079-30.2:2015);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60079-30-1-2011; ГОСТ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30-2-2011; ГОСТ IEC 60079-31-2013; ГОСТ Р</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60079-31-2010; ГОСТ 31610.32-1-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2015/IEC/TS 60079-32-1:2013; ГОСТ 31613-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2012; ГОСТ 22782.3-77; ГОСТ 31610.33-2014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60079-33:2012); ГОСТ 31610.35-1-2014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(IEC 60079-35-1:2011); ГОСТ 31611.2-2012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62013:2005); ГОСТ IEC 60079-35-2-2013;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Р ИСО/МЭК 80079-34-2013;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31438.1-2011 (EN 1127-1:2007);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31438.2-2011 (ЕН 1127-2:2002);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31441.1-2011 (EN 13463-1:2001);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32407-2013 (ISO/DIS 80079-36);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31441.2-2011 (EN 13463-2:2004);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31441.3</w:t>
            </w:r>
            <w:proofErr w:type="gramEnd"/>
            <w:r w:rsidRPr="00F72449">
              <w:rPr>
                <w:rFonts w:ascii="Times New Roman" w:hAnsi="Times New Roman" w:cs="Times New Roman"/>
                <w:sz w:val="20"/>
                <w:szCs w:val="20"/>
              </w:rPr>
              <w:t>-2011 (EN 13463-3:2005);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31441.5-2011 (EN 13463-5:2003);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31441.6-2011 (ЕН 13463-6:2005);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31441.8-2011 (EN 13463-8:2003); ГОСТ</w:t>
            </w:r>
          </w:p>
          <w:p w:rsidR="0007249B" w:rsidRPr="006665D5"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lang w:val="en-US"/>
              </w:rPr>
              <w:t>ISO</w:t>
            </w:r>
            <w:r w:rsidRPr="006665D5">
              <w:rPr>
                <w:rFonts w:ascii="Times New Roman" w:hAnsi="Times New Roman" w:cs="Times New Roman"/>
                <w:sz w:val="20"/>
                <w:szCs w:val="20"/>
              </w:rPr>
              <w:t>/</w:t>
            </w:r>
            <w:r w:rsidRPr="00B96560">
              <w:rPr>
                <w:rFonts w:ascii="Times New Roman" w:hAnsi="Times New Roman" w:cs="Times New Roman"/>
                <w:sz w:val="20"/>
                <w:szCs w:val="20"/>
                <w:lang w:val="en-US"/>
              </w:rPr>
              <w:t>DIS</w:t>
            </w:r>
            <w:r w:rsidRPr="006665D5">
              <w:rPr>
                <w:rFonts w:ascii="Times New Roman" w:hAnsi="Times New Roman" w:cs="Times New Roman"/>
                <w:sz w:val="20"/>
                <w:szCs w:val="20"/>
              </w:rPr>
              <w:t xml:space="preserve"> 80079-37-2013; </w:t>
            </w:r>
            <w:r w:rsidRPr="00B96560">
              <w:rPr>
                <w:rFonts w:ascii="Times New Roman" w:hAnsi="Times New Roman" w:cs="Times New Roman"/>
                <w:sz w:val="20"/>
                <w:szCs w:val="20"/>
              </w:rPr>
              <w:t>ГОСТ</w:t>
            </w:r>
            <w:r w:rsidRPr="006665D5">
              <w:rPr>
                <w:rFonts w:ascii="Times New Roman" w:hAnsi="Times New Roman" w:cs="Times New Roman"/>
                <w:sz w:val="20"/>
                <w:szCs w:val="20"/>
              </w:rPr>
              <w:t xml:space="preserve"> 31439-2011</w:t>
            </w:r>
          </w:p>
          <w:p w:rsidR="0007249B" w:rsidRPr="006665D5" w:rsidRDefault="0007249B" w:rsidP="00BE3E22">
            <w:pPr>
              <w:snapToGrid w:val="0"/>
              <w:spacing w:after="0" w:line="240" w:lineRule="auto"/>
              <w:ind w:right="-120"/>
              <w:rPr>
                <w:rFonts w:ascii="Times New Roman" w:hAnsi="Times New Roman" w:cs="Times New Roman"/>
                <w:sz w:val="20"/>
                <w:szCs w:val="20"/>
              </w:rPr>
            </w:pPr>
            <w:r w:rsidRPr="006665D5">
              <w:rPr>
                <w:rFonts w:ascii="Times New Roman" w:hAnsi="Times New Roman" w:cs="Times New Roman"/>
                <w:sz w:val="20"/>
                <w:szCs w:val="20"/>
              </w:rPr>
              <w:t>(</w:t>
            </w:r>
            <w:r w:rsidRPr="00B96560">
              <w:rPr>
                <w:rFonts w:ascii="Times New Roman" w:hAnsi="Times New Roman" w:cs="Times New Roman"/>
                <w:sz w:val="20"/>
                <w:szCs w:val="20"/>
                <w:lang w:val="en-US"/>
              </w:rPr>
              <w:t>EN</w:t>
            </w:r>
            <w:r w:rsidRPr="006665D5">
              <w:rPr>
                <w:rFonts w:ascii="Times New Roman" w:hAnsi="Times New Roman" w:cs="Times New Roman"/>
                <w:sz w:val="20"/>
                <w:szCs w:val="20"/>
              </w:rPr>
              <w:t xml:space="preserve"> 1710:2005); </w:t>
            </w:r>
            <w:r w:rsidRPr="00B96560">
              <w:rPr>
                <w:rFonts w:ascii="Times New Roman" w:hAnsi="Times New Roman" w:cs="Times New Roman"/>
                <w:sz w:val="20"/>
                <w:szCs w:val="20"/>
              </w:rPr>
              <w:t>ГОСТ</w:t>
            </w:r>
            <w:r w:rsidRPr="006665D5">
              <w:rPr>
                <w:rFonts w:ascii="Times New Roman" w:hAnsi="Times New Roman" w:cs="Times New Roman"/>
                <w:sz w:val="20"/>
                <w:szCs w:val="20"/>
              </w:rPr>
              <w:t xml:space="preserve"> </w:t>
            </w:r>
            <w:r w:rsidRPr="00B96560">
              <w:rPr>
                <w:rFonts w:ascii="Times New Roman" w:hAnsi="Times New Roman" w:cs="Times New Roman"/>
                <w:sz w:val="20"/>
                <w:szCs w:val="20"/>
                <w:lang w:val="en-US"/>
              </w:rPr>
              <w:t>ISO</w:t>
            </w:r>
            <w:r w:rsidRPr="006665D5">
              <w:rPr>
                <w:rFonts w:ascii="Times New Roman" w:hAnsi="Times New Roman" w:cs="Times New Roman"/>
                <w:sz w:val="20"/>
                <w:szCs w:val="20"/>
              </w:rPr>
              <w:t>/</w:t>
            </w:r>
            <w:r w:rsidRPr="00B96560">
              <w:rPr>
                <w:rFonts w:ascii="Times New Roman" w:hAnsi="Times New Roman" w:cs="Times New Roman"/>
                <w:sz w:val="20"/>
                <w:szCs w:val="20"/>
                <w:lang w:val="en-US"/>
              </w:rPr>
              <w:t>IEC</w:t>
            </w:r>
            <w:r w:rsidRPr="006665D5">
              <w:rPr>
                <w:rFonts w:ascii="Times New Roman" w:hAnsi="Times New Roman" w:cs="Times New Roman"/>
                <w:sz w:val="20"/>
                <w:szCs w:val="20"/>
              </w:rPr>
              <w:t xml:space="preserve"> 80079-38-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2013; ГОСТ 31440.1-2011 (EN 1834-1:2000);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31440.2-2011 (EN 1834-2:2000);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31440.3-2011 (EN 1834-3:2000); ГОСТ 31442-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(EN 50303:2000); ГОСТ Р 55393-2012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(ИСО 21789:2009); ГОСТ Р ЕН 13617-1-2012;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spacing w:after="0" w:line="240" w:lineRule="auto"/>
              <w:rPr>
                <w:rFonts w:ascii="Times New Roman" w:hAnsi="Times New Roman" w:cs="Times New Roman"/>
                <w:sz w:val="20"/>
                <w:szCs w:val="20"/>
              </w:rPr>
            </w:pPr>
            <w:r w:rsidRPr="00B96560">
              <w:rPr>
                <w:rFonts w:ascii="Times New Roman" w:hAnsi="Times New Roman" w:cs="Times New Roman"/>
                <w:sz w:val="20"/>
                <w:szCs w:val="20"/>
              </w:rPr>
              <w:t>Оборудование для работы во</w:t>
            </w:r>
          </w:p>
          <w:p w:rsidR="0007249B" w:rsidRPr="00B96560" w:rsidRDefault="0007249B" w:rsidP="00BE3E22">
            <w:pPr>
              <w:spacing w:after="0" w:line="240" w:lineRule="auto"/>
              <w:rPr>
                <w:rFonts w:ascii="Times New Roman" w:hAnsi="Times New Roman" w:cs="Times New Roman"/>
                <w:sz w:val="20"/>
                <w:szCs w:val="20"/>
              </w:rPr>
            </w:pPr>
            <w:r w:rsidRPr="00B96560">
              <w:rPr>
                <w:rFonts w:ascii="Times New Roman" w:hAnsi="Times New Roman" w:cs="Times New Roman"/>
                <w:sz w:val="20"/>
                <w:szCs w:val="20"/>
              </w:rPr>
              <w:t>взрывоопасных средах с</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видом взрывозащиты "n"</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3917; 3926;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4010; 7307;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7308; 730900;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7320; 7322;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7325; 7326;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7412; 7419;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7609000000;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7616; 800700;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8201; 8202;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8203; 8204;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8206000000;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8207; 8208;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820900; 8307;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8401; 8402;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8403; 8404;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8405; 8406;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8407; 8408;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8409; 8410;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8411; 8412;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8413; 8414;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8415; 8416;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8417; 8418;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8419; 8420;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8421; 8422;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8423; 8424;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8425; 8426;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8427; 8428;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8429; 8430;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8431; 8432;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8433; 8434;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8435; 8436;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8437; 8438;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8439; 8440;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8441; 8442;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8443; 844400;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8445; 8446;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8447; 8448;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8449000000;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8450; 8451;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8452; 8453;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8454; 8455;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8456; 8457;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8458; 8459;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8460; 8461;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8462; 8463;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8464; 8465;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8466; 8467;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8468; 8470;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8471; 8472;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8473; 8474;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8475; 8476;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8477; 8478;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8479; 8481;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8482; 8483;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8484; 8486;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8487; 8501;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8502; 850300;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8504; 8505;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8506; 8507;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8508; 8509;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8511; 8512;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8513; 8514;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8515; 8516;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8517; 8518;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8519; 8521;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8522; 8523;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8525; 8526;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8527; 8528;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8529; 8530;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8531; 8532;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853400; 8535;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8536; 8537;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8538; 8539;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8540; 8541;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8542; 8543;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8544; 8545;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8546; 8547;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8601; 8602;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8604000000;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860500000;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8606; 8607;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860800000;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860900; 8701;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8702; 8703;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8704; 8705;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8710000000;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8711; 871200;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8713; 8714;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871500; 8716;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880100;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8804000000;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8805; 8901;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890200; 8903;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890400; 8905;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8906; 8907;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8908000000;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9004; 9005;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9006; 9007;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9008; 9010;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9011; 9012;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9013; 9014;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9015; 901600;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9017; 9018;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9020000000;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9021; 9022;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902300; 9024;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9025; 9026;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9027; 9028;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9030; 9029;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9031; 9032;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9101; 9102;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910400000;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9107000000;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9108; 9109;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9110; 9111;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31610.0-2019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60079-0:2017); ГОСТ 31610.0-2014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60079-0:2011); ГОСТ 31610.40-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2017/IEC/TS 60079-40:2015;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61241-0-2011; ГОСТ IEC 60079-1-2011;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IEC 60079-1-2013; ГОСТ 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2-2011; ГОСТ IEC 60079-2-2013;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31610.5-2017 (IEC 60079-5:2015); ГОСТ Р</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МЭК 60079-5-2012; ГОСТ 31610.6-</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2015/IEC 60079-6:2015; ГОСТ Р МЭК</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60079-6-2012; ГОСТ 31610.7-2017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60079-7:2015); ГОСТ Р МЭК 60079-7-2012;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31610.11-2012/IEC 60079-11:2006;</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31610.11-2014 (IEC 60079-11:2011);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lastRenderedPageBreak/>
              <w:t>ГОСТ IEC 61241-11-2011; ГОСТ 31610.13-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2014 (IEC 60079-13:2010); ГОСТ 31610.13-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2019 (IEC 60079-13:2017);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60079-14-2011; ГОСТ IEC 60079-14-2013;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31610.15-2014/IEC 60079-15:2010;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31610.15-2012/IEC 60079-15:2005;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31610.15-2020 (IEC 60079-15:2017);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IEC 60079-17-2011;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60079-17-2013; ГОСТ 31610.18-2016/IEC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60079-18:2014; ГОСТ IEC 61241-18-2011;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ГОСТ Р МЭК 60079-18-2012; </w:t>
            </w:r>
            <w:proofErr w:type="gramStart"/>
            <w:r w:rsidRPr="00F72449">
              <w:rPr>
                <w:rFonts w:ascii="Times New Roman" w:hAnsi="Times New Roman" w:cs="Times New Roman"/>
                <w:bCs/>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bCs/>
                <w:sz w:val="20"/>
                <w:szCs w:val="20"/>
              </w:rPr>
              <w:t>31610.19</w:t>
            </w:r>
            <w:proofErr w:type="gramEnd"/>
            <w:r w:rsidRPr="00F72449">
              <w:rPr>
                <w:rFonts w:ascii="Times New Roman" w:hAnsi="Times New Roman" w:cs="Times New Roman"/>
                <w:bCs/>
                <w:sz w:val="20"/>
                <w:szCs w:val="20"/>
              </w:rPr>
              <w:t>-2014/IEC 60079-19:2010;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31610.19-2022 (IEC 60079-19:2019);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31610.20-1-2016/IEC 60079-20-1:2010;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31610.20-1-2020 (ISO/IEC 80079-20-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1:2017); ГОСТ 31610.20-2-2017/ISO/IEC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80079-20-2:2016; ГОСТ МЭК 61241-2-3-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2002; ГОСТ 31610.26-2016/IEC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26:2014; ГОСТ 31610.26-2012/IEC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26:2006; ГОСТ 31610.28-2017 (IEC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28:2015); ГОСТ 31610.28-2012/IEC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28:2006; ГОСТ IEC 60079-29-1-2013;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IEC 60079-29-2-2013; ГОСТ IEC 60079-29-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3-2013; ГОСТ Р 52350.29.1-2010 (МЭК</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60079-29-1:2007); ГОСТ Р 52350.29.2-2010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(МЭК 60079-29-2:2007); ГОСТ Р</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52350.29.4-2011 (МЭК 60079-29-4:2009);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31610.30-1-2017 (IEC/IEEE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30-1:2015); ГОСТ 31610.30-2-2017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lastRenderedPageBreak/>
              <w:t>(IEC/IEEE 60079-30.2:2015);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60079-30-1-2011; ГОСТ IEC 60079-31-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2013; ГОСТ Р МЭК 60079-31-2010;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31610.32-2-2016/IEC 60079-32-2:2015;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31613-2012; ГОСТ 22782.3-77;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31610.33-2014 (IEC 60079-33:2012);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31610.35-1-2014 (IEC 60079-35-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1:2011); ГОСТ 31611.2-2012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62013:2005); ГОСТ IEC 60079-35-2-2013;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ИСО/МЭК 80079-34-2013;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31438.1-2011 (EN 1127-1:2007);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31438.2-2011 (ЕН 1127-2:2002);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31441.1-2011 (EN 13463-1:2001);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32407-2013 (ISO/DIS 80079-36);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31441.2-2011 (EN 13463-2:2004);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31441.3-</w:t>
            </w:r>
            <w:proofErr w:type="gramStart"/>
            <w:r w:rsidRPr="00F72449">
              <w:rPr>
                <w:rFonts w:ascii="Times New Roman" w:hAnsi="Times New Roman" w:cs="Times New Roman"/>
                <w:bCs/>
                <w:sz w:val="20"/>
                <w:szCs w:val="20"/>
              </w:rPr>
              <w:t xml:space="preserve">2011 </w:t>
            </w:r>
            <w:r w:rsidRPr="00F72449">
              <w:rPr>
                <w:rFonts w:ascii="ArialMT" w:hAnsi="ArialMT" w:cs="ArialMT"/>
                <w:sz w:val="18"/>
                <w:szCs w:val="18"/>
              </w:rPr>
              <w:t xml:space="preserve"> </w:t>
            </w:r>
            <w:r w:rsidRPr="00F72449">
              <w:rPr>
                <w:rFonts w:ascii="Times New Roman" w:hAnsi="Times New Roman" w:cs="Times New Roman"/>
                <w:bCs/>
                <w:sz w:val="20"/>
                <w:szCs w:val="20"/>
              </w:rPr>
              <w:t>(</w:t>
            </w:r>
            <w:proofErr w:type="gramEnd"/>
            <w:r w:rsidRPr="00F72449">
              <w:rPr>
                <w:rFonts w:ascii="Times New Roman" w:hAnsi="Times New Roman" w:cs="Times New Roman"/>
                <w:bCs/>
                <w:sz w:val="20"/>
                <w:szCs w:val="20"/>
              </w:rPr>
              <w:t>EN 13463-3:2005); ГОСТ 31441.5-2011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(EN 13463-5:2003); ГОСТ 31441.6-2011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(ЕН 13463-6:2005); ГОСТ 31441.8-2011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(EN 13463-8:2003); ГОСТ ISO/DIS 80079-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37-2013; ГОСТ 31439-2011 (EN</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1710:2005); ГОСТ ISO/IEC 80079-38-2013;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31440.1-2011 (EN 1834-1:2000);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31440.2-2011 (EN 1834-2:2000);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31440.3-2011 (EN 1834-3:2000);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31442-2011 (EN 50303:2000);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Р 55393-2012 (ИСО 21789:2009);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31610.39-2017 (IEC/TS 60079-39:2015);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ЕН 13617-1-2012; ГОСТ 12.2.059-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lastRenderedPageBreak/>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31610.0-2019 (IEC 60079-0:2017);</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31610.0-2014 (IEC 60079-0:2011);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31610.40-2017/IEC/TS 60079-40:2015;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61241-0-2011; ГОСТ IEC 60079-1-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ГОСТ IEC 60079-1-2013; ГОСТ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60079-2-2011; ГОСТ IEC 60079-2-2013;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31610.5-2017 (IEC 60079-5:2015); ГОСТ Р</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60079-5-2012; ГОСТ 31610.6-2015/IEC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60079-6:2015; ГОСТ Р МЭК 60079-6-2012;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31610.7-2017 (IEC 60079-7:2015);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Р МЭК 60079-7-2012; ГОСТ 31610.10-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2-2017/IEC 60079-10-2:2015; ГОСТ 31610.11-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2012/IEC 60079-11:2006; ГОСТ 31610.11-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2014 (IEC 60079-11:2011); ГОСТ IEC 61241-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11-2011; ГОСТ 31610.13-2014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13:2010); ГОСТ 31610.13-2019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13:2017); ГОСТ IEC 60079-14-2011; ГОСТ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60079-14-2013; ГОСТ 31610.15-2014/IEC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60079-15:2010; ГОСТ 31610.15-2012/IEC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60079-15:2005; ГОСТ 31610.15-2020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60079-15:2017); ГОСТ IEC 60079-17-2011;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60079-17-2013; ГОСТ 31610.18-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2016/IEC 60079-18:2014; ГОСТ IEC 61241-18-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2011; ГОСТ Р МЭК 60079-18-2012;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31610.19-2014/IEC 60079-19:2010;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31610.19</w:t>
            </w:r>
            <w:proofErr w:type="gramEnd"/>
            <w:r w:rsidRPr="00F72449">
              <w:rPr>
                <w:rFonts w:ascii="Times New Roman" w:hAnsi="Times New Roman" w:cs="Times New Roman"/>
                <w:sz w:val="20"/>
                <w:szCs w:val="20"/>
              </w:rPr>
              <w:t>-2022 (IEC 60079-19:2019);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31610.39-2017 (IEC/TS 60079-39:2015);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60079-25-2016; ГОСТ 31610.26-2016/IEC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60079-26:2014; ГОСТ 31610.26-2012/IEC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60079-26:2006; ГОСТ 31610.28-2017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60079-28:2015); ГОСТ 31610.28-2012/IEC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60079-28:2006; ГОСТ IEC 60079-29-1-2013;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60079-29-2-2013; ГОСТ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29-3-2013; ГОСТ Р 52350.29.1-2010 (МЭК</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60079-29-1:2007); ГОСТ Р 52350.29.2-2010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60079-29-2:2007); ГОСТ Р 52350.29.4-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(МЭК 60079-29-4:2009); ГОСТ 31610.30-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1-2017 (IEC/IEEE 60079-30-1:2015);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31610.30-2-2017 (IEC/IEEE 60079-30.2:2015);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60079-30-1-2011; ГОСТ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30-2-2011; ГОСТ IEC 60079-31-2013; ГОСТ Р</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60079-31-2010; ГОСТ 31610.32-1-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2015/IEC/TS 60079-32-1:2013; ГОСТ 31613-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2012; ГОСТ 22782.3-77; ГОСТ 31610.33-2014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60079-33:2012); ГОСТ 31610.35-1-2014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60079-35-1:2011); ГОСТ 31611.2-2012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62013:2005); ГОСТ IEC 60079-35-2-2013;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Р ИСО/МЭК 80079-34-2013;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31438.1-2011 (EN 1127-1:2007);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31438.2-2011 (ЕН 1127-2:2002);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31441.1-2011 (EN 13463-1:2001);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32407-2013 (ISO/DIS 80079-36);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31441.2-2011 (EN 13463-2:2004);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31441.3-2011 (EN 13463-3:2005);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31441.5-2011 (EN 13463-5:2003);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31441.6-2011 (ЕН 13463-6:2005);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31441.8-2011 (EN 13463-8:2003); ГОСТ</w:t>
            </w:r>
          </w:p>
          <w:p w:rsidR="0007249B" w:rsidRPr="00E4631E" w:rsidRDefault="0007249B" w:rsidP="00BE3E22">
            <w:pPr>
              <w:snapToGrid w:val="0"/>
              <w:spacing w:after="0" w:line="240" w:lineRule="auto"/>
              <w:ind w:right="-120"/>
              <w:rPr>
                <w:rFonts w:ascii="Times New Roman" w:hAnsi="Times New Roman" w:cs="Times New Roman"/>
                <w:sz w:val="20"/>
                <w:szCs w:val="20"/>
                <w:lang w:val="en-US"/>
              </w:rPr>
            </w:pPr>
            <w:r w:rsidRPr="00E4631E">
              <w:rPr>
                <w:rFonts w:ascii="Times New Roman" w:hAnsi="Times New Roman" w:cs="Times New Roman"/>
                <w:sz w:val="20"/>
                <w:szCs w:val="20"/>
                <w:lang w:val="en-US"/>
              </w:rPr>
              <w:t xml:space="preserve">ISO/DIS 80079-37-2013; </w:t>
            </w:r>
            <w:r w:rsidRPr="00F72449">
              <w:rPr>
                <w:rFonts w:ascii="Times New Roman" w:hAnsi="Times New Roman" w:cs="Times New Roman"/>
                <w:sz w:val="20"/>
                <w:szCs w:val="20"/>
              </w:rPr>
              <w:t>ГОСТ</w:t>
            </w:r>
            <w:r w:rsidRPr="00E4631E">
              <w:rPr>
                <w:rFonts w:ascii="Times New Roman" w:hAnsi="Times New Roman" w:cs="Times New Roman"/>
                <w:sz w:val="20"/>
                <w:szCs w:val="20"/>
                <w:lang w:val="en-US"/>
              </w:rPr>
              <w:t xml:space="preserve"> 31439-</w:t>
            </w:r>
            <w:proofErr w:type="gramStart"/>
            <w:r w:rsidRPr="00E4631E">
              <w:rPr>
                <w:rFonts w:ascii="Times New Roman" w:hAnsi="Times New Roman" w:cs="Times New Roman"/>
                <w:sz w:val="20"/>
                <w:szCs w:val="20"/>
                <w:lang w:val="en-US"/>
              </w:rPr>
              <w:t xml:space="preserve">2011 </w:t>
            </w:r>
            <w:r w:rsidRPr="00E4631E">
              <w:rPr>
                <w:rFonts w:ascii="ArialMT" w:hAnsi="ArialMT" w:cs="ArialMT"/>
                <w:sz w:val="18"/>
                <w:szCs w:val="18"/>
                <w:lang w:val="en-US"/>
              </w:rPr>
              <w:t xml:space="preserve"> </w:t>
            </w:r>
            <w:r w:rsidRPr="00E4631E">
              <w:rPr>
                <w:rFonts w:ascii="Times New Roman" w:hAnsi="Times New Roman" w:cs="Times New Roman"/>
                <w:sz w:val="20"/>
                <w:szCs w:val="20"/>
                <w:lang w:val="en-US"/>
              </w:rPr>
              <w:t>(</w:t>
            </w:r>
            <w:proofErr w:type="gramEnd"/>
            <w:r w:rsidRPr="00E4631E">
              <w:rPr>
                <w:rFonts w:ascii="Times New Roman" w:hAnsi="Times New Roman" w:cs="Times New Roman"/>
                <w:sz w:val="20"/>
                <w:szCs w:val="20"/>
                <w:lang w:val="en-US"/>
              </w:rPr>
              <w:t xml:space="preserve">EN 1710:2005); </w:t>
            </w:r>
            <w:r w:rsidRPr="00F72449">
              <w:rPr>
                <w:rFonts w:ascii="Times New Roman" w:hAnsi="Times New Roman" w:cs="Times New Roman"/>
                <w:sz w:val="20"/>
                <w:szCs w:val="20"/>
              </w:rPr>
              <w:t>ГОСТ</w:t>
            </w:r>
            <w:r w:rsidRPr="00E4631E">
              <w:rPr>
                <w:rFonts w:ascii="Times New Roman" w:hAnsi="Times New Roman" w:cs="Times New Roman"/>
                <w:sz w:val="20"/>
                <w:szCs w:val="20"/>
                <w:lang w:val="en-US"/>
              </w:rPr>
              <w:t xml:space="preserve"> ISO/IEC 80079-38-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2013; ГОСТ 31440.1-2011 (EN 1834-1:2000);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31440.2-2011 (EN 1834-2:2000);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31440.3-2011 (EN 1834-3:2000); ГОСТ 31442-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(EN 50303:2000); ГОСТ Р 55393-2012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(ИСО 21789:2009); ГОСТ Р ЕН 13617-1-2012;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spacing w:after="0" w:line="240" w:lineRule="auto"/>
              <w:rPr>
                <w:rFonts w:ascii="Times New Roman" w:hAnsi="Times New Roman" w:cs="Times New Roman"/>
                <w:sz w:val="20"/>
                <w:szCs w:val="20"/>
              </w:rPr>
            </w:pPr>
            <w:r w:rsidRPr="00B96560">
              <w:rPr>
                <w:rFonts w:ascii="Times New Roman" w:hAnsi="Times New Roman" w:cs="Times New Roman"/>
                <w:sz w:val="20"/>
                <w:szCs w:val="20"/>
              </w:rPr>
              <w:t>Оборудование для работы во</w:t>
            </w:r>
          </w:p>
          <w:p w:rsidR="0007249B" w:rsidRPr="00B96560" w:rsidRDefault="0007249B" w:rsidP="00BE3E22">
            <w:pPr>
              <w:spacing w:after="0" w:line="240" w:lineRule="auto"/>
              <w:rPr>
                <w:rFonts w:ascii="Times New Roman" w:hAnsi="Times New Roman" w:cs="Times New Roman"/>
                <w:sz w:val="20"/>
                <w:szCs w:val="20"/>
              </w:rPr>
            </w:pPr>
            <w:r w:rsidRPr="00B96560">
              <w:rPr>
                <w:rFonts w:ascii="Times New Roman" w:hAnsi="Times New Roman" w:cs="Times New Roman"/>
                <w:sz w:val="20"/>
                <w:szCs w:val="20"/>
              </w:rPr>
              <w:t>взрывоопасных средах с</w:t>
            </w:r>
          </w:p>
          <w:p w:rsidR="0007249B" w:rsidRPr="00B96560" w:rsidRDefault="0007249B" w:rsidP="00BE3E22">
            <w:pPr>
              <w:spacing w:after="0" w:line="240" w:lineRule="auto"/>
              <w:rPr>
                <w:rFonts w:ascii="Times New Roman" w:hAnsi="Times New Roman" w:cs="Times New Roman"/>
                <w:sz w:val="20"/>
                <w:szCs w:val="20"/>
              </w:rPr>
            </w:pPr>
            <w:r w:rsidRPr="00B96560">
              <w:rPr>
                <w:rFonts w:ascii="Times New Roman" w:hAnsi="Times New Roman" w:cs="Times New Roman"/>
                <w:sz w:val="20"/>
                <w:szCs w:val="20"/>
              </w:rPr>
              <w:t>видом взрывозащиты</w:t>
            </w:r>
          </w:p>
          <w:p w:rsidR="0007249B" w:rsidRPr="00B96560" w:rsidRDefault="0007249B" w:rsidP="00BE3E22">
            <w:pPr>
              <w:spacing w:after="0" w:line="240" w:lineRule="auto"/>
              <w:rPr>
                <w:rFonts w:ascii="Times New Roman" w:hAnsi="Times New Roman" w:cs="Times New Roman"/>
                <w:sz w:val="20"/>
                <w:szCs w:val="20"/>
              </w:rPr>
            </w:pPr>
            <w:r w:rsidRPr="00B96560">
              <w:rPr>
                <w:rFonts w:ascii="Times New Roman" w:hAnsi="Times New Roman" w:cs="Times New Roman"/>
                <w:sz w:val="20"/>
                <w:szCs w:val="20"/>
              </w:rPr>
              <w:lastRenderedPageBreak/>
              <w:t>"герметизация компаундом</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"m"</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lastRenderedPageBreak/>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3917; 3926;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4010; 7307;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7308; 730900;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7320; 7322;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7325; 7326;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7412; 7419;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7609000000;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7616; 800700;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8201; 8202;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8203; 8204;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8206000000;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8207; 8208;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820900; 8307;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8401; 8402;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8403; 8404;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8405; 8406;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8407; 8408;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8409; 8410;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8411; 8412;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8413; 8414;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8415; 8416;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8417; 8418;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8419; 8420;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8421; 8422;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8423; 8424;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8425; 8426;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8427; 8428;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8429; 8430;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8431; 8432;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8433; 8434;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8435; 8436;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8437; 8438;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8439; 8440;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8441; 8442;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8443; 844400;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8445; 8446;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8447; 8448;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8449000000;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8450; 8451;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8452; 8453;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8454; 8455;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8456; 8457;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8458; 8459;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8460; 8461;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8462; 8463;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8464; 8465;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8466; 8467;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8468; 8470;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8471; 8472;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8473; 8474;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8475; 8476;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8477; 8478;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8479; 8481;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8482; 8483;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8484; 8486;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8487; 8501;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8502; 850300;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8504; 8505;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8506; 8507;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8508; 8509;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8511; 8512;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8513; 8514;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8515; 8516;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8517; 8518;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8519; 8521;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8522; 8523;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8525; 8526;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8527; 8528;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8529; 8530;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8531; 8532;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853400; 8535;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8536; 8537;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8538; 8539;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8540; 8541;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8542; 8543;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8544; 8545;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8546; 8547;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8601; 8602;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8604000000;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860500000;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8606; 8607;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860800000;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860900; 8701;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8702; 8703;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8704; 8705;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8710000000;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8711; 871200;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8713; 8714;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871500; 8716;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880100;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8804000000;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8805; 8901;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890200; 8903;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890400; 8905;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8906; 8907;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8908000000;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9004; 9005;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9006; 9007;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9008; 9010;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9011; 9012;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9013; 9014;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9015; 901600;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9017; 9018;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9020000000;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9021; 9022;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902300; 9024;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9025; 9026;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9027; 9028;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9030; 9029;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9031; 9032;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9101; 9102;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910400000;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9107000000;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9108; 9109;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9110; 9111;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 xml:space="preserve">Технический регламент Таможенного союза "О безопасности оборудования для работы во </w:t>
            </w:r>
            <w:r w:rsidRPr="00F72449">
              <w:rPr>
                <w:rFonts w:ascii="Times New Roman" w:hAnsi="Times New Roman" w:cs="Times New Roman"/>
                <w:bCs/>
                <w:sz w:val="20"/>
                <w:szCs w:val="20"/>
              </w:rPr>
              <w:lastRenderedPageBreak/>
              <w:t>взрывоопасных средах"</w:t>
            </w:r>
            <w:r w:rsidRPr="00F72449">
              <w:rPr>
                <w:rFonts w:ascii="Times New Roman" w:hAnsi="Times New Roman" w:cs="Times New Roman"/>
                <w:bCs/>
                <w:sz w:val="20"/>
                <w:szCs w:val="20"/>
              </w:rPr>
              <w:br/>
              <w:t>(ТР ТС 012/2011);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31610.0-2019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60079-0:2017); ГОСТ 31610.0-2014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60079-0:2011); ГОСТ 31610.40-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2017/IEC/TS 60079-40:2015;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61241-0-2011; ГОСТ IEC 60079-1-2011;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IEC 60079-1-2013; ГОСТ 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2-2011; ГОСТ IEC 60079-2-2013;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31610.5-2017 (IEC 60079-5:2015); ГОСТ Р</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МЭК 60079-5-2012; ГОСТ 31610.6-</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2015/IEC 60079-6:2015; ГОСТ Р МЭК</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60079-6-2012; ГОСТ 31610.7-2017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60079-7:2015); ГОСТ Р МЭК 60079-7-2012;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31610.11-2012/IEC 60079-11:2006;</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31610.11-2014 (IEC 60079-11:2011);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IEC 61241-11-2011; ГОСТ 31610.13-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2014 (IEC 60079-13:2010); ГОСТ 31610.13-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2019 (IEC 60079-13:2017);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60079-14-2011; ГОСТ IEC 60079-14-2013;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31610.15-2014/IEC 60079-15:2010;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31610.15-2012/IEC 60079-15:2005;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31610.15-2020 (IEC 60079-15:2017);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IEC 60079-17-2011;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60079-17-2013; ГОСТ 31610.18-2016/IEC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60079-18:2014; ГОСТ IEC 61241-18-2011;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МЭК 60079-18-2012;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31610.19-2014/IEC 60079-19:2010;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31610.19-2022 (IEC 60079-19:2019);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31610.20-1-2016/IEC 60079-20-1:2010;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31610.20-1-2020 (ISO/IEC 80079-20-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1:2017); ГОСТ 31610.20-2-2017/ISO/IEC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80079-20-2:2016; ГОСТ МЭК 61241-2-3-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2002; ГОСТ 31610.26-2016/IEC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26:2014; ГОСТ 31610.26-2012/IEC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26:2006; ГОСТ 31610.28-2017 (IEC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28:2015); ГОСТ 31610.28-2012/IEC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28:2006; ГОСТ IEC 60079-29-1-2013;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IEC 60079-29-2-2013; ГОСТ IEC 60079-29-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3-2013; ГОСТ Р 52350.29.1-2010 (МЭК</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60079-29-1:2007); ГОСТ Р 52350.29.2-2010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(МЭК 60079-29-2:2007); ГОСТ Р</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52350.29.4-2011 (МЭК 60079-29-4:2009);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31610.30-1-2017 (IEC/IEEE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30-1:2015); ГОСТ 31610.30-2-2017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(IEC/IEEE 60079-30.2:2015);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60079-30-1-2011; ГОСТ IEC 60079-31-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2013; ГОСТ Р МЭК 60079-31-2010;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31610.32-2-2016/IEC 60079-32-2:2015;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31613-2012; ГОСТ 22782.3-77;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31610.33-2014 (IEC 60079-33:2012);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31610.35-1-2014 (IEC 60079-35-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1:2011); ГОСТ 31611.2-2012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62013:2005); ГОСТ IEC 60079-35-2-2013;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ИСО/МЭК 80079-34-2013;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31438.1-2011 (EN 1127-1:2007);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31438.2-2011 (ЕН 1127-2:2002);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31441.1-2011 (EN 13463-1:2001);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lastRenderedPageBreak/>
              <w:t>32407-2013 (ISO/DIS 80079-36);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31441.2-2011 (EN 13463-2:2004);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31441.3-2011 (EN 13463-3:2005);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31441.5-2011 (EN 13463-5:2003);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31441.6-2011 (ЕН 13463-6:2005);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31441.8-</w:t>
            </w:r>
            <w:proofErr w:type="gramStart"/>
            <w:r w:rsidRPr="00F72449">
              <w:rPr>
                <w:rFonts w:ascii="Times New Roman" w:hAnsi="Times New Roman" w:cs="Times New Roman"/>
                <w:bCs/>
                <w:sz w:val="20"/>
                <w:szCs w:val="20"/>
              </w:rPr>
              <w:t xml:space="preserve">2011 </w:t>
            </w:r>
            <w:r w:rsidRPr="00F72449">
              <w:rPr>
                <w:rFonts w:ascii="ArialMT" w:hAnsi="ArialMT" w:cs="ArialMT"/>
                <w:sz w:val="18"/>
                <w:szCs w:val="18"/>
              </w:rPr>
              <w:t xml:space="preserve"> </w:t>
            </w:r>
            <w:r w:rsidRPr="00F72449">
              <w:rPr>
                <w:rFonts w:ascii="Times New Roman" w:hAnsi="Times New Roman" w:cs="Times New Roman"/>
                <w:bCs/>
                <w:sz w:val="20"/>
                <w:szCs w:val="20"/>
              </w:rPr>
              <w:t>(</w:t>
            </w:r>
            <w:proofErr w:type="gramEnd"/>
            <w:r w:rsidRPr="00F72449">
              <w:rPr>
                <w:rFonts w:ascii="Times New Roman" w:hAnsi="Times New Roman" w:cs="Times New Roman"/>
                <w:bCs/>
                <w:sz w:val="20"/>
                <w:szCs w:val="20"/>
              </w:rPr>
              <w:t>EN 13463-8:2003); ГОСТ ISO/DIS 80079-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37-2013; ГОСТ 31439-2011 (EN</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1710:2005); ГОСТ ISO/IEC 80079-38-2013;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31440.1-2011 (EN 1834-1:2000);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31440.2-2011 (EN 1834-2:2000);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31440.3-2011 (EN 1834-3:2000);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31442-2011 (EN 50303:2000);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Р 55393-2012 (ИСО 21789:2009);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31610.39-2017 (IEC/TS 60079-39:2015);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ЕН 13617-1-2012; ГОСТ 12.2.059-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31610.0-2019 (IEC 60079-0:2017);</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31610.0-2014 (IEC 60079-0:2011);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31610.40-2017/IEC/TS 60079-40:2015;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61241-0-2011; ГОСТ IEC 60079-1-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ГОСТ IEC 60079-1-2013; ГОСТ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60079-2-2011; ГОСТ IEC 60079-2-2013;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31610.5-2017 (IEC 60079-5:2015); ГОСТ Р</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60079-5-2012; ГОСТ 31610.6-2015/IEC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60079-6:2015; ГОСТ Р МЭК 60079-6-2012;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31610.7-2017 (IEC 60079-7:2015);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Р МЭК 60079-7-2012; ГОСТ 31610.10-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2-2017/IEC 60079-10-2:2015; ГОСТ 31610.11-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2012/IEC 60079-11:2006; ГОСТ 31610.11-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2014 (IEC 60079-11:2011); ГОСТ IEC 61241-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11-2011; ГОСТ 31610.13-2014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13:2010); ГОСТ 31610.13-2019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13:2017); ГОСТ IEC 60079-14-2011; ГОСТ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60079-14-2013; ГОСТ 31610.15-2014/IEC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60079-15:2010; ГОСТ 31610.15-2012/IEC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60079-15:2005; ГОСТ 31610.15-2020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60079-15:2017); ГОСТ IEC 60079-17-2011;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60079-17-2013; ГОСТ 31610.18-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2016/IEC 60079-18:2014; ГОСТ IEC 61241-18-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ГОСТ Р МЭК 60079-18-2012;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31610.19-2014/IEC 60079-19:2010;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31610.19-2022 (IEC 60079-19:2019);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31610.39-2017 (IEC/TS 60079-39:2015);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IEC 60079-25-2016; ГОСТ 31610.26-2016/IEC </w:t>
            </w:r>
            <w:r w:rsidRPr="00F72449">
              <w:rPr>
                <w:rFonts w:ascii="ArialMT" w:hAnsi="ArialMT" w:cs="ArialMT"/>
                <w:sz w:val="18"/>
                <w:szCs w:val="18"/>
              </w:rPr>
              <w:t xml:space="preserve"> </w:t>
            </w:r>
            <w:r w:rsidRPr="00F72449">
              <w:rPr>
                <w:rFonts w:ascii="Times New Roman" w:hAnsi="Times New Roman" w:cs="Times New Roman"/>
                <w:sz w:val="20"/>
                <w:szCs w:val="20"/>
              </w:rPr>
              <w:t>60079-26:2014; ГОСТ 31610.26-2012/IEC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60079-26:2006; ГОСТ 31610.28-2017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60079-28:2015); ГОСТ 31610.28-2012/IEC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60079-28:2006; ГОСТ IEC 60079-29-1-2013;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60079-29-2-2013; ГОСТ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29-3-2013; ГОСТ Р 52350.29.1-2010 (МЭК</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60079-29-1:2007); ГОСТ Р 52350.29.2-2010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60079-29-2:2007); ГОСТ Р 52350.29.4-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(МЭК 60079-29-4:2009); ГОСТ 31610.30-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1-2017 (IEC/IEEE 60079-30-1:2015);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31610.30-2-2017 (IEC/IEEE 60079-30.2:2015);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60079-30-1-2011; ГОСТ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30-2-2011; ГОСТ IEC 60079-31-2013; ГОСТ Р</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60079-31-2010; ГОСТ 31610.32-1-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2015/IEC/TS 60079-32-1:2013; ГОСТ 31613-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2012; ГОСТ 22782.3-77; ГОСТ 31610.33-2014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(IEC 60079-33:2012); ГОСТ 31610.35-1-2014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60079-35-1:2011); ГОСТ 31611.2-2012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62013:2005); ГОСТ IEC 60079-35-2-2013;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Р ИСО/МЭК 80079-34-2013;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31438.1-2011 (EN 1127-1:2007);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31438.2-2011 (ЕН 1127-2:2002);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31441.1-2011 (EN 13463-1:2001);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32407-2013 (ISO/DIS 80079-36);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31441.2-2011 (EN 13463-2:2004);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31441.3-2011 (EN 13463-3:2005);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31441.5-2011 (EN 13463-5:2003);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31441.6-2011 (ЕН 13463-6:2005);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31441.8-2011 (EN 13463-8:2003); ГОСТ</w:t>
            </w:r>
          </w:p>
          <w:p w:rsidR="0007249B" w:rsidRPr="00B96560" w:rsidRDefault="0007249B" w:rsidP="00BE3E22">
            <w:pPr>
              <w:snapToGrid w:val="0"/>
              <w:spacing w:after="0" w:line="240" w:lineRule="auto"/>
              <w:ind w:right="-120"/>
              <w:rPr>
                <w:rFonts w:ascii="Times New Roman" w:hAnsi="Times New Roman" w:cs="Times New Roman"/>
                <w:sz w:val="20"/>
                <w:szCs w:val="20"/>
                <w:lang w:val="en-US"/>
              </w:rPr>
            </w:pPr>
            <w:r w:rsidRPr="00B96560">
              <w:rPr>
                <w:rFonts w:ascii="Times New Roman" w:hAnsi="Times New Roman" w:cs="Times New Roman"/>
                <w:sz w:val="20"/>
                <w:szCs w:val="20"/>
                <w:lang w:val="en-US"/>
              </w:rPr>
              <w:t xml:space="preserve">ISO/DIS 80079-37-2013; </w:t>
            </w:r>
            <w:r w:rsidRPr="00B96560">
              <w:rPr>
                <w:rFonts w:ascii="Times New Roman" w:hAnsi="Times New Roman" w:cs="Times New Roman"/>
                <w:sz w:val="20"/>
                <w:szCs w:val="20"/>
              </w:rPr>
              <w:t>ГОСТ</w:t>
            </w:r>
            <w:r w:rsidRPr="00B96560">
              <w:rPr>
                <w:rFonts w:ascii="Times New Roman" w:hAnsi="Times New Roman" w:cs="Times New Roman"/>
                <w:sz w:val="20"/>
                <w:szCs w:val="20"/>
                <w:lang w:val="en-US"/>
              </w:rPr>
              <w:t xml:space="preserve"> 31439-2011</w:t>
            </w:r>
          </w:p>
          <w:p w:rsidR="0007249B" w:rsidRPr="00B96560" w:rsidRDefault="0007249B" w:rsidP="00BE3E22">
            <w:pPr>
              <w:snapToGrid w:val="0"/>
              <w:spacing w:after="0" w:line="240" w:lineRule="auto"/>
              <w:ind w:right="-120"/>
              <w:rPr>
                <w:rFonts w:ascii="Times New Roman" w:hAnsi="Times New Roman" w:cs="Times New Roman"/>
                <w:sz w:val="20"/>
                <w:szCs w:val="20"/>
                <w:lang w:val="en-US"/>
              </w:rPr>
            </w:pPr>
            <w:r w:rsidRPr="00B96560">
              <w:rPr>
                <w:rFonts w:ascii="Times New Roman" w:hAnsi="Times New Roman" w:cs="Times New Roman"/>
                <w:sz w:val="20"/>
                <w:szCs w:val="20"/>
                <w:lang w:val="en-US"/>
              </w:rPr>
              <w:lastRenderedPageBreak/>
              <w:t xml:space="preserve">(EN 1710:2005); </w:t>
            </w:r>
            <w:r w:rsidRPr="00B96560">
              <w:rPr>
                <w:rFonts w:ascii="Times New Roman" w:hAnsi="Times New Roman" w:cs="Times New Roman"/>
                <w:sz w:val="20"/>
                <w:szCs w:val="20"/>
              </w:rPr>
              <w:t>ГОСТ</w:t>
            </w:r>
            <w:r w:rsidRPr="00B96560">
              <w:rPr>
                <w:rFonts w:ascii="Times New Roman" w:hAnsi="Times New Roman" w:cs="Times New Roman"/>
                <w:sz w:val="20"/>
                <w:szCs w:val="20"/>
                <w:lang w:val="en-US"/>
              </w:rPr>
              <w:t xml:space="preserve"> ISO/IEC 80079-38-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2013; ГОСТ 31440.1-2011 (EN 1834-1:2000);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ГОСТ 31440.2-2011 (EN 1834-2:2000);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31440.3</w:t>
            </w:r>
            <w:proofErr w:type="gramEnd"/>
            <w:r w:rsidRPr="00F72449">
              <w:rPr>
                <w:rFonts w:ascii="Times New Roman" w:hAnsi="Times New Roman" w:cs="Times New Roman"/>
                <w:sz w:val="20"/>
                <w:szCs w:val="20"/>
              </w:rPr>
              <w:t>-2011 (EN 1834-3:2000); ГОСТ 31442-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(EN 50303:2000); ГОСТ Р 55393-2012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(ИСО 21789:2009); ГОСТ Р ЕН 13617-1-2012;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Искробезопасные системы</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3917; 3926;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4010; 7307;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7308; 730900;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7320; 7322;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7325; 7326;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7412; 7419;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7609000000;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7616; 800700;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8201; 8202;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8203; 8204;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8206000000;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8207; 8208;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820900; 8307;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8401; 8402;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8403; 8404;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8405; 8406;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8407; 8408;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8409; 8410;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8411; 8412;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8413; 8414;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8415; 8416;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8417; 8418;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8419; 8420;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8421; 8422;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8423; 8424;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8425; 8426;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8427; 8428;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8429; 8430;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8431; 8432;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8433; 8434;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8435; 8436;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8437; 8438;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8439; 8440;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8441; 8442;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8443; 844400;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8445; 8446;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8447; 8448;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8449000000;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8450; 8451;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8452; 8453;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8454; 8455;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8456; 8457;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8458; 8459;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8460; 8461;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8462; 8463;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8464; 8465;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8466; 8467;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8468; 8470;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8471; 8472;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8473; 8474;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8475; 8476;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8477; 8478;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8479; 8481;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8482; 8483;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8484; 8486;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8487; 8501;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8502; 850300;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8504; 8505;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8506; 8507;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8508; 8509;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8511; 8512;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8513; 8514;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8515; 8516;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8517; 8518;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8519; 8521; ГОСТ 24471-80; ГОСТ 24754-2013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8522; 8523;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8525; 8526;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8527; 8528;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8529; 8530;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8531; 8532;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853400; 8535;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8536; 8537;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8538; 8539;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8540; 8541;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8542; 8543;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8544; 8545;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8546; 8547;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8601; 8602;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8604000000;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860500000;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8606; 8607;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860800000;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860900; 8701;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8702; 8703;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8704; 8705;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8710000000;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8711; 871200;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8713; 8714;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871500; 8716;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880100;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8804000000;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8805; 8901;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890200; 8903;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890400; 8905;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8906; 8907;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8908000000;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9004; 9005;</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lastRenderedPageBreak/>
              <w:t>9006; 9007;</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9008; 9010;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9011; 9012;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9013; 9014;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9015; 901600;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9017; 9018;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9019;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9020000000;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9021; 9022;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902300; 9024;</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9025; 9026;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9027; 9028;</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9030; 9029;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9031; 9032;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9101; 9102;</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9103;</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910400000;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9106;</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9107000000;</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9108; 9109;</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9110; 9111;</w:t>
            </w:r>
          </w:p>
          <w:p w:rsidR="0007249B" w:rsidRPr="00B9656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96560">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31610.0-2019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60079-0:2017); ГОСТ 31610.0-2014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60079-0:2011); ГОСТ 31610.40-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2017/IEC/TS 60079-40:2015;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61241-0-2011; ГОСТ IEC 60079-1-2011;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IEC 60079-1-2013; ГОСТ 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2-2011; ГОСТ IEC 60079-2-2013;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31610.5-2017 (IEC 60079-5:2015); ГОСТ Р</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МЭК 60079-5-2012; ГОСТ 31610.6-</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2015/IEC 60079-6:2015; ГОСТ Р МЭК</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60079-6-2012; ГОСТ 31610.7-2017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lastRenderedPageBreak/>
              <w:t>60079-7:2015); ГОСТ Р МЭК 60079-7-2012;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31610.11-2012/IEC 60079-11:2006;</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31610.11-2014 (IEC 60079-11:2011);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IEC 61241-11-2011; ГОСТ 31610.13-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2014 (IEC 60079-13:2010); ГОСТ 31610.13-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2019 (IEC 60079-13:2017);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60079-14-2011; ГОСТ IEC 60079-14-2013;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31610.15-2014/IEC 60079-15:2010;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31610.15-2012/IEC 60079-15:2005;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31610.15-2020 (IEC 60079-15:2017);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IEC 60079-17-2011;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60079-17-2013; ГОСТ 31610.18-2016/IEC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60079-18:2014; ГОСТ IEC 61241-18-2011;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МЭК 60079-18-2012;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31610.19-2014/IEC 60079-19:2010;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31610.19-2022 (IEC 60079-19:2019);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31610.20-1-2016/IEC 60079-20-1:2010;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31610.20-1-2020 (ISO/IEC 80079-20-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1:2017); ГОСТ 31610.20-2-2017/ISO/IEC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80079-20-2:2016; ГОСТ МЭК 61241-2-3-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31610.26-2016/IEC 60079-26:</w:t>
            </w:r>
            <w:r w:rsidRPr="00F72449">
              <w:rPr>
                <w:rFonts w:ascii="ArialMT" w:hAnsi="ArialMT" w:cs="ArialMT"/>
                <w:sz w:val="18"/>
                <w:szCs w:val="18"/>
              </w:rPr>
              <w:t xml:space="preserve"> </w:t>
            </w:r>
            <w:r w:rsidRPr="00F72449">
              <w:rPr>
                <w:rFonts w:ascii="Times New Roman" w:hAnsi="Times New Roman" w:cs="Times New Roman"/>
                <w:bCs/>
                <w:sz w:val="20"/>
                <w:szCs w:val="20"/>
              </w:rPr>
              <w:t>2014; ГОСТ 31610.26-2012/IEC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26:2006; ГОСТ 31610.28-2017 (IEC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28:2015); ГОСТ 31610.28-2012/IEC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28:2006; ГОСТ IEC 60079-29-1-2013;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IEC 60079-29-2-2013; ГОСТ IEC 60079-29-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3-2013; ГОСТ Р 52350.29.1-2010 (МЭК</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60079-29-1:2007); ГОСТ Р 52350.29.2-2010</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(МЭК 60079-29-2:2007); ГОСТ Р</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lastRenderedPageBreak/>
              <w:t>52350.29.4-2011 (МЭК 60079-29-4:2009);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31610.30-1-2017 (IEC/IEEE 60079-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30-1:2015); ГОСТ 31610.30-2-2017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(IEC/IEEE 60079-30.2:2015); ГОСТ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60079-30-1-2011; ГОСТ IEC 60079-31-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2013; ГОСТ Р МЭК 60079-31-2010;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31610.32-2-2016/IEC 60079-32-2:2015;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31613-2012; ГОСТ 22782.3-77;</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31610.33-2014 (IEC 60079-33:2012);</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31610.35-1-2014 (IEC 60079-35-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1:2011); ГОСТ 31611.2-2012 (IEC</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62013:2005); ГОСТ IEC 60079-35-2-2013;</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ИСО/МЭК 80079-34-2013;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31438.1-2011 (EN 1127-1:2007);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31438.2-2011 (ЕН 1127-2:2002);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31441.1-2011 (EN 13463-1:2001);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32407-2013 (ISO/DIS 80079-36);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31441.2-2011 (EN 13463-2:2004);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31441.3-2011 (EN 13463-3:2005);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31441.5-2011 (EN 13463-5:2003);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31441.6-2011 (ЕН 13463-6:2005);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31441.8-2011 (EN 13463-8:2003);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ISO/DIS 80079-37-2013; ГОСТ 31439-2011</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(EN 1710:2005); ГОСТ ISO/IEC 80079-38-</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2013; ГОСТ 31440.1-2011 (EN 1834-</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1:2000); </w:t>
            </w:r>
            <w:proofErr w:type="gramStart"/>
            <w:r w:rsidRPr="00F72449">
              <w:rPr>
                <w:rFonts w:ascii="Times New Roman" w:hAnsi="Times New Roman" w:cs="Times New Roman"/>
                <w:bCs/>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bCs/>
                <w:sz w:val="20"/>
                <w:szCs w:val="20"/>
              </w:rPr>
              <w:t>31440.2</w:t>
            </w:r>
            <w:proofErr w:type="gramEnd"/>
            <w:r w:rsidRPr="00F72449">
              <w:rPr>
                <w:rFonts w:ascii="Times New Roman" w:hAnsi="Times New Roman" w:cs="Times New Roman"/>
                <w:bCs/>
                <w:sz w:val="20"/>
                <w:szCs w:val="20"/>
              </w:rPr>
              <w:t>-2011 (EN 1834-2:2000);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31440.3-2011 (EN 1834-3:2000);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31442-2011 (EN 50303:2000); ГОСТ Р</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lastRenderedPageBreak/>
              <w:t>55393-2012 (ИСО 21789:2009); ГОСТ</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31610.39-2017 (IEC/TS 60079-39:2015);</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ГОСТ Р ЕН 13617-1-2012; ГОСТ 12.2.059-</w:t>
            </w:r>
          </w:p>
          <w:p w:rsidR="0007249B" w:rsidRPr="00B96560" w:rsidRDefault="0007249B" w:rsidP="00BE3E22">
            <w:pPr>
              <w:snapToGrid w:val="0"/>
              <w:spacing w:after="0" w:line="240" w:lineRule="auto"/>
              <w:ind w:right="-120"/>
              <w:rPr>
                <w:rFonts w:ascii="Times New Roman" w:hAnsi="Times New Roman" w:cs="Times New Roman"/>
                <w:bCs/>
                <w:sz w:val="20"/>
                <w:szCs w:val="20"/>
              </w:rPr>
            </w:pPr>
            <w:r w:rsidRPr="00B96560">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31610.0-2019 (IEC 60079-0:2017);</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31610.0-2014 (IEC 60079-0:2011);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31610.40-2017/IEC/TS 60079-40:2015;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61241-0-2011; ГОСТ IEC 60079-1-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ГОСТ IEC 60079-1-2013; ГОСТ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60079-2-2011; ГОСТ IEC 60079-2-2013;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31610.5-2017 (IEC 60079-5:2015); ГОСТ Р</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МЭК 60079-5-2012; ГОСТ 31610.6-2015/IEC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60079-6:2015; ГОСТ Р МЭК 60079-6-2012;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31610.7-2017 (IEC 60079-7:2015);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Р МЭК 60079-7-2012; ГОСТ 31610.10-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2-2017/IEC 60079-10-2:2015; ГОСТ 31610.11-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2012/IEC 60079-11:2006; ГОСТ 31610.11-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2014 (IEC 60079-11:2011); ГОСТ IEC 61241-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11-2011; ГОСТ 31610.13-2014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13:2010); ГОСТ 31610.13-2019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13:2017); ГОСТ IEC 60079-14-2011; ГОСТ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60079-14-2013; ГОСТ 31610.15-2014/IEC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60079-15:2010; ГОСТ 31610.15-2012/IEC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60079-15:2005; ГОСТ 31610.15-2020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60079-15:2017); ГОСТ IEC 60079-17-2011;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ГОСТ IEC 60079-17-2013; ГОСТ 31610.18-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2016/IEC 60079-18:2014; ГОСТ IEC 61241-18-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ГОСТ Р МЭК 60079-18-2012;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31610.19-2014/IEC 60079-19:2010;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31610.19-2022 (IEC 60079-19:2019);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31610.39-2017 (IEC/TS 60079-39:2015);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60079-25-2016; ГОСТ 31610.26-2016/IEC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60079-26:2014; ГОСТ 31610.26-2012/IEC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60079-26:2006; ГОСТ 31610.28-2017 (IEC</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60079-28:2015); ГОСТ 31610.28-2012/IEC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60079-28:2006; ГОСТ IEC 60079-29-1-2013;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60079-29-2-2013; ГОСТ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29-3-2013; ГОСТ Р 52350.29.1-2010 (МЭК</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60079-29-1:2007); ГОСТ Р 52350.29.2-2010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(МЭК 60079-29-2:2007); ГОСТ Р 52350.29.4-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(МЭК 60079-29-4:2009); ГОСТ 31610.30-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1-2017 (IEC/IEEE 60079-30-1:2015);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31610.30-2-2017 (IEC/IEEE 60079-30.2:2015);</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IEC 60079-30-1-2011; ГОСТ IEC 60079-</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30-2-2011; ГОСТ IEC 60079-31-2013; ГОСТ Р</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МЭК 60079-31-2010; ГОСТ 31610.32-1-</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2015/IEC/TS 60079-32-1:2013; ГОСТ 31613-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2012; ГОСТ 22782.3-77; ГОСТ 31610.33-2014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60079-33:2012); ГОСТ 31610.35-1-2014</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60079-35-1:2011); ГОСТ 31611.2-2012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(IEC 62013:2005); ГОСТ IEC 60079-35-2-2013;</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Р ИСО/МЭК 80079-34-2013;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31438.1-2011 (EN 1127-1:2007);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31438.2-2011 (ЕН 1127-2:2002);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31441.1-2011 (EN 13463-1:2001);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32407-2013 (ISO/DIS 80079-36);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31441.2-2011 (EN 13463-2:2004);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31441.3-2011 (EN 13463-3:2005);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31441.5-2011 (EN 13463-5:2003);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31441.6-2011 (ЕН 13463-6:2005);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31441.8-2011 (EN 13463-8:2003); ГОСТ</w:t>
            </w:r>
          </w:p>
          <w:p w:rsidR="0007249B" w:rsidRPr="00B96560" w:rsidRDefault="0007249B" w:rsidP="00BE3E22">
            <w:pPr>
              <w:snapToGrid w:val="0"/>
              <w:spacing w:after="0" w:line="240" w:lineRule="auto"/>
              <w:ind w:right="-120"/>
              <w:rPr>
                <w:rFonts w:ascii="Times New Roman" w:hAnsi="Times New Roman" w:cs="Times New Roman"/>
                <w:sz w:val="20"/>
                <w:szCs w:val="20"/>
                <w:lang w:val="en-US"/>
              </w:rPr>
            </w:pPr>
            <w:r w:rsidRPr="00B96560">
              <w:rPr>
                <w:rFonts w:ascii="Times New Roman" w:hAnsi="Times New Roman" w:cs="Times New Roman"/>
                <w:sz w:val="20"/>
                <w:szCs w:val="20"/>
                <w:lang w:val="en-US"/>
              </w:rPr>
              <w:t xml:space="preserve">ISO/DIS 80079-37-2013; </w:t>
            </w:r>
            <w:r w:rsidRPr="00B96560">
              <w:rPr>
                <w:rFonts w:ascii="Times New Roman" w:hAnsi="Times New Roman" w:cs="Times New Roman"/>
                <w:sz w:val="20"/>
                <w:szCs w:val="20"/>
              </w:rPr>
              <w:t>ГОСТ</w:t>
            </w:r>
            <w:r w:rsidRPr="00B96560">
              <w:rPr>
                <w:rFonts w:ascii="Times New Roman" w:hAnsi="Times New Roman" w:cs="Times New Roman"/>
                <w:sz w:val="20"/>
                <w:szCs w:val="20"/>
                <w:lang w:val="en-US"/>
              </w:rPr>
              <w:t xml:space="preserve"> 31439-2011</w:t>
            </w:r>
          </w:p>
          <w:p w:rsidR="0007249B" w:rsidRPr="00B96560" w:rsidRDefault="0007249B" w:rsidP="00BE3E22">
            <w:pPr>
              <w:snapToGrid w:val="0"/>
              <w:spacing w:after="0" w:line="240" w:lineRule="auto"/>
              <w:ind w:right="-120"/>
              <w:rPr>
                <w:rFonts w:ascii="Times New Roman" w:hAnsi="Times New Roman" w:cs="Times New Roman"/>
                <w:sz w:val="20"/>
                <w:szCs w:val="20"/>
                <w:lang w:val="en-US"/>
              </w:rPr>
            </w:pPr>
            <w:r w:rsidRPr="00B96560">
              <w:rPr>
                <w:rFonts w:ascii="Times New Roman" w:hAnsi="Times New Roman" w:cs="Times New Roman"/>
                <w:sz w:val="20"/>
                <w:szCs w:val="20"/>
                <w:lang w:val="en-US"/>
              </w:rPr>
              <w:t xml:space="preserve">(EN 1710:2005); </w:t>
            </w:r>
            <w:r w:rsidRPr="00B96560">
              <w:rPr>
                <w:rFonts w:ascii="Times New Roman" w:hAnsi="Times New Roman" w:cs="Times New Roman"/>
                <w:sz w:val="20"/>
                <w:szCs w:val="20"/>
              </w:rPr>
              <w:t>ГОСТ</w:t>
            </w:r>
            <w:r w:rsidRPr="00B96560">
              <w:rPr>
                <w:rFonts w:ascii="Times New Roman" w:hAnsi="Times New Roman" w:cs="Times New Roman"/>
                <w:sz w:val="20"/>
                <w:szCs w:val="20"/>
                <w:lang w:val="en-US"/>
              </w:rPr>
              <w:t xml:space="preserve"> ISO/IEC 80079-38-</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2013; ГОСТ 31440.1-2011 (EN 1834-1:2000);</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ГОСТ 31440.2-2011 (EN 1834-2:2000); ГОСТ</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31440.3-2011 (EN 1834-3:2000); ГОСТ 31442-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t>2011 (EN 50303:2000); ГОСТ Р 55393-2012</w:t>
            </w:r>
          </w:p>
          <w:p w:rsidR="0007249B" w:rsidRPr="00B96560" w:rsidRDefault="0007249B" w:rsidP="00BE3E22">
            <w:pPr>
              <w:snapToGrid w:val="0"/>
              <w:spacing w:after="0" w:line="240" w:lineRule="auto"/>
              <w:ind w:right="-120"/>
              <w:rPr>
                <w:rFonts w:ascii="Times New Roman" w:hAnsi="Times New Roman" w:cs="Times New Roman"/>
                <w:sz w:val="20"/>
                <w:szCs w:val="20"/>
              </w:rPr>
            </w:pPr>
            <w:r w:rsidRPr="00B96560">
              <w:rPr>
                <w:rFonts w:ascii="Times New Roman" w:hAnsi="Times New Roman" w:cs="Times New Roman"/>
                <w:sz w:val="20"/>
                <w:szCs w:val="20"/>
              </w:rPr>
              <w:lastRenderedPageBreak/>
              <w:t>(ИСО 21789:2009); ГОСТ Р ЕН 13617-1-2012;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E128CE" w:rsidRDefault="0007249B" w:rsidP="00BE3E22">
            <w:pPr>
              <w:spacing w:after="0" w:line="240" w:lineRule="auto"/>
              <w:rPr>
                <w:rFonts w:ascii="Times New Roman" w:hAnsi="Times New Roman" w:cs="Times New Roman"/>
                <w:sz w:val="20"/>
                <w:szCs w:val="20"/>
              </w:rPr>
            </w:pPr>
            <w:r w:rsidRPr="00E128CE">
              <w:rPr>
                <w:rFonts w:ascii="Times New Roman" w:hAnsi="Times New Roman" w:cs="Times New Roman"/>
                <w:sz w:val="20"/>
                <w:szCs w:val="20"/>
              </w:rPr>
              <w:t>Оборудование с уровнем</w:t>
            </w:r>
          </w:p>
          <w:p w:rsidR="0007249B" w:rsidRPr="00F72449" w:rsidRDefault="0007249B" w:rsidP="00BE3E22">
            <w:pPr>
              <w:spacing w:after="0" w:line="240" w:lineRule="auto"/>
              <w:rPr>
                <w:rFonts w:ascii="Times New Roman" w:hAnsi="Times New Roman" w:cs="Times New Roman"/>
                <w:sz w:val="20"/>
                <w:szCs w:val="20"/>
              </w:rPr>
            </w:pPr>
            <w:r w:rsidRPr="00E128CE">
              <w:rPr>
                <w:rFonts w:ascii="Times New Roman" w:hAnsi="Times New Roman" w:cs="Times New Roman"/>
                <w:sz w:val="20"/>
                <w:szCs w:val="20"/>
              </w:rPr>
              <w:t xml:space="preserve">взрывозащиты </w:t>
            </w:r>
            <w:r w:rsidRPr="00F72449">
              <w:rPr>
                <w:rFonts w:ascii="Times New Roman" w:hAnsi="Times New Roman" w:cs="Times New Roman"/>
                <w:sz w:val="20"/>
                <w:szCs w:val="20"/>
              </w:rPr>
              <w:t>о</w:t>
            </w:r>
            <w:r w:rsidRPr="00E128CE">
              <w:rPr>
                <w:rFonts w:ascii="Times New Roman" w:hAnsi="Times New Roman" w:cs="Times New Roman"/>
                <w:sz w:val="20"/>
                <w:szCs w:val="20"/>
              </w:rPr>
              <w:t>борудования</w:t>
            </w:r>
            <w:r w:rsidRPr="00F72449">
              <w:rPr>
                <w:rFonts w:ascii="Times New Roman" w:hAnsi="Times New Roman" w:cs="Times New Roman"/>
                <w:sz w:val="20"/>
                <w:szCs w:val="20"/>
              </w:rPr>
              <w:t xml:space="preserve"> </w:t>
            </w:r>
            <w:proofErr w:type="spellStart"/>
            <w:r w:rsidRPr="00F72449">
              <w:rPr>
                <w:rFonts w:ascii="Times New Roman" w:hAnsi="Times New Roman" w:cs="Times New Roman"/>
                <w:sz w:val="20"/>
                <w:szCs w:val="20"/>
              </w:rPr>
              <w:t>Ga</w:t>
            </w:r>
            <w:proofErr w:type="spellEnd"/>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3917; 3926;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4010; 7307;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7308; 730900;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7320; 7322;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7325; 7326;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7412; 7419;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7609000000;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7616; 800700;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8201; 8202;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8203; 8204;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8206000000;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8207; 8208;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820900; 8307;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8401; 8402;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8403; 8404;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8405; 8406;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8407; 8408;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8409; 8410;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8411; 8412;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8413; 8414;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8415; 8416;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8417; 8418;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8419; 8420;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lastRenderedPageBreak/>
              <w:t>8421; 8422;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8423; 8424;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8425; 8426;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8427; 8428;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8429; 8430;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8431; 8432;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8433; 8434;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8435; 8436;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8437; 8438;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8439; 8440;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8441; 8442;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8443; 844400;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8445; 8446;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8447; 8448;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8449000000;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8450; 8451;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8452; 8453;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8454; 8455;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8456; 8457;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8458; 8459;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8460; 8461;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8462; 8463;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8464; 8465;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8466; 8467;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8468; 8470;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8471; 8472;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8473; 8474;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8475; 8476;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8477; 8478;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lastRenderedPageBreak/>
              <w:t>8479; 8481;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8482; 8483;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8484; 8486;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8487; 8501;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8502; 850300;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8504; 8505;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8506; 8507;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8508; 8509;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8511; 8512;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8513; 8514;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8515; 8516;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8517; 8518;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8519; 8521;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8522; 8523;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8525; 8526;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8527; 8528;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8529; 8530;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8531; 8532;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853400; 8535;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8536; 8537;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8538; 8539;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8540; 8541;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8542; 8543;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8544; 8545;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8546; 8547;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8601; 8602;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8604000000;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860500000;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lastRenderedPageBreak/>
              <w:t>8606; 8607;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860800000;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860900; 8701;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8702; 8703;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8704; 8705;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8709;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8710000000;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8711; 871200;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8713; 8714;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871500; 8716;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880100;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8804000000;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8805; 8901;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890200; 8903;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890400; 8905;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8906; 8907;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8908000000;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9004; 9005;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9006; 9007;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9008; 9010;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9011; 9012;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9013; 9014;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9015; 901600;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9017; 9018;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9020000000;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9021; 9022;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902300; 9024;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9025; 9026;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lastRenderedPageBreak/>
              <w:t>9027; 9028;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9030; 9029;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9031; 9032;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9101; 9102;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910400000;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9107000000;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9108; 9109;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9110; 9111;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31610.0-2019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60079-0:2017); ГОСТ 31610.0-2014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60079-0:2011); ГОСТ 31610.40-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2017/IEC/TS 60079-40:2015; ГОСТ IEC </w:t>
            </w:r>
            <w:r w:rsidRPr="00F72449">
              <w:rPr>
                <w:rFonts w:ascii="ArialMT" w:hAnsi="ArialMT" w:cs="ArialMT"/>
                <w:sz w:val="18"/>
                <w:szCs w:val="18"/>
              </w:rPr>
              <w:t xml:space="preserve"> </w:t>
            </w:r>
            <w:r w:rsidRPr="00F72449">
              <w:rPr>
                <w:rFonts w:ascii="Times New Roman" w:hAnsi="Times New Roman" w:cs="Times New Roman"/>
                <w:bCs/>
                <w:sz w:val="20"/>
                <w:szCs w:val="20"/>
              </w:rPr>
              <w:t>61241-0-2011; ГОСТ IEC 60079-1-2011;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IEC 60079-1-2013; ГОСТ 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2-2011; ГОСТ IEC 60079-2-2013;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31610.5-2017 (IEC 60079-5:2015); ГОСТ Р</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МЭК 60079-5-2012; ГОСТ 31610.6-</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2015/IEC 60079-6:2015; ГОСТ Р МЭК</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60079-6-2012; ГОСТ 31610.7-2017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60079-7:2015); ГОСТ Р МЭК 60079-7-2012;</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31610.11-2012/IEC 60079-11:2006;</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31610.11-2014 (IEC 60079-11:2011);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IEC 61241-11-2011; ГОСТ 31610.13-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2014 (IEC 60079-13:2010); ГОСТ 31610.13-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2019 (IEC 60079-13:2017); ГОСТ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60079-14-2011; ГОСТ IEC 60079-14-2013;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31610.15-2014/IEC 60079-15:2010;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31610.15-2012/IEC 60079-15:2005;</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lastRenderedPageBreak/>
              <w:t>ГОСТ 31610.15-2020 (IEC 60079-15:2017);</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IEC 60079-17-2011; ГОСТ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60079-17-2013; ГОСТ 31610.18-2016/IEC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60079-18:2014; ГОСТ IEC 61241-18-2011;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Р МЭК 60079-18-2012;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31610.19-2014/IEC 60079-19:2010;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31610.19-2022 (IEC 60079-19:2019);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31610.20-1-2016/IEC 60079-20-1:2010;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31610.20-1-2020 (ISO/IEC 80079-20-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1:2017); ГОСТ 31610.20-2-2017/ISO/IEC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80079-20-2:2016; ГОСТ МЭК 61241-2-3-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2002; ГОСТ 31610.26-2016/IEC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26:2014; ГОСТ 31610.26-2012/IEC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26:2006; ГОСТ 31610.28-2017 (IEC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28:2015); ГОСТ 31610.28-2012/IEC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28:2006; ГОСТ IEC 60079-29-1-2013;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 60079-29-2-2013; ГОСТ IEC 60079-29-</w:t>
            </w:r>
            <w:r w:rsidRPr="00F72449">
              <w:rPr>
                <w:rFonts w:ascii="ArialMT" w:hAnsi="ArialMT" w:cs="ArialMT"/>
                <w:sz w:val="18"/>
                <w:szCs w:val="18"/>
              </w:rPr>
              <w:t xml:space="preserve"> </w:t>
            </w:r>
            <w:r w:rsidRPr="00F72449">
              <w:rPr>
                <w:rFonts w:ascii="Times New Roman" w:hAnsi="Times New Roman" w:cs="Times New Roman"/>
                <w:bCs/>
                <w:sz w:val="20"/>
                <w:szCs w:val="20"/>
              </w:rPr>
              <w:t>3-2013; ГОСТ Р 52350.29.1-2010 (МЭК</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60079-29-1:2007); ГОСТ Р 52350.29.2-2010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(МЭК 60079-29-2:2007); ГОСТ Р</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52350.29.4-2011 (МЭК 60079-29-4:2009);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31610.30-1-2017 (IEC/IEEE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30-1:2015); ГОСТ 31610.30-2-2017</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(IEC/IEEE 60079-30.2:2015); ГОСТ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60079-30-1-2011; ГОСТ IEC 60079-31-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2013; ГОСТ Р МЭК 60079-31-2010;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31610.32-2-2016/IEC 60079-32-2:2015;</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31613-2012; ГОСТ 22782.3-77;</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31610.33-2014 (IEC 60079-33:2012);</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lastRenderedPageBreak/>
              <w:t>ГОСТ 31610.35-1-2014 (IEC 60079-35-</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1:2011); ГОСТ 31611.2-2012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62013:2005); ГОСТ IEC 60079-35-2-2013;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Р ИСО/МЭК 80079-34-2013;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31438.1-2011 (EN 1127-1:2007);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31438.2-2011 (ЕН 1127-2:2002);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31441.1-2011 (EN 13463-1:2001);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32407-2013 (ISO/DIS 80079-36);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31441.2-2011 (EN 13463-2:2004);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31441.3-2011 (EN 13463-3:2005);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31441.5-2011 (EN 13463-5:2003);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31441.6-2011 (ЕН 13463-6:2005);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31441.8-2011 (EN 13463-8:2003);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ISO/DIS 80079-37-2013; ГОСТ 31439-2011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(EN 1710:2005); ГОСТ ISO/IEC 80079-38-</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2013; ГОСТ 31440.1-2011 (EN 1834-</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1:2000); ГОСТ 31440.2-2011 (EN 1834-</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2:2000); ГОСТ 31440.3-2011 (EN 1834-</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3:2000); ГОСТ 31442-2011 (EN</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50303:2000); ГОСТ Р 55393-2012 (ИСО</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21789:2009); ГОСТ 31610.39-2017 (IEC/TS</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60079-39:2015</w:t>
            </w:r>
            <w:proofErr w:type="gramStart"/>
            <w:r w:rsidRPr="00F72449">
              <w:rPr>
                <w:rFonts w:ascii="Times New Roman" w:hAnsi="Times New Roman" w:cs="Times New Roman"/>
                <w:bCs/>
                <w:sz w:val="20"/>
                <w:szCs w:val="20"/>
              </w:rPr>
              <w:t xml:space="preserve">); </w:t>
            </w:r>
            <w:r w:rsidRPr="00F72449">
              <w:rPr>
                <w:rFonts w:ascii="ArialMT" w:hAnsi="ArialMT" w:cs="ArialMT"/>
                <w:sz w:val="18"/>
                <w:szCs w:val="18"/>
              </w:rPr>
              <w:t xml:space="preserve"> </w:t>
            </w:r>
            <w:r w:rsidRPr="00F72449">
              <w:rPr>
                <w:rFonts w:ascii="Times New Roman" w:hAnsi="Times New Roman" w:cs="Times New Roman"/>
                <w:bCs/>
                <w:sz w:val="20"/>
                <w:szCs w:val="20"/>
              </w:rPr>
              <w:t>ГОСТ</w:t>
            </w:r>
            <w:proofErr w:type="gramEnd"/>
            <w:r w:rsidRPr="00F72449">
              <w:rPr>
                <w:rFonts w:ascii="Times New Roman" w:hAnsi="Times New Roman" w:cs="Times New Roman"/>
                <w:bCs/>
                <w:sz w:val="20"/>
                <w:szCs w:val="20"/>
              </w:rPr>
              <w:t xml:space="preserve"> Р ЕН 13617-1-2012; ГОСТ 12.2.059-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ГОСТ 31610.0-2019 (IEC 60079-0:2017);</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31610.0-2014 (IEC 60079-0:2011);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31610.40-2017/IEC/TS 60079-40:2015;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61241-0-2011; ГОСТ IEC 60079-1-</w:t>
            </w:r>
            <w:r w:rsidRPr="00F72449">
              <w:rPr>
                <w:rFonts w:ascii="ArialMT" w:hAnsi="ArialMT" w:cs="ArialMT"/>
                <w:sz w:val="18"/>
                <w:szCs w:val="18"/>
              </w:rPr>
              <w:t xml:space="preserve"> </w:t>
            </w:r>
            <w:r w:rsidRPr="00F72449">
              <w:rPr>
                <w:rFonts w:ascii="Times New Roman" w:hAnsi="Times New Roman" w:cs="Times New Roman"/>
                <w:sz w:val="20"/>
                <w:szCs w:val="20"/>
              </w:rPr>
              <w:t>2011; ГОСТ IEC 60079-1-2013; ГОСТ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60079-2-2011; ГОСТ IEC 60079-2-2013;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31610.5-2017 (IEC 60079-5:2015); ГОСТ Р</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МЭК 60079-5-2012; ГОСТ 31610.6-2015/IEC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60079-6:2015; ГОСТ Р МЭК 60079-6-2012;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31610.7-2017 (IEC 60079-7:2015);</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Р МЭК 60079-7-2012; ГОСТ 31610.10-</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2-2017/IEC 60079-10-2:2015; ГОСТ 31610.11-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2012/IEC 60079-11:2006; ГОСТ 31610.11-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2014 (IEC 60079-11:2011); ГОСТ IEC 61241-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11-2011; ГОСТ 31610.13-2014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13:2010); ГОСТ 31610.13-2019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13:2017); ГОСТ IEC 60079-14-2011; ГОСТ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60079-14-2013; ГОСТ 31610.15-2014/IEC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60079-15:2010; ГОСТ 31610.15-2012/IEC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60079-15:2005; ГОСТ 31610.15-2020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60079-15:2017); ГОСТ IEC 60079-17-2011;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IEC 60079-17-2013; ГОСТ 31610.18-</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2016/IEC 60079-18:2014; ГОСТ IEC 61241-18-</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2011; ГОСТ Р МЭК 60079-18-2012;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31610.19-2014/IEC 60079-19:2010;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31610.19-2022 (IEC 60079-19:2019);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31610.39-2017 (IEC/TS 60079-39:2015);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IEC 60079-25-2016; ГОСТ 31610.26-2016/IEC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60079-26:2014; ГОСТ 31610.26-2012/IEC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60079-26:2006; ГОСТ 31610.28-2017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60079-28:2015); ГОСТ 31610.28-2012/IEC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60079-28:2006; ГОСТ IEC 60079-29-1-2013;</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IEC 60079-29-2-2013; ГОСТ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29-3-2013; ГОСТ Р 52350.29.1-2010 (МЭК</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60079-29-1:2007); ГОСТ Р 52350.29.2-2010</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(МЭК 60079-29-2:2007); ГОСТ Р 52350.29.4-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(МЭК 60079-29-4:2009); ГОСТ 31610.30-</w:t>
            </w:r>
            <w:r w:rsidRPr="00F72449">
              <w:rPr>
                <w:rFonts w:ascii="ArialMT" w:hAnsi="ArialMT" w:cs="ArialMT"/>
                <w:sz w:val="18"/>
                <w:szCs w:val="18"/>
              </w:rPr>
              <w:t xml:space="preserve"> </w:t>
            </w:r>
            <w:r w:rsidRPr="00F72449">
              <w:rPr>
                <w:rFonts w:ascii="Times New Roman" w:hAnsi="Times New Roman" w:cs="Times New Roman"/>
                <w:sz w:val="20"/>
                <w:szCs w:val="20"/>
              </w:rPr>
              <w:t>1-2017 (IEC/IEEE 60079-30-1:2015);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31610.30-2-2017 (IEC/IEEE 60079-30.2:2015);</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IEC 60079-30-1-2011; ГОСТ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30-2-2011; ГОСТ IEC 60079-31-2013; ГОСТ Р</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МЭК 60079-31-2010; ГОСТ 31610.32-1-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2015/IEC/TS 60079-32-1:2013; ГОСТ 31613-</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2012; ГОСТ 22782.3-77; ГОСТ 31610.33-2014</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(IEC 60079-33:2012); ГОСТ 31610.35-1-2014</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(IEC 60079-35-1:2011); ГОСТ 31611.2-2012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(IEC 62013:2005); ГОСТ IEC 60079-35-2-2013;</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Р ИСО/МЭК 80079-34-2013;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31438.1-2011 (EN 1127-1:2007);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31438.2-2011 (ЕН 1127-2:2002);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31441.1-2011 (EN 13463-1:2001);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32407-2013 (ISO/DIS 80079-36);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31441.2-2011 (EN 13463-2:2004);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31441.3-2011 (EN 13463-3:2005);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31441.5-2011 (EN 13463-5:2003);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31441.6-2011 (ЕН 13463-6:2005);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31441.8-2011 (EN 13463-8:2003); ГОСТ</w:t>
            </w:r>
          </w:p>
          <w:p w:rsidR="0007249B" w:rsidRPr="00E4631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lang w:val="en-US"/>
              </w:rPr>
              <w:t>ISO</w:t>
            </w:r>
            <w:r w:rsidRPr="00E4631E">
              <w:rPr>
                <w:rFonts w:ascii="Times New Roman" w:hAnsi="Times New Roman" w:cs="Times New Roman"/>
                <w:sz w:val="20"/>
                <w:szCs w:val="20"/>
              </w:rPr>
              <w:t>/</w:t>
            </w:r>
            <w:r w:rsidRPr="00E128CE">
              <w:rPr>
                <w:rFonts w:ascii="Times New Roman" w:hAnsi="Times New Roman" w:cs="Times New Roman"/>
                <w:sz w:val="20"/>
                <w:szCs w:val="20"/>
                <w:lang w:val="en-US"/>
              </w:rPr>
              <w:t>DIS</w:t>
            </w:r>
            <w:r w:rsidRPr="00E4631E">
              <w:rPr>
                <w:rFonts w:ascii="Times New Roman" w:hAnsi="Times New Roman" w:cs="Times New Roman"/>
                <w:sz w:val="20"/>
                <w:szCs w:val="20"/>
              </w:rPr>
              <w:t xml:space="preserve"> 80079-37-2013; </w:t>
            </w:r>
            <w:r w:rsidRPr="00E128CE">
              <w:rPr>
                <w:rFonts w:ascii="Times New Roman" w:hAnsi="Times New Roman" w:cs="Times New Roman"/>
                <w:sz w:val="20"/>
                <w:szCs w:val="20"/>
              </w:rPr>
              <w:t>ГОСТ</w:t>
            </w:r>
            <w:r w:rsidRPr="00E4631E">
              <w:rPr>
                <w:rFonts w:ascii="Times New Roman" w:hAnsi="Times New Roman" w:cs="Times New Roman"/>
                <w:sz w:val="20"/>
                <w:szCs w:val="20"/>
              </w:rPr>
              <w:t xml:space="preserve"> 31439-2011</w:t>
            </w:r>
          </w:p>
          <w:p w:rsidR="0007249B" w:rsidRPr="00E4631E" w:rsidRDefault="0007249B" w:rsidP="00BE3E22">
            <w:pPr>
              <w:snapToGrid w:val="0"/>
              <w:spacing w:after="0" w:line="240" w:lineRule="auto"/>
              <w:ind w:right="-120"/>
              <w:rPr>
                <w:rFonts w:ascii="Times New Roman" w:hAnsi="Times New Roman" w:cs="Times New Roman"/>
                <w:sz w:val="20"/>
                <w:szCs w:val="20"/>
              </w:rPr>
            </w:pPr>
            <w:r w:rsidRPr="00E4631E">
              <w:rPr>
                <w:rFonts w:ascii="Times New Roman" w:hAnsi="Times New Roman" w:cs="Times New Roman"/>
                <w:sz w:val="20"/>
                <w:szCs w:val="20"/>
              </w:rPr>
              <w:t>(</w:t>
            </w:r>
            <w:r w:rsidRPr="00E128CE">
              <w:rPr>
                <w:rFonts w:ascii="Times New Roman" w:hAnsi="Times New Roman" w:cs="Times New Roman"/>
                <w:sz w:val="20"/>
                <w:szCs w:val="20"/>
                <w:lang w:val="en-US"/>
              </w:rPr>
              <w:t>EN</w:t>
            </w:r>
            <w:r w:rsidRPr="00E4631E">
              <w:rPr>
                <w:rFonts w:ascii="Times New Roman" w:hAnsi="Times New Roman" w:cs="Times New Roman"/>
                <w:sz w:val="20"/>
                <w:szCs w:val="20"/>
              </w:rPr>
              <w:t xml:space="preserve"> 1710:2005); </w:t>
            </w:r>
            <w:r w:rsidRPr="00E128CE">
              <w:rPr>
                <w:rFonts w:ascii="Times New Roman" w:hAnsi="Times New Roman" w:cs="Times New Roman"/>
                <w:sz w:val="20"/>
                <w:szCs w:val="20"/>
              </w:rPr>
              <w:t>ГОСТ</w:t>
            </w:r>
            <w:r w:rsidRPr="00E4631E">
              <w:rPr>
                <w:rFonts w:ascii="Times New Roman" w:hAnsi="Times New Roman" w:cs="Times New Roman"/>
                <w:sz w:val="20"/>
                <w:szCs w:val="20"/>
              </w:rPr>
              <w:t xml:space="preserve"> </w:t>
            </w:r>
            <w:r w:rsidRPr="00E128CE">
              <w:rPr>
                <w:rFonts w:ascii="Times New Roman" w:hAnsi="Times New Roman" w:cs="Times New Roman"/>
                <w:sz w:val="20"/>
                <w:szCs w:val="20"/>
                <w:lang w:val="en-US"/>
              </w:rPr>
              <w:t>ISO</w:t>
            </w:r>
            <w:r w:rsidRPr="00E4631E">
              <w:rPr>
                <w:rFonts w:ascii="Times New Roman" w:hAnsi="Times New Roman" w:cs="Times New Roman"/>
                <w:sz w:val="20"/>
                <w:szCs w:val="20"/>
              </w:rPr>
              <w:t>/</w:t>
            </w:r>
            <w:r w:rsidRPr="00E128CE">
              <w:rPr>
                <w:rFonts w:ascii="Times New Roman" w:hAnsi="Times New Roman" w:cs="Times New Roman"/>
                <w:sz w:val="20"/>
                <w:szCs w:val="20"/>
                <w:lang w:val="en-US"/>
              </w:rPr>
              <w:t>IEC</w:t>
            </w:r>
            <w:r w:rsidRPr="00E4631E">
              <w:rPr>
                <w:rFonts w:ascii="Times New Roman" w:hAnsi="Times New Roman" w:cs="Times New Roman"/>
                <w:sz w:val="20"/>
                <w:szCs w:val="20"/>
              </w:rPr>
              <w:t xml:space="preserve"> 80079-38-</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2013; ГОСТ 31440.1-2011 (EN 1834-1:2000);</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31440.2-2011 (EN 1834-2:2000);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31440.3-2011 (EN 1834-3:2000); ГОСТ 31442-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2011 (EN 50303:2000); ГОСТ Р 55393-2012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(ИСО 21789:2009); ГОСТ Р ЕН 13617-1-2012;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E128CE" w:rsidRDefault="0007249B" w:rsidP="00BE3E22">
            <w:pPr>
              <w:spacing w:after="0" w:line="240" w:lineRule="auto"/>
              <w:rPr>
                <w:rFonts w:ascii="Times New Roman" w:hAnsi="Times New Roman" w:cs="Times New Roman"/>
                <w:sz w:val="20"/>
                <w:szCs w:val="20"/>
              </w:rPr>
            </w:pPr>
            <w:r w:rsidRPr="00E128CE">
              <w:rPr>
                <w:rFonts w:ascii="Times New Roman" w:hAnsi="Times New Roman" w:cs="Times New Roman"/>
                <w:sz w:val="20"/>
                <w:szCs w:val="20"/>
              </w:rPr>
              <w:t>Защита оборудования и</w:t>
            </w:r>
          </w:p>
          <w:p w:rsidR="0007249B" w:rsidRPr="00E128CE" w:rsidRDefault="0007249B" w:rsidP="00BE3E22">
            <w:pPr>
              <w:spacing w:after="0" w:line="240" w:lineRule="auto"/>
              <w:rPr>
                <w:rFonts w:ascii="Times New Roman" w:hAnsi="Times New Roman" w:cs="Times New Roman"/>
                <w:sz w:val="20"/>
                <w:szCs w:val="20"/>
              </w:rPr>
            </w:pPr>
            <w:r w:rsidRPr="00E128CE">
              <w:rPr>
                <w:rFonts w:ascii="Times New Roman" w:hAnsi="Times New Roman" w:cs="Times New Roman"/>
                <w:sz w:val="20"/>
                <w:szCs w:val="20"/>
              </w:rPr>
              <w:t>передающих систем,</w:t>
            </w:r>
          </w:p>
          <w:p w:rsidR="0007249B" w:rsidRPr="00E128CE" w:rsidRDefault="0007249B" w:rsidP="00BE3E22">
            <w:pPr>
              <w:spacing w:after="0" w:line="240" w:lineRule="auto"/>
              <w:rPr>
                <w:rFonts w:ascii="Times New Roman" w:hAnsi="Times New Roman" w:cs="Times New Roman"/>
                <w:sz w:val="20"/>
                <w:szCs w:val="20"/>
              </w:rPr>
            </w:pPr>
            <w:r w:rsidRPr="00E128CE">
              <w:rPr>
                <w:rFonts w:ascii="Times New Roman" w:hAnsi="Times New Roman" w:cs="Times New Roman"/>
                <w:sz w:val="20"/>
                <w:szCs w:val="20"/>
              </w:rPr>
              <w:t>использующих оптическое</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излучение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3917; 3926;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4010; 7307;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7308; 730900;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7320; 7322;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7325; 7326;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7412; 7419;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7609000000;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7616; 800700;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lastRenderedPageBreak/>
              <w:t>8201; 8202;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8203; 8204;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8206000000;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8207; 8208;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820900; 8307;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8401; 8402;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8403; 8404;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8405; 8406;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8407; 8408;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8409; 8410;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8411; 8412;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8413; 8414;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8415; 8416;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8417; 8418;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8419; 8420;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8421; 8422;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8423; 8424;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8425; 8426;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8427; 8428;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8429; 8430;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8431; 8432;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8433; 8434;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8435; 8436;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8437; 8438;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8439; 8440;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8441; 8442;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8443; 844400;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8445; 8446;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lastRenderedPageBreak/>
              <w:t>8447; 8448;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8449000000;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8450; 8451;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8452; 8453;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8454; 8455;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8456; 8457;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8458; 8459;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8460; 8461;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8462; 8463;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8464; 8465;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8466; 8467;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8468; 8470;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8471; 8472;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8473; 8474;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8475; 8476;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8477; 8478;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8479; 8481;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8482; 8483;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8484; 8486;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8487; 8501;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8502; 850300;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8504; 8505;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8506; 8507;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8508; 8509;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8511; 8512;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8513; 8514;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8515; 8516;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8517; 8518;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8519; 8521;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lastRenderedPageBreak/>
              <w:t>8522; 8523;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8525; 8526;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8527; 8528;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8529; 8530;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8531; 8532;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853400; 8535;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8536; 8537;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8538; 8539;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8540; 8541;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8542; 8543;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8544; 8545;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8546; 8547;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8601; 8602;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8604000000;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860500000;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8606; 8607;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860800000;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860900; 8701;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8702; 8703;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8704; 8705;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8709;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8710000000;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8711; 871200;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8713; 8714;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871500; 8716;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880100;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8804000000;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8805; 8901;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lastRenderedPageBreak/>
              <w:t>890200; 8903;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890400; 8905;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8906; 8907;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8908000000;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9004; 9005;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9006; 9007;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9008; 9010;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9011; 9012;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9013; 9014;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9015; 901600;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9017; 9018;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9020000000;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9021; 9022;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902300; 9024;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9025; 9026;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9027; 9028;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9030; 9029;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9031; 9032;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9101; 9102;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910400000;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9107000000;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9108; 9109;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9110; 9111;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31610.0-2019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60079-0:2017); ГОСТ 31610.0-2014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60079-0:2011); ГОСТ 31610.40-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2017/IEC/TS 60079-40:2015; ГОСТ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lastRenderedPageBreak/>
              <w:t>61241-0-2011; ГОСТ IEC 60079-1-2011;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IEC 60079-1-2013; ГОСТ 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2-2011; ГОСТ IEC 60079-2-2013;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31610.5-2017 (IEC 60079-5:2015);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60079-5-2012; ГОСТ 31610.6-</w:t>
            </w:r>
            <w:r w:rsidRPr="00F72449">
              <w:rPr>
                <w:rFonts w:ascii="ArialMT" w:hAnsi="ArialMT" w:cs="ArialMT"/>
                <w:sz w:val="18"/>
                <w:szCs w:val="18"/>
              </w:rPr>
              <w:t xml:space="preserve"> </w:t>
            </w:r>
            <w:r w:rsidRPr="00F72449">
              <w:rPr>
                <w:rFonts w:ascii="Times New Roman" w:hAnsi="Times New Roman" w:cs="Times New Roman"/>
                <w:bCs/>
                <w:sz w:val="20"/>
                <w:szCs w:val="20"/>
              </w:rPr>
              <w:t>2015/IEC 60079-6:2015; ГОСТ Р МЭК</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60079-6-2012; ГОСТ 31610.7-2017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60079-7:2015); ГОСТ Р МЭК 60079-7-2012;</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31610.11-2012/IEC 60079-11:2006;</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31610.11-2014 (IEC 60079-11:2011);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IEC 61241-11-2011; ГОСТ 31610.13-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2014 (IEC 60079-13:2010); ГОСТ 31610.13-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2019 (IEC 60079-13:2017); ГОСТ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60079-14-2011; ГОСТ IEC 60079-14-2013;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31610.15-2014/IEC 60079-15:2010;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31610.15-2012/IEC 60079-15:2005;</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31610.15-2020 (IEC 60079-15:2017);</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IEC 60079-17-2011; ГОСТ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60079-17-2013; ГОСТ 31610.18-2016/IEC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60079-18:2014; ГОСТ IEC 61241-18-2011;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Р МЭК 60079-18-2012;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31610.19-2014/IEC 60079-19:2010;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31610.19-2022 (IEC 60079-19:2019);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31610.20-1-2016/IEC 60079-20-1:2010;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31610.20-1-2020 (ISO/IEC 80079-20-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1:2017); ГОСТ 31610.20-2-2017/ISO/IEC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80079-20-2:2016; ГОСТ МЭК 61241-2-3-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2002; ГОСТ 31610.26-2016/IEC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26:2014; ГОСТ 31610.26-2012/IEC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lastRenderedPageBreak/>
              <w:t>26:2006; ГОСТ 31610.28-2017 (IEC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28:2015); ГОСТ 31610.28-2012/IEC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28:2006; ГОСТ IEC 60079-29-1-2013;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IEC 60079-29-2-2013; ГОСТ IEC 60079-29-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3-2013; ГОСТ Р 52350.29.1-2010 (МЭК</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60079-29-1:2007); ГОСТ Р 52350.29.2-2010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(МЭК 60079-29-2:2007); ГОСТ Р</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52350.29.4-2011 (МЭК 60079-29-4:2009);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31610.30-1-2017 (IEC/IEEE 60079-</w:t>
            </w:r>
            <w:r w:rsidRPr="00F72449">
              <w:rPr>
                <w:rFonts w:ascii="ArialMT" w:hAnsi="ArialMT" w:cs="ArialMT"/>
                <w:sz w:val="18"/>
                <w:szCs w:val="18"/>
              </w:rPr>
              <w:t xml:space="preserve"> </w:t>
            </w:r>
            <w:r w:rsidRPr="00F72449">
              <w:rPr>
                <w:rFonts w:ascii="Times New Roman" w:hAnsi="Times New Roman" w:cs="Times New Roman"/>
                <w:bCs/>
                <w:sz w:val="20"/>
                <w:szCs w:val="20"/>
              </w:rPr>
              <w:t>30-1:2015); ГОСТ 31610.30-2-2017</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(IEC/IEEE 60079-30.2:2015); ГОСТ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60079-30-1-2011; ГОСТ IEC 60079-31-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2013; ГОСТ Р МЭК 60079-31-2010;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31610.32-2-2016/IEC 60079-32-2:2015;</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31613-2012; ГОСТ 22782.3-77;</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31610.33-2014 (IEC 60079-33:2012);</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31610.35-1-2014 (IEC 60079-35-</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1:2011); ГОСТ 31611.2-2012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62013:2005); ГОСТ IEC 60079-35-2-2013;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Р ИСО/МЭК 80079-34-2013;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31438.1-2011 (EN 1127-1:2007);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31438.2-2011 (ЕН 1127-2:2002);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31441.1-2011 (EN 13463-1:2001);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32407-2013 (ISO/DIS 80079-36);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31441.2-2011 (EN 13463-2:2004);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31441.3-2011 (EN 13463-3:2005);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31441.5-2011 (EN 13463-5:2003);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31441.6-2011 (ЕН 13463-6:2005);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31441.8-2011 (EN 13463-8:2003);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lastRenderedPageBreak/>
              <w:t>ISO/DIS 80079-37-2013; ГОСТ 31439-2011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(EN 1710:2005); ГОСТ ISO/IEC 80079-38-</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2013; ГОСТ 31440.1-2011 (EN 1834-</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1:2000); ГОСТ 31440.2-2011 (EN 1834-</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2:2000); ГОСТ 31440.3-2011 (EN 1834-</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3:2000); ГОСТ 31442-2011 (EN</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50303:2000); ГОСТ Р 55393-2012 (ИСО</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21789:2009); ГОСТ 31610.39-2017 (IEC/TS</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60079-39:2015); ГОСТ Р ЕН 13617-1-2012;</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12.2.059-81; ГОСТ 31814-2012;</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30852.20-2002; ГОСТ 24471-80;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ГОСТ 31610.0-2019 (IEC 60079-0:2017);</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31610.0-2014 (IEC 60079-0:2011);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31610.40-2017/IEC/TS 60079-40:2015;</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IEC 61241-0-2011; ГОСТ IEC 60079-1-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2011; ГОСТ IEC 60079-1-2013; ГОСТ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60079-2-2011; ГОСТ IEC 60079-2-2013;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31610.5-2017 (IEC 60079-5:2015); ГОСТ Р</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МЭК 60079-5-2012; ГОСТ 31610.6-2015/IEC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60079-6:2015; ГОСТ Р МЭК 60079-6-2012;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31610.7-2017 (IEC 60079-7:2015);</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Р МЭК 60079-7-2012; ГОСТ 31610.10-</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2-2017/IEC 60079-10-2:2015; ГОСТ 31610.11-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2012/IEC 60079-11:2006; ГОСТ 31610.11-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2014 (IEC 60079-11:2011); ГОСТ IEC 61241-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11-2011; ГОСТ 31610.13-2014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13:2010); ГОСТ 31610.13-2019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13:2017); ГОСТ IEC 60079-14-2011; ГОСТ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60079-14-2013; ГОСТ 31610.15-2014/IEC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60079-15:2010; ГОСТ 31610.15-2012/IEC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60079-15:2005; ГОСТ 31610.15-2020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60079-15:2017); ГОСТ IEC 60079-17-2011;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IEC 60079-17-2013; ГОСТ 31610.18-</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2016/IEC 60079-18:2014; ГОСТ IEC 61241-18-</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2011; ГОСТ Р МЭК 60079-18-2012;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31610.19-2014/IEC 60079-19:2010;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31610.19-2022 (IEC 60079-19:2019);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31610.39-2017 (IEC/TS 60079-39:2015);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IEC 60079-25-2016; ГОСТ 31610.26-2016/IEC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60079-26:2014; ГОСТ 31610.26-2012/IEC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60079-26:2006; ГОСТ 31610.28-2017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60079-28:2015); ГОСТ 31610.28-2012/IEC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60079-28:2006; ГОСТ IEC 60079-29-1-2013;</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ГОСТ IEC 60079-29-2-2013; ГОСТ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29-3-2013; ГОСТ Р 52350.29.1-2010 (МЭК</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60079-29-1:2007); ГОСТ Р 52350.29.2-2010</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(МЭК 60079-29-2:2007); ГОСТ Р 52350.29.4-</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2011 (МЭК 60079-29-4:2009); ГОСТ 31610.30-</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1-2017 (IEC/IEEE 60079-30-1:2015);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31610.30-2-2017 (IEC/IEEE 60079-30.2:2015);</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IEC 60079-30-1-2011; ГОСТ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30-2-2011; ГОСТ IEC 60079-31-2013; ГОСТ Р</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60079-31-2010; ГОСТ 31610.32-1-</w:t>
            </w:r>
            <w:r w:rsidRPr="00F72449">
              <w:rPr>
                <w:rFonts w:ascii="ArialMT" w:hAnsi="ArialMT" w:cs="ArialMT"/>
                <w:sz w:val="18"/>
                <w:szCs w:val="18"/>
              </w:rPr>
              <w:t xml:space="preserve"> </w:t>
            </w:r>
            <w:r w:rsidRPr="00F72449">
              <w:rPr>
                <w:rFonts w:ascii="Times New Roman" w:hAnsi="Times New Roman" w:cs="Times New Roman"/>
                <w:sz w:val="20"/>
                <w:szCs w:val="20"/>
              </w:rPr>
              <w:t>2015/IEC/TS 60079-32-1:2013; ГОСТ 31613-</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2012; ГОСТ 22782.3-77; ГОСТ 31610.33-2014</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(IEC 60079-33:2012); ГОСТ 31610.35-1-2014</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(IEC 60079-35-1:2011); ГОСТ 31611.2-2012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(IEC 62013:2005); ГОСТ IEC 60079-35-2-2013;</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ГОСТ Р ИСО/МЭК 80079-34-2013;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31438.1-2011 (EN 1127-1:2007);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31438.2-2011 (ЕН 1127-2:2002);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31441.1-2011 (EN 13463-1:2001);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32407-2013 (ISO/DIS 80079-36);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31441.2-2011 (EN 13463-2:2004);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31441.3-2011 (EN 13463-3:2005);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31441.5-2011 (EN 13463-5:2003);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31441.6-2011 (ЕН 13463-6:2005);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31441.8-2011 (EN 13463-8:2003); ГОСТ</w:t>
            </w:r>
          </w:p>
          <w:p w:rsidR="0007249B" w:rsidRPr="00E128CE" w:rsidRDefault="0007249B" w:rsidP="00BE3E22">
            <w:pPr>
              <w:snapToGrid w:val="0"/>
              <w:spacing w:after="0" w:line="240" w:lineRule="auto"/>
              <w:ind w:right="-120"/>
              <w:rPr>
                <w:rFonts w:ascii="Times New Roman" w:hAnsi="Times New Roman" w:cs="Times New Roman"/>
                <w:sz w:val="20"/>
                <w:szCs w:val="20"/>
                <w:lang w:val="en-US"/>
              </w:rPr>
            </w:pPr>
            <w:r w:rsidRPr="00E128CE">
              <w:rPr>
                <w:rFonts w:ascii="Times New Roman" w:hAnsi="Times New Roman" w:cs="Times New Roman"/>
                <w:sz w:val="20"/>
                <w:szCs w:val="20"/>
                <w:lang w:val="en-US"/>
              </w:rPr>
              <w:t xml:space="preserve">ISO/DIS 80079-37-2013; </w:t>
            </w:r>
            <w:r w:rsidRPr="00E128CE">
              <w:rPr>
                <w:rFonts w:ascii="Times New Roman" w:hAnsi="Times New Roman" w:cs="Times New Roman"/>
                <w:sz w:val="20"/>
                <w:szCs w:val="20"/>
              </w:rPr>
              <w:t>ГОСТ</w:t>
            </w:r>
            <w:r w:rsidRPr="00E128CE">
              <w:rPr>
                <w:rFonts w:ascii="Times New Roman" w:hAnsi="Times New Roman" w:cs="Times New Roman"/>
                <w:sz w:val="20"/>
                <w:szCs w:val="20"/>
                <w:lang w:val="en-US"/>
              </w:rPr>
              <w:t xml:space="preserve"> 31439-2011</w:t>
            </w:r>
          </w:p>
          <w:p w:rsidR="0007249B" w:rsidRPr="00E128CE" w:rsidRDefault="0007249B" w:rsidP="00BE3E22">
            <w:pPr>
              <w:snapToGrid w:val="0"/>
              <w:spacing w:after="0" w:line="240" w:lineRule="auto"/>
              <w:ind w:right="-120"/>
              <w:rPr>
                <w:rFonts w:ascii="Times New Roman" w:hAnsi="Times New Roman" w:cs="Times New Roman"/>
                <w:sz w:val="20"/>
                <w:szCs w:val="20"/>
                <w:lang w:val="en-US"/>
              </w:rPr>
            </w:pPr>
            <w:r w:rsidRPr="00E128CE">
              <w:rPr>
                <w:rFonts w:ascii="Times New Roman" w:hAnsi="Times New Roman" w:cs="Times New Roman"/>
                <w:sz w:val="20"/>
                <w:szCs w:val="20"/>
                <w:lang w:val="en-US"/>
              </w:rPr>
              <w:t xml:space="preserve">(EN 1710:2005); </w:t>
            </w:r>
            <w:r w:rsidRPr="00E128CE">
              <w:rPr>
                <w:rFonts w:ascii="Times New Roman" w:hAnsi="Times New Roman" w:cs="Times New Roman"/>
                <w:sz w:val="20"/>
                <w:szCs w:val="20"/>
              </w:rPr>
              <w:t>ГОСТ</w:t>
            </w:r>
            <w:r w:rsidRPr="00E128CE">
              <w:rPr>
                <w:rFonts w:ascii="Times New Roman" w:hAnsi="Times New Roman" w:cs="Times New Roman"/>
                <w:sz w:val="20"/>
                <w:szCs w:val="20"/>
                <w:lang w:val="en-US"/>
              </w:rPr>
              <w:t xml:space="preserve"> ISO/IEC 80079-38-</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2013; ГОСТ 31440.1-2011 (EN 1834-1:2000);</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31440.2-2011 (EN 1834-2:2000);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31440.3-2011 (EN 1834-3:2000); ГОСТ 31442-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2011 (EN 50303:2000); ГОСТ Р 55393-2012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(ИСО 21789:2009); ГОСТ Р ЕН 13617-1-2012;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Газоанализаторы</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3917; 3926;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4010; 7307;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7308; 730900;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7320; 7322;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7325; 7326;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7412; 7419;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7609000000;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7616; 800700;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8201; 8202;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8203; 8204;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8206000000;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8207; 8208;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820900; 8307;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8401; 8402;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8403; 8404;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8405; 8406;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8407; 8408;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8409; 8410;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8411; 8412;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lastRenderedPageBreak/>
              <w:t>8413; 8414;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8415; 8416;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8417; 8418;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8419; 8420;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8421; 8422;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8423; 8424;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8425; 8426;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8427; 8428;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8429; 8430;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8431; 8432;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8433; 8434;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8435; 8436;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8437; 8438;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8439; 8440;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8441; 8442;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8443; 844400;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8445; 8446;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8447; 8448;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8449000000;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8450; 8451;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8452; 8453;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8454; 8455;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8456; 8457;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8458; 8459;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8460; 8461;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8462; 8463;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8464; 8465;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8466; 8467;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8468; 8470;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lastRenderedPageBreak/>
              <w:t>8471; 8472;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8473; 8474;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8475; 8476;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8477; 8478;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8479; 8481;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8482; 8483;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8484; 8486;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8487; 8501;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8502; 850300;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8504; 8505;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8506; 8507;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8508; 8509;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8511; 8512;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8513; 8514;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8515; 8516;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8517; 8518;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8519; 8521;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8522; 8523;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8525; 8526;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8527; 8528;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8529; 8530;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8531; 8532;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853400; 8535;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8536; 8537;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8538; 8539;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8540; 8541;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8542; 8543;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8544; 8545;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8546; 8547;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lastRenderedPageBreak/>
              <w:t>8601; 8602;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8604000000;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860500000;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8606; 8607;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860800000;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860900; 8701;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8702; 8703;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8704; 8705;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8709;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8710000000;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8711; 871200;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8713; 8714;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871500; 8716;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880100;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8804000000;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8805; 8901;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890200; 8903;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890400; 8905;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8906; 8907;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8908000000;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9004; 9005;</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9006; 9007;</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9008; 9010;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9011; 9012;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9013; 9014;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9015; 901600;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9017; 9018;</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9019;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lastRenderedPageBreak/>
              <w:t>9020000000;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9021; 9022;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902300; 9024;</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9025; 9026;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9027; 9028;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9030; 9029;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9031; 9032;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9101; 9102;</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9103;</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910400000;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9106;</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9107000000;</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9108; 9109;</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9110; 9111;</w:t>
            </w:r>
          </w:p>
          <w:p w:rsidR="0007249B" w:rsidRPr="00E128C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128CE">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31610.0-2019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60079-0:2017); ГОСТ 31610.0-2014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60079-0:2011); ГОСТ 31610.40-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2017/IEC/TS 60079-40:2015; ГОСТ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61241-0-2011; ГОСТ IEC 60079-1-2011;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IEC 60079-1-2013; ГОСТ 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2-2011; ГОСТ IEC 60079-2-2013;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31610.5-2017 (IEC 60079-5:2015); ГОСТ Р</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МЭК 60079-5-2012; ГОСТ 31610.6-</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2015/IEC 60079-6:2015; ГОСТ Р МЭК</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60079-6-2012; ГОСТ 31610.7-2017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60079-7:2015); ГОСТ Р МЭК 60079-7-2012;</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31610.11-2012/IEC 60079-11:2006;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31610.11-2014 (IEC 60079-11:2011);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IEC 61241-11-2011; ГОСТ 31610.13-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2014 (IEC 60079-13:2010); ГОСТ 31610.13-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lastRenderedPageBreak/>
              <w:t>2019 (IEC 60079-13:2017); ГОСТ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60079-14-2011; ГОСТ IEC 60079-14-2013;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31610.15-2014/IEC 60079-15:2010;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31610.15-2012/IEC 60079-15:2005;</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31610.15-2020 (IEC 60079-15:2017);</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IEC 60079-17-2011; ГОСТ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60079-17-2013; ГОСТ 31610.18-2016/IEC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60079-18:2014; ГОСТ IEC 61241-18-2011;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Р МЭК 60079-18-2012;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31610.19-2014/IEC 60079-19:2010;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31610.19-2022 (IEC 60079-19:2019);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31610.20-1-2016/IEC 60079-20-1:2010;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31610.20-1-2020 (ISO/IEC 80079-20-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1:2017); ГОСТ 31610.20-2-2017/ISO/IEC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80079-20-2:2016; ГОСТ МЭК 61241-2-3-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2002; ГОСТ 31610.26-2016/IEC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26:2014; ГОСТ 31610.26-2012/IEC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26:2006; ГОСТ 31610.28-2017 (IEC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28:2015); ГОСТ 31610.28-2012/IEC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28:2006; ГОСТ IEC 60079-29-1-2013;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IEC 60079-29-2-2013; ГОСТ IEC 60079-29-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3-2013; ГОСТ Р 52350.29.1-2010 (МЭК</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60079-29-1:2007); ГОСТ Р 52350.29.2-2010</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(МЭК 60079-29-2:2007); ГОСТ Р</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52350.29.4-2011 (МЭК 60079-29-4:2009);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31610.30-1-2017 (IEC/IEEE 60079-</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30-1:2015); ГОСТ 31610.30-2-2017</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(IEC/IEEE 60079-30.2:2015); ГОСТ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60079-30-1-2011; ГОСТ IEC 60079-31-</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lastRenderedPageBreak/>
              <w:t>2013; ГОСТ Р МЭК 60079-31-2010;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31610.32-2-2016/IEC 60079-32-2:2015;</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31613-2012; ГОСТ 22782.3-77;</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31610.33-2014 (IEC 60079-33:2012);</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31610.35-1-2014 (IEC 60079-35-</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1:2011); ГОСТ 31611.2-2012 (IEC</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62013:2005); ГОСТ IEC 60079-35-2-2013;</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Р ИСО/МЭК 80079-34-2013;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31438.1-2011 (EN 1127-1:2007);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31438.2-2011 (ЕН 1127-2:2002);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31441.1-2011 (EN 13463-1:2001);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32407-2013 (ISO/DIS 80079-36);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31441.2-2011 (EN 13463-2:2004);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31441.3-2011 (EN 13463-3:2005);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31441.5-2011 (EN 13463-5:2003);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31441.6-2011 (ЕН 13463-6:2005); ГОСТ</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31441.8-2011 (EN 13463-8:2003); ГОСТ</w:t>
            </w:r>
          </w:p>
          <w:p w:rsidR="0007249B" w:rsidRPr="00E4631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lang w:val="en-US"/>
              </w:rPr>
              <w:t>ISO</w:t>
            </w:r>
            <w:r w:rsidRPr="00E4631E">
              <w:rPr>
                <w:rFonts w:ascii="Times New Roman" w:hAnsi="Times New Roman" w:cs="Times New Roman"/>
                <w:bCs/>
                <w:sz w:val="20"/>
                <w:szCs w:val="20"/>
              </w:rPr>
              <w:t>/</w:t>
            </w:r>
            <w:r w:rsidRPr="00E128CE">
              <w:rPr>
                <w:rFonts w:ascii="Times New Roman" w:hAnsi="Times New Roman" w:cs="Times New Roman"/>
                <w:bCs/>
                <w:sz w:val="20"/>
                <w:szCs w:val="20"/>
                <w:lang w:val="en-US"/>
              </w:rPr>
              <w:t>DIS</w:t>
            </w:r>
            <w:r w:rsidRPr="00E4631E">
              <w:rPr>
                <w:rFonts w:ascii="Times New Roman" w:hAnsi="Times New Roman" w:cs="Times New Roman"/>
                <w:bCs/>
                <w:sz w:val="20"/>
                <w:szCs w:val="20"/>
              </w:rPr>
              <w:t xml:space="preserve"> 80079-37-2013; </w:t>
            </w:r>
            <w:r w:rsidRPr="00E128CE">
              <w:rPr>
                <w:rFonts w:ascii="Times New Roman" w:hAnsi="Times New Roman" w:cs="Times New Roman"/>
                <w:bCs/>
                <w:sz w:val="20"/>
                <w:szCs w:val="20"/>
              </w:rPr>
              <w:t>ГОСТ</w:t>
            </w:r>
            <w:r w:rsidRPr="00E4631E">
              <w:rPr>
                <w:rFonts w:ascii="Times New Roman" w:hAnsi="Times New Roman" w:cs="Times New Roman"/>
                <w:bCs/>
                <w:sz w:val="20"/>
                <w:szCs w:val="20"/>
              </w:rPr>
              <w:t xml:space="preserve"> 31439-2011</w:t>
            </w:r>
          </w:p>
          <w:p w:rsidR="0007249B" w:rsidRPr="00E4631E" w:rsidRDefault="0007249B" w:rsidP="00BE3E22">
            <w:pPr>
              <w:snapToGrid w:val="0"/>
              <w:spacing w:after="0" w:line="240" w:lineRule="auto"/>
              <w:ind w:right="-120"/>
              <w:rPr>
                <w:rFonts w:ascii="Times New Roman" w:hAnsi="Times New Roman" w:cs="Times New Roman"/>
                <w:bCs/>
                <w:sz w:val="20"/>
                <w:szCs w:val="20"/>
              </w:rPr>
            </w:pPr>
            <w:r w:rsidRPr="00E4631E">
              <w:rPr>
                <w:rFonts w:ascii="Times New Roman" w:hAnsi="Times New Roman" w:cs="Times New Roman"/>
                <w:bCs/>
                <w:sz w:val="20"/>
                <w:szCs w:val="20"/>
              </w:rPr>
              <w:t>(</w:t>
            </w:r>
            <w:r w:rsidRPr="00E128CE">
              <w:rPr>
                <w:rFonts w:ascii="Times New Roman" w:hAnsi="Times New Roman" w:cs="Times New Roman"/>
                <w:bCs/>
                <w:sz w:val="20"/>
                <w:szCs w:val="20"/>
                <w:lang w:val="en-US"/>
              </w:rPr>
              <w:t>EN</w:t>
            </w:r>
            <w:r w:rsidRPr="00E4631E">
              <w:rPr>
                <w:rFonts w:ascii="Times New Roman" w:hAnsi="Times New Roman" w:cs="Times New Roman"/>
                <w:bCs/>
                <w:sz w:val="20"/>
                <w:szCs w:val="20"/>
              </w:rPr>
              <w:t xml:space="preserve"> 1710:2005); </w:t>
            </w:r>
            <w:r w:rsidRPr="00E128CE">
              <w:rPr>
                <w:rFonts w:ascii="Times New Roman" w:hAnsi="Times New Roman" w:cs="Times New Roman"/>
                <w:bCs/>
                <w:sz w:val="20"/>
                <w:szCs w:val="20"/>
              </w:rPr>
              <w:t>ГОСТ</w:t>
            </w:r>
            <w:r w:rsidRPr="00E4631E">
              <w:rPr>
                <w:rFonts w:ascii="Times New Roman" w:hAnsi="Times New Roman" w:cs="Times New Roman"/>
                <w:bCs/>
                <w:sz w:val="20"/>
                <w:szCs w:val="20"/>
              </w:rPr>
              <w:t xml:space="preserve"> </w:t>
            </w:r>
            <w:r w:rsidRPr="00E128CE">
              <w:rPr>
                <w:rFonts w:ascii="Times New Roman" w:hAnsi="Times New Roman" w:cs="Times New Roman"/>
                <w:bCs/>
                <w:sz w:val="20"/>
                <w:szCs w:val="20"/>
                <w:lang w:val="en-US"/>
              </w:rPr>
              <w:t>ISO</w:t>
            </w:r>
            <w:r w:rsidRPr="00E4631E">
              <w:rPr>
                <w:rFonts w:ascii="Times New Roman" w:hAnsi="Times New Roman" w:cs="Times New Roman"/>
                <w:bCs/>
                <w:sz w:val="20"/>
                <w:szCs w:val="20"/>
              </w:rPr>
              <w:t>/</w:t>
            </w:r>
            <w:r w:rsidRPr="00E128CE">
              <w:rPr>
                <w:rFonts w:ascii="Times New Roman" w:hAnsi="Times New Roman" w:cs="Times New Roman"/>
                <w:bCs/>
                <w:sz w:val="20"/>
                <w:szCs w:val="20"/>
                <w:lang w:val="en-US"/>
              </w:rPr>
              <w:t>IEC</w:t>
            </w:r>
            <w:r w:rsidRPr="00E4631E">
              <w:rPr>
                <w:rFonts w:ascii="Times New Roman" w:hAnsi="Times New Roman" w:cs="Times New Roman"/>
                <w:bCs/>
                <w:sz w:val="20"/>
                <w:szCs w:val="20"/>
              </w:rPr>
              <w:t xml:space="preserve"> 80079-38-</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2013; ГОСТ 31440.1-2011 (EN 1834-</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1:2000); ГОСТ 31440.2-2011 (EN 1834-</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2:2000); ГОСТ 31440.3-2011 (EN 1834-</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3:2000); ГОСТ 31442-2011 (EN</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50303:2000); ГОСТ Р 55393-2012 (ИСО</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21789:2009); ГОСТ 31610.39-2017 (IEC/TS</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60079-39:2015); ГОСТ Р ЕН 13617-1-2012;</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12.2.059-81; ГОСТ 31814-2012;</w:t>
            </w:r>
          </w:p>
          <w:p w:rsidR="0007249B" w:rsidRPr="00E128CE" w:rsidRDefault="0007249B" w:rsidP="00BE3E22">
            <w:pPr>
              <w:snapToGrid w:val="0"/>
              <w:spacing w:after="0" w:line="240" w:lineRule="auto"/>
              <w:ind w:right="-120"/>
              <w:rPr>
                <w:rFonts w:ascii="Times New Roman" w:hAnsi="Times New Roman" w:cs="Times New Roman"/>
                <w:bCs/>
                <w:sz w:val="20"/>
                <w:szCs w:val="20"/>
              </w:rPr>
            </w:pPr>
            <w:r w:rsidRPr="00E128CE">
              <w:rPr>
                <w:rFonts w:ascii="Times New Roman" w:hAnsi="Times New Roman" w:cs="Times New Roman"/>
                <w:bCs/>
                <w:sz w:val="20"/>
                <w:szCs w:val="20"/>
              </w:rPr>
              <w:t>ГОСТ 30852.20-2002; ГОСТ 24471-80;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ГОСТ 31610.0-2019 (IEC 60079-0:2017);</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31610.0-2014 (IEC 60079-0:2011);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31610.40-2017/IEC/TS 60079-40:2015;</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IEC 61241-0-2011; ГОСТ IEC 60079-1-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2011; ГОСТ IEC 60079-1-2013; ГОСТ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60079-2-2011; ГОСТ IEC 60079-2-2013;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31610.5-2017 (IEC 60079-5:2015); ГОСТ Р</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МЭК 60079-5-2012; ГОСТ 31610.6-2015/IEC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60079-6:2015; ГОСТ Р МЭК 60079-6-2012;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31610.7-2017 (IEC 60079-7:2015);</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ГОСТ Р МЭК 60079-7-2012; ГОСТ 31610.10-</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2-2017/IEC 60079-10-2:2015; ГОСТ 31610.11-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2012/IEC 60079-11:2006; ГОСТ 31610.11-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2014 (IEC 60079-11:2011); ГОСТ IEC 61241-</w:t>
            </w:r>
            <w:r w:rsidRPr="00F72449">
              <w:rPr>
                <w:rFonts w:ascii="ArialMT" w:hAnsi="ArialMT" w:cs="ArialMT"/>
                <w:sz w:val="18"/>
                <w:szCs w:val="18"/>
              </w:rPr>
              <w:t xml:space="preserve"> </w:t>
            </w:r>
            <w:r w:rsidRPr="00F72449">
              <w:rPr>
                <w:rFonts w:ascii="Times New Roman" w:hAnsi="Times New Roman" w:cs="Times New Roman"/>
                <w:sz w:val="20"/>
                <w:szCs w:val="20"/>
              </w:rPr>
              <w:t>11-2011; ГОСТ 31610.13-2014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13:2010); ГОСТ 31610.13-2019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13:2017); ГОСТ IEC 60079-14-2011; ГОСТ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60079-14-2013; ГОСТ 31610.15-2014/IEC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60079-15:2010; ГОСТ 31610.15-2012/IEC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60079-15:2005; ГОСТ 31610.15-2020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60079-15:2017); ГОСТ IEC 60079-17-2011;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IEC 60079-17-2013; ГОСТ 31610.18-</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2016/IEC 60079-18:2014; ГОСТ IEC 61241-18-</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2011; ГОСТ Р МЭК 60079-18-2012;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31610.19-2014/IEC 60079-19:2010;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31610.19-2022 (IEC 60079-19:2019);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31610.39-2017 (IEC/TS 60079-39:2015);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IEC 60079-25-2016; ГОСТ 31610.26-2016/IEC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60079-26:2014; ГОСТ 31610.26-2012/IEC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60079-26:2006; ГОСТ 31610.28-2017 (IEC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60079-28:2015); ГОСТ 31610.28-2012/IEC</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60079-28:2006; ГОСТ IEC 60079-29-1-2013;</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IEC 60079-29-2-2013; ГОСТ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29-3-2013; ГОСТ Р 52350.29.1-2010 (МЭК</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60079-29-1:2007); ГОСТ Р 52350.29.2-2010</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(МЭК 60079-29-2:2007); ГОСТ Р 52350.29.4-</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2011 (МЭК 60079-29-4:2009); ГОСТ 31610.30-</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1-2017 (IEC/IEEE 60079-30-1:2015);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31610.30-2-2017 (IEC/IEEE 60079-30.2:2015);</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ГОСТ IEC 60079-30-1-2011; ГОСТ IEC 60079-</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30-2-2011; ГОСТ IEC 60079-31-2013; ГОСТ Р</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МЭК 60079-31-2010; ГОСТ 31610.32-1-</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2015/IEC/TS 60079-32-1:2013; ГОСТ 31613-</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2012; ГОСТ 22782.3-77; ГОСТ 31610.33-2014</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(IEC 60079-33:2012); ГОСТ 31610.35-1-2014</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(IEC 60079-35-1:2011); ГОСТ 31611.2-2012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62013:2005); ГОСТ IEC 60079-35-2-2013;</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Р ИСО/МЭК 80079-34-2013;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31438.1-2011 (EN 1127-1:2007);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31438.2-2011 (ЕН 1127-2:2002);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31441.1-2011 (EN 13463-1:2001);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32407-2013 (ISO/DIS 80079-36);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31441.2-2011 (EN 13463-2:2004);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lastRenderedPageBreak/>
              <w:t>31441.3-2011 (EN 13463-3:2005);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31441.5-2011 (EN 13463-5:2003);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31441.6-2011 (ЕН 13463-6:2005);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31441.8-2011 (EN 13463-8:2003); ГОСТ</w:t>
            </w:r>
          </w:p>
          <w:p w:rsidR="0007249B" w:rsidRPr="00E128CE" w:rsidRDefault="0007249B" w:rsidP="00BE3E22">
            <w:pPr>
              <w:snapToGrid w:val="0"/>
              <w:spacing w:after="0" w:line="240" w:lineRule="auto"/>
              <w:ind w:right="-120"/>
              <w:rPr>
                <w:rFonts w:ascii="Times New Roman" w:hAnsi="Times New Roman" w:cs="Times New Roman"/>
                <w:sz w:val="20"/>
                <w:szCs w:val="20"/>
                <w:lang w:val="en-US"/>
              </w:rPr>
            </w:pPr>
            <w:r w:rsidRPr="00E128CE">
              <w:rPr>
                <w:rFonts w:ascii="Times New Roman" w:hAnsi="Times New Roman" w:cs="Times New Roman"/>
                <w:sz w:val="20"/>
                <w:szCs w:val="20"/>
                <w:lang w:val="en-US"/>
              </w:rPr>
              <w:t xml:space="preserve">ISO/DIS 80079-37-2013; </w:t>
            </w:r>
            <w:r w:rsidRPr="00E128CE">
              <w:rPr>
                <w:rFonts w:ascii="Times New Roman" w:hAnsi="Times New Roman" w:cs="Times New Roman"/>
                <w:sz w:val="20"/>
                <w:szCs w:val="20"/>
              </w:rPr>
              <w:t>ГОСТ</w:t>
            </w:r>
            <w:r w:rsidRPr="00E128CE">
              <w:rPr>
                <w:rFonts w:ascii="Times New Roman" w:hAnsi="Times New Roman" w:cs="Times New Roman"/>
                <w:sz w:val="20"/>
                <w:szCs w:val="20"/>
                <w:lang w:val="en-US"/>
              </w:rPr>
              <w:t xml:space="preserve"> 31439-2011</w:t>
            </w:r>
          </w:p>
          <w:p w:rsidR="0007249B" w:rsidRPr="00E128CE" w:rsidRDefault="0007249B" w:rsidP="00BE3E22">
            <w:pPr>
              <w:snapToGrid w:val="0"/>
              <w:spacing w:after="0" w:line="240" w:lineRule="auto"/>
              <w:ind w:right="-120"/>
              <w:rPr>
                <w:rFonts w:ascii="Times New Roman" w:hAnsi="Times New Roman" w:cs="Times New Roman"/>
                <w:sz w:val="20"/>
                <w:szCs w:val="20"/>
                <w:lang w:val="en-US"/>
              </w:rPr>
            </w:pPr>
            <w:r w:rsidRPr="00E128CE">
              <w:rPr>
                <w:rFonts w:ascii="Times New Roman" w:hAnsi="Times New Roman" w:cs="Times New Roman"/>
                <w:sz w:val="20"/>
                <w:szCs w:val="20"/>
                <w:lang w:val="en-US"/>
              </w:rPr>
              <w:t xml:space="preserve">(EN 1710:2005); </w:t>
            </w:r>
            <w:r w:rsidRPr="00E128CE">
              <w:rPr>
                <w:rFonts w:ascii="Times New Roman" w:hAnsi="Times New Roman" w:cs="Times New Roman"/>
                <w:sz w:val="20"/>
                <w:szCs w:val="20"/>
              </w:rPr>
              <w:t>ГОСТ</w:t>
            </w:r>
            <w:r w:rsidRPr="00E128CE">
              <w:rPr>
                <w:rFonts w:ascii="Times New Roman" w:hAnsi="Times New Roman" w:cs="Times New Roman"/>
                <w:sz w:val="20"/>
                <w:szCs w:val="20"/>
                <w:lang w:val="en-US"/>
              </w:rPr>
              <w:t xml:space="preserve"> ISO/IEC 80079-38-</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2013; ГОСТ 31440.1-2011 (EN 1834-1:2000);</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31440.2-2011 (EN 1834-2:2000); ГОСТ</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31440.3-2011 (EN 1834-3:2000); ГОСТ 31442-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2011 (EN 50303:2000); ГОСТ Р 55393-2012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(ИСО 21789:2009); ГОСТ Р ЕН 13617-1-2012;</w:t>
            </w:r>
          </w:p>
          <w:p w:rsidR="0007249B" w:rsidRPr="00E128CE" w:rsidRDefault="0007249B" w:rsidP="00BE3E22">
            <w:pPr>
              <w:snapToGrid w:val="0"/>
              <w:spacing w:after="0" w:line="240" w:lineRule="auto"/>
              <w:ind w:right="-120"/>
              <w:rPr>
                <w:rFonts w:ascii="Times New Roman" w:hAnsi="Times New Roman" w:cs="Times New Roman"/>
                <w:sz w:val="20"/>
                <w:szCs w:val="20"/>
              </w:rPr>
            </w:pPr>
            <w:r w:rsidRPr="00E128CE">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E128CE" w:rsidRDefault="0007249B" w:rsidP="00BE3E22">
            <w:pPr>
              <w:spacing w:after="0" w:line="240" w:lineRule="auto"/>
              <w:rPr>
                <w:rFonts w:ascii="Times New Roman" w:hAnsi="Times New Roman" w:cs="Times New Roman"/>
                <w:sz w:val="20"/>
                <w:szCs w:val="20"/>
              </w:rPr>
            </w:pPr>
            <w:r w:rsidRPr="00E128CE">
              <w:rPr>
                <w:rFonts w:ascii="Times New Roman" w:hAnsi="Times New Roman" w:cs="Times New Roman"/>
                <w:sz w:val="20"/>
                <w:szCs w:val="20"/>
              </w:rPr>
              <w:t>Резистивный распределенный</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электронагреватель</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3917; 3926;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4010; 7307;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7308; 730900;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7320; 7322;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7325; 7326;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7412; 7419;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7609000000;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7616; 800700;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8201; 8202;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8203; 8204;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8206000000;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8207; 8208;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820900; 8307;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8401; 8402;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8403; 8404;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8405; 8406;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8407; 8408;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8409; 8410;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8411; 8412;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8413; 8414;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8415; 8416;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8417; 8418;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8419; 8420;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8421; 8422;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8423; 8424;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8425; 8426;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8427; 8428;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8429; 8430;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8431; 8432;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8433; 8434;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8435; 8436;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8437; 8438;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8439; 8440;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8441; 8442;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8443; 844400;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8445; 8446;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8447; 8448;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8449000000;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8450; 8451;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8452; 8453;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8454; 8455;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8456; 8457;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8458; 8459;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8460; 8461;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8462; 8463;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8464; 8465;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8466; 8467;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8468; 8470;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8471; 8472;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8473; 8474;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8475; 8476;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8477; 8478;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8479; 8481;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8482; 8483;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8484; 8486;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8487; 8501;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8502; 850300;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8504; 8505;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8506; 8507;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8508; 8509;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8511; 8512;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8513; 8514;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8515; 8516;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8517; 8518;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8519; 8521;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8522; 8523;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8525; 8526;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8527; 8528;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8529; 8530;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8531; 8532;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853400; 8535;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8536; 8537;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8538; 8539;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8540; 8541;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8542; 8543;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8544; 8545;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8546; 8547;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8601; 8602;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8604000000;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860500000;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8606; 8607;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860800000;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860900; 8701;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8702; 8703;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8704; 8705;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8710000000;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8711; 871200;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8713; 8714;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871500; 8716;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880100;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8804000000;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8805; 8901;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890200; 8903;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890400; 8905;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8906; 8907;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8908000000;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9004; 9005;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9006; 9007;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9008; 9010;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9011; 9012;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9013; 9014;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9015; 901600;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9017; 9018;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9020000000;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9021; 9022;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902300; 9024;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9025; 9026;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9027; 9028;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9030; 9029;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9031; 9032;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9101; 9102;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910400000;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9107000000;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9108; 9109;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9110; 9111;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ГОСТ 31610.0-2019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60079-0:2017); ГОСТ 31610.0-2014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60079-0:2011); ГОСТ 31610.40-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2017/IEC/TS 60079-40:2015;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61241-0-2011; ГОСТ IEC 60079-1-2011;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60079-1-2013; ГОСТ 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2-2011; ГОСТ IEC 60079-2-2013;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31610.5-2017 (IEC 60079-5:2015); ГОСТ Р</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МЭК 60079-5-2012; ГОСТ 31610.6-</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2015/IEC 60079-6:2015; ГОСТ Р МЭК</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60079-6-2012; ГОСТ 31610.7-2017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60079-7:2015); ГОСТ Р МЭК 60079-7-2012;</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31610.11-2012/IEC 60079-11:2006;</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31610.11-2014 (IEC 60079-11:2011);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61241-11-2011; ГОСТ 31610.13-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2014 (IEC 60079-13:2010); ГОСТ 31610.13-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2019 (IEC 60079-13:2017);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60079-14-2011; ГОСТ IEC 60079-14-2013;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31610.15-2014/IEC 60079-15:2010;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31610.15-2012/IEC 60079-15:2005;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31610.15-2020 (IEC 60079-15:2017);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60079-17-2011;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60079-17-2013; ГОСТ 31610.18-2016/IEC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60079-18:2014; ГОСТ IEC 61241-18-2011;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МЭК 60079-18-2012;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31610.19-2014/IEC 60079-19:2010;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31610.19-2022 (IEC 60079-19:2019);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31610.20-1-2016/IEC 60079-20-1:2010;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31610.20-1-2020 (ISO/IEC 80079-20-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1:2017); ГОСТ 31610.20-2-2017/ISO/IEC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80079-20-2:2016; ГОСТ МЭК 61241-2-3-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2002; ГОСТ 31610.26-2016/IEC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26:2014; ГОСТ 31610.26-2012/IEC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26:2006; ГОСТ 31610.28-2017 (IEC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28:2015); ГОСТ 31610.28-2012/IEC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28:2006; ГОСТ IEC 60079-29-1-2013;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IEC 60079-29-2-2013; ГОСТ IEC 60079-29-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3-2013; ГОСТ Р 52350.29.1-2010 (МЭК</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60079-29-1:2007); ГОСТ Р 52350.29.2-2010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(МЭК 60079-29-2:2007); ГОСТ Р</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52350.29.4-2011 (МЭК 60079-29-4:2009);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31610.30-1-2017 (IEC/IEEE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30-1:2015); ГОСТ 31610.30-2-2017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(IEC/IEEE 60079-30.2:2015);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60079-30-1-2011; ГОСТ IEC 60079-31-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2013; ГОСТ Р МЭК 60079-31-2010;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31610.32-2-2016/IEC 60079-32-2:2015;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31613-2012; ГОСТ 22782.3-77;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31610.33-2014 (IEC 60079-33:2012);</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31610.35-1-2014 (IEC 60079-35-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1:2011); ГОСТ 31611.2-2012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62013:2005); ГОСТ IEC 60079-35-2-2013;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ИСО/МЭК 80079-34-2013;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31438.1-</w:t>
            </w:r>
            <w:r w:rsidRPr="00F72449">
              <w:rPr>
                <w:rFonts w:ascii="ArialMT" w:hAnsi="ArialMT" w:cs="ArialMT"/>
                <w:sz w:val="18"/>
                <w:szCs w:val="18"/>
              </w:rPr>
              <w:t xml:space="preserve"> </w:t>
            </w:r>
            <w:r w:rsidRPr="00F72449">
              <w:rPr>
                <w:rFonts w:ascii="Times New Roman" w:hAnsi="Times New Roman" w:cs="Times New Roman"/>
                <w:bCs/>
                <w:sz w:val="20"/>
                <w:szCs w:val="20"/>
              </w:rPr>
              <w:t>2011 (EN 1127-1:2007); ГОСТ 31438.2-</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2011 (ЕН 1127-2:2002); ГОСТ 31441.1-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2011 (EN 13463-1:2001); ГОСТ 32407-2013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(ISO/DIS 80079-36); ГОСТ 31441.2-2011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(EN 13463-2:2004); ГОСТ 31441.3-2011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(EN 13463-3:2005); ГОСТ 31441.5-2011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(EN 13463-5:2003); ГОСТ 31441.6-2011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(ЕН 13463-6:2005); ГОСТ 31441.8-2011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(EN 13463-8:2003); ГОСТ ISO/DIS 80079-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37-2013; ГОСТ 31439-2011 (EN</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1710:2005); ГОСТ ISO/IEC 80079-38-2013;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31440.1-2011 (EN 1834-1:2000);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31440.2-2011 (EN 1834-2:2000);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31440.3-2011 (EN 1834-3:2000);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31442-2011 (EN 50303:2000);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Р 55393-2012 (ИСО 21789:2009);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31610.39-2017 (IEC/TS 60079-39:2015);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ЕН 13617-1-2012; ГОСТ 12.2.059-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ГОСТ 31610.0-2019 (IEC 60079-0:2017);</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31610.0-2014 (IEC 60079-0:2011);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ГОСТ 31610.40-2017/IEC/TS 60079-40:2015;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61241-0-2011; ГОСТ IEC 60079-1-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ГОСТ IEC 60079-1-2013; ГОСТ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60079-2-2011; ГОСТ IEC 60079-2-2013;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31610.5-2017 (IEC 60079-5:2015); ГОСТ Р</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60079-5-2012; ГОСТ 31610.6-2015/IEC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60079-6:2015; ГОСТ Р МЭК 60079-6-2012;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31610.7-2017 (IEC 60079-7:2015);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Р МЭК 60079-7-2012; ГОСТ 31610.10-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2-2017/IEC 60079-10-2:2015; ГОСТ 31610.11-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2012/IEC 60079-11:2006; ГОСТ 31610.11-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2014 (IEC 60079-11:2011); ГОСТ IEC 61241-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11-2011; ГОСТ 31610.13-2014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13:2010); ГОСТ 31610.13-2019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13:2017); ГОСТ IEC 60079-14-2011; ГОСТ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60079-14-2013; ГОСТ 31610.15-2014/IEC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60079-15:2010; ГОСТ 31610.15-2012/IEC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60079-15:2005; ГОСТ 31610.15-2020 (IEC </w:t>
            </w:r>
            <w:r w:rsidRPr="00F72449">
              <w:rPr>
                <w:rFonts w:ascii="ArialMT" w:hAnsi="ArialMT" w:cs="ArialMT"/>
                <w:sz w:val="18"/>
                <w:szCs w:val="18"/>
              </w:rPr>
              <w:t xml:space="preserve"> </w:t>
            </w:r>
            <w:r w:rsidRPr="00F72449">
              <w:rPr>
                <w:rFonts w:ascii="Times New Roman" w:hAnsi="Times New Roman" w:cs="Times New Roman"/>
                <w:sz w:val="20"/>
                <w:szCs w:val="20"/>
              </w:rPr>
              <w:t>60079-15:2017); ГОСТ IEC 60079-17-2011;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60079-17-2013; ГОСТ 31610.18-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2016/IEC 60079-18:2014; ГОСТ IEC 61241-18-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ГОСТ Р МЭК 60079-18-2012;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31610.19-2014/IEC 60079-19:2010;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31610.19-2022 (IEC 60079-19:2019);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31610.39-2017 (IEC/TS 60079-39:2015);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60079-25-2016; ГОСТ 31610.26-2016/IEC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60079-26:2014; ГОСТ 31610.26-2012/IEC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60079-26:2006; ГОСТ 31610.28-2017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60079-28:2015); ГОСТ 31610.28-2012/IEC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60079-28:2006; ГОСТ IEC 60079-29-1-2013;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60079-29-2-2013; ГОСТ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29-3-2013; ГОСТ Р 52350.29.1-2010 (МЭК</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60079-29-1:2007); ГОСТ Р 52350.29.2-2010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60079-29-2:2007); ГОСТ Р 52350.29.4-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(МЭК 60079-29-4:2009); ГОСТ 31610.30-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1-2017 (IEC/IEEE 60079-30-1:2015);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31610.30-2-2017 (IEC/IEEE 60079-30.2:2015);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60079-30-1-2011; ГОСТ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30-2-2011; ГОСТ IEC 60079-31-2013; ГОСТ Р</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60079-31-2010; ГОСТ 31610.32-1-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2015/IEC/TS 60079-32-1:2013; ГОСТ 31613-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2012; ГОСТ 22782.3-77; ГОСТ 31610.33-2014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60079-33:2012); ГОСТ 31610.35-1-2014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(IEC 60079-35-1:2011); ГОСТ 31611.2-2012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62013:2005); ГОСТ IEC 60079-35-2-2013;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Р ИСО/МЭК 80079-34-2013;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31438.1-2011 (EN 1127-1:2007);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31438.2-2011 (ЕН 1127-2:2002);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31441.1-2011 (EN 13463-1:2001);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32407-2013 (ISO/DIS 80079-36);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31441.2-2011 (EN 13463-2:2004);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31441.3</w:t>
            </w:r>
            <w:proofErr w:type="gramEnd"/>
            <w:r w:rsidRPr="00F72449">
              <w:rPr>
                <w:rFonts w:ascii="Times New Roman" w:hAnsi="Times New Roman" w:cs="Times New Roman"/>
                <w:sz w:val="20"/>
                <w:szCs w:val="20"/>
              </w:rPr>
              <w:t>-2011 (EN 13463-3:2005);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31441.5-2011 (EN 13463-5:2003);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31441.6-2011 (ЕН 13463-6:2005);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31441.8-2011 (EN 13463-8:2003); ГОСТ</w:t>
            </w:r>
          </w:p>
          <w:p w:rsidR="0007249B" w:rsidRPr="006665D5"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lang w:val="en-US"/>
              </w:rPr>
              <w:t>ISO</w:t>
            </w:r>
            <w:r w:rsidRPr="006665D5">
              <w:rPr>
                <w:rFonts w:ascii="Times New Roman" w:hAnsi="Times New Roman" w:cs="Times New Roman"/>
                <w:sz w:val="20"/>
                <w:szCs w:val="20"/>
              </w:rPr>
              <w:t>/</w:t>
            </w:r>
            <w:r w:rsidRPr="00E72309">
              <w:rPr>
                <w:rFonts w:ascii="Times New Roman" w:hAnsi="Times New Roman" w:cs="Times New Roman"/>
                <w:sz w:val="20"/>
                <w:szCs w:val="20"/>
                <w:lang w:val="en-US"/>
              </w:rPr>
              <w:t>DIS</w:t>
            </w:r>
            <w:r w:rsidRPr="006665D5">
              <w:rPr>
                <w:rFonts w:ascii="Times New Roman" w:hAnsi="Times New Roman" w:cs="Times New Roman"/>
                <w:sz w:val="20"/>
                <w:szCs w:val="20"/>
              </w:rPr>
              <w:t xml:space="preserve"> 80079-37-2013; </w:t>
            </w:r>
            <w:r w:rsidRPr="00E72309">
              <w:rPr>
                <w:rFonts w:ascii="Times New Roman" w:hAnsi="Times New Roman" w:cs="Times New Roman"/>
                <w:sz w:val="20"/>
                <w:szCs w:val="20"/>
              </w:rPr>
              <w:t>ГОСТ</w:t>
            </w:r>
            <w:r w:rsidRPr="006665D5">
              <w:rPr>
                <w:rFonts w:ascii="Times New Roman" w:hAnsi="Times New Roman" w:cs="Times New Roman"/>
                <w:sz w:val="20"/>
                <w:szCs w:val="20"/>
              </w:rPr>
              <w:t xml:space="preserve"> 31439-2011</w:t>
            </w:r>
          </w:p>
          <w:p w:rsidR="0007249B" w:rsidRPr="006665D5" w:rsidRDefault="0007249B" w:rsidP="00BE3E22">
            <w:pPr>
              <w:snapToGrid w:val="0"/>
              <w:spacing w:after="0" w:line="240" w:lineRule="auto"/>
              <w:ind w:right="-120"/>
              <w:rPr>
                <w:rFonts w:ascii="Times New Roman" w:hAnsi="Times New Roman" w:cs="Times New Roman"/>
                <w:sz w:val="20"/>
                <w:szCs w:val="20"/>
              </w:rPr>
            </w:pPr>
            <w:r w:rsidRPr="006665D5">
              <w:rPr>
                <w:rFonts w:ascii="Times New Roman" w:hAnsi="Times New Roman" w:cs="Times New Roman"/>
                <w:sz w:val="20"/>
                <w:szCs w:val="20"/>
              </w:rPr>
              <w:t>(</w:t>
            </w:r>
            <w:r w:rsidRPr="00E72309">
              <w:rPr>
                <w:rFonts w:ascii="Times New Roman" w:hAnsi="Times New Roman" w:cs="Times New Roman"/>
                <w:sz w:val="20"/>
                <w:szCs w:val="20"/>
                <w:lang w:val="en-US"/>
              </w:rPr>
              <w:t>EN</w:t>
            </w:r>
            <w:r w:rsidRPr="006665D5">
              <w:rPr>
                <w:rFonts w:ascii="Times New Roman" w:hAnsi="Times New Roman" w:cs="Times New Roman"/>
                <w:sz w:val="20"/>
                <w:szCs w:val="20"/>
              </w:rPr>
              <w:t xml:space="preserve"> 1710:2005); </w:t>
            </w:r>
            <w:r w:rsidRPr="00E72309">
              <w:rPr>
                <w:rFonts w:ascii="Times New Roman" w:hAnsi="Times New Roman" w:cs="Times New Roman"/>
                <w:sz w:val="20"/>
                <w:szCs w:val="20"/>
              </w:rPr>
              <w:t>ГОСТ</w:t>
            </w:r>
            <w:r w:rsidRPr="006665D5">
              <w:rPr>
                <w:rFonts w:ascii="Times New Roman" w:hAnsi="Times New Roman" w:cs="Times New Roman"/>
                <w:sz w:val="20"/>
                <w:szCs w:val="20"/>
              </w:rPr>
              <w:t xml:space="preserve"> </w:t>
            </w:r>
            <w:r w:rsidRPr="00E72309">
              <w:rPr>
                <w:rFonts w:ascii="Times New Roman" w:hAnsi="Times New Roman" w:cs="Times New Roman"/>
                <w:sz w:val="20"/>
                <w:szCs w:val="20"/>
                <w:lang w:val="en-US"/>
              </w:rPr>
              <w:t>ISO</w:t>
            </w:r>
            <w:r w:rsidRPr="006665D5">
              <w:rPr>
                <w:rFonts w:ascii="Times New Roman" w:hAnsi="Times New Roman" w:cs="Times New Roman"/>
                <w:sz w:val="20"/>
                <w:szCs w:val="20"/>
              </w:rPr>
              <w:t>/</w:t>
            </w:r>
            <w:r w:rsidRPr="00E72309">
              <w:rPr>
                <w:rFonts w:ascii="Times New Roman" w:hAnsi="Times New Roman" w:cs="Times New Roman"/>
                <w:sz w:val="20"/>
                <w:szCs w:val="20"/>
                <w:lang w:val="en-US"/>
              </w:rPr>
              <w:t>IEC</w:t>
            </w:r>
            <w:r w:rsidRPr="006665D5">
              <w:rPr>
                <w:rFonts w:ascii="Times New Roman" w:hAnsi="Times New Roman" w:cs="Times New Roman"/>
                <w:sz w:val="20"/>
                <w:szCs w:val="20"/>
              </w:rPr>
              <w:t xml:space="preserve"> 80079-38-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2013; ГОСТ 31440.1-2011 (EN 1834-1:2000);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ГОСТ 31440.2-2011 (EN 1834-2:2000);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31440.3-2011 (EN 1834-3:2000); ГОСТ 31442-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(EN 50303:2000); ГОСТ Р 55393-2012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(ИСО 21789:2009); ГОСТ Р ЕН 13617-1-2012;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spacing w:after="0" w:line="240" w:lineRule="auto"/>
              <w:rPr>
                <w:rFonts w:ascii="Times New Roman" w:hAnsi="Times New Roman" w:cs="Times New Roman"/>
                <w:sz w:val="20"/>
                <w:szCs w:val="20"/>
              </w:rPr>
            </w:pPr>
            <w:r w:rsidRPr="00E72309">
              <w:rPr>
                <w:rFonts w:ascii="Times New Roman" w:hAnsi="Times New Roman" w:cs="Times New Roman"/>
                <w:sz w:val="20"/>
                <w:szCs w:val="20"/>
              </w:rPr>
              <w:t>Оборудование для работы во</w:t>
            </w:r>
          </w:p>
          <w:p w:rsidR="0007249B" w:rsidRPr="00E72309" w:rsidRDefault="0007249B" w:rsidP="00BE3E22">
            <w:pPr>
              <w:spacing w:after="0" w:line="240" w:lineRule="auto"/>
              <w:rPr>
                <w:rFonts w:ascii="Times New Roman" w:hAnsi="Times New Roman" w:cs="Times New Roman"/>
                <w:sz w:val="20"/>
                <w:szCs w:val="20"/>
              </w:rPr>
            </w:pPr>
            <w:r w:rsidRPr="00E72309">
              <w:rPr>
                <w:rFonts w:ascii="Times New Roman" w:hAnsi="Times New Roman" w:cs="Times New Roman"/>
                <w:sz w:val="20"/>
                <w:szCs w:val="20"/>
              </w:rPr>
              <w:t>взрывоопасных средах с</w:t>
            </w:r>
          </w:p>
          <w:p w:rsidR="0007249B" w:rsidRPr="00E72309" w:rsidRDefault="0007249B" w:rsidP="00BE3E22">
            <w:pPr>
              <w:spacing w:after="0" w:line="240" w:lineRule="auto"/>
              <w:rPr>
                <w:rFonts w:ascii="Times New Roman" w:hAnsi="Times New Roman" w:cs="Times New Roman"/>
                <w:sz w:val="20"/>
                <w:szCs w:val="20"/>
              </w:rPr>
            </w:pPr>
            <w:r w:rsidRPr="00E72309">
              <w:rPr>
                <w:rFonts w:ascii="Times New Roman" w:hAnsi="Times New Roman" w:cs="Times New Roman"/>
                <w:sz w:val="20"/>
                <w:szCs w:val="20"/>
              </w:rPr>
              <w:t>защитой от воспламенения</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пыли оболочками "t"</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3917; 3926;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4010; 7307;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7308; 730900;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7320; 7322;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7325; 7326;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7412; 7419;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7609000000;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7616; 800700;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8201; 8202;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8203; 8204;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8206000000;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8207; 8208;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820900; 8307;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8401; 8402;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8403; 8404;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8405; 8406;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8407; 8408;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8409; 8410;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8411; 8412;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8413; 8414;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8415; 8416;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8417; 8418;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8419; 8420;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8421; 8422;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8423; 8424;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8425; 8426;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8427; 8428;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8429; 8430;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8431; 8432;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8433; 8434;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8435; 8436;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8437; 8438;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8439; 8440;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8441; 8442;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8443; 844400;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8445; 8446;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8447; 8448;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8449000000;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8450; 8451;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8452; 8453;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8454; 8455;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8456; 8457;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8458; 8459;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8460; 8461;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8462; 8463;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8464; 8465;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8466; 8467;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8468; 8470;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8471; 8472;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8473; 8474;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8475; 8476;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8477; 8478;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8479; 8481;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8482; 8483;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8484; 8486;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8487; 8501;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8502; 850300;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8504; 8505;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8506; 8507;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8508; 8509;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8511; 8512;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8513; 8514;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8515; 8516;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8517; 8518;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8519; 8521;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8522; 8523;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8525; 8526;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8527; 8528;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8529; 8530;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8531; 8532;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853400; 8535;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8536; 8537;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8538; 8539;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8540; 8541;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8542; 8543;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8544; 8545;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8546; 8547;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8601; 8602;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8604000000;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860500000;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8606; 8607;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860800000;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860900; 8701;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8702; 8703;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8704; 8705;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8710000000;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8711; 871200;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8713; 8714;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871500; 8716;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880100;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8804000000;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8805; 8901;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890200; 8903;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890400; 8905;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8906; 8907;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8908000000;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9004; 9005;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9006; 9007;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9008; 9010;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9011; 9012;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9013; 9014;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9015; 901600;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9017; 9018;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9020000000;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9021; 9022;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902300; 9024;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9025; 9026;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9027; 9028;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9030; 9029;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9031; 9032;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9101; 9102;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910400000;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9107000000;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9108; 9109;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9110; 9111;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31610.0-2019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60079-0:2017); ГОСТ 31610.0-2014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60079-0:2011); ГОСТ 31610.40-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2017/IEC/TS 60079-40:2015;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61241-0-2011; ГОСТ IEC 60079-1-2011;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60079-1-2013; ГОСТ 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2-2011; ГОСТ IEC 60079-2-2013;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31610.5-2017 (IEC 60079-5:2015); ГОСТ Р</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МЭК 60079-5-2012; ГОСТ 31610.6-</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2015/IEC 60079-6:2015; ГОСТ Р МЭК</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60079-6-2012; ГОСТ 31610.7-2017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60079-7:2015); ГОСТ Р МЭК 60079-7-2012;</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31610.11-2012/IEC 60079-11:2006;</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31610.11-2014 (IEC 60079-11:2011);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ГОСТ IEC 61241-11-2011; ГОСТ 31610.13-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2014 (IEC 60079-13:2010); ГОСТ 31610.13-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2019 (IEC 60079-13:2017);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60079-14-2011; ГОСТ IEC 60079-14-2013;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31610.15-2014/IEC 60079-15:2010;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31610.15-2012/IEC 60079-15:2005;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31610.15-2020 (IEC 60079-15:2017);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60079-17-2011;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60079-17-2013; ГОСТ 31610.18-2016/IEC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60079-18:2014; ГОСТ IEC 61241-18-2011;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ГОСТ Р МЭК 60079-18-2012; </w:t>
            </w:r>
            <w:proofErr w:type="gramStart"/>
            <w:r w:rsidRPr="00F72449">
              <w:rPr>
                <w:rFonts w:ascii="Times New Roman" w:hAnsi="Times New Roman" w:cs="Times New Roman"/>
                <w:bCs/>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bCs/>
                <w:sz w:val="20"/>
                <w:szCs w:val="20"/>
              </w:rPr>
              <w:t>31610.19</w:t>
            </w:r>
            <w:proofErr w:type="gramEnd"/>
            <w:r w:rsidRPr="00F72449">
              <w:rPr>
                <w:rFonts w:ascii="Times New Roman" w:hAnsi="Times New Roman" w:cs="Times New Roman"/>
                <w:bCs/>
                <w:sz w:val="20"/>
                <w:szCs w:val="20"/>
              </w:rPr>
              <w:t>-2014/IEC 60079-19:2010;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31610.19-2022 (IEC 60079-19:2019);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31610.20-1-2016/IEC 60079-20-1:2010;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31610.20-1-2020 (ISO/IEC 80079-20-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1:2017); ГОСТ 31610.20-2-2017/ISO/IEC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80079-20-2:2016; ГОСТ МЭК 61241-2-3-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2002; ГОСТ 31610.26-2016/IEC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26:2014; ГОСТ 31610.26-2012/IEC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26:2006; ГОСТ 31610.28-2017 (IEC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28:2015); ГОСТ 31610.28-2012/IEC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28:2006; ГОСТ IEC 60079-29-1-2013;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IEC 60079-29-2-2013; ГОСТ IEC 60079-29-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3-2013; ГОСТ Р 52350.29.1-2010 (МЭК</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60079-29-1:2007); ГОСТ Р 52350.29.2-2010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(МЭК 60079-29-2:2007); ГОСТ Р</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52350.29.4-2011 (МЭК 60079-29-4:2009);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31610.30-1-2017 (IEC/IEEE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30-1:2015); ГОСТ 31610.30-2-2017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(IEC/IEEE 60079-30.2:2015);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60079-30-1-2011; ГОСТ IEC 60079-31-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2013; ГОСТ Р МЭК 60079-31-2010;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31610.32-2-2016/IEC 60079-32-2:2015;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31613-2012; ГОСТ 22782.3-77;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31610.33-2014 (IEC 60079-33:2012);</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31610.35-1-2014 (IEC 60079-35-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1:2011); ГОСТ 31611.2-2012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62013:2005); ГОСТ IEC 60079-35-2-2013;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ИСО/МЭК 80079-34-2013;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31438.1-2011 (EN 1127-1:2007);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31438.2-2011 (ЕН 1127-2:2002);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31441.1-2011 (EN 13463-1:2001);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32407-2013 (ISO/DIS 80079-36);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31441.2-2011 (EN 13463-2:2004);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31441.3-</w:t>
            </w:r>
            <w:proofErr w:type="gramStart"/>
            <w:r w:rsidRPr="00F72449">
              <w:rPr>
                <w:rFonts w:ascii="Times New Roman" w:hAnsi="Times New Roman" w:cs="Times New Roman"/>
                <w:bCs/>
                <w:sz w:val="20"/>
                <w:szCs w:val="20"/>
              </w:rPr>
              <w:t xml:space="preserve">2011 </w:t>
            </w:r>
            <w:r w:rsidRPr="00F72449">
              <w:rPr>
                <w:rFonts w:ascii="ArialMT" w:hAnsi="ArialMT" w:cs="ArialMT"/>
                <w:sz w:val="18"/>
                <w:szCs w:val="18"/>
              </w:rPr>
              <w:t xml:space="preserve"> </w:t>
            </w:r>
            <w:r w:rsidRPr="00F72449">
              <w:rPr>
                <w:rFonts w:ascii="Times New Roman" w:hAnsi="Times New Roman" w:cs="Times New Roman"/>
                <w:bCs/>
                <w:sz w:val="20"/>
                <w:szCs w:val="20"/>
              </w:rPr>
              <w:t>(</w:t>
            </w:r>
            <w:proofErr w:type="gramEnd"/>
            <w:r w:rsidRPr="00F72449">
              <w:rPr>
                <w:rFonts w:ascii="Times New Roman" w:hAnsi="Times New Roman" w:cs="Times New Roman"/>
                <w:bCs/>
                <w:sz w:val="20"/>
                <w:szCs w:val="20"/>
              </w:rPr>
              <w:t>EN 13463-3:2005); ГОСТ 31441.5-2011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(EN 13463-5:2003); ГОСТ 31441.6-2011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(ЕН 13463-6:2005); ГОСТ 31441.8-2011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(EN 13463-8:2003); ГОСТ ISO/DIS 80079-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37-2013; ГОСТ 31439-2011 (EN</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1710:2005); ГОСТ ISO/IEC 80079-38-2013;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31440.1-2011 (EN 1834-1:2000);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31440.2-2011 (EN 1834-2:2000);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31440.3-2011 (EN 1834-3:2000);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31442-2011 (EN 50303:2000);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Р 55393-2012 (ИСО 21789:2009);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31610.39-2017 (IEC/TS 60079-39:2015);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ЕН 13617-1-2012; ГОСТ 12.2.059-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ГОСТ 31610.0-2019 (IEC 60079-0:2017);</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31610.0-2014 (IEC 60079-0:2011);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31610.40-2017/IEC/TS 60079-40:2015;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61241-0-2011; ГОСТ IEC 60079-1-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ГОСТ IEC 60079-1-2013; ГОСТ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60079-2-2011; ГОСТ IEC 60079-2-2013;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31610.5-2017 (IEC 60079-5:2015); ГОСТ Р</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60079-5-2012; ГОСТ 31610.6-2015/IEC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60079-6:2015; ГОСТ Р МЭК 60079-6-2012;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ГОСТ 31610.7-2017 (IEC 60079-7:2015);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Р МЭК 60079-7-2012; ГОСТ 31610.10-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2-2017/IEC 60079-10-2:2015; ГОСТ 31610.11-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2012/IEC 60079-11:2006; ГОСТ 31610.11-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2014 (IEC 60079-11:2011); ГОСТ IEC 61241-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11-2011; ГОСТ 31610.13-2014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13:2010); ГОСТ 31610.13-2019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13:2017); ГОСТ IEC 60079-14-2011; ГОСТ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60079-14-2013; ГОСТ 31610.15-2014/IEC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60079-15:2010; ГОСТ 31610.15-2012/IEC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60079-15:2005; ГОСТ 31610.15-2020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60079-15:2017); ГОСТ IEC 60079-17-2011;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60079-17-2013; ГОСТ 31610.18-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2016/IEC 60079-18:2014; ГОСТ IEC 61241-18-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2011; ГОСТ Р МЭК 60079-18-2012;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31610.19-2014/IEC 60079-19:2010;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31610.19</w:t>
            </w:r>
            <w:proofErr w:type="gramEnd"/>
            <w:r w:rsidRPr="00F72449">
              <w:rPr>
                <w:rFonts w:ascii="Times New Roman" w:hAnsi="Times New Roman" w:cs="Times New Roman"/>
                <w:sz w:val="20"/>
                <w:szCs w:val="20"/>
              </w:rPr>
              <w:t>-2022 (IEC 60079-19:2019);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31610.39-2017 (IEC/TS 60079-39:2015);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60079-25-2016; ГОСТ 31610.26-2016/IEC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60079-26:2014; ГОСТ 31610.26-2012/IEC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60079-26:2006; ГОСТ 31610.28-2017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60079-28:2015); ГОСТ 31610.28-2012/IEC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60079-28:2006; ГОСТ IEC 60079-29-1-2013;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60079-29-2-2013; ГОСТ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29-3-2013; ГОСТ Р 52350.29.1-2010 (МЭК</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60079-29-1:2007); ГОСТ Р 52350.29.2-2010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60079-29-2:2007); ГОСТ Р 52350.29.4-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(МЭК 60079-29-4:2009); ГОСТ 31610.30-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1-2017 (IEC/IEEE 60079-30-1:2015);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31610.30-2-2017 (IEC/IEEE 60079-30.2:2015);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60079-30-1-2011; ГОСТ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30-2-2011; ГОСТ IEC 60079-31-2013; ГОСТ Р</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60079-31-2010; ГОСТ 31610.32-1-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2015/IEC/TS 60079-32-1:2013; ГОСТ 31613-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2012; ГОСТ 22782.3-77; ГОСТ 31610.33-2014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60079-33:2012); ГОСТ 31610.35-1-2014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60079-35-1:2011); ГОСТ 31611.2-2012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62013:2005); ГОСТ IEC 60079-35-2-2013;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Р ИСО/МЭК 80079-34-2013;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31438.1-2011 (EN 1127-1:2007);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31438.2-2011 (ЕН 1127-2:2002);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31441.1-2011 (EN 13463-1:2001);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32407-2013 (ISO/DIS 80079-36);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31441.2-2011 (EN 13463-2:2004);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31441.3-2011 (EN 13463-3:2005);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31441.5-2011 (EN 13463-5:2003);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31441.6-2011 (ЕН 13463-6:2005);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31441.8-2011 (EN 13463-8:2003); ГОСТ</w:t>
            </w:r>
          </w:p>
          <w:p w:rsidR="0007249B" w:rsidRPr="00F72449" w:rsidRDefault="0007249B" w:rsidP="00BE3E22">
            <w:pPr>
              <w:snapToGrid w:val="0"/>
              <w:spacing w:after="0" w:line="240" w:lineRule="auto"/>
              <w:ind w:right="-120"/>
              <w:rPr>
                <w:rFonts w:ascii="Times New Roman" w:hAnsi="Times New Roman" w:cs="Times New Roman"/>
                <w:sz w:val="20"/>
                <w:szCs w:val="20"/>
                <w:lang w:val="en-US"/>
              </w:rPr>
            </w:pPr>
            <w:r w:rsidRPr="00F72449">
              <w:rPr>
                <w:rFonts w:ascii="Times New Roman" w:hAnsi="Times New Roman" w:cs="Times New Roman"/>
                <w:sz w:val="20"/>
                <w:szCs w:val="20"/>
                <w:lang w:val="en-US"/>
              </w:rPr>
              <w:t xml:space="preserve">ISO/DIS 80079-37-2013; </w:t>
            </w:r>
            <w:r w:rsidRPr="00F72449">
              <w:rPr>
                <w:rFonts w:ascii="Times New Roman" w:hAnsi="Times New Roman" w:cs="Times New Roman"/>
                <w:sz w:val="20"/>
                <w:szCs w:val="20"/>
              </w:rPr>
              <w:t>ГОСТ</w:t>
            </w:r>
            <w:r w:rsidRPr="00F72449">
              <w:rPr>
                <w:rFonts w:ascii="Times New Roman" w:hAnsi="Times New Roman" w:cs="Times New Roman"/>
                <w:sz w:val="20"/>
                <w:szCs w:val="20"/>
                <w:lang w:val="en-US"/>
              </w:rPr>
              <w:t xml:space="preserve"> 31439-</w:t>
            </w:r>
            <w:proofErr w:type="gramStart"/>
            <w:r w:rsidRPr="00F72449">
              <w:rPr>
                <w:rFonts w:ascii="Times New Roman" w:hAnsi="Times New Roman" w:cs="Times New Roman"/>
                <w:sz w:val="20"/>
                <w:szCs w:val="20"/>
                <w:lang w:val="en-US"/>
              </w:rPr>
              <w:t xml:space="preserve">2011 </w:t>
            </w:r>
            <w:r w:rsidRPr="00F72449">
              <w:rPr>
                <w:rFonts w:ascii="ArialMT" w:hAnsi="ArialMT" w:cs="ArialMT"/>
                <w:sz w:val="18"/>
                <w:szCs w:val="18"/>
                <w:lang w:val="en-US"/>
              </w:rPr>
              <w:t xml:space="preserve"> </w:t>
            </w:r>
            <w:r w:rsidRPr="00F72449">
              <w:rPr>
                <w:rFonts w:ascii="Times New Roman" w:hAnsi="Times New Roman" w:cs="Times New Roman"/>
                <w:sz w:val="20"/>
                <w:szCs w:val="20"/>
                <w:lang w:val="en-US"/>
              </w:rPr>
              <w:t>(</w:t>
            </w:r>
            <w:proofErr w:type="gramEnd"/>
            <w:r w:rsidRPr="00F72449">
              <w:rPr>
                <w:rFonts w:ascii="Times New Roman" w:hAnsi="Times New Roman" w:cs="Times New Roman"/>
                <w:sz w:val="20"/>
                <w:szCs w:val="20"/>
                <w:lang w:val="en-US"/>
              </w:rPr>
              <w:t xml:space="preserve">EN 1710:2005); </w:t>
            </w:r>
            <w:r w:rsidRPr="00F72449">
              <w:rPr>
                <w:rFonts w:ascii="Times New Roman" w:hAnsi="Times New Roman" w:cs="Times New Roman"/>
                <w:sz w:val="20"/>
                <w:szCs w:val="20"/>
              </w:rPr>
              <w:t>ГОСТ</w:t>
            </w:r>
            <w:r w:rsidRPr="00F72449">
              <w:rPr>
                <w:rFonts w:ascii="Times New Roman" w:hAnsi="Times New Roman" w:cs="Times New Roman"/>
                <w:sz w:val="20"/>
                <w:szCs w:val="20"/>
                <w:lang w:val="en-US"/>
              </w:rPr>
              <w:t xml:space="preserve"> ISO/IEC 80079-38-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2013; ГОСТ 31440.1-2011 (EN 1834-1:2000);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31440.2-2011 (EN 1834-2:2000);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31440.3-2011 (EN 1834-3:2000); ГОСТ 31442-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(EN 50303:2000); ГОСТ Р 55393-2012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(ИСО 21789:2009); ГОСТ Р ЕН 13617-1-2012;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Электростатика</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3917; 3926;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4010; 7307;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7308; 730900;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7320; 7322;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7325; 7326;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7412; 7419;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7609000000;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7616; 800700;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8201; 8202;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8203; 8204;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8206000000;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8207; 8208;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820900; 8307;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8401; 8402;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8403; 8404;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8405; 8406;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8407; 8408;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8409; 8410;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8411; 8412;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8413; 8414;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8415; 8416;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8417; 8418;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8419; 8420;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8421; 8422;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8423; 8424;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8425; 8426;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8427; 8428;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8429; 8430;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8431; 8432;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8433; 8434;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8435; 8436;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8437; 8438;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8439; 8440;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8441; 8442;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8443; 844400;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8445; 8446;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8447; 8448;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8449000000;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8450; 8451;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8452; 8453;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8454; 8455;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8456; 8457;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8458; 8459;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8460; 8461;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8462; 8463;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8464; 8465;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8466; 8467;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8468; 8470;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8471; 8472;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8473; 8474;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8475; 8476;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8477; 8478;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8479; 8481;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8482; 8483;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8484; 8486;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8487; 8501;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8502; 850300;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8504; 8505;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8506; 8507;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8508; 8509;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8511; 8512;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8513; 8514;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8515; 8516;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8517; 8518;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8519; 8521;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8522; 8523;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8525; 8526;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8527; 8528;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8529; 8530;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8531; 8532;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853400; 8535;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8536; 8537;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8538; 8539;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8540; 8541;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8542; 8543;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8544; 8545;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8546; 8547;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8601; 8602;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8604000000;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860500000;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8606; 8607;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860800000;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860900; 8701;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8702; 8703;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8704; 8705;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8710000000;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8711; 871200;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8713; 8714;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871500; 8716;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880100;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8804000000;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8805; 8901;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890200; 8903;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890400; 8905;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8906; 8907;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8908000000;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9004; 9005;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9006; 9007;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9008; 9010;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9011; 9012;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9013; 9014;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9015; 901600;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9017; 9018;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9020000000;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9021; 9022;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902300; 9024;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9025; 9026;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9027; 9028;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9030; 9029;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9031; 9032;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9101; 9102;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910400000;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9107000000;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9108; 9109;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9110; 9111;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 xml:space="preserve">Технический регламент Таможенного союза "О безопасности оборудования для работы во </w:t>
            </w:r>
            <w:r w:rsidRPr="00F72449">
              <w:rPr>
                <w:rFonts w:ascii="Times New Roman" w:hAnsi="Times New Roman" w:cs="Times New Roman"/>
                <w:bCs/>
                <w:sz w:val="20"/>
                <w:szCs w:val="20"/>
              </w:rPr>
              <w:lastRenderedPageBreak/>
              <w:t>взрывоопасных средах"</w:t>
            </w:r>
            <w:r w:rsidRPr="00F72449">
              <w:rPr>
                <w:rFonts w:ascii="Times New Roman" w:hAnsi="Times New Roman" w:cs="Times New Roman"/>
                <w:bCs/>
                <w:sz w:val="20"/>
                <w:szCs w:val="20"/>
              </w:rPr>
              <w:br/>
              <w:t>(ТР ТС 012/2011);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31610.0-2019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60079-0:2017); ГОСТ 31610.0-2014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60079-0:2011); ГОСТ 31610.40-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2017/IEC/TS 60079-40:2015;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61241-0-2011; ГОСТ IEC 60079-1-2011;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60079-1-2013; ГОСТ 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2-2011; ГОСТ IEC 60079-2-2013;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31610.5-2017 (IEC 60079-5:2015); ГОСТ Р</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МЭК 60079-5-2012; ГОСТ 31610.6-</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2015/IEC 60079-6:2015; ГОСТ Р МЭК</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60079-6-2012; ГОСТ 31610.7-2017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60079-7:2015); ГОСТ Р МЭК 60079-7-2012;</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31610.11-2012/IEC 60079-11:2006;</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31610.11-2014 (IEC 60079-11:2011);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61241-11-2011; ГОСТ 31610.13-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2014 (IEC 60079-13:2010); ГОСТ 31610.13-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2019 (IEC 60079-13:2017);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60079-14-2011; ГОСТ IEC 60079-14-2013;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31610.15-2014/IEC 60079-15:2010;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31610.15-2012/IEC 60079-15:2005;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31610.15-2020 (IEC 60079-15:2017);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60079-17-2011;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60079-17-2013; ГОСТ 31610.18-2016/IEC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60079-18:2014; ГОСТ IEC 61241-18-2011;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МЭК 60079-18-2012;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31610.19-2014/IEC 60079-19:2010;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31610.19-2022 (IEC 60079-19:2019);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31610.20-1-2016/IEC 60079-20-1:2010;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31610.20-1-2020 (ISO/IEC 80079-20-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1:2017); ГОСТ 31610.20-2-2017/ISO/IEC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80079-20-2:2016; ГОСТ МЭК 61241-2-3-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2002; ГОСТ 31610.26-2016/IEC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26:2014; ГОСТ 31610.26-2012/IEC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26:2006; ГОСТ 31610.28-2017 (IEC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28:2015); ГОСТ 31610.28-2012/IEC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28:2006; ГОСТ IEC 60079-29-1-2013;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IEC 60079-29-2-2013; ГОСТ IEC 60079-29-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3-2013; ГОСТ Р 52350.29.1-2010 (МЭК</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60079-29-1:2007); ГОСТ Р 52350.29.2-2010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(МЭК 60079-29-2:2007); ГОСТ Р</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52350.29.4-2011 (МЭК 60079-29-4:2009);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31610.30-1-2017 (IEC/IEEE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30-1:2015); ГОСТ 31610.30-2-2017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(IEC/IEEE 60079-30.2:2015);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60079-30-1-2011; ГОСТ IEC 60079-31-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2013; ГОСТ Р МЭК 60079-31-2010;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31610.32-2-2016/IEC 60079-32-2:2015;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31613-2012; ГОСТ 22782.3-77;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31610.33-2014 (IEC 60079-33:2012);</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31610.35-1-2014 (IEC 60079-35-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1:2011); ГОСТ 31611.2-2012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62013:2005); ГОСТ IEC 60079-35-2-2013;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ИСО/МЭК 80079-34-2013;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31438.1-2011 (EN 1127-1:2007);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31438.2-2011 (ЕН 1127-2:2002);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31441.1-2011 (EN 13463-1:2001);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32407-2013 (ISO/DIS 80079-36);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31441.2-2011 (EN 13463-2:2004);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31441.3-2011 (EN 13463-3:2005);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31441.5-2011 (EN 13463-5:2003);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31441.6-2011 (ЕН 13463-6:2005);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31441.8-</w:t>
            </w:r>
            <w:proofErr w:type="gramStart"/>
            <w:r w:rsidRPr="00F72449">
              <w:rPr>
                <w:rFonts w:ascii="Times New Roman" w:hAnsi="Times New Roman" w:cs="Times New Roman"/>
                <w:bCs/>
                <w:sz w:val="20"/>
                <w:szCs w:val="20"/>
              </w:rPr>
              <w:t xml:space="preserve">2011 </w:t>
            </w:r>
            <w:r w:rsidRPr="00F72449">
              <w:rPr>
                <w:rFonts w:ascii="ArialMT" w:hAnsi="ArialMT" w:cs="ArialMT"/>
                <w:sz w:val="18"/>
                <w:szCs w:val="18"/>
              </w:rPr>
              <w:t xml:space="preserve"> </w:t>
            </w:r>
            <w:r w:rsidRPr="00F72449">
              <w:rPr>
                <w:rFonts w:ascii="Times New Roman" w:hAnsi="Times New Roman" w:cs="Times New Roman"/>
                <w:bCs/>
                <w:sz w:val="20"/>
                <w:szCs w:val="20"/>
              </w:rPr>
              <w:t>(</w:t>
            </w:r>
            <w:proofErr w:type="gramEnd"/>
            <w:r w:rsidRPr="00F72449">
              <w:rPr>
                <w:rFonts w:ascii="Times New Roman" w:hAnsi="Times New Roman" w:cs="Times New Roman"/>
                <w:bCs/>
                <w:sz w:val="20"/>
                <w:szCs w:val="20"/>
              </w:rPr>
              <w:t>EN 13463-8:2003); ГОСТ ISO/DIS 80079-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37-2013; ГОСТ 31439-2011 (EN</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1710:2005); ГОСТ ISO/IEC 80079-38-2013;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31440.1-2011 (EN 1834-1:2000);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31440.2-2011 (EN 1834-2:2000);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31440.3-2011 (EN 1834-3:2000);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31442-2011 (EN 50303:2000);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Р 55393-2012 (ИСО 21789:2009);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31610.39-2017 (IEC/TS 60079-39:2015);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ЕН 13617-1-2012; ГОСТ 12.2.059-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ГОСТ 31610.0-2019 (IEC 60079-0:2017);</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ГОСТ 31610.0-2014 (IEC 60079-0:2011);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31610.40-2017/IEC/TS 60079-40:2015;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61241-0-2011; ГОСТ IEC 60079-1-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ГОСТ IEC 60079-1-2013; ГОСТ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60079-2-2011; ГОСТ IEC 60079-2-2013;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31610.5-2017 (IEC 60079-5:2015); ГОСТ Р</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60079-5-2012; ГОСТ 31610.6-2015/IEC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60079-6:2015; ГОСТ Р МЭК 60079-6-2012;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31610.7-2017 (IEC 60079-7:2015);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Р МЭК 60079-7-2012; ГОСТ 31610.10-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2-2017/IEC 60079-10-2:2015; ГОСТ 31610.11-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2012/IEC 60079-11:2006; ГОСТ 31610.11-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2014 (IEC 60079-11:2011); ГОСТ IEC 61241-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11-2011; ГОСТ 31610.13-2014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13:2010); ГОСТ 31610.13-2019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13:2017); ГОСТ IEC 60079-14-2011; ГОСТ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60079-14-2013; ГОСТ 31610.15-2014/IEC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60079-15:2010; ГОСТ 31610.15-2012/IEC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60079-15:2005; ГОСТ 31610.15-2020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60079-15:2017); ГОСТ IEC 60079-17-2011;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60079-17-2013; ГОСТ 31610.18-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2016/IEC 60079-18:2014; ГОСТ IEC 61241-18-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ГОСТ Р МЭК 60079-18-2012;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31610.19-2014/IEC 60079-19:2010;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31610.19-2022 (IEC 60079-19:2019);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31610.39-2017 (IEC/TS 60079-39:2015);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IEC 60079-25-2016; ГОСТ 31610.26-2016/IEC </w:t>
            </w:r>
            <w:r w:rsidRPr="00F72449">
              <w:rPr>
                <w:rFonts w:ascii="ArialMT" w:hAnsi="ArialMT" w:cs="ArialMT"/>
                <w:sz w:val="18"/>
                <w:szCs w:val="18"/>
              </w:rPr>
              <w:t xml:space="preserve"> </w:t>
            </w:r>
            <w:r w:rsidRPr="00F72449">
              <w:rPr>
                <w:rFonts w:ascii="Times New Roman" w:hAnsi="Times New Roman" w:cs="Times New Roman"/>
                <w:sz w:val="20"/>
                <w:szCs w:val="20"/>
              </w:rPr>
              <w:t>60079-26:2014; ГОСТ 31610.26-2012/IEC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60079-26:2006; ГОСТ 31610.28-2017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60079-28:2015); ГОСТ 31610.28-2012/IEC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60079-28:2006; ГОСТ IEC 60079-29-1-2013;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60079-29-2-2013; ГОСТ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29-3-2013; ГОСТ Р 52350.29.1-2010 (МЭК</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60079-29-1:2007); ГОСТ Р 52350.29.2-2010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60079-29-2:2007); ГОСТ Р 52350.29.4-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(МЭК 60079-29-4:2009); ГОСТ 31610.30-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1-2017 (IEC/IEEE 60079-30-1:2015);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31610.30-2-2017 (IEC/IEEE 60079-30.2:2015);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60079-30-1-2011; ГОСТ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30-2-2011; ГОСТ IEC 60079-31-2013; ГОСТ Р</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60079-31-2010; ГОСТ 31610.32-1-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2015/IEC/TS 60079-32-1:2013; ГОСТ 31613-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2012; ГОСТ 22782.3-77; ГОСТ 31610.33-2014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(IEC 60079-33:2012); ГОСТ 31610.35-1-2014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60079-35-1:2011); ГОСТ 31611.2-2012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62013:2005); ГОСТ IEC 60079-35-2-2013;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Р ИСО/МЭК 80079-34-2013;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31438.1-2011 (EN 1127-1:2007);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31438.2-2011 (ЕН 1127-2:2002);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31441.1-2011 (EN 13463-1:2001);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32407-2013 (ISO/DIS 80079-36);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31441.2-2011 (EN 13463-2:2004);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31441.3-2011 (EN 13463-3:2005);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31441.5-2011 (EN 13463-5:2003);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31441.6-2011 (ЕН 13463-6:2005);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31441.8-2011 (EN 13463-8:2003); ГОСТ</w:t>
            </w:r>
          </w:p>
          <w:p w:rsidR="0007249B" w:rsidRPr="00E72309" w:rsidRDefault="0007249B" w:rsidP="00BE3E22">
            <w:pPr>
              <w:snapToGrid w:val="0"/>
              <w:spacing w:after="0" w:line="240" w:lineRule="auto"/>
              <w:ind w:right="-120"/>
              <w:rPr>
                <w:rFonts w:ascii="Times New Roman" w:hAnsi="Times New Roman" w:cs="Times New Roman"/>
                <w:sz w:val="20"/>
                <w:szCs w:val="20"/>
                <w:lang w:val="en-US"/>
              </w:rPr>
            </w:pPr>
            <w:r w:rsidRPr="00E72309">
              <w:rPr>
                <w:rFonts w:ascii="Times New Roman" w:hAnsi="Times New Roman" w:cs="Times New Roman"/>
                <w:sz w:val="20"/>
                <w:szCs w:val="20"/>
                <w:lang w:val="en-US"/>
              </w:rPr>
              <w:t xml:space="preserve">ISO/DIS 80079-37-2013; </w:t>
            </w:r>
            <w:r w:rsidRPr="00E72309">
              <w:rPr>
                <w:rFonts w:ascii="Times New Roman" w:hAnsi="Times New Roman" w:cs="Times New Roman"/>
                <w:sz w:val="20"/>
                <w:szCs w:val="20"/>
              </w:rPr>
              <w:t>ГОСТ</w:t>
            </w:r>
            <w:r w:rsidRPr="00E72309">
              <w:rPr>
                <w:rFonts w:ascii="Times New Roman" w:hAnsi="Times New Roman" w:cs="Times New Roman"/>
                <w:sz w:val="20"/>
                <w:szCs w:val="20"/>
                <w:lang w:val="en-US"/>
              </w:rPr>
              <w:t xml:space="preserve"> 31439-2011</w:t>
            </w:r>
          </w:p>
          <w:p w:rsidR="0007249B" w:rsidRPr="00E72309" w:rsidRDefault="0007249B" w:rsidP="00BE3E22">
            <w:pPr>
              <w:snapToGrid w:val="0"/>
              <w:spacing w:after="0" w:line="240" w:lineRule="auto"/>
              <w:ind w:right="-120"/>
              <w:rPr>
                <w:rFonts w:ascii="Times New Roman" w:hAnsi="Times New Roman" w:cs="Times New Roman"/>
                <w:sz w:val="20"/>
                <w:szCs w:val="20"/>
                <w:lang w:val="en-US"/>
              </w:rPr>
            </w:pPr>
            <w:r w:rsidRPr="00E72309">
              <w:rPr>
                <w:rFonts w:ascii="Times New Roman" w:hAnsi="Times New Roman" w:cs="Times New Roman"/>
                <w:sz w:val="20"/>
                <w:szCs w:val="20"/>
                <w:lang w:val="en-US"/>
              </w:rPr>
              <w:lastRenderedPageBreak/>
              <w:t xml:space="preserve">(EN 1710:2005); </w:t>
            </w:r>
            <w:r w:rsidRPr="00E72309">
              <w:rPr>
                <w:rFonts w:ascii="Times New Roman" w:hAnsi="Times New Roman" w:cs="Times New Roman"/>
                <w:sz w:val="20"/>
                <w:szCs w:val="20"/>
              </w:rPr>
              <w:t>ГОСТ</w:t>
            </w:r>
            <w:r w:rsidRPr="00E72309">
              <w:rPr>
                <w:rFonts w:ascii="Times New Roman" w:hAnsi="Times New Roman" w:cs="Times New Roman"/>
                <w:sz w:val="20"/>
                <w:szCs w:val="20"/>
                <w:lang w:val="en-US"/>
              </w:rPr>
              <w:t xml:space="preserve"> ISO/IEC 80079-38-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2013; ГОСТ 31440.1-2011 (EN 1834-1:2000);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ГОСТ 31440.2-2011 (EN 1834-2:2000);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31440.3</w:t>
            </w:r>
            <w:proofErr w:type="gramEnd"/>
            <w:r w:rsidRPr="00F72449">
              <w:rPr>
                <w:rFonts w:ascii="Times New Roman" w:hAnsi="Times New Roman" w:cs="Times New Roman"/>
                <w:sz w:val="20"/>
                <w:szCs w:val="20"/>
              </w:rPr>
              <w:t>-2011 (EN 1834-3:2000); ГОСТ 31442-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(EN 50303:2000); ГОСТ Р 55393-2012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(ИСО 21789:2009); ГОСТ Р ЕН 13617-1-2012;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spacing w:after="0" w:line="240" w:lineRule="auto"/>
              <w:rPr>
                <w:rFonts w:ascii="Times New Roman" w:hAnsi="Times New Roman" w:cs="Times New Roman"/>
                <w:sz w:val="20"/>
                <w:szCs w:val="20"/>
              </w:rPr>
            </w:pPr>
            <w:r w:rsidRPr="00E72309">
              <w:rPr>
                <w:rFonts w:ascii="Times New Roman" w:hAnsi="Times New Roman" w:cs="Times New Roman"/>
                <w:sz w:val="20"/>
                <w:szCs w:val="20"/>
              </w:rPr>
              <w:t>Оборудование для работы во</w:t>
            </w:r>
          </w:p>
          <w:p w:rsidR="0007249B" w:rsidRPr="00E72309" w:rsidRDefault="0007249B" w:rsidP="00BE3E22">
            <w:pPr>
              <w:spacing w:after="0" w:line="240" w:lineRule="auto"/>
              <w:rPr>
                <w:rFonts w:ascii="Times New Roman" w:hAnsi="Times New Roman" w:cs="Times New Roman"/>
                <w:sz w:val="20"/>
                <w:szCs w:val="20"/>
              </w:rPr>
            </w:pPr>
            <w:r w:rsidRPr="00E72309">
              <w:rPr>
                <w:rFonts w:ascii="Times New Roman" w:hAnsi="Times New Roman" w:cs="Times New Roman"/>
                <w:sz w:val="20"/>
                <w:szCs w:val="20"/>
              </w:rPr>
              <w:t>взрывоопасных средах со</w:t>
            </w:r>
          </w:p>
          <w:p w:rsidR="0007249B" w:rsidRPr="00E72309" w:rsidRDefault="0007249B" w:rsidP="00BE3E22">
            <w:pPr>
              <w:spacing w:after="0" w:line="240" w:lineRule="auto"/>
              <w:rPr>
                <w:rFonts w:ascii="Times New Roman" w:hAnsi="Times New Roman" w:cs="Times New Roman"/>
                <w:sz w:val="20"/>
                <w:szCs w:val="20"/>
              </w:rPr>
            </w:pPr>
            <w:r w:rsidRPr="00E72309">
              <w:rPr>
                <w:rFonts w:ascii="Times New Roman" w:hAnsi="Times New Roman" w:cs="Times New Roman"/>
                <w:sz w:val="20"/>
                <w:szCs w:val="20"/>
              </w:rPr>
              <w:t>специальным видом</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взрывозащиты "s"</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3917; 3926;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4010; 7307;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7308; 730900;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7320; 7322;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7325; 7326;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7412; 7419;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7609000000;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7616; 800700;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8201; 8202;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8203; 8204;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8206000000;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8207; 8208;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820900; 8307;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8401; 8402;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8403; 8404;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8405; 8406;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8407; 8408;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8409; 8410;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8411; 8412;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8413; 8414;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8415; 8416;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8417; 8418;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8419; 8420;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8421; 8422;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8423; 8424;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8425; 8426;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8427; 8428;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8429; 8430;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8431; 8432;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8433; 8434;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8435; 8436;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8437; 8438;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8439; 8440;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8441; 8442;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8443; 844400;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8445; 8446;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8447; 8448;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8449000000;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8450; 8451;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8452; 8453;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8454; 8455;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8456; 8457;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8458; 8459;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8460; 8461;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8462; 8463;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8464; 8465;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8466; 8467;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8468; 8470;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8471; 8472;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8473; 8474;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8475; 8476;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8477; 8478;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8479; 8481;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8482; 8483;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8484; 8486;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8487; 8501;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8502; 850300;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8504; 8505;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8506; 8507;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8508; 8509;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8511; 8512;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8513; 8514;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8515; 8516;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8517; 8518;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8519; 8521; ГОСТ 24471-80; ГОСТ 24754-2013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8522; 8523;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8525; 8526;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8527; 8528;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8529; 8530;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8531; 8532;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853400; 8535;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8536; 8537;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8538; 8539;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8540; 8541;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8542; 8543;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8544; 8545;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8546; 8547;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8601; 8602;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8604000000;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860500000;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8606; 8607;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860800000;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860900; 8701;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8702; 8703;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8704; 8705;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8710000000;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8711; 871200;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8713; 8714;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871500; 8716;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880100;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8804000000;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8805; 8901;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890200; 8903;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890400; 8905;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8906; 8907;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8908000000;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9004; 9005;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9006; 9007;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9008; 9010;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9011; 9012;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9013; 9014;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9015; 901600;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9017; 9018;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9020000000;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9021; 9022;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902300; 9024;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9025; 9026;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9027; 9028;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9030; 9029;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9031; 9032;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9101; 9102;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910400000;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9107000000;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9108; 9109;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9110; 9111;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31610.0-2019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60079-0:2017); ГОСТ 31610.0-2014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60079-0:2011); ГОСТ 31610.40-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2017/IEC/TS 60079-40:2015;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61241-0-2011; ГОСТ IEC 60079-1-2011;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60079-1-2013; ГОСТ 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2-2011; ГОСТ IEC 60079-2-2013;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31610.5-2017 (IEC 60079-5:2015); ГОСТ Р</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МЭК 60079-5-2012; ГОСТ 31610.6-</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2015/IEC 60079-6:2015; ГОСТ Р МЭК</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60079-6-2012; ГОСТ 31610.7-2017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60079-7:2015); ГОСТ Р МЭК 60079-7-2012;</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31610.11-2012/IEC 60079-11:2006;</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31610.11-2014 (IEC 60079-11:2011);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61241-11-2011; ГОСТ 31610.13-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2014 (IEC 60079-13:2010); ГОСТ 31610.13-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2019 (IEC 60079-13:2017);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60079-14-2011; ГОСТ IEC 60079-14-2013;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31610.15-2014/IEC 60079-15:2010;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31610.15-2012/IEC 60079-15:2005;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31610.15-2020 (IEC 60079-15:2017);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60079-17-2011;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60079-17-2013; ГОСТ 31610.18-2016/IEC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60079-18:2014; ГОСТ IEC 61241-18-2011;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МЭК 60079-18-2012;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31610.19-2014/IEC 60079-19:2010;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31610.19-2022 (IEC 60079-19:2019);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31610.20-1-2016/IEC 60079-20-1:2010;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31610.20-1-2020 (ISO/IEC 80079-20-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1:2017); ГОСТ 31610.20-2-2017/ISO/IEC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80079-20-2:2016; ГОСТ МЭК 61241-2-3-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31610.26-2016/IEC 60079-26:</w:t>
            </w:r>
            <w:r w:rsidRPr="00F72449">
              <w:rPr>
                <w:rFonts w:ascii="ArialMT" w:hAnsi="ArialMT" w:cs="ArialMT"/>
                <w:sz w:val="18"/>
                <w:szCs w:val="18"/>
              </w:rPr>
              <w:t xml:space="preserve"> </w:t>
            </w:r>
            <w:r w:rsidRPr="00F72449">
              <w:rPr>
                <w:rFonts w:ascii="Times New Roman" w:hAnsi="Times New Roman" w:cs="Times New Roman"/>
                <w:bCs/>
                <w:sz w:val="20"/>
                <w:szCs w:val="20"/>
              </w:rPr>
              <w:t>2014; ГОСТ 31610.26-2012/IEC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26:2006; ГОСТ 31610.28-2017 (IEC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28:2015); ГОСТ 31610.28-2012/IEC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28:2006; ГОСТ IEC 60079-29-1-2013;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IEC 60079-29-2-2013; ГОСТ IEC 60079-29-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3-2013; ГОСТ Р 52350.29.1-2010 (МЭК</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60079-29-1:2007); ГОСТ Р 52350.29.2-2010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(МЭК 60079-29-2:2007); ГОСТ Р</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52350.29.4-2011 (МЭК 60079-29-4:2009);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31610.30-1-2017 (IEC/IEEE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30-1:2015); ГОСТ 31610.30-2-2017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(IEC/IEEE 60079-30.2:2015);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60079-30-1-2011; ГОСТ IEC 60079-31-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2013; ГОСТ Р МЭК 60079-31-2010;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31610.32-2-2016/IEC 60079-32-2:2015;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31613-2012; ГОСТ 22782.3-77;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31610.33-2014 (IEC 60079-33:2012);</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31610.35-1-2014 (IEC 60079-35-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1:2011); ГОСТ 31611.2-2012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62013:2005); ГОСТ IEC 60079-35-2-2013;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ИСО/МЭК 80079-34-2013;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31438.1-2011 (EN 1127-1:2007);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31438.2-2011 (ЕН 1127-2:2002);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31441.1-2011 (EN 13463-1:2001);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32407-2013 (ISO/DIS 80079-36);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31441.2-2011 (EN 13463-2:2004);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31441.3-2011 (EN 13463-3:2005);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31441.5-2011 (EN 13463-5:2003);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31441.6-2011 (ЕН 13463-6:2005);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31441.8-2011 (EN 13463-8:2003);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ISO/DIS 80079-37-2013; ГОСТ 31439-2011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(EN 1710:2005); ГОСТ ISO/IEC 80079-38-</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2013; ГОСТ 31440.1-2011 (EN 1834-</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1:2000); </w:t>
            </w:r>
            <w:proofErr w:type="gramStart"/>
            <w:r w:rsidRPr="00F72449">
              <w:rPr>
                <w:rFonts w:ascii="Times New Roman" w:hAnsi="Times New Roman" w:cs="Times New Roman"/>
                <w:bCs/>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bCs/>
                <w:sz w:val="20"/>
                <w:szCs w:val="20"/>
              </w:rPr>
              <w:t>31440.2</w:t>
            </w:r>
            <w:proofErr w:type="gramEnd"/>
            <w:r w:rsidRPr="00F72449">
              <w:rPr>
                <w:rFonts w:ascii="Times New Roman" w:hAnsi="Times New Roman" w:cs="Times New Roman"/>
                <w:bCs/>
                <w:sz w:val="20"/>
                <w:szCs w:val="20"/>
              </w:rPr>
              <w:t>-2011 (EN 1834-2:2000);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31440.3-2011 (EN 1834-3:2000);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31442-2011 (EN 50303:2000); ГОСТ Р</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55393-2012 (ИСО 21789:2009);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31610.39-2017 (IEC/TS 60079-39:2015);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ЕН 13617-1-2012; ГОСТ 12.2.059-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ГОСТ 31610.0-2019 (IEC 60079-0:2017);</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31610.0-2014 (IEC 60079-0:2011);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31610.40-2017/IEC/TS 60079-40:2015;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61241-0-2011; ГОСТ IEC 60079-1-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ГОСТ IEC 60079-1-2013; ГОСТ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60079-2-2011; ГОСТ IEC 60079-2-2013;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31610.5-2017 (IEC 60079-5:2015); ГОСТ Р</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МЭК 60079-5-2012; ГОСТ 31610.6-2015/IEC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60079-6:2015; ГОСТ Р МЭК 60079-6-2012;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31610.7-2017 (IEC 60079-7:2015);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Р МЭК 60079-7-2012; ГОСТ 31610.10-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2-2017/IEC 60079-10-2:2015; ГОСТ 31610.11-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2012/IEC 60079-11:2006; ГОСТ 31610.11-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2014 (IEC 60079-11:2011); ГОСТ IEC 61241-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11-2011; ГОСТ 31610.13-2014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13:2010); ГОСТ 31610.13-2019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13:2017); ГОСТ IEC 60079-14-2011; ГОСТ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60079-14-2013; ГОСТ 31610.15-2014/IEC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60079-15:2010; ГОСТ 31610.15-2012/IEC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60079-15:2005; ГОСТ 31610.15-2020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60079-15:2017); ГОСТ IEC 60079-17-2011;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ГОСТ IEC 60079-17-2013; ГОСТ 31610.18-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2016/IEC 60079-18:2014; ГОСТ IEC 61241-18-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ГОСТ Р МЭК 60079-18-2012;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31610.19-2014/IEC 60079-19:2010;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31610.19-2022 (IEC 60079-19:2019);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31610.39-2017 (IEC/TS 60079-39:2015);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60079-25-2016; ГОСТ 31610.26-2016/IEC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60079-26:2014; ГОСТ 31610.26-2012/IEC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60079-26:2006; ГОСТ 31610.28-2017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60079-28:2015); ГОСТ 31610.28-2012/IEC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60079-28:2006; ГОСТ IEC 60079-29-1-2013;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60079-29-2-2013; ГОСТ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29-3-2013; ГОСТ Р 52350.29.1-2010 (МЭК</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60079-29-1:2007); ГОСТ Р 52350.29.2-2010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(МЭК 60079-29-2:2007); ГОСТ Р 52350.29.4-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(МЭК 60079-29-4:2009); ГОСТ 31610.30-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1-2017 (IEC/IEEE 60079-30-1:2015);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31610.30-2-2017 (IEC/IEEE 60079-30.2:2015);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60079-30-1-2011; ГОСТ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30-2-2011; ГОСТ IEC 60079-31-2013; ГОСТ Р</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60079-31-2010; ГОСТ 31610.32-1-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2015/IEC/TS 60079-32-1:2013; ГОСТ 31613-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2012; ГОСТ 22782.3-77; ГОСТ 31610.33-2014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60079-33:2012); ГОСТ 31610.35-1-2014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60079-35-1:2011); ГОСТ 31611.2-2012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62013:2005); ГОСТ IEC 60079-35-2-2013;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Р ИСО/МЭК 80079-34-2013;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31438.1-2011 (EN 1127-1:2007);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31438.2-2011 (ЕН 1127-2:2002);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31441.1-2011 (EN 13463-1:2001);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32407-2013 (ISO/DIS 80079-36);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31441.2-2011 (EN 13463-2:2004);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31441.3-2011 (EN 13463-3:2005);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31441.5-2011 (EN 13463-5:2003);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31441.6-2011 (ЕН 13463-6:2005);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31441.8-2011 (EN 13463-8:2003); ГОСТ</w:t>
            </w:r>
          </w:p>
          <w:p w:rsidR="0007249B" w:rsidRPr="00E72309" w:rsidRDefault="0007249B" w:rsidP="00BE3E22">
            <w:pPr>
              <w:snapToGrid w:val="0"/>
              <w:spacing w:after="0" w:line="240" w:lineRule="auto"/>
              <w:ind w:right="-120"/>
              <w:rPr>
                <w:rFonts w:ascii="Times New Roman" w:hAnsi="Times New Roman" w:cs="Times New Roman"/>
                <w:sz w:val="20"/>
                <w:szCs w:val="20"/>
                <w:lang w:val="en-US"/>
              </w:rPr>
            </w:pPr>
            <w:r w:rsidRPr="00E72309">
              <w:rPr>
                <w:rFonts w:ascii="Times New Roman" w:hAnsi="Times New Roman" w:cs="Times New Roman"/>
                <w:sz w:val="20"/>
                <w:szCs w:val="20"/>
                <w:lang w:val="en-US"/>
              </w:rPr>
              <w:t xml:space="preserve">ISO/DIS 80079-37-2013; </w:t>
            </w:r>
            <w:r w:rsidRPr="00E72309">
              <w:rPr>
                <w:rFonts w:ascii="Times New Roman" w:hAnsi="Times New Roman" w:cs="Times New Roman"/>
                <w:sz w:val="20"/>
                <w:szCs w:val="20"/>
              </w:rPr>
              <w:t>ГОСТ</w:t>
            </w:r>
            <w:r w:rsidRPr="00E72309">
              <w:rPr>
                <w:rFonts w:ascii="Times New Roman" w:hAnsi="Times New Roman" w:cs="Times New Roman"/>
                <w:sz w:val="20"/>
                <w:szCs w:val="20"/>
                <w:lang w:val="en-US"/>
              </w:rPr>
              <w:t xml:space="preserve"> 31439-2011</w:t>
            </w:r>
          </w:p>
          <w:p w:rsidR="0007249B" w:rsidRPr="00E72309" w:rsidRDefault="0007249B" w:rsidP="00BE3E22">
            <w:pPr>
              <w:snapToGrid w:val="0"/>
              <w:spacing w:after="0" w:line="240" w:lineRule="auto"/>
              <w:ind w:right="-120"/>
              <w:rPr>
                <w:rFonts w:ascii="Times New Roman" w:hAnsi="Times New Roman" w:cs="Times New Roman"/>
                <w:sz w:val="20"/>
                <w:szCs w:val="20"/>
                <w:lang w:val="en-US"/>
              </w:rPr>
            </w:pPr>
            <w:r w:rsidRPr="00E72309">
              <w:rPr>
                <w:rFonts w:ascii="Times New Roman" w:hAnsi="Times New Roman" w:cs="Times New Roman"/>
                <w:sz w:val="20"/>
                <w:szCs w:val="20"/>
                <w:lang w:val="en-US"/>
              </w:rPr>
              <w:t xml:space="preserve">(EN 1710:2005); </w:t>
            </w:r>
            <w:r w:rsidRPr="00E72309">
              <w:rPr>
                <w:rFonts w:ascii="Times New Roman" w:hAnsi="Times New Roman" w:cs="Times New Roman"/>
                <w:sz w:val="20"/>
                <w:szCs w:val="20"/>
              </w:rPr>
              <w:t>ГОСТ</w:t>
            </w:r>
            <w:r w:rsidRPr="00E72309">
              <w:rPr>
                <w:rFonts w:ascii="Times New Roman" w:hAnsi="Times New Roman" w:cs="Times New Roman"/>
                <w:sz w:val="20"/>
                <w:szCs w:val="20"/>
                <w:lang w:val="en-US"/>
              </w:rPr>
              <w:t xml:space="preserve"> ISO/IEC 80079-38-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2013; ГОСТ 31440.1-2011 (EN 1834-1:2000);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31440.2-2011 (EN 1834-2:2000);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31440.3-2011 (EN 1834-3:2000); ГОСТ 31442-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(EN 50303:2000); ГОСТ Р 55393-2012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(ИСО 21789:2009); ГОСТ Р ЕН 13617-1-2012;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spacing w:after="0" w:line="240" w:lineRule="auto"/>
              <w:rPr>
                <w:rFonts w:ascii="Times New Roman" w:hAnsi="Times New Roman" w:cs="Times New Roman"/>
                <w:sz w:val="20"/>
                <w:szCs w:val="20"/>
              </w:rPr>
            </w:pPr>
            <w:r w:rsidRPr="00E72309">
              <w:rPr>
                <w:rFonts w:ascii="Times New Roman" w:hAnsi="Times New Roman" w:cs="Times New Roman"/>
                <w:sz w:val="20"/>
                <w:szCs w:val="20"/>
              </w:rPr>
              <w:t>Головные светильники для</w:t>
            </w:r>
          </w:p>
          <w:p w:rsidR="0007249B" w:rsidRPr="00E72309" w:rsidRDefault="0007249B" w:rsidP="00BE3E22">
            <w:pPr>
              <w:spacing w:after="0" w:line="240" w:lineRule="auto"/>
              <w:rPr>
                <w:rFonts w:ascii="Times New Roman" w:hAnsi="Times New Roman" w:cs="Times New Roman"/>
                <w:sz w:val="20"/>
                <w:szCs w:val="20"/>
              </w:rPr>
            </w:pPr>
            <w:r w:rsidRPr="00E72309">
              <w:rPr>
                <w:rFonts w:ascii="Times New Roman" w:hAnsi="Times New Roman" w:cs="Times New Roman"/>
                <w:sz w:val="20"/>
                <w:szCs w:val="20"/>
              </w:rPr>
              <w:t>применения в шахтах,</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опасных по рудничному газу</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3917; 3926;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4010; 7307;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7308; 730900;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7320; 7322;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7325; 7326;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7412; 7419;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7609000000;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7616; 800700;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8201; 8202;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8203; 8204;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8206000000;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8207; 8208;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820900; 8307;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8401; 8402;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8403; 8404;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8405; 8406;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8407; 8408;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8409; 8410;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8411; 8412;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8413; 8414;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8415; 8416;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8417; 8418;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8419; 8420;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8421; 8422;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8423; 8424;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8425; 8426;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8427; 8428;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8429; 8430;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8431; 8432;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8433; 8434;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8435; 8436;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8437; 8438;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8439; 8440;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8441; 8442;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8443; 844400;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8445; 8446;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8447; 8448;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8449000000;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8450; 8451;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8452; 8453;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8454; 8455;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8456; 8457;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8458; 8459;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8460; 8461;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8462; 8463;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8464; 8465;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8466; 8467;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8468; 8470;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8471; 8472;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8473; 8474;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8475; 8476;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8477; 8478;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8479; 8481;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8482; 8483;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8484; 8486;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8487; 8501;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8502; 850300;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8504; 8505;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8506; 8507;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8508; 8509;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8511; 8512;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8513; 8514;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8515; 8516;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8517; 8518;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8519; 8521;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8522; 8523;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8525; 8526;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8527; 8528;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8529; 8530;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8531; 8532;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853400; 8535;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8536; 8537;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8538; 8539;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8540; 8541;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8542; 8543;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8544; 8545;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8546; 8547;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8601; 8602;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8604000000;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860500000;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8606; 8607;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860800000;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860900; 8701;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8702; 8703;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8704; 8705;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8710000000;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8711; 871200;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8713; 8714;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871500; 8716;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880100;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8804000000;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8805; 8901;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890200; 8903;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890400; 8905;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8906; 8907;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8908000000;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9004; 9005;</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9006; 9007;</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9008; 9010;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9011; 9012;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9013; 9014;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9015; 901600;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9017; 9018;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9019;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9020000000;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9021; 9022;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902300; 9024;</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9025; 9026;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lastRenderedPageBreak/>
              <w:t>9027; 9028;</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9030; 9029;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9031; 9032;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9101; 9102;</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9103;</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910400000;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9106;</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9107000000;</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9108; 9109;</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9110; 9111;</w:t>
            </w:r>
          </w:p>
          <w:p w:rsidR="0007249B" w:rsidRPr="00E7230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E72309">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 xml:space="preserve">3923 </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31610.0-2019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60079-0:2017); ГОСТ 31610.0-2014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60079-0:2011); ГОСТ 31610.40-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2017/IEC/TS 60079-40:2015; ГОСТ IEC </w:t>
            </w:r>
            <w:r w:rsidRPr="00F72449">
              <w:rPr>
                <w:rFonts w:ascii="ArialMT" w:hAnsi="ArialMT" w:cs="ArialMT"/>
                <w:sz w:val="18"/>
                <w:szCs w:val="18"/>
              </w:rPr>
              <w:t xml:space="preserve"> </w:t>
            </w:r>
            <w:r w:rsidRPr="00F72449">
              <w:rPr>
                <w:rFonts w:ascii="Times New Roman" w:hAnsi="Times New Roman" w:cs="Times New Roman"/>
                <w:bCs/>
                <w:sz w:val="20"/>
                <w:szCs w:val="20"/>
              </w:rPr>
              <w:t>61241-0-2011; ГОСТ IEC 60079-1-2011;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60079-1-2013; ГОСТ 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2-2011; ГОСТ IEC 60079-2-2013;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31610.5-2017 (IEC 60079-5:2015); ГОСТ Р</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МЭК 60079-5-2012; ГОСТ 31610.6-</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2015/IEC 60079-6:2015; ГОСТ Р МЭК</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60079-6-2012; ГОСТ 31610.7-2017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60079-7:2015); ГОСТ Р МЭК 60079-7-2012;</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31610.11-2012/IEC 60079-11:2006;</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31610.11-2014 (IEC 60079-11:2011);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61241-11-2011; ГОСТ 31610.13-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2014 (IEC 60079-13:2010); ГОСТ 31610.13-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2019 (IEC 60079-13:2017);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60079-14-2011; ГОСТ IEC 60079-14-2013;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31610.15-2014/IEC 60079-15:2010;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31610.15-2012/IEC 60079-15:2005;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ГОСТ 31610.15-2020 (IEC 60079-15:2017);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IEC 60079-17-2011;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60079-17-2013; ГОСТ 31610.18-2016/IEC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60079-18:2014; ГОСТ IEC 61241-18-2011;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МЭК 60079-18-2012;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31610.19-2014/IEC 60079-19:2010;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31610.19-2022 (IEC 60079-19:2019);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31610.20-1-2016/IEC 60079-20-1:2010;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31610.20-1-2020 (ISO/IEC 80079-20-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1:2017); ГОСТ 31610.20-2-2017/ISO/IEC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80079-20-2:2016; ГОСТ МЭК 61241-2-3-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2002; ГОСТ 31610.26-2016/IEC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26:2014; ГОСТ 31610.26-2012/IEC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26:2006; ГОСТ 31610.28-2017 (IEC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28:2015); ГОСТ 31610.28-2012/IEC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28:2006; ГОСТ IEC 60079-29-1-2013;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 60079-29-2-2013; ГОСТ IEC 60079-29-</w:t>
            </w:r>
            <w:r w:rsidRPr="00F72449">
              <w:rPr>
                <w:rFonts w:ascii="ArialMT" w:hAnsi="ArialMT" w:cs="ArialMT"/>
                <w:sz w:val="18"/>
                <w:szCs w:val="18"/>
              </w:rPr>
              <w:t xml:space="preserve"> </w:t>
            </w:r>
            <w:r w:rsidRPr="00F72449">
              <w:rPr>
                <w:rFonts w:ascii="Times New Roman" w:hAnsi="Times New Roman" w:cs="Times New Roman"/>
                <w:bCs/>
                <w:sz w:val="20"/>
                <w:szCs w:val="20"/>
              </w:rPr>
              <w:t>3-2013; ГОСТ Р 52350.29.1-2010 (МЭК</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60079-29-1:2007); ГОСТ Р 52350.29.2-2010</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(МЭК 60079-29-2:2007); ГОСТ Р</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52350.29.4-2011 (МЭК 60079-29-4:2009);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31610.30-1-2017 (IEC/IEEE 60079-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30-1:2015); ГОСТ 31610.30-2-2017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(IEC/IEEE 60079-30.2:2015); ГОСТ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60079-30-1-2011; ГОСТ IEC 60079-31-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2013; ГОСТ Р МЭК 60079-31-2010;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31610.32-2-2016/IEC 60079-32-2:2015;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31613-2012; ГОСТ 22782.3-77;</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31610.33-2014 (IEC 60079-33:2012);</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lastRenderedPageBreak/>
              <w:t>ГОСТ 31610.35-1-2014 (IEC 60079-35-</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1:2011); ГОСТ 31611.2-2012 (IEC</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62013:2005); ГОСТ IEC 60079-35-2-2013;</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ГОСТ Р ИСО/МЭК 80079-34-2013;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31438.1-2011 (EN 1127-1:2007);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31438.2-2011 (ЕН 1127-2:2002);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31441.1-2011 (EN 13463-1:2001);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32407-2013 (ISO/DIS 80079-36);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31441.2-2011 (EN 13463-2:2004);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31441.3-2011 (EN 13463-3:2005);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31441.5-2011 (EN 13463-5:2003);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31441.6-2011 (ЕН 13463-6:2005);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31441.8-2011 (EN 13463-8:2003); ГОСТ</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ISO/DIS 80079-37-2013; ГОСТ 31439-2011</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(EN 1710:2005); ГОСТ ISO/IEC 80079-38-</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2013; ГОСТ 31440.1-2011 (EN 1834-</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1:2000); ГОСТ 31440.2-2011 (EN 1834-</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2:2000); ГОСТ 31440.3-2011 (EN 1834-</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3:2000); ГОСТ 31442-2011 (EN</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50303:2000); ГОСТ Р 55393-2012 (ИСО</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21789:2009); ГОСТ 31610.39-2017 (IEC/TS</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60079-39:2015</w:t>
            </w:r>
            <w:proofErr w:type="gramStart"/>
            <w:r w:rsidRPr="00F72449">
              <w:rPr>
                <w:rFonts w:ascii="Times New Roman" w:hAnsi="Times New Roman" w:cs="Times New Roman"/>
                <w:bCs/>
                <w:sz w:val="20"/>
                <w:szCs w:val="20"/>
              </w:rPr>
              <w:t xml:space="preserve">); </w:t>
            </w:r>
            <w:r w:rsidRPr="00F72449">
              <w:rPr>
                <w:rFonts w:ascii="ArialMT" w:hAnsi="ArialMT" w:cs="ArialMT"/>
                <w:sz w:val="18"/>
                <w:szCs w:val="18"/>
              </w:rPr>
              <w:t xml:space="preserve"> </w:t>
            </w:r>
            <w:r w:rsidRPr="00F72449">
              <w:rPr>
                <w:rFonts w:ascii="Times New Roman" w:hAnsi="Times New Roman" w:cs="Times New Roman"/>
                <w:bCs/>
                <w:sz w:val="20"/>
                <w:szCs w:val="20"/>
              </w:rPr>
              <w:t>ГОСТ</w:t>
            </w:r>
            <w:proofErr w:type="gramEnd"/>
            <w:r w:rsidRPr="00F72449">
              <w:rPr>
                <w:rFonts w:ascii="Times New Roman" w:hAnsi="Times New Roman" w:cs="Times New Roman"/>
                <w:bCs/>
                <w:sz w:val="20"/>
                <w:szCs w:val="20"/>
              </w:rPr>
              <w:t xml:space="preserve"> Р ЕН 13617-1-2012; ГОСТ 12.2.059-</w:t>
            </w:r>
          </w:p>
          <w:p w:rsidR="0007249B" w:rsidRPr="00E72309" w:rsidRDefault="0007249B" w:rsidP="00BE3E22">
            <w:pPr>
              <w:snapToGrid w:val="0"/>
              <w:spacing w:after="0" w:line="240" w:lineRule="auto"/>
              <w:ind w:right="-120"/>
              <w:rPr>
                <w:rFonts w:ascii="Times New Roman" w:hAnsi="Times New Roman" w:cs="Times New Roman"/>
                <w:bCs/>
                <w:sz w:val="20"/>
                <w:szCs w:val="20"/>
              </w:rPr>
            </w:pPr>
            <w:r w:rsidRPr="00E72309">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ГОСТ 31610.0-2019 (IEC 60079-0:2017);</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31610.0-2014 (IEC 60079-0:2011);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31610.40-2017/IEC/TS 60079-40:2015;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61241-0-2011; ГОСТ IEC 60079-1-</w:t>
            </w:r>
            <w:r w:rsidRPr="00F72449">
              <w:rPr>
                <w:rFonts w:ascii="ArialMT" w:hAnsi="ArialMT" w:cs="ArialMT"/>
                <w:sz w:val="18"/>
                <w:szCs w:val="18"/>
              </w:rPr>
              <w:t xml:space="preserve"> </w:t>
            </w:r>
            <w:r w:rsidRPr="00F72449">
              <w:rPr>
                <w:rFonts w:ascii="Times New Roman" w:hAnsi="Times New Roman" w:cs="Times New Roman"/>
                <w:sz w:val="20"/>
                <w:szCs w:val="20"/>
              </w:rPr>
              <w:t>2011; ГОСТ IEC 60079-1-2013; ГОСТ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60079-2-2011; ГОСТ IEC 60079-2-2013;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31610.5-2017 (IEC 60079-5:2015); ГОСТ Р</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60079-5-2012; ГОСТ 31610.6-2015/IEC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60079-6:2015; ГОСТ Р МЭК 60079-6-2012;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31610.7-2017 (IEC 60079-7:2015);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Р МЭК 60079-7-2012; ГОСТ 31610.10-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2-2017/IEC 60079-10-2:2015; ГОСТ 31610.11-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2012/IEC 60079-11:2006; ГОСТ 31610.11-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2014 (IEC 60079-11:2011); ГОСТ IEC 61241-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11-2011; ГОСТ 31610.13-2014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13:2010); ГОСТ 31610.13-2019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13:2017); ГОСТ IEC 60079-14-2011; ГОСТ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60079-14-2013; ГОСТ 31610.15-2014/IEC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60079-15:2010; ГОСТ 31610.15-2012/IEC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60079-15:2005; ГОСТ 31610.15-2020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60079-15:2017); ГОСТ IEC 60079-17-2011;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60079-17-2013; ГОСТ 31610.18-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2016/IEC 60079-18:2014; ГОСТ IEC 61241-18-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ГОСТ Р МЭК 60079-18-2012;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31610.19-2014/IEC 60079-19:2010;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31610.19-2022 (IEC 60079-19:2019);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31610.39-2017 (IEC/TS 60079-39:2015);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60079-25-2016; ГОСТ 31610.26-2016/IEC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60079-26:2014; ГОСТ 31610.26-2012/IEC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60079-26:2006; ГОСТ 31610.28-2017 (IEC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60079-28:2015); ГОСТ 31610.28-2012/IEC</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60079-28:2006; ГОСТ IEC 60079-29-1-2013;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60079-29-2-2013; ГОСТ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29-3-2013; ГОСТ Р 52350.29.1-2010 (МЭК</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60079-29-1:2007); ГОСТ Р 52350.29.2-2010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(МЭК 60079-29-2:2007); ГОСТ Р 52350.29.4-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(МЭК 60079-29-4:2009); ГОСТ 31610.30-</w:t>
            </w:r>
            <w:r w:rsidRPr="00F72449">
              <w:rPr>
                <w:rFonts w:ascii="ArialMT" w:hAnsi="ArialMT" w:cs="ArialMT"/>
                <w:sz w:val="18"/>
                <w:szCs w:val="18"/>
              </w:rPr>
              <w:t xml:space="preserve"> </w:t>
            </w:r>
            <w:r w:rsidRPr="00F72449">
              <w:rPr>
                <w:rFonts w:ascii="Times New Roman" w:hAnsi="Times New Roman" w:cs="Times New Roman"/>
                <w:sz w:val="20"/>
                <w:szCs w:val="20"/>
              </w:rPr>
              <w:t>1-2017 (IEC/IEEE 60079-30-1:2015);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31610.30-2-2017 (IEC/IEEE 60079-30.2:2015);</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IEC 60079-30-1-2011; ГОСТ IEC 60079-</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30-2-2011; ГОСТ IEC 60079-31-2013; ГОСТ Р</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МЭК 60079-31-2010; ГОСТ 31610.32-1-</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2015/IEC/TS 60079-32-1:2013; ГОСТ 31613-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2012; ГОСТ 22782.3-77; ГОСТ 31610.33-2014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60079-33:2012); ГОСТ 31610.35-1-2014</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60079-35-1:2011); ГОСТ 31611.2-2012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(IEC 62013:2005); ГОСТ IEC 60079-35-2-2013;</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Р ИСО/МЭК 80079-34-2013;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31438.1-2011 (EN 1127-1:2007);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31438.2-2011 (ЕН 1127-2:2002);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31441.1-2011 (EN 13463-1:2001);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32407-2013 (ISO/DIS 80079-36);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31441.2-2011 (EN 13463-2:2004);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31441.3-2011 (EN 13463-3:2005);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31441.5-2011 (EN 13463-5:2003);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lastRenderedPageBreak/>
              <w:t>31441.6-2011 (ЕН 13463-6:2005);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31441.8-2011 (EN 13463-8:2003); ГОСТ</w:t>
            </w:r>
          </w:p>
          <w:p w:rsidR="0007249B" w:rsidRPr="00E4631E"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lang w:val="en-US"/>
              </w:rPr>
              <w:t>ISO</w:t>
            </w:r>
            <w:r w:rsidRPr="00E4631E">
              <w:rPr>
                <w:rFonts w:ascii="Times New Roman" w:hAnsi="Times New Roman" w:cs="Times New Roman"/>
                <w:sz w:val="20"/>
                <w:szCs w:val="20"/>
              </w:rPr>
              <w:t>/</w:t>
            </w:r>
            <w:r w:rsidRPr="00E72309">
              <w:rPr>
                <w:rFonts w:ascii="Times New Roman" w:hAnsi="Times New Roman" w:cs="Times New Roman"/>
                <w:sz w:val="20"/>
                <w:szCs w:val="20"/>
                <w:lang w:val="en-US"/>
              </w:rPr>
              <w:t>DIS</w:t>
            </w:r>
            <w:r w:rsidRPr="00E4631E">
              <w:rPr>
                <w:rFonts w:ascii="Times New Roman" w:hAnsi="Times New Roman" w:cs="Times New Roman"/>
                <w:sz w:val="20"/>
                <w:szCs w:val="20"/>
              </w:rPr>
              <w:t xml:space="preserve"> 80079-37-2013; </w:t>
            </w:r>
            <w:r w:rsidRPr="00E72309">
              <w:rPr>
                <w:rFonts w:ascii="Times New Roman" w:hAnsi="Times New Roman" w:cs="Times New Roman"/>
                <w:sz w:val="20"/>
                <w:szCs w:val="20"/>
              </w:rPr>
              <w:t>ГОСТ</w:t>
            </w:r>
            <w:r w:rsidRPr="00E4631E">
              <w:rPr>
                <w:rFonts w:ascii="Times New Roman" w:hAnsi="Times New Roman" w:cs="Times New Roman"/>
                <w:sz w:val="20"/>
                <w:szCs w:val="20"/>
              </w:rPr>
              <w:t xml:space="preserve"> 31439-2011</w:t>
            </w:r>
          </w:p>
          <w:p w:rsidR="0007249B" w:rsidRPr="00E4631E" w:rsidRDefault="0007249B" w:rsidP="00BE3E22">
            <w:pPr>
              <w:snapToGrid w:val="0"/>
              <w:spacing w:after="0" w:line="240" w:lineRule="auto"/>
              <w:ind w:right="-120"/>
              <w:rPr>
                <w:rFonts w:ascii="Times New Roman" w:hAnsi="Times New Roman" w:cs="Times New Roman"/>
                <w:sz w:val="20"/>
                <w:szCs w:val="20"/>
              </w:rPr>
            </w:pPr>
            <w:r w:rsidRPr="00E4631E">
              <w:rPr>
                <w:rFonts w:ascii="Times New Roman" w:hAnsi="Times New Roman" w:cs="Times New Roman"/>
                <w:sz w:val="20"/>
                <w:szCs w:val="20"/>
              </w:rPr>
              <w:t>(</w:t>
            </w:r>
            <w:r w:rsidRPr="00E72309">
              <w:rPr>
                <w:rFonts w:ascii="Times New Roman" w:hAnsi="Times New Roman" w:cs="Times New Roman"/>
                <w:sz w:val="20"/>
                <w:szCs w:val="20"/>
                <w:lang w:val="en-US"/>
              </w:rPr>
              <w:t>EN</w:t>
            </w:r>
            <w:r w:rsidRPr="00E4631E">
              <w:rPr>
                <w:rFonts w:ascii="Times New Roman" w:hAnsi="Times New Roman" w:cs="Times New Roman"/>
                <w:sz w:val="20"/>
                <w:szCs w:val="20"/>
              </w:rPr>
              <w:t xml:space="preserve"> 1710:2005); </w:t>
            </w:r>
            <w:r w:rsidRPr="00E72309">
              <w:rPr>
                <w:rFonts w:ascii="Times New Roman" w:hAnsi="Times New Roman" w:cs="Times New Roman"/>
                <w:sz w:val="20"/>
                <w:szCs w:val="20"/>
              </w:rPr>
              <w:t>ГОСТ</w:t>
            </w:r>
            <w:r w:rsidRPr="00E4631E">
              <w:rPr>
                <w:rFonts w:ascii="Times New Roman" w:hAnsi="Times New Roman" w:cs="Times New Roman"/>
                <w:sz w:val="20"/>
                <w:szCs w:val="20"/>
              </w:rPr>
              <w:t xml:space="preserve"> </w:t>
            </w:r>
            <w:r w:rsidRPr="00E72309">
              <w:rPr>
                <w:rFonts w:ascii="Times New Roman" w:hAnsi="Times New Roman" w:cs="Times New Roman"/>
                <w:sz w:val="20"/>
                <w:szCs w:val="20"/>
                <w:lang w:val="en-US"/>
              </w:rPr>
              <w:t>ISO</w:t>
            </w:r>
            <w:r w:rsidRPr="00E4631E">
              <w:rPr>
                <w:rFonts w:ascii="Times New Roman" w:hAnsi="Times New Roman" w:cs="Times New Roman"/>
                <w:sz w:val="20"/>
                <w:szCs w:val="20"/>
              </w:rPr>
              <w:t>/</w:t>
            </w:r>
            <w:r w:rsidRPr="00E72309">
              <w:rPr>
                <w:rFonts w:ascii="Times New Roman" w:hAnsi="Times New Roman" w:cs="Times New Roman"/>
                <w:sz w:val="20"/>
                <w:szCs w:val="20"/>
                <w:lang w:val="en-US"/>
              </w:rPr>
              <w:t>IEC</w:t>
            </w:r>
            <w:r w:rsidRPr="00E4631E">
              <w:rPr>
                <w:rFonts w:ascii="Times New Roman" w:hAnsi="Times New Roman" w:cs="Times New Roman"/>
                <w:sz w:val="20"/>
                <w:szCs w:val="20"/>
              </w:rPr>
              <w:t xml:space="preserve"> 80079-38-</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2013; ГОСТ 31440.1-2011 (EN 1834-1:2000);</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31440.2-2011 (EN 1834-2:2000); ГОСТ</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31440.3-2011 (EN 1834-3:2000); ГОСТ 31442-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2011 (EN 50303:2000); ГОСТ Р 55393-2012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(ИСО 21789:2009); ГОСТ Р ЕН 13617-1-2012;</w:t>
            </w:r>
          </w:p>
          <w:p w:rsidR="0007249B" w:rsidRPr="00E72309" w:rsidRDefault="0007249B" w:rsidP="00BE3E22">
            <w:pPr>
              <w:snapToGrid w:val="0"/>
              <w:spacing w:after="0" w:line="240" w:lineRule="auto"/>
              <w:ind w:right="-120"/>
              <w:rPr>
                <w:rFonts w:ascii="Times New Roman" w:hAnsi="Times New Roman" w:cs="Times New Roman"/>
                <w:sz w:val="20"/>
                <w:szCs w:val="20"/>
              </w:rPr>
            </w:pPr>
            <w:r w:rsidRPr="00E72309">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A9480C" w:rsidRDefault="0007249B" w:rsidP="00BE3E22">
            <w:pPr>
              <w:spacing w:after="0" w:line="240" w:lineRule="auto"/>
              <w:rPr>
                <w:rFonts w:ascii="Times New Roman" w:hAnsi="Times New Roman" w:cs="Times New Roman"/>
                <w:sz w:val="20"/>
                <w:szCs w:val="20"/>
              </w:rPr>
            </w:pPr>
            <w:r w:rsidRPr="00A9480C">
              <w:rPr>
                <w:rFonts w:ascii="Times New Roman" w:hAnsi="Times New Roman" w:cs="Times New Roman"/>
                <w:sz w:val="20"/>
                <w:szCs w:val="20"/>
              </w:rPr>
              <w:t>Неэлектрическое</w:t>
            </w:r>
          </w:p>
          <w:p w:rsidR="0007249B" w:rsidRPr="00A9480C" w:rsidRDefault="0007249B" w:rsidP="00BE3E22">
            <w:pPr>
              <w:spacing w:after="0" w:line="240" w:lineRule="auto"/>
              <w:rPr>
                <w:rFonts w:ascii="Times New Roman" w:hAnsi="Times New Roman" w:cs="Times New Roman"/>
                <w:sz w:val="20"/>
                <w:szCs w:val="20"/>
              </w:rPr>
            </w:pPr>
            <w:r w:rsidRPr="00A9480C">
              <w:rPr>
                <w:rFonts w:ascii="Times New Roman" w:hAnsi="Times New Roman" w:cs="Times New Roman"/>
                <w:sz w:val="20"/>
                <w:szCs w:val="20"/>
              </w:rPr>
              <w:t>оборудование для</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взрывоопасных сред</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3917; 3926;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4010; 7307;</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7308; 730900;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7320; 7322;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7325; 7326;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7412; 7419;</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7609000000;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7616; 800700;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lastRenderedPageBreak/>
              <w:t>8201; 8202;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8203; 8204;</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8205;</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8206000000;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8207; 8208;</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820900; 8307;</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8401; 8402;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8403; 8404;</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8405; 8406;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8407; 8408;</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8409; 8410;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8411; 8412;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8413; 8414;</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8415; 8416;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8417; 8418;</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8419; 8420;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8421; 8422;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8423; 8424;</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8425; 8426;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8427; 8428;</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8429; 8430;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8431; 8432;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8433; 8434;</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8435; 8436;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8437; 8438;</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8439; 8440;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8441; 8442;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8443; 844400;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8445; 8446;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lastRenderedPageBreak/>
              <w:t>8447; 8448;</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8449000000;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8450; 8451;</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8452; 8453;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8454; 8455;</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8456; 8457;</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8458; 8459;</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8460; 8461;</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8462; 8463;</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8464; 8465;</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8466; 8467;</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8468; 8470;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8471; 8472;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8473; 8474;</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8475; 8476;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8477; 8478;</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8479; 8481;</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8482; 8483;</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8484; 8486;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8487; 8501;</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8502; 850300;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8504; 8505;</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8506; 8507;</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8508; 8509;</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8511; 8512;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8513; 8514;</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8515; 8516;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8517; 8518;</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8519; 8521;</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lastRenderedPageBreak/>
              <w:t>8522; 8523;</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8525; 8526;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8527; 8528;</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8529; 8530;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8531; 8532;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853400; 8535;</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8536; 8537;</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8538; 8539;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8540; 8541;</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8542; 8543;</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8544; 8545;</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8546; 8547;</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8601; 8602;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8603;</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8604000000;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860500000;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8606; 8607;</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860800000;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860900; 8701;</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8702; 8703;</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8704; 8705;</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8709;</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8710000000;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8711; 871200;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8713; 8714;</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871500; 8716;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880100;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8804000000;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8805; 8901;</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lastRenderedPageBreak/>
              <w:t>890200; 8903;</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890400; 8905;</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8906; 8907;</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8908000000;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9004; 9005;</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9006; 9007;</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9008; 9010;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9011; 9012;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9013; 9014;</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9015; 901600;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9017; 9018;</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9019;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9020000000;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9021; 9022;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902300; 9024;</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9025; 9026;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9027; 9028;</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9030; 9029;</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9031; 9032;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9101; 9102;</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9103;</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910400000;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9106;</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9107000000;</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9108; 9109;</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9110; 9111;</w:t>
            </w:r>
          </w:p>
          <w:p w:rsidR="0007249B" w:rsidRPr="00A9480C"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A9480C">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31610.0-2019 (IEC</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60079-0:2017); ГОСТ 31610.0-2014 (IEC</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60079-0:2011); ГОСТ 31610.40-</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2017/IEC/TS 60079-40:2015; ГОСТ IEC</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lastRenderedPageBreak/>
              <w:t>61241-0-2011; ГОСТ IEC 60079-1-2011;</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IEC 60079-1-2013; ГОСТ IEC 60079-</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2-2011; ГОСТ IEC 60079-2-2013;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31610.5-2017 (IEC 60079-5:2015);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60079-5-2012; ГОСТ 31610.6-</w:t>
            </w:r>
            <w:r w:rsidRPr="00F72449">
              <w:rPr>
                <w:rFonts w:ascii="ArialMT" w:hAnsi="ArialMT" w:cs="ArialMT"/>
                <w:sz w:val="18"/>
                <w:szCs w:val="18"/>
              </w:rPr>
              <w:t xml:space="preserve"> </w:t>
            </w:r>
            <w:r w:rsidRPr="00F72449">
              <w:rPr>
                <w:rFonts w:ascii="Times New Roman" w:hAnsi="Times New Roman" w:cs="Times New Roman"/>
                <w:bCs/>
                <w:sz w:val="20"/>
                <w:szCs w:val="20"/>
              </w:rPr>
              <w:t>2015/IEC 60079-6:2015; ГОСТ Р МЭК</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60079-6-2012; ГОСТ 31610.7-2017 (IEC</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60079-7:2015); ГОСТ Р МЭК 60079-7-2012;</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31610.11-2012/IEC 60079-11:2006;</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31610.11-2014 (IEC 60079-11:2011);</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IEC 61241-11-2011; ГОСТ 31610.13-</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2014 (IEC 60079-13:2010); ГОСТ 31610.13-</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2019 (IEC 60079-13:2017); ГОСТ IEC</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60079-14-2011; ГОСТ IEC 60079-14-2013;</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31610.15-2014/IEC 60079-15:2010;</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31610.15-2012/IEC 60079-15:2005;</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31610.15-2020 (IEC 60079-15:2017);</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IEC 60079-17-2011; ГОСТ IEC</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60079-17-2013; ГОСТ 31610.18-2016/IEC</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60079-18:2014; ГОСТ IEC 61241-18-2011;</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Р МЭК 60079-18-2012;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31610.19-2014/IEC 60079-19:2010;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31610.19-2022 (IEC 60079-19:2019);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31610.20-1-2016/IEC 60079-20-1:2010;</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31610.20-1-2020 (ISO/IEC 80079-20-</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1:2017); ГОСТ 31610.20-2-2017/ISO/IEC</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80079-20-2:2016; ГОСТ МЭК 61241-2-3-</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2002; ГОСТ 31610.26-2016/IEC 60079-</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26:2014; ГОСТ 31610.26-2012/IEC 60079-</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lastRenderedPageBreak/>
              <w:t>26:2006; ГОСТ 31610.28-2017 (IEC 60079-</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28:2015); ГОСТ 31610.28-2012/IEC 60079-</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28:2006; ГОСТ IEC 60079-29-1-2013;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IEC 60079-29-2-2013; ГОСТ IEC 60079-29-</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3-2013; ГОСТ Р 52350.29.1-2010 (МЭК</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60079-29-1:2007); ГОСТ Р 52350.29.2-2010</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(МЭК 60079-29-2:2007); ГОСТ Р</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52350.29.4-2011 (МЭК 60079-29-4:2009);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31610.30-1-2017 (IEC/IEEE 60079-</w:t>
            </w:r>
            <w:r w:rsidRPr="00F72449">
              <w:rPr>
                <w:rFonts w:ascii="ArialMT" w:hAnsi="ArialMT" w:cs="ArialMT"/>
                <w:sz w:val="18"/>
                <w:szCs w:val="18"/>
              </w:rPr>
              <w:t xml:space="preserve"> </w:t>
            </w:r>
            <w:r w:rsidRPr="00F72449">
              <w:rPr>
                <w:rFonts w:ascii="Times New Roman" w:hAnsi="Times New Roman" w:cs="Times New Roman"/>
                <w:bCs/>
                <w:sz w:val="20"/>
                <w:szCs w:val="20"/>
              </w:rPr>
              <w:t>30-1:2015); ГОСТ 31610.30-2-2017</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(IEC/IEEE 60079-30.2:2015); ГОСТ IEC</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60079-30-1-2011; ГОСТ IEC 60079-31-</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2013; ГОСТ Р МЭК 60079-31-2010;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31610.32-2-2016/IEC 60079-32-2:2015;</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31613-2012; ГОСТ 22782.3-77;</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31610.33-2014 (IEC 60079-33:2012);</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31610.35-1-2014 (IEC 60079-35-</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1:2011); ГОСТ 31611.2-2012 (IEC</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62013:2005); ГОСТ IEC 60079-35-2-2013;</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Р ИСО/МЭК 80079-34-2013;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31438.1-2011 (EN 1127-1:2007);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31438.2-2011 (ЕН 1127-2:2002);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31441.1-2011 (EN 13463-1:2001);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32407-2013 (ISO/DIS 80079-36);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31441.2-2011 (EN 13463-2:2004);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31441.3-2011 (EN 13463-3:2005);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31441.5-2011 (EN 13463-5:2003);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31441.6-2011 (ЕН 13463-6:2005);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31441.8-2011 (EN 13463-8:2003); ГОСТ</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lastRenderedPageBreak/>
              <w:t>ISO/DIS 80079-37-2013; ГОСТ 31439-2011</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(EN 1710:2005); ГОСТ ISO/IEC 80079-38-</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2013; ГОСТ 31440.1-2011 (EN 1834-</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1:2000); ГОСТ 31440.2-2011 (EN 1834-</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2:2000); ГОСТ 31440.3-2011 (EN 1834-</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3:2000); ГОСТ 31442-2011 (EN</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50303:2000); ГОСТ Р 55393-2012 (ИСО</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21789:2009); ГОСТ 31610.39-2017 (IEC/TS</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60079-39:2015); ГОСТ Р ЕН 13617-1-2012;</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12.2.059-81; ГОСТ 31814-2012;</w:t>
            </w:r>
          </w:p>
          <w:p w:rsidR="0007249B" w:rsidRPr="00A9480C" w:rsidRDefault="0007249B" w:rsidP="00BE3E22">
            <w:pPr>
              <w:snapToGrid w:val="0"/>
              <w:spacing w:after="0" w:line="240" w:lineRule="auto"/>
              <w:ind w:right="-120"/>
              <w:rPr>
                <w:rFonts w:ascii="Times New Roman" w:hAnsi="Times New Roman" w:cs="Times New Roman"/>
                <w:bCs/>
                <w:sz w:val="20"/>
                <w:szCs w:val="20"/>
              </w:rPr>
            </w:pPr>
            <w:r w:rsidRPr="00A9480C">
              <w:rPr>
                <w:rFonts w:ascii="Times New Roman" w:hAnsi="Times New Roman" w:cs="Times New Roman"/>
                <w:bCs/>
                <w:sz w:val="20"/>
                <w:szCs w:val="20"/>
              </w:rPr>
              <w:t>ГОСТ 30852.20-2002; ГОСТ 24471-80;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lastRenderedPageBreak/>
              <w:t>ГОСТ 31610.0-2019 (IEC 60079-0:2017);</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ГОСТ 31610.0-2014 (IEC 60079-0:2011);</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ГОСТ 31610.40-2017/IEC/TS 60079-40:2015;</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ГОСТ IEC 61241-0-2011; ГОСТ IEC 60079-1-</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lastRenderedPageBreak/>
              <w:t>2011; ГОСТ IEC 60079-1-2013; ГОСТ IEC</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60079-2-2011; ГОСТ IEC 60079-2-2013;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31610.5-2017 (IEC 60079-5:2015); ГОСТ Р</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МЭК 60079-5-2012; ГОСТ 31610.6-2015/IEC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60079-6:2015; ГОСТ Р МЭК 60079-6-2012;</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ГОСТ 31610.7-2017 (IEC 60079-7:2015);</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ГОСТ Р МЭК 60079-7-2012; ГОСТ 31610.10-</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2-2017/IEC 60079-10-2:2015; ГОСТ 31610.11-</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2012/IEC 60079-11:2006; ГОСТ 31610.11-</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2014 (IEC 60079-11:2011); ГОСТ IEC 61241-</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11-2011; ГОСТ 31610.13-2014 (IEC 60079-</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13:2010); ГОСТ 31610.13-2019 (IEC 60079-</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13:2017); ГОСТ IEC 60079-14-2011; ГОСТ IEC</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60079-14-2013; ГОСТ 31610.15-2014/IEC</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lastRenderedPageBreak/>
              <w:t>60079-15:2010; ГОСТ 31610.15-2012/IEC</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60079-15:2005; ГОСТ 31610.15-2020 (IEC</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60079-15:2017); ГОСТ IEC 60079-17-2011;</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ГОСТ IEC 60079-17-2013; ГОСТ 31610.18-</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2016/IEC 60079-18:2014; ГОСТ IEC 61241-18-</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2011; ГОСТ Р МЭК 60079-18-2012;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31610.19-2014/IEC 60079-19:2010;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31610.19-2022 (IEC 60079-19:2019);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31610.39-2017 (IEC/TS 60079-39:2015);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IEC 60079-25-2016; ГОСТ 31610.26-2016/IEC</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60079-26:2014; ГОСТ 31610.26-2012/IEC</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60079-26:2006; ГОСТ 31610.28-2017 (IEC</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60079-28:2015); ГОСТ 31610.28-2012/IEC</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60079-28:2006; ГОСТ IEC 60079-29-1-2013;</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lastRenderedPageBreak/>
              <w:t>ГОСТ IEC 60079-29-2-2013; ГОСТ IEC 60079-</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29-3-2013; ГОСТ Р 52350.29.1-2010 (МЭК</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60079-29-1:2007); ГОСТ Р 52350.29.2-2010</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(МЭК 60079-29-2:2007); ГОСТ Р 52350.29.4-</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2011 (МЭК 60079-29-4:2009); ГОСТ 31610.30-</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1-2017 (IEC/IEEE 60079-30-1:2015);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31610.30-2-2017 (IEC/IEEE 60079-30.2:2015);</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ГОСТ IEC 60079-30-1-2011; ГОСТ IEC 60079-</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30-2-2011; ГОСТ IEC 60079-31-2013; ГОСТ Р</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60079-31-2010; ГОСТ 31610.32-1-</w:t>
            </w:r>
            <w:r w:rsidRPr="00F72449">
              <w:rPr>
                <w:rFonts w:ascii="ArialMT" w:hAnsi="ArialMT" w:cs="ArialMT"/>
                <w:sz w:val="18"/>
                <w:szCs w:val="18"/>
              </w:rPr>
              <w:t xml:space="preserve"> </w:t>
            </w:r>
            <w:r w:rsidRPr="00F72449">
              <w:rPr>
                <w:rFonts w:ascii="Times New Roman" w:hAnsi="Times New Roman" w:cs="Times New Roman"/>
                <w:sz w:val="20"/>
                <w:szCs w:val="20"/>
              </w:rPr>
              <w:t>2015/IEC/TS 60079-32-1:2013; ГОСТ 31613-</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2012; ГОСТ 22782.3-77; ГОСТ 31610.33-2014</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(IEC 60079-33:2012); ГОСТ 31610.35-1-2014</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(IEC 60079-35-1:2011); ГОСТ 31611.2-2012</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(IEC 62013:2005); ГОСТ IEC 60079-35-2-2013;</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lastRenderedPageBreak/>
              <w:t>ГОСТ Р ИСО/МЭК 80079-34-2013;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31438.1-2011 (EN 1127-1:2007);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31438.2-2011 (ЕН 1127-2:2002);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31441.1-2011 (EN 13463-1:2001);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32407-2013 (ISO/DIS 80079-36);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31441.2-2011 (EN 13463-2:2004);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31441.3-2011 (EN 13463-3:2005);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31441.5-2011 (EN 13463-5:2003);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31441.6-2011 (ЕН 13463-6:2005);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31441.8-2011 (EN 13463-8:2003); ГОСТ</w:t>
            </w:r>
          </w:p>
          <w:p w:rsidR="0007249B" w:rsidRPr="00A9480C" w:rsidRDefault="0007249B" w:rsidP="00BE3E22">
            <w:pPr>
              <w:snapToGrid w:val="0"/>
              <w:spacing w:after="0" w:line="240" w:lineRule="auto"/>
              <w:ind w:right="-120"/>
              <w:rPr>
                <w:rFonts w:ascii="Times New Roman" w:hAnsi="Times New Roman" w:cs="Times New Roman"/>
                <w:sz w:val="20"/>
                <w:szCs w:val="20"/>
                <w:lang w:val="en-US"/>
              </w:rPr>
            </w:pPr>
            <w:r w:rsidRPr="00A9480C">
              <w:rPr>
                <w:rFonts w:ascii="Times New Roman" w:hAnsi="Times New Roman" w:cs="Times New Roman"/>
                <w:sz w:val="20"/>
                <w:szCs w:val="20"/>
                <w:lang w:val="en-US"/>
              </w:rPr>
              <w:t xml:space="preserve">ISO/DIS 80079-37-2013; </w:t>
            </w:r>
            <w:r w:rsidRPr="00A9480C">
              <w:rPr>
                <w:rFonts w:ascii="Times New Roman" w:hAnsi="Times New Roman" w:cs="Times New Roman"/>
                <w:sz w:val="20"/>
                <w:szCs w:val="20"/>
              </w:rPr>
              <w:t>ГОСТ</w:t>
            </w:r>
            <w:r w:rsidRPr="00A9480C">
              <w:rPr>
                <w:rFonts w:ascii="Times New Roman" w:hAnsi="Times New Roman" w:cs="Times New Roman"/>
                <w:sz w:val="20"/>
                <w:szCs w:val="20"/>
                <w:lang w:val="en-US"/>
              </w:rPr>
              <w:t xml:space="preserve"> 31439-2011</w:t>
            </w:r>
          </w:p>
          <w:p w:rsidR="0007249B" w:rsidRPr="00A9480C" w:rsidRDefault="0007249B" w:rsidP="00BE3E22">
            <w:pPr>
              <w:snapToGrid w:val="0"/>
              <w:spacing w:after="0" w:line="240" w:lineRule="auto"/>
              <w:ind w:right="-120"/>
              <w:rPr>
                <w:rFonts w:ascii="Times New Roman" w:hAnsi="Times New Roman" w:cs="Times New Roman"/>
                <w:sz w:val="20"/>
                <w:szCs w:val="20"/>
                <w:lang w:val="en-US"/>
              </w:rPr>
            </w:pPr>
            <w:r w:rsidRPr="00A9480C">
              <w:rPr>
                <w:rFonts w:ascii="Times New Roman" w:hAnsi="Times New Roman" w:cs="Times New Roman"/>
                <w:sz w:val="20"/>
                <w:szCs w:val="20"/>
                <w:lang w:val="en-US"/>
              </w:rPr>
              <w:t xml:space="preserve">(EN 1710:2005); </w:t>
            </w:r>
            <w:r w:rsidRPr="00A9480C">
              <w:rPr>
                <w:rFonts w:ascii="Times New Roman" w:hAnsi="Times New Roman" w:cs="Times New Roman"/>
                <w:sz w:val="20"/>
                <w:szCs w:val="20"/>
              </w:rPr>
              <w:t>ГОСТ</w:t>
            </w:r>
            <w:r w:rsidRPr="00A9480C">
              <w:rPr>
                <w:rFonts w:ascii="Times New Roman" w:hAnsi="Times New Roman" w:cs="Times New Roman"/>
                <w:sz w:val="20"/>
                <w:szCs w:val="20"/>
                <w:lang w:val="en-US"/>
              </w:rPr>
              <w:t xml:space="preserve"> ISO/IEC 80079-38-</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2013; ГОСТ 31440.1-2011 (EN 1834-1:2000);</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ГОСТ 31440.2-2011 (EN 1834-2:2000); ГОСТ</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lastRenderedPageBreak/>
              <w:t>31440.3-2011 (EN 1834-3:2000); ГОСТ 31442-</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2011 (EN 50303:2000); ГОСТ Р 55393-2012</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(ИСО 21789:2009); ГОСТ Р ЕН 13617-1-2012;</w:t>
            </w:r>
          </w:p>
          <w:p w:rsidR="0007249B" w:rsidRPr="00A9480C" w:rsidRDefault="0007249B" w:rsidP="00BE3E22">
            <w:pPr>
              <w:snapToGrid w:val="0"/>
              <w:spacing w:after="0" w:line="240" w:lineRule="auto"/>
              <w:ind w:right="-120"/>
              <w:rPr>
                <w:rFonts w:ascii="Times New Roman" w:hAnsi="Times New Roman" w:cs="Times New Roman"/>
                <w:sz w:val="20"/>
                <w:szCs w:val="20"/>
              </w:rPr>
            </w:pPr>
            <w:r w:rsidRPr="00A9480C">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DF1851" w:rsidRDefault="0007249B" w:rsidP="00BE3E22">
            <w:pPr>
              <w:spacing w:after="0" w:line="240" w:lineRule="auto"/>
              <w:rPr>
                <w:rFonts w:ascii="Times New Roman" w:hAnsi="Times New Roman" w:cs="Times New Roman"/>
                <w:sz w:val="20"/>
                <w:szCs w:val="20"/>
              </w:rPr>
            </w:pPr>
            <w:r w:rsidRPr="00DF1851">
              <w:rPr>
                <w:rFonts w:ascii="Times New Roman" w:hAnsi="Times New Roman" w:cs="Times New Roman"/>
                <w:sz w:val="20"/>
                <w:szCs w:val="20"/>
              </w:rPr>
              <w:t>Неэлектрическое</w:t>
            </w:r>
          </w:p>
          <w:p w:rsidR="0007249B" w:rsidRPr="00DF1851" w:rsidRDefault="0007249B" w:rsidP="00BE3E22">
            <w:pPr>
              <w:spacing w:after="0" w:line="240" w:lineRule="auto"/>
              <w:rPr>
                <w:rFonts w:ascii="Times New Roman" w:hAnsi="Times New Roman" w:cs="Times New Roman"/>
                <w:sz w:val="20"/>
                <w:szCs w:val="20"/>
              </w:rPr>
            </w:pPr>
            <w:r w:rsidRPr="00DF1851">
              <w:rPr>
                <w:rFonts w:ascii="Times New Roman" w:hAnsi="Times New Roman" w:cs="Times New Roman"/>
                <w:sz w:val="20"/>
                <w:szCs w:val="20"/>
              </w:rPr>
              <w:t>оборудование с видом</w:t>
            </w:r>
          </w:p>
          <w:p w:rsidR="0007249B" w:rsidRPr="00DF1851" w:rsidRDefault="0007249B" w:rsidP="00BE3E22">
            <w:pPr>
              <w:spacing w:after="0" w:line="240" w:lineRule="auto"/>
              <w:rPr>
                <w:rFonts w:ascii="Times New Roman" w:hAnsi="Times New Roman" w:cs="Times New Roman"/>
                <w:sz w:val="20"/>
                <w:szCs w:val="20"/>
              </w:rPr>
            </w:pPr>
            <w:r w:rsidRPr="00DF1851">
              <w:rPr>
                <w:rFonts w:ascii="Times New Roman" w:hAnsi="Times New Roman" w:cs="Times New Roman"/>
                <w:sz w:val="20"/>
                <w:szCs w:val="20"/>
              </w:rPr>
              <w:t>взрывозащиты</w:t>
            </w:r>
          </w:p>
          <w:p w:rsidR="0007249B" w:rsidRPr="00DF1851" w:rsidRDefault="0007249B" w:rsidP="00BE3E22">
            <w:pPr>
              <w:spacing w:after="0" w:line="240" w:lineRule="auto"/>
              <w:rPr>
                <w:rFonts w:ascii="Times New Roman" w:hAnsi="Times New Roman" w:cs="Times New Roman"/>
                <w:sz w:val="20"/>
                <w:szCs w:val="20"/>
              </w:rPr>
            </w:pPr>
            <w:r w:rsidRPr="00DF1851">
              <w:rPr>
                <w:rFonts w:ascii="Times New Roman" w:hAnsi="Times New Roman" w:cs="Times New Roman"/>
                <w:sz w:val="20"/>
                <w:szCs w:val="20"/>
              </w:rPr>
              <w:t>"конструкционная</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безопасность "c"</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3917; 3926;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4010; 7307;</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7308; 730900;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7320; 7322;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7325; 7326;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7412; 7419;</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7609000000;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7616; 800700;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8201; 8202;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8203; 8204;</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8205;</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8206000000;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8207; 8208;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820900; 8307;</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8401; 8402;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8403; 8404;</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8405; 8406;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8407; 8408;</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8409; 8410;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8411; 8412;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lastRenderedPageBreak/>
              <w:t>8413; 8414;</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8415; 8416;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8417; 8418;</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8419; 8420;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8421; 8422;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8423; 8424;</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8425; 8426;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8427; 8428;</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8429; 8430;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8431; 8432;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8433; 8434;</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8435; 8436;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8437; 8438;</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8439; 8440;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8441; 8442;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8443; 844400;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8445; 8446;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8447; 8448;</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8449000000;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8450; 8451;</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8452; 8453;</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8454; 8455;</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8456; 8457;</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8458; 8459;</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8460; 8461;</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8462; 8463;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8464; 8465;</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8466; 8467;</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8468; 8470;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lastRenderedPageBreak/>
              <w:t>8471; 8472;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8473; 8474;</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8475; 8476;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8477; 8478;</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8479; 8481;</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8482; 8483;</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8484; 8486;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8487; 8501;</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8502; 850300;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8504; 8505;</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8506; 8507;</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8508; 8509;</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8511; 8512;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8513; 8514;</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8515; 8516;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8517; 8518;</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8519; 8521;</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8522; 8523;</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8525; 8526;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8527; 8528;</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8529; 8530;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8531; 8532;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853400; 8535;</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8536; 8537;</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8538; 8539;</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8540; 8541;</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8542; 8543;</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8544; 8545;</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8546; 8547;</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lastRenderedPageBreak/>
              <w:t>8601; 8602;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8603;</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8604000000;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860500000;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8606; 8607;</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860800000;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860900; 8701;</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8702; 8703;</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8704; 8705;</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8709;</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8710000000;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8711; 871200;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8713; 8714;</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871500; 8716;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880100;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8804000000;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8805; 8901;</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890200; 8903;</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890400; 8905;</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8906; 8907;</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8908000000;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9004; 9005;</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9006; 9007;</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9008; 9010;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9011; 9012;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9013; 9014;</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9015; 901600;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9017; 9018;</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9019;</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lastRenderedPageBreak/>
              <w:t>9020000000;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9021; 9022;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902300; 9024;</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9025; 9026;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9027; 9028;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9030; 9029;</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9031; 9032;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9101; 9102;</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9103;</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910400000;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9106;</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9107000000;</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9108; 9109;</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9110; 9111;</w:t>
            </w:r>
          </w:p>
          <w:p w:rsidR="0007249B" w:rsidRPr="00DF185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F1851">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31610.0-2019 (IEC</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60079-0:2017); ГОСТ 31610.0-2014 (IEC</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60079-0:2011); ГОСТ 31610.40-</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2017/IEC/TS 60079-40:2015; ГОСТ IEC</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61241-0-2011; ГОСТ IEC 60079-1-2011;</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IEC 60079-1-2013; ГОСТ IEC 60079-</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2-2011; ГОСТ IEC 60079-2-2013;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31610.5-2017 (IEC 60079-5:2015); ГОСТ Р</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МЭК 60079-5-2012; ГОСТ 31610.6-</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2015/IEC 60079-6:2015; ГОСТ Р МЭК</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60079-6-2012; ГОСТ 31610.7-2017 (IEC</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60079-7:2015); ГОСТ Р МЭК 60079-7-2012;</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31610.11-2012/IEC 60079-11:2006;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31610.11-2014 (IEC 60079-11:2011);</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IEC 61241-11-2011; ГОСТ 31610.13-</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2014 (IEC 60079-13:2010); ГОСТ 31610.13-</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lastRenderedPageBreak/>
              <w:t>2019 (IEC 60079-13:2017); ГОСТ IEC</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60079-14-2011; ГОСТ IEC 60079-14-2013;</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31610.15-2014/IEC 60079-15:2010;</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31610.15-2012/IEC 60079-15:2005;</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31610.15-2020 (IEC 60079-15:2017);</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IEC 60079-17-2011; ГОСТ IEC</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60079-17-2013; ГОСТ 31610.18-2016/IEC</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60079-18:2014; ГОСТ IEC 61241-18-2011;</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Р МЭК 60079-18-2012;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31610.19-2014/IEC 60079-19:2010;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31610.19-2022 (IEC 60079-19:2019);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31610.20-1-2016/IEC 60079-20-1:2010;</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31610.20-1-2020 (ISO/IEC 80079-20-</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1:2017); ГОСТ 31610.20-2-2017/ISO/IEC</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80079-20-2:2016; ГОСТ МЭК 61241-2-3-</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2002; ГОСТ 31610.26-2016/IEC 60079-</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26:2014; ГОСТ 31610.26-2012/IEC 60079-</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26:2006; ГОСТ 31610.28-2017 (IEC 60079-</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28:2015); ГОСТ 31610.28-2012/IEC 60079-</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28:2006; ГОСТ IEC 60079-29-1-2013;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IEC 60079-29-2-2013; ГОСТ IEC 60079-29-</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3-2013; ГОСТ Р 52350.29.1-2010 (МЭК</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60079-29-1:2007); ГОСТ Р 52350.29.2-2010</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(МЭК 60079-29-2:2007); ГОСТ Р</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52350.29.4-2011 (МЭК 60079-29-4:2009);</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31610.30-1-2017 (IEC/IEEE 60079-</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30-1:2015); ГОСТ 31610.30-2-2017</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(IEC/IEEE 60079-30.2:2015); ГОСТ IEC</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60079-30-1-2011; ГОСТ IEC 60079-31-</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lastRenderedPageBreak/>
              <w:t>2013; ГОСТ Р МЭК 60079-31-2010;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31610.32-2-2016/IEC 60079-32-2:2015;</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31613-2012; ГОСТ 22782.3-77;</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31610.33-2014 (IEC 60079-33:2012);</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31610.35-1-2014 (IEC 60079-35-</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1:2011); ГОСТ 31611.2-2012 (IEC</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62013:2005); ГОСТ IEC 60079-35-2-2013;</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Р ИСО/МЭК 80079-34-2013;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31438.1-2011 (EN 1127-1:2007);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31438.2-2011 (ЕН 1127-2:2002);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31441.1-2011 (EN 13463-1:2001);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32407-2013 (ISO/DIS 80079-36);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31441.2-2011 (EN 13463-2:2004);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31441.3-2011 (EN 13463-3:2005);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31441.5-2011 (EN 13463-5:2003);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31441.6-2011 (ЕН 13463-6:2005); ГОСТ</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31441.8-2011 (EN 13463-8:2003); ГОСТ</w:t>
            </w:r>
          </w:p>
          <w:p w:rsidR="0007249B" w:rsidRPr="00E4631E"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lang w:val="en-US"/>
              </w:rPr>
              <w:t>ISO</w:t>
            </w:r>
            <w:r w:rsidRPr="00E4631E">
              <w:rPr>
                <w:rFonts w:ascii="Times New Roman" w:hAnsi="Times New Roman" w:cs="Times New Roman"/>
                <w:bCs/>
                <w:sz w:val="20"/>
                <w:szCs w:val="20"/>
              </w:rPr>
              <w:t>/</w:t>
            </w:r>
            <w:r w:rsidRPr="00DF1851">
              <w:rPr>
                <w:rFonts w:ascii="Times New Roman" w:hAnsi="Times New Roman" w:cs="Times New Roman"/>
                <w:bCs/>
                <w:sz w:val="20"/>
                <w:szCs w:val="20"/>
                <w:lang w:val="en-US"/>
              </w:rPr>
              <w:t>DIS</w:t>
            </w:r>
            <w:r w:rsidRPr="00E4631E">
              <w:rPr>
                <w:rFonts w:ascii="Times New Roman" w:hAnsi="Times New Roman" w:cs="Times New Roman"/>
                <w:bCs/>
                <w:sz w:val="20"/>
                <w:szCs w:val="20"/>
              </w:rPr>
              <w:t xml:space="preserve"> 80079-37-2013; </w:t>
            </w:r>
            <w:r w:rsidRPr="00DF1851">
              <w:rPr>
                <w:rFonts w:ascii="Times New Roman" w:hAnsi="Times New Roman" w:cs="Times New Roman"/>
                <w:bCs/>
                <w:sz w:val="20"/>
                <w:szCs w:val="20"/>
              </w:rPr>
              <w:t>ГОСТ</w:t>
            </w:r>
            <w:r w:rsidRPr="00E4631E">
              <w:rPr>
                <w:rFonts w:ascii="Times New Roman" w:hAnsi="Times New Roman" w:cs="Times New Roman"/>
                <w:bCs/>
                <w:sz w:val="20"/>
                <w:szCs w:val="20"/>
              </w:rPr>
              <w:t xml:space="preserve"> 31439-2011</w:t>
            </w:r>
          </w:p>
          <w:p w:rsidR="0007249B" w:rsidRPr="00E4631E" w:rsidRDefault="0007249B" w:rsidP="00BE3E22">
            <w:pPr>
              <w:snapToGrid w:val="0"/>
              <w:spacing w:after="0" w:line="240" w:lineRule="auto"/>
              <w:ind w:right="-120"/>
              <w:rPr>
                <w:rFonts w:ascii="Times New Roman" w:hAnsi="Times New Roman" w:cs="Times New Roman"/>
                <w:bCs/>
                <w:sz w:val="20"/>
                <w:szCs w:val="20"/>
              </w:rPr>
            </w:pPr>
            <w:r w:rsidRPr="00E4631E">
              <w:rPr>
                <w:rFonts w:ascii="Times New Roman" w:hAnsi="Times New Roman" w:cs="Times New Roman"/>
                <w:bCs/>
                <w:sz w:val="20"/>
                <w:szCs w:val="20"/>
              </w:rPr>
              <w:t>(</w:t>
            </w:r>
            <w:r w:rsidRPr="00DF1851">
              <w:rPr>
                <w:rFonts w:ascii="Times New Roman" w:hAnsi="Times New Roman" w:cs="Times New Roman"/>
                <w:bCs/>
                <w:sz w:val="20"/>
                <w:szCs w:val="20"/>
                <w:lang w:val="en-US"/>
              </w:rPr>
              <w:t>EN</w:t>
            </w:r>
            <w:r w:rsidRPr="00E4631E">
              <w:rPr>
                <w:rFonts w:ascii="Times New Roman" w:hAnsi="Times New Roman" w:cs="Times New Roman"/>
                <w:bCs/>
                <w:sz w:val="20"/>
                <w:szCs w:val="20"/>
              </w:rPr>
              <w:t xml:space="preserve"> 1710:2005); </w:t>
            </w:r>
            <w:r w:rsidRPr="00DF1851">
              <w:rPr>
                <w:rFonts w:ascii="Times New Roman" w:hAnsi="Times New Roman" w:cs="Times New Roman"/>
                <w:bCs/>
                <w:sz w:val="20"/>
                <w:szCs w:val="20"/>
              </w:rPr>
              <w:t>ГОСТ</w:t>
            </w:r>
            <w:r w:rsidRPr="00E4631E">
              <w:rPr>
                <w:rFonts w:ascii="Times New Roman" w:hAnsi="Times New Roman" w:cs="Times New Roman"/>
                <w:bCs/>
                <w:sz w:val="20"/>
                <w:szCs w:val="20"/>
              </w:rPr>
              <w:t xml:space="preserve"> </w:t>
            </w:r>
            <w:r w:rsidRPr="00DF1851">
              <w:rPr>
                <w:rFonts w:ascii="Times New Roman" w:hAnsi="Times New Roman" w:cs="Times New Roman"/>
                <w:bCs/>
                <w:sz w:val="20"/>
                <w:szCs w:val="20"/>
                <w:lang w:val="en-US"/>
              </w:rPr>
              <w:t>ISO</w:t>
            </w:r>
            <w:r w:rsidRPr="00E4631E">
              <w:rPr>
                <w:rFonts w:ascii="Times New Roman" w:hAnsi="Times New Roman" w:cs="Times New Roman"/>
                <w:bCs/>
                <w:sz w:val="20"/>
                <w:szCs w:val="20"/>
              </w:rPr>
              <w:t>/</w:t>
            </w:r>
            <w:r w:rsidRPr="00DF1851">
              <w:rPr>
                <w:rFonts w:ascii="Times New Roman" w:hAnsi="Times New Roman" w:cs="Times New Roman"/>
                <w:bCs/>
                <w:sz w:val="20"/>
                <w:szCs w:val="20"/>
                <w:lang w:val="en-US"/>
              </w:rPr>
              <w:t>IEC</w:t>
            </w:r>
            <w:r w:rsidRPr="00E4631E">
              <w:rPr>
                <w:rFonts w:ascii="Times New Roman" w:hAnsi="Times New Roman" w:cs="Times New Roman"/>
                <w:bCs/>
                <w:sz w:val="20"/>
                <w:szCs w:val="20"/>
              </w:rPr>
              <w:t xml:space="preserve"> 80079-38-</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2013; ГОСТ 31440.1-2011 (EN 1834-</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1:2000); ГОСТ 31440.2-2011 (EN 1834-</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2:2000); ГОСТ 31440.3-2011 (EN 1834-</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3:2000); ГОСТ 31442-2011 (EN</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50303:2000); ГОСТ Р 55393-2012 (ИСО</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21789:2009); ГОСТ 31610.39-2017 (IEC/TS</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60079-39:2015); ГОСТ Р ЕН 13617-1-2012;</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12.2.059-81; ГОСТ 31814-2012;</w:t>
            </w:r>
          </w:p>
          <w:p w:rsidR="0007249B" w:rsidRPr="00DF1851" w:rsidRDefault="0007249B" w:rsidP="00BE3E22">
            <w:pPr>
              <w:snapToGrid w:val="0"/>
              <w:spacing w:after="0" w:line="240" w:lineRule="auto"/>
              <w:ind w:right="-120"/>
              <w:rPr>
                <w:rFonts w:ascii="Times New Roman" w:hAnsi="Times New Roman" w:cs="Times New Roman"/>
                <w:bCs/>
                <w:sz w:val="20"/>
                <w:szCs w:val="20"/>
              </w:rPr>
            </w:pPr>
            <w:r w:rsidRPr="00DF1851">
              <w:rPr>
                <w:rFonts w:ascii="Times New Roman" w:hAnsi="Times New Roman" w:cs="Times New Roman"/>
                <w:bCs/>
                <w:sz w:val="20"/>
                <w:szCs w:val="20"/>
              </w:rPr>
              <w:t>ГОСТ 30852.20-2002; ГОСТ 24471-80;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lastRenderedPageBreak/>
              <w:t>ГОСТ 31610.0-2019 (IEC 60079-0:2017);</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t>ГОСТ 31610.0-2014 (IEC 60079-0:2011);</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t>ГОСТ 31610.40-2017/IEC/TS 60079-40:2015;</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t>ГОСТ IEC 61241-0-2011; ГОСТ IEC 60079-1-</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t>2011; ГОСТ IEC 60079-1-2013; ГОСТ IEC</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t>60079-2-2011; ГОСТ IEC 60079-2-2013; ГОСТ</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t>31610.5-2017 (IEC 60079-5:2015); ГОСТ Р</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t>МЭК 60079-5-2012; ГОСТ 31610.6-2015/IEC</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t>60079-6:2015; ГОСТ Р МЭК 60079-6-2012;</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t>ГОСТ 31610.7-2017 (IEC 60079-7:2015);</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lastRenderedPageBreak/>
              <w:t>ГОСТ Р МЭК 60079-7-2012; ГОСТ 31610.10-</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t>2-2017/IEC 60079-10-2:2015; ГОСТ 31610.11-</w:t>
            </w:r>
          </w:p>
          <w:p w:rsidR="0007249B" w:rsidRPr="00DF1851" w:rsidRDefault="0007249B" w:rsidP="00BE3E22">
            <w:pPr>
              <w:snapToGrid w:val="0"/>
              <w:spacing w:after="0" w:line="240" w:lineRule="auto"/>
              <w:ind w:right="-120"/>
              <w:rPr>
                <w:rFonts w:ascii="Times New Roman" w:hAnsi="Times New Roman" w:cs="Times New Roman"/>
                <w:sz w:val="20"/>
                <w:szCs w:val="20"/>
              </w:rPr>
            </w:pPr>
            <w:r w:rsidRPr="00DF1851">
              <w:rPr>
                <w:rFonts w:ascii="Times New Roman" w:hAnsi="Times New Roman" w:cs="Times New Roman"/>
                <w:sz w:val="20"/>
                <w:szCs w:val="20"/>
              </w:rPr>
              <w:t>2012/IEC 60079-11:2006; ГОСТ 31610.11-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2014 (IEC 60079-11:2011); ГОСТ IEC 61241-</w:t>
            </w:r>
            <w:r w:rsidRPr="00F72449">
              <w:rPr>
                <w:rFonts w:ascii="ArialMT" w:hAnsi="ArialMT" w:cs="ArialMT"/>
                <w:sz w:val="18"/>
                <w:szCs w:val="18"/>
              </w:rPr>
              <w:t xml:space="preserve"> </w:t>
            </w:r>
            <w:r w:rsidRPr="00F72449">
              <w:rPr>
                <w:rFonts w:ascii="Times New Roman" w:hAnsi="Times New Roman" w:cs="Times New Roman"/>
                <w:sz w:val="20"/>
                <w:szCs w:val="20"/>
              </w:rPr>
              <w:t>11-2011; ГОСТ 31610.13-2014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13:2010); ГОСТ 31610.13-2019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13:2017); ГОСТ IEC 60079-14-2011; ГОСТ 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60079-14-2013; ГОСТ 31610.15-2014/IEC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60079-15:2010; ГОСТ 31610.15-2012/IEC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60079-15:2005; ГОСТ 31610.15-2020 (IEC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60079-15:2017); ГОСТ IEC 60079-17-2011;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IEC 60079-17-2013; ГОСТ 31610.18-</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2016/IEC 60079-18:2014; ГОСТ IEC 61241-18-</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2011; ГОСТ Р МЭК 60079-18-2012;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31610.19-2014/IEC 60079-19:2010;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31610.19-2022 (IEC 60079-19:2019);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31610.39-2017 (IEC/TS 60079-39:2015);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IEC 60079-25-2016; ГОСТ 31610.26-2016/IEC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60079-26:2014; ГОСТ 31610.26-2012/IEC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60079-26:2006; ГОСТ 31610.28-2017 (IEC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60079-28:2015); ГОСТ 31610.28-2012/IEC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60079-28:2006; ГОСТ IEC 60079-29-1-2013;</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IEC 60079-29-2-2013; ГОСТ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29-3-2013; ГОСТ Р 52350.29.1-2010 (МЭК</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60079-29-1:2007); ГОСТ Р 52350.29.2-2010</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(МЭК 60079-29-2:2007); ГОСТ Р 52350.29.4-</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2011 (МЭК 60079-29-4:2009); ГОСТ 31610.30-</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1-2017 (IEC/IEEE 60079-30-1:2015);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31610.30-2-2017 (IEC/IEEE 60079-30.2:2015);</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ГОСТ IEC 60079-30-1-2011; ГОСТ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30-2-2011; ГОСТ IEC 60079-31-2013; ГОСТ Р</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МЭК 60079-31-2010; ГОСТ 31610.32-1-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2015/IEC/TS 60079-32-1:2013; ГОСТ 31613-</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2012; ГОСТ 22782.3-77; ГОСТ 31610.33-2014</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(IEC 60079-33:2012); ГОСТ 31610.35-1-2014</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(IEC 60079-35-1:2011); ГОСТ 31611.2-2012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62013:2005); ГОСТ IEC 60079-35-2-2013;</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Р ИСО/МЭК 80079-34-2013;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31438.1-2011 (EN 1127-1:2007);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31438.2-2011 (ЕН 1127-2:2002);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31441.1-2011 (EN 13463-1:2001);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32407-2013 (ISO/DIS 80079-36);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31441.2-2011 (EN 13463-2:2004);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31441.3-2011 (EN 13463-3:2005);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31441.5-2011 (EN 13463-5:2003);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31441.6-2011 (ЕН 13463-6:2005);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31441.8-2011 (EN 13463-8:2003); ГОСТ</w:t>
            </w:r>
          </w:p>
          <w:p w:rsidR="0007249B" w:rsidRPr="00DA1250" w:rsidRDefault="0007249B" w:rsidP="00BE3E22">
            <w:pPr>
              <w:snapToGrid w:val="0"/>
              <w:spacing w:after="0" w:line="240" w:lineRule="auto"/>
              <w:ind w:right="-120"/>
              <w:rPr>
                <w:rFonts w:ascii="Times New Roman" w:hAnsi="Times New Roman" w:cs="Times New Roman"/>
                <w:sz w:val="20"/>
                <w:szCs w:val="20"/>
                <w:lang w:val="en-US"/>
              </w:rPr>
            </w:pPr>
            <w:r w:rsidRPr="00DA1250">
              <w:rPr>
                <w:rFonts w:ascii="Times New Roman" w:hAnsi="Times New Roman" w:cs="Times New Roman"/>
                <w:sz w:val="20"/>
                <w:szCs w:val="20"/>
                <w:lang w:val="en-US"/>
              </w:rPr>
              <w:t xml:space="preserve">ISO/DIS 80079-37-2013; </w:t>
            </w:r>
            <w:r w:rsidRPr="00DA1250">
              <w:rPr>
                <w:rFonts w:ascii="Times New Roman" w:hAnsi="Times New Roman" w:cs="Times New Roman"/>
                <w:sz w:val="20"/>
                <w:szCs w:val="20"/>
              </w:rPr>
              <w:t>ГОСТ</w:t>
            </w:r>
            <w:r w:rsidRPr="00DA1250">
              <w:rPr>
                <w:rFonts w:ascii="Times New Roman" w:hAnsi="Times New Roman" w:cs="Times New Roman"/>
                <w:sz w:val="20"/>
                <w:szCs w:val="20"/>
                <w:lang w:val="en-US"/>
              </w:rPr>
              <w:t xml:space="preserve"> 31439-2011</w:t>
            </w:r>
          </w:p>
          <w:p w:rsidR="0007249B" w:rsidRPr="00DA1250" w:rsidRDefault="0007249B" w:rsidP="00BE3E22">
            <w:pPr>
              <w:snapToGrid w:val="0"/>
              <w:spacing w:after="0" w:line="240" w:lineRule="auto"/>
              <w:ind w:right="-120"/>
              <w:rPr>
                <w:rFonts w:ascii="Times New Roman" w:hAnsi="Times New Roman" w:cs="Times New Roman"/>
                <w:sz w:val="20"/>
                <w:szCs w:val="20"/>
                <w:lang w:val="en-US"/>
              </w:rPr>
            </w:pPr>
            <w:r w:rsidRPr="00DA1250">
              <w:rPr>
                <w:rFonts w:ascii="Times New Roman" w:hAnsi="Times New Roman" w:cs="Times New Roman"/>
                <w:sz w:val="20"/>
                <w:szCs w:val="20"/>
                <w:lang w:val="en-US"/>
              </w:rPr>
              <w:t xml:space="preserve">(EN 1710:2005); </w:t>
            </w:r>
            <w:r w:rsidRPr="00DA1250">
              <w:rPr>
                <w:rFonts w:ascii="Times New Roman" w:hAnsi="Times New Roman" w:cs="Times New Roman"/>
                <w:sz w:val="20"/>
                <w:szCs w:val="20"/>
              </w:rPr>
              <w:t>ГОСТ</w:t>
            </w:r>
            <w:r w:rsidRPr="00DA1250">
              <w:rPr>
                <w:rFonts w:ascii="Times New Roman" w:hAnsi="Times New Roman" w:cs="Times New Roman"/>
                <w:sz w:val="20"/>
                <w:szCs w:val="20"/>
                <w:lang w:val="en-US"/>
              </w:rPr>
              <w:t xml:space="preserve"> ISO/IEC 80079-38-</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2013; ГОСТ 31440.1-2011 (EN 1834-1:2000);</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31440.2-2011 (EN 1834-2:2000);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31440.3-2011 (EN 1834-3:2000); ГОСТ 31442-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2011 (EN 50303:2000); ГОСТ Р 55393-2012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(ИСО 21789:2009); ГОСТ Р ЕН 13617-1-2012;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DA1250" w:rsidRDefault="0007249B" w:rsidP="00BE3E22">
            <w:pPr>
              <w:spacing w:after="0" w:line="240" w:lineRule="auto"/>
              <w:rPr>
                <w:rFonts w:ascii="Times New Roman" w:hAnsi="Times New Roman" w:cs="Times New Roman"/>
                <w:sz w:val="20"/>
                <w:szCs w:val="20"/>
              </w:rPr>
            </w:pPr>
            <w:r w:rsidRPr="00DA1250">
              <w:rPr>
                <w:rFonts w:ascii="Times New Roman" w:hAnsi="Times New Roman" w:cs="Times New Roman"/>
                <w:sz w:val="20"/>
                <w:szCs w:val="20"/>
              </w:rPr>
              <w:t>Неэлектрическое</w:t>
            </w:r>
          </w:p>
          <w:p w:rsidR="0007249B" w:rsidRPr="00DA1250" w:rsidRDefault="0007249B" w:rsidP="00BE3E22">
            <w:pPr>
              <w:spacing w:after="0" w:line="240" w:lineRule="auto"/>
              <w:rPr>
                <w:rFonts w:ascii="Times New Roman" w:hAnsi="Times New Roman" w:cs="Times New Roman"/>
                <w:sz w:val="20"/>
                <w:szCs w:val="20"/>
              </w:rPr>
            </w:pPr>
            <w:r w:rsidRPr="00DA1250">
              <w:rPr>
                <w:rFonts w:ascii="Times New Roman" w:hAnsi="Times New Roman" w:cs="Times New Roman"/>
                <w:sz w:val="20"/>
                <w:szCs w:val="20"/>
              </w:rPr>
              <w:t>оборудование с видом</w:t>
            </w:r>
          </w:p>
          <w:p w:rsidR="0007249B" w:rsidRPr="00DA1250" w:rsidRDefault="0007249B" w:rsidP="00BE3E22">
            <w:pPr>
              <w:spacing w:after="0" w:line="240" w:lineRule="auto"/>
              <w:rPr>
                <w:rFonts w:ascii="Times New Roman" w:hAnsi="Times New Roman" w:cs="Times New Roman"/>
                <w:sz w:val="20"/>
                <w:szCs w:val="20"/>
              </w:rPr>
            </w:pPr>
            <w:r w:rsidRPr="00DA1250">
              <w:rPr>
                <w:rFonts w:ascii="Times New Roman" w:hAnsi="Times New Roman" w:cs="Times New Roman"/>
                <w:sz w:val="20"/>
                <w:szCs w:val="20"/>
              </w:rPr>
              <w:t>взрывозащиты "контроль</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lastRenderedPageBreak/>
              <w:t>источника воспламенения "b"</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lastRenderedPageBreak/>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3917; 3926;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4010; 7307;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7308; 730900;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7320; 7322;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lastRenderedPageBreak/>
              <w:t>7325; 7326;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7412; 7419;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7609000000;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7616; 800700;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8201; 8202;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8203; 8204;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8206000000;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8207; 8208;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820900; 8307;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8401; 8402;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8403; 8404;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8405; 8406;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8407; 8408;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8409; 8410;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8411; 8412;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8413; 8414;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8415; 8416;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8417; 8418;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8419; 8420;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8421; 8422;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8423; 8424;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8425; 8426;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8427; 8428;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8429; 8430;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8431; 8432;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8433; 8434;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8435; 8436;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8437; 8438;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lastRenderedPageBreak/>
              <w:t>8439; 8440;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8441; 8442;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8443; 844400;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8445; 8446;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8447; 8448;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8449000000;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8450; 8451;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8452; 8453;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8454; 8455;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8456; 8457;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8458; 8459;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8460; 8461;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8462; 8463;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8464; 8465;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8466; 8467;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8468; 8470;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8471; 8472;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8473; 8474;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8475; 8476;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8477; 8478;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8479; 8481;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8482; 8483;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8484; 8486;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8487; 8501;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8502; 850300;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8504; 8505;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8506; 8507;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8508; 8509;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8511; 8512;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lastRenderedPageBreak/>
              <w:t>8513; 8514;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8515; 8516;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8517; 8518;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8519; 8521;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8522; 8523;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8525; 8526;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8527; 8528;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8529; 8530;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8531; 8532;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853400; 8535;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8536; 8537;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8538; 8539;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8540; 8541;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8542; 8543;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8544; 8545;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8546; 8547;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8601; 8602;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8604000000;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860500000;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8606; 8607;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860800000;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860900; 8701;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8702; 8703;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8704; 8705;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8709;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8710000000;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8711; 871200;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8713; 8714;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lastRenderedPageBreak/>
              <w:t>871500; 8716;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880100;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8804000000;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8805; 8901;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890200; 8903;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890400; 8905;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8906; 8907;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8908000000;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9004; 9005;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9006; 9007;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9008; 9010;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9011; 9012;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9013; 9014;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9015; 901600;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9017; 9018;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9019;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9020000000;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9021; 9022;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902300; 9024;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9025; 9026;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9027; 9028;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9030; 9029;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9031; 9032;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9101; 9102;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9103;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910400000;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9106;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9107000000;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9108; 9109;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lastRenderedPageBreak/>
              <w:t>9110; 9111;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lastRenderedPageBreak/>
              <w:t>ГОСТ 31610.0-2019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60079-0:2017); ГОСТ 31610.0-2014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60079-0:2011); ГОСТ 31610.40-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2017/IEC/TS 60079-40:2015; ГОСТ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61241-0-2011; ГОСТ IEC 60079-1-2011;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IEC 60079-1-2013; ГОСТ IEC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2-2011; ГОСТ IEC 60079-2-2013;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31610.5-2017 (IEC 60079-5:2015); ГОСТ Р</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МЭК 60079-5-2012; ГОСТ 31610.6-</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2015/IEC 60079-6:2015; ГОСТ Р МЭК</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60079-6-2012; ГОСТ 31610.7-2017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60079-7:2015); ГОСТ Р МЭК 60079-7-2012;</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31610.11-2012/IEC 60079-11:2006;</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31610.11-2014 (IEC 60079-11:2011);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IEC 61241-11-2011; ГОСТ 31610.13-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2014 (IEC 60079-13:2010); ГОСТ 31610.13-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2019 (IEC 60079-13:2017); ГОСТ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60079-14-2011; ГОСТ IEC 60079-14-2013;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31610.15-2014/IEC 60079-15:2010;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31610.15-2012/IEC 60079-15:2005;</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31610.15-2020 (IEC 60079-15:2017);</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IEC 60079-17-2011; ГОСТ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60079-17-2013; ГОСТ 31610.18-2016/IEC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60079-18:2014; ГОСТ IEC 61241-18-2011;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Р МЭК 60079-18-2012;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31610.19-2014/IEC 60079-19:2010;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31610.19-2022 (IEC 60079-19:2019);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31610.20-1-2016/IEC 60079-20-1:2010;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31610.20-1-2020 (ISO/IEC 80079-20-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lastRenderedPageBreak/>
              <w:t>1:2017); ГОСТ 31610.20-2-2017/ISO/IEC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80079-20-2:2016; ГОСТ МЭК 61241-2-3-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2002; ГОСТ 31610.26-2016/IEC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26:2014; ГОСТ 31610.26-2012/IEC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26:2006; ГОСТ 31610.28-2017 (IEC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28:2015); ГОСТ 31610.28-2012/IEC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28:2006; ГОСТ IEC 60079-29-1-2013;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IEC 60079-29-2-2013; ГОСТ IEC 60079-29-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3-2013; ГОСТ Р 52350.29.1-2010 (МЭК</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60079-29-1:2007); ГОСТ Р 52350.29.2-2010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(МЭК 60079-29-2:2007); ГОСТ Р</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52350.29.4-2011 (МЭК 60079-29-4:2009);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31610.30-1-2017 (IEC/IEEE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30-1:2015); ГОСТ 31610.30-2-2017</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(IEC/IEEE 60079-30.2:2015); ГОСТ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60079-30-1-2011; ГОСТ IEC 60079-31-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2013; ГОСТ Р МЭК 60079-31-2010;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31610.32-2-2016/IEC 60079-32-2:2015;</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31613-2012; ГОСТ 22782.3-77;</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31610.33-2014 (IEC 60079-33:2012);</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31610.35-1-2014 (IEC 60079-35-</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1:2011); ГОСТ 31611.2-2012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62013:2005); ГОСТ IEC 60079-35-2-2013;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Р ИСО/МЭК 80079-34-2013;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31438.1-</w:t>
            </w:r>
            <w:r w:rsidRPr="00F72449">
              <w:rPr>
                <w:rFonts w:ascii="ArialMT" w:hAnsi="ArialMT" w:cs="ArialMT"/>
                <w:sz w:val="18"/>
                <w:szCs w:val="18"/>
              </w:rPr>
              <w:t xml:space="preserve"> </w:t>
            </w:r>
            <w:r w:rsidRPr="00F72449">
              <w:rPr>
                <w:rFonts w:ascii="Times New Roman" w:hAnsi="Times New Roman" w:cs="Times New Roman"/>
                <w:bCs/>
                <w:sz w:val="20"/>
                <w:szCs w:val="20"/>
              </w:rPr>
              <w:t>2011 (EN 1127-1:2007); ГОСТ 31438.2-</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2011 (ЕН 1127-2:2002); ГОСТ 31441.1-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2011 (EN 13463-1:2001); ГОСТ 32407-2013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(ISO/DIS 80079-36); ГОСТ 31441.2-2011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lastRenderedPageBreak/>
              <w:t>(EN 13463-2:2004); ГОСТ 31441.3-2011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(EN 13463-3:2005); ГОСТ 31441.5-2011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(EN 13463-5:2003); ГОСТ 31441.6-2011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(ЕН 13463-6:2005); ГОСТ 31441.8-2011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(EN 13463-8:2003); ГОСТ ISO/DIS 80079-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37-2013; ГОСТ 31439-2011 (EN</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1710:2005); ГОСТ ISO/IEC 80079-38-2013;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31440.1-2011 (EN 1834-1:2000);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31440.2-2011 (EN 1834-2:2000);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31440.3-2011 (EN 1834-3:2000);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31442-2011 (EN 50303:2000);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Р 55393-2012 (ИСО 21789:2009);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31610.39-2017 (IEC/TS 60079-39:2015);</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Р ЕН 13617-1-2012; ГОСТ 12.2.059-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ГОСТ 31610.0-2019 (IEC 60079-0:2017);</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31610.0-2014 (IEC 60079-0:2011);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ГОСТ 31610.40-2017/IEC/TS 60079-40:2015;</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IEC 61241-0-2011; ГОСТ IEC 60079-1-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2011; ГОСТ IEC 60079-1-2013; ГОСТ 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60079-2-2011; ГОСТ IEC 60079-2-2013;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31610.5-2017 (IEC 60079-5:2015); ГОСТ Р</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МЭК 60079-5-2012; ГОСТ 31610.6-2015/IEC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60079-6:2015; ГОСТ Р МЭК 60079-6-2012;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31610.7-2017 (IEC 60079-7:2015);</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Р МЭК 60079-7-2012; ГОСТ 31610.10-</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2-2017/IEC 60079-10-2:2015; ГОСТ 31610.11-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2012/IEC 60079-11:2006; ГОСТ 31610.11-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2014 (IEC 60079-11:2011); ГОСТ IEC 61241-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11-2011; ГОСТ 31610.13-2014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13:2010); ГОСТ 31610.13-2019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13:2017); ГОСТ IEC 60079-14-2011; ГОСТ 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60079-14-2013; ГОСТ 31610.15-2014/IEC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60079-15:2010; ГОСТ 31610.15-2012/IEC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60079-15:2005; ГОСТ 31610.15-2020 (IEC </w:t>
            </w:r>
            <w:r w:rsidRPr="00F72449">
              <w:rPr>
                <w:rFonts w:ascii="ArialMT" w:hAnsi="ArialMT" w:cs="ArialMT"/>
                <w:sz w:val="18"/>
                <w:szCs w:val="18"/>
              </w:rPr>
              <w:t xml:space="preserve"> </w:t>
            </w:r>
            <w:r w:rsidRPr="00F72449">
              <w:rPr>
                <w:rFonts w:ascii="Times New Roman" w:hAnsi="Times New Roman" w:cs="Times New Roman"/>
                <w:sz w:val="20"/>
                <w:szCs w:val="20"/>
              </w:rPr>
              <w:t>60079-15:2017); ГОСТ IEC 60079-17-2011;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IEC 60079-17-2013; ГОСТ 31610.18-</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2016/IEC 60079-18:2014; ГОСТ IEC 61241-18-</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2011; ГОСТ Р МЭК 60079-18-2012;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31610.19-2014/IEC 60079-19:2010;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31610.19-2022 (IEC 60079-19:2019);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31610.39-2017 (IEC/TS 60079-39:2015);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IEC 60079-25-2016; ГОСТ 31610.26-2016/IEC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60079-26:2014; ГОСТ 31610.26-2012/IEC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60079-26:2006; ГОСТ 31610.28-2017 (IEC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60079-28:2015); ГОСТ 31610.28-2012/IEC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60079-28:2006; ГОСТ IEC 60079-29-1-2013;</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IEC 60079-29-2-2013; ГОСТ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29-3-2013; ГОСТ Р 52350.29.1-2010 (МЭК</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60079-29-1:2007); ГОСТ Р 52350.29.2-2010</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(МЭК 60079-29-2:2007); ГОСТ Р 52350.29.4-</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2011 (МЭК 60079-29-4:2009); ГОСТ 31610.30-</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1-2017 (IEC/IEEE 60079-30-1:2015);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31610.30-2-2017 (IEC/IEEE 60079-30.2:2015);</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IEC 60079-30-1-2011; ГОСТ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30-2-2011; ГОСТ IEC 60079-31-2013; ГОСТ Р</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МЭК 60079-31-2010; ГОСТ 31610.32-1-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2015/IEC/TS 60079-32-1:2013; ГОСТ 31613-</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2012; ГОСТ 22782.3-77; ГОСТ 31610.33-2014</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(IEC 60079-33:2012); ГОСТ 31610.35-1-2014</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(IEC 60079-35-1:2011); ГОСТ 31611.2-2012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(IEC 62013:2005); ГОСТ IEC 60079-35-2-2013;</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Р ИСО/МЭК 80079-34-2013;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31438.1-2011 (EN 1127-1:2007);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31438.2-2011 (ЕН 1127-2:2002);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31441.1-2011 (EN 13463-1:2001);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32407-2013 (ISO/DIS 80079-36);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31441.2-2011 (EN 13463-2:2004);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31441.3</w:t>
            </w:r>
            <w:proofErr w:type="gramEnd"/>
            <w:r w:rsidRPr="00F72449">
              <w:rPr>
                <w:rFonts w:ascii="Times New Roman" w:hAnsi="Times New Roman" w:cs="Times New Roman"/>
                <w:sz w:val="20"/>
                <w:szCs w:val="20"/>
              </w:rPr>
              <w:t>-2011 (EN 13463-3:2005);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31441.5-2011 (EN 13463-5:2003);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31441.6-2011 (ЕН 13463-6:2005);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31441.8-2011 (EN 13463-8:2003); ГОСТ</w:t>
            </w:r>
          </w:p>
          <w:p w:rsidR="0007249B" w:rsidRPr="006665D5"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lang w:val="en-US"/>
              </w:rPr>
              <w:t>ISO</w:t>
            </w:r>
            <w:r w:rsidRPr="006665D5">
              <w:rPr>
                <w:rFonts w:ascii="Times New Roman" w:hAnsi="Times New Roman" w:cs="Times New Roman"/>
                <w:sz w:val="20"/>
                <w:szCs w:val="20"/>
              </w:rPr>
              <w:t>/</w:t>
            </w:r>
            <w:r w:rsidRPr="00DA1250">
              <w:rPr>
                <w:rFonts w:ascii="Times New Roman" w:hAnsi="Times New Roman" w:cs="Times New Roman"/>
                <w:sz w:val="20"/>
                <w:szCs w:val="20"/>
                <w:lang w:val="en-US"/>
              </w:rPr>
              <w:t>DIS</w:t>
            </w:r>
            <w:r w:rsidRPr="006665D5">
              <w:rPr>
                <w:rFonts w:ascii="Times New Roman" w:hAnsi="Times New Roman" w:cs="Times New Roman"/>
                <w:sz w:val="20"/>
                <w:szCs w:val="20"/>
              </w:rPr>
              <w:t xml:space="preserve"> 80079-37-2013; </w:t>
            </w:r>
            <w:r w:rsidRPr="00DA1250">
              <w:rPr>
                <w:rFonts w:ascii="Times New Roman" w:hAnsi="Times New Roman" w:cs="Times New Roman"/>
                <w:sz w:val="20"/>
                <w:szCs w:val="20"/>
              </w:rPr>
              <w:t>ГОСТ</w:t>
            </w:r>
            <w:r w:rsidRPr="006665D5">
              <w:rPr>
                <w:rFonts w:ascii="Times New Roman" w:hAnsi="Times New Roman" w:cs="Times New Roman"/>
                <w:sz w:val="20"/>
                <w:szCs w:val="20"/>
              </w:rPr>
              <w:t xml:space="preserve"> 31439-2011</w:t>
            </w:r>
          </w:p>
          <w:p w:rsidR="0007249B" w:rsidRPr="006665D5" w:rsidRDefault="0007249B" w:rsidP="00BE3E22">
            <w:pPr>
              <w:snapToGrid w:val="0"/>
              <w:spacing w:after="0" w:line="240" w:lineRule="auto"/>
              <w:ind w:right="-120"/>
              <w:rPr>
                <w:rFonts w:ascii="Times New Roman" w:hAnsi="Times New Roman" w:cs="Times New Roman"/>
                <w:sz w:val="20"/>
                <w:szCs w:val="20"/>
              </w:rPr>
            </w:pPr>
            <w:r w:rsidRPr="006665D5">
              <w:rPr>
                <w:rFonts w:ascii="Times New Roman" w:hAnsi="Times New Roman" w:cs="Times New Roman"/>
                <w:sz w:val="20"/>
                <w:szCs w:val="20"/>
              </w:rPr>
              <w:t>(</w:t>
            </w:r>
            <w:r w:rsidRPr="00DA1250">
              <w:rPr>
                <w:rFonts w:ascii="Times New Roman" w:hAnsi="Times New Roman" w:cs="Times New Roman"/>
                <w:sz w:val="20"/>
                <w:szCs w:val="20"/>
                <w:lang w:val="en-US"/>
              </w:rPr>
              <w:t>EN</w:t>
            </w:r>
            <w:r w:rsidRPr="006665D5">
              <w:rPr>
                <w:rFonts w:ascii="Times New Roman" w:hAnsi="Times New Roman" w:cs="Times New Roman"/>
                <w:sz w:val="20"/>
                <w:szCs w:val="20"/>
              </w:rPr>
              <w:t xml:space="preserve"> 1710:2005); </w:t>
            </w:r>
            <w:r w:rsidRPr="00DA1250">
              <w:rPr>
                <w:rFonts w:ascii="Times New Roman" w:hAnsi="Times New Roman" w:cs="Times New Roman"/>
                <w:sz w:val="20"/>
                <w:szCs w:val="20"/>
              </w:rPr>
              <w:t>ГОСТ</w:t>
            </w:r>
            <w:r w:rsidRPr="006665D5">
              <w:rPr>
                <w:rFonts w:ascii="Times New Roman" w:hAnsi="Times New Roman" w:cs="Times New Roman"/>
                <w:sz w:val="20"/>
                <w:szCs w:val="20"/>
              </w:rPr>
              <w:t xml:space="preserve"> </w:t>
            </w:r>
            <w:r w:rsidRPr="00DA1250">
              <w:rPr>
                <w:rFonts w:ascii="Times New Roman" w:hAnsi="Times New Roman" w:cs="Times New Roman"/>
                <w:sz w:val="20"/>
                <w:szCs w:val="20"/>
                <w:lang w:val="en-US"/>
              </w:rPr>
              <w:t>ISO</w:t>
            </w:r>
            <w:r w:rsidRPr="006665D5">
              <w:rPr>
                <w:rFonts w:ascii="Times New Roman" w:hAnsi="Times New Roman" w:cs="Times New Roman"/>
                <w:sz w:val="20"/>
                <w:szCs w:val="20"/>
              </w:rPr>
              <w:t>/</w:t>
            </w:r>
            <w:r w:rsidRPr="00DA1250">
              <w:rPr>
                <w:rFonts w:ascii="Times New Roman" w:hAnsi="Times New Roman" w:cs="Times New Roman"/>
                <w:sz w:val="20"/>
                <w:szCs w:val="20"/>
                <w:lang w:val="en-US"/>
              </w:rPr>
              <w:t>IEC</w:t>
            </w:r>
            <w:r w:rsidRPr="006665D5">
              <w:rPr>
                <w:rFonts w:ascii="Times New Roman" w:hAnsi="Times New Roman" w:cs="Times New Roman"/>
                <w:sz w:val="20"/>
                <w:szCs w:val="20"/>
              </w:rPr>
              <w:t xml:space="preserve"> 80079-38-</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2013; ГОСТ 31440.1-2011 (EN 1834-1:2000);</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ГОСТ 31440.2-2011 (EN 1834-2:2000);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31440.3-2011 (EN 1834-3:2000); ГОСТ 31442-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2011 (EN 50303:2000); ГОСТ Р 55393-2012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(ИСО 21789:2009); ГОСТ Р ЕН 13617-1-2012;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DA1250" w:rsidRDefault="0007249B" w:rsidP="00BE3E22">
            <w:pPr>
              <w:spacing w:after="0" w:line="240" w:lineRule="auto"/>
              <w:rPr>
                <w:rFonts w:ascii="Times New Roman" w:hAnsi="Times New Roman" w:cs="Times New Roman"/>
                <w:sz w:val="20"/>
                <w:szCs w:val="20"/>
              </w:rPr>
            </w:pPr>
            <w:r w:rsidRPr="00DA1250">
              <w:rPr>
                <w:rFonts w:ascii="Times New Roman" w:hAnsi="Times New Roman" w:cs="Times New Roman"/>
                <w:sz w:val="20"/>
                <w:szCs w:val="20"/>
              </w:rPr>
              <w:t>Неэлектрическое</w:t>
            </w:r>
          </w:p>
          <w:p w:rsidR="0007249B" w:rsidRPr="00DA1250" w:rsidRDefault="0007249B" w:rsidP="00BE3E22">
            <w:pPr>
              <w:spacing w:after="0" w:line="240" w:lineRule="auto"/>
              <w:rPr>
                <w:rFonts w:ascii="Times New Roman" w:hAnsi="Times New Roman" w:cs="Times New Roman"/>
                <w:sz w:val="20"/>
                <w:szCs w:val="20"/>
              </w:rPr>
            </w:pPr>
            <w:r w:rsidRPr="00DA1250">
              <w:rPr>
                <w:rFonts w:ascii="Times New Roman" w:hAnsi="Times New Roman" w:cs="Times New Roman"/>
                <w:sz w:val="20"/>
                <w:szCs w:val="20"/>
              </w:rPr>
              <w:t>оборудование с видом</w:t>
            </w:r>
          </w:p>
          <w:p w:rsidR="0007249B" w:rsidRPr="00DA1250" w:rsidRDefault="0007249B" w:rsidP="00BE3E22">
            <w:pPr>
              <w:spacing w:after="0" w:line="240" w:lineRule="auto"/>
              <w:rPr>
                <w:rFonts w:ascii="Times New Roman" w:hAnsi="Times New Roman" w:cs="Times New Roman"/>
                <w:sz w:val="20"/>
                <w:szCs w:val="20"/>
              </w:rPr>
            </w:pPr>
            <w:r w:rsidRPr="00DA1250">
              <w:rPr>
                <w:rFonts w:ascii="Times New Roman" w:hAnsi="Times New Roman" w:cs="Times New Roman"/>
                <w:sz w:val="20"/>
                <w:szCs w:val="20"/>
              </w:rPr>
              <w:t>взрывозащиты "погружение в</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жидкость "k"</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3917; 3926;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4010; 7307;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7308; 730900;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7320; 7322;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7325; 7326;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7412; 7419;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7609000000;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7616; 800700;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8201; 8202;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8203; 8204;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8206000000;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8207; 8208;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820900; 8307;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8401; 8402;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8403; 8404;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8405; 8406;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8407; 8408;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lastRenderedPageBreak/>
              <w:t>8409; 8410;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8411; 8412;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8413; 8414;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8415; 8416;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8417; 8418;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8419; 8420;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8421; 8422;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8423; 8424;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8425; 8426;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8427; 8428;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8429; 8430;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8431; 8432;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8433; 8434;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8435; 8436;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8437; 8438;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8439; 8440;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8441; 8442;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8443; 844400;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8445; 8446;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8447; 8448;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8449000000;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8450; 8451;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8452; 8453;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8454; 8455;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8456; 8457;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8458; 8459;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8460; 8461;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8462; 8463;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8464; 8465;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lastRenderedPageBreak/>
              <w:t>8466; 8467;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8468; 8470;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8471; 8472;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8473; 8474;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8475; 8476;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8477; 8478;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8479; 8481;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8482; 8483;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8484; 8486;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8487; 8501;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8502; 850300;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8504; 8505;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8506; 8507;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8508; 8509;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8511; 8512;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8513; 8514;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8515; 8516;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8517; 8518;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8519; 8521;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8522; 8523;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8525; 8526;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8527; 8528;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8529; 8530;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8531; 8532;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853400; 8535;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8536; 8537;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8538; 8539;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8540; 8541;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8542; 8543;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lastRenderedPageBreak/>
              <w:t>8544; 8545;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8546; 8547;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8601; 8602;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8604000000;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860500000;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8606; 8607;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860800000;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860900; 8701;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8702; 8703;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8704; 8705;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8709;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8710000000;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8711; 871200;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8713; 8714;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871500; 8716;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880100;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8804000000;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8805; 8901;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890200; 8903;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890400; 8905;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8906; 8907;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8908000000;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9004; 9005;</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9006; 9007;</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9008; 9010;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9011; 9012;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9013; 9014;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9015; 901600;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lastRenderedPageBreak/>
              <w:t>9017; 9018;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9019;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9020000000;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9021; 9022;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902300; 9024;</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9025; 9026;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9027; 9028;</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9030; 9029;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9031; 9032;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9101; 9102;</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9103;</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910400000;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9106;</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9107000000;</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9108; 9109;</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9110; 9111;</w:t>
            </w:r>
          </w:p>
          <w:p w:rsidR="0007249B" w:rsidRPr="00DA125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DA1250">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31610.0-2019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60079-0:2017); ГОСТ 31610.0-2014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60079-0:2011); ГОСТ 31610.40-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2017/IEC/TS 60079-40:2015; ГОСТ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61241-0-2011; ГОСТ IEC 60079-1-2011;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IEC 60079-1-2013; ГОСТ IEC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2-2011; ГОСТ IEC 60079-2-2013;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31610.5-2017 (IEC 60079-5:2015); ГОСТ Р</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МЭК 60079-5-2012; ГОСТ 31610.6-</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2015/IEC 60079-6:2015; ГОСТ Р МЭК</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60079-6-2012; ГОСТ 31610.7-2017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60079-7:2015); ГОСТ Р МЭК 60079-7-2012;</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31610.11-2012/IEC 60079-11:2006;</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31610.11-2014 (IEC 60079-11:2011);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lastRenderedPageBreak/>
              <w:t>ГОСТ IEC 61241-11-2011; ГОСТ 31610.13-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2014 (IEC 60079-13:2010); ГОСТ 31610.13-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2019 (IEC 60079-13:2017); ГОСТ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60079-14-2011; ГОСТ IEC 60079-14-2013;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31610.15-2014/IEC 60079-15:2010;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31610.15-2012/IEC 60079-15:2005;</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31610.15-2020 (IEC 60079-15:2017);</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IEC 60079-17-2011; ГОСТ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60079-17-2013; ГОСТ 31610.18-2016/IEC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60079-18:2014; ГОСТ IEC 61241-18-2011;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ГОСТ Р МЭК 60079-18-2012; </w:t>
            </w:r>
            <w:proofErr w:type="gramStart"/>
            <w:r w:rsidRPr="00F72449">
              <w:rPr>
                <w:rFonts w:ascii="Times New Roman" w:hAnsi="Times New Roman" w:cs="Times New Roman"/>
                <w:bCs/>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bCs/>
                <w:sz w:val="20"/>
                <w:szCs w:val="20"/>
              </w:rPr>
              <w:t>31610.19</w:t>
            </w:r>
            <w:proofErr w:type="gramEnd"/>
            <w:r w:rsidRPr="00F72449">
              <w:rPr>
                <w:rFonts w:ascii="Times New Roman" w:hAnsi="Times New Roman" w:cs="Times New Roman"/>
                <w:bCs/>
                <w:sz w:val="20"/>
                <w:szCs w:val="20"/>
              </w:rPr>
              <w:t>-2014/IEC 60079-19:2010;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31610.19-2022 (IEC 60079-19:2019);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31610.20-1-2016/IEC 60079-20-1:2010;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31610.20-1-2020 (ISO/IEC 80079-20-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1:2017); ГОСТ 31610.20-2-2017/ISO/IEC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80079-20-2:2016; ГОСТ МЭК 61241-2-3-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2002; ГОСТ 31610.26-2016/IEC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26:2014; ГОСТ 31610.26-2012/IEC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26:2006; ГОСТ 31610.28-2017 (IEC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28:2015); ГОСТ 31610.28-2012/IEC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28:2006; ГОСТ IEC 60079-29-1-2013;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IEC 60079-29-2-2013; ГОСТ IEC 60079-29-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3-2013; ГОСТ Р 52350.29.1-2010 (МЭК</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60079-29-1:2007); ГОСТ Р 52350.29.2-2010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(МЭК 60079-29-2:2007); ГОСТ Р</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52350.29.4-2011 (МЭК 60079-29-4:2009);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31610.30-1-2017 (IEC/IEEE 60079-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30-1:2015); ГОСТ 31610.30-2-2017</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lastRenderedPageBreak/>
              <w:t>(IEC/IEEE 60079-30.2:2015); ГОСТ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60079-30-1-2011; ГОСТ IEC 60079-31-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2013; ГОСТ Р МЭК 60079-31-2010;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31610.32-2-2016/IEC 60079-32-2:2015;</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31613-2012; ГОСТ 22782.3-77;</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31610.33-2014 (IEC 60079-33:2012);</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31610.35-1-2014 (IEC 60079-35-</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1:2011); ГОСТ 31611.2-2012 (IEC</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62013:2005); ГОСТ IEC 60079-35-2-2013;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Р ИСО/МЭК 80079-34-2013;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31438.1-2011 (EN 1127-1:2007);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31438.2-2011 (ЕН 1127-2:2002);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31441.1-2011 (EN 13463-1:2001);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32407-2013 (ISO/DIS 80079-36);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31441.2-2011 (EN 13463-2:2004);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31441.3-</w:t>
            </w:r>
            <w:proofErr w:type="gramStart"/>
            <w:r w:rsidRPr="00F72449">
              <w:rPr>
                <w:rFonts w:ascii="Times New Roman" w:hAnsi="Times New Roman" w:cs="Times New Roman"/>
                <w:bCs/>
                <w:sz w:val="20"/>
                <w:szCs w:val="20"/>
              </w:rPr>
              <w:t xml:space="preserve">2011 </w:t>
            </w:r>
            <w:r w:rsidRPr="00F72449">
              <w:rPr>
                <w:rFonts w:ascii="ArialMT" w:hAnsi="ArialMT" w:cs="ArialMT"/>
                <w:sz w:val="18"/>
                <w:szCs w:val="18"/>
              </w:rPr>
              <w:t xml:space="preserve"> </w:t>
            </w:r>
            <w:r w:rsidRPr="00F72449">
              <w:rPr>
                <w:rFonts w:ascii="Times New Roman" w:hAnsi="Times New Roman" w:cs="Times New Roman"/>
                <w:bCs/>
                <w:sz w:val="20"/>
                <w:szCs w:val="20"/>
              </w:rPr>
              <w:t>(</w:t>
            </w:r>
            <w:proofErr w:type="gramEnd"/>
            <w:r w:rsidRPr="00F72449">
              <w:rPr>
                <w:rFonts w:ascii="Times New Roman" w:hAnsi="Times New Roman" w:cs="Times New Roman"/>
                <w:bCs/>
                <w:sz w:val="20"/>
                <w:szCs w:val="20"/>
              </w:rPr>
              <w:t>EN 13463-3:2005); ГОСТ 31441.5-2011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(EN 13463-5:2003); ГОСТ 31441.6-2011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(ЕН 13463-6:2005); ГОСТ 31441.8-2011</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(EN 13463-8:2003); ГОСТ ISO/DIS 80079-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37-2013; ГОСТ 31439-2011 (EN</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1710:2005); ГОСТ ISO/IEC 80079-38-2013;</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31440.1-2011 (EN 1834-1:2000);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31440.2-2011 (EN 1834-2:2000);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31440.3-2011 (EN 1834-3:2000);</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31442-2011 (EN 50303:2000);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Р 55393-2012 (ИСО 21789:2009); ГОСТ</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31610.39-2017 (IEC/TS 60079-39:2015);</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t>ГОСТ Р ЕН 13617-1-2012; ГОСТ 12.2.059-</w:t>
            </w:r>
          </w:p>
          <w:p w:rsidR="0007249B" w:rsidRPr="00DA1250" w:rsidRDefault="0007249B" w:rsidP="00BE3E22">
            <w:pPr>
              <w:snapToGrid w:val="0"/>
              <w:spacing w:after="0" w:line="240" w:lineRule="auto"/>
              <w:ind w:right="-120"/>
              <w:rPr>
                <w:rFonts w:ascii="Times New Roman" w:hAnsi="Times New Roman" w:cs="Times New Roman"/>
                <w:bCs/>
                <w:sz w:val="20"/>
                <w:szCs w:val="20"/>
              </w:rPr>
            </w:pPr>
            <w:r w:rsidRPr="00DA1250">
              <w:rPr>
                <w:rFonts w:ascii="Times New Roman" w:hAnsi="Times New Roman" w:cs="Times New Roman"/>
                <w:bCs/>
                <w:sz w:val="20"/>
                <w:szCs w:val="20"/>
              </w:rPr>
              <w:lastRenderedPageBreak/>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ГОСТ 31610.0-2019 (IEC 60079-0:2017);</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31610.0-2014 (IEC 60079-0:2011);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31610.40-2017/IEC/TS 60079-40:2015;</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IEC 61241-0-2011; ГОСТ IEC 60079-1-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2011; ГОСТ IEC 60079-1-2013; ГОСТ 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60079-2-2011; ГОСТ IEC 60079-2-2013;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31610.5-2017 (IEC 60079-5:2015); ГОСТ Р</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МЭК 60079-5-2012; ГОСТ 31610.6-2015/IEC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60079-6:2015; ГОСТ Р МЭК 60079-6-2012;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ГОСТ 31610.7-2017 (IEC 60079-7:2015);</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Р МЭК 60079-7-2012; ГОСТ 31610.10-</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2-2017/IEC 60079-10-2:2015; ГОСТ 31610.11-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2012/IEC 60079-11:2006; ГОСТ 31610.11-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2014 (IEC 60079-11:2011); ГОСТ IEC 61241-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11-2011; ГОСТ 31610.13-2014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13:2010); ГОСТ 31610.13-2019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13:2017); ГОСТ IEC 60079-14-2011; ГОСТ 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60079-14-2013; ГОСТ 31610.15-2014/IEC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60079-15:2010; ГОСТ 31610.15-2012/IEC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60079-15:2005; ГОСТ 31610.15-2020 (IEC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60079-15:2017); ГОСТ IEC 60079-17-2011;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IEC 60079-17-2013; ГОСТ 31610.18-</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2016/IEC 60079-18:2014; ГОСТ IEC 61241-18-</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2011; ГОСТ Р МЭК 60079-18-2012;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31610.19-2014/IEC 60079-19:2010;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31610.19</w:t>
            </w:r>
            <w:proofErr w:type="gramEnd"/>
            <w:r w:rsidRPr="00F72449">
              <w:rPr>
                <w:rFonts w:ascii="Times New Roman" w:hAnsi="Times New Roman" w:cs="Times New Roman"/>
                <w:sz w:val="20"/>
                <w:szCs w:val="20"/>
              </w:rPr>
              <w:t>-2022 (IEC 60079-19:2019);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31610.39-2017 (IEC/TS 60079-39:2015);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IEC 60079-25-2016; ГОСТ 31610.26-2016/IEC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60079-26:2014; ГОСТ 31610.26-2012/IEC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60079-26:2006; ГОСТ 31610.28-2017 (IEC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60079-28:2015); ГОСТ 31610.28-2012/IEC</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60079-28:2006; ГОСТ IEC 60079-29-1-2013;</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IEC 60079-29-2-2013; ГОСТ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29-3-2013; ГОСТ Р 52350.29.1-2010 (МЭК</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60079-29-1:2007); ГОСТ Р 52350.29.2-2010</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(МЭК 60079-29-2:2007); ГОСТ Р 52350.29.4-</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2011 (МЭК 60079-29-4:2009); ГОСТ 31610.30-</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1-2017 (IEC/IEEE 60079-30-1:2015);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31610.30-2-2017 (IEC/IEEE 60079-30.2:2015);</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IEC 60079-30-1-2011; ГОСТ IEC 60079-</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30-2-2011; ГОСТ IEC 60079-31-2013; ГОСТ Р</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МЭК 60079-31-2010; ГОСТ 31610.32-1-</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2015/IEC/TS 60079-32-1:2013; ГОСТ 31613-</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2012; ГОСТ 22782.3-77; ГОСТ 31610.33-2014</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(IEC 60079-33:2012); ГОСТ 31610.35-1-2014</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(IEC 60079-35-1:2011); ГОСТ 31611.2-2012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(IEC 62013:2005); ГОСТ IEC 60079-35-2-2013;</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Р ИСО/МЭК 80079-34-2013;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31438.1-2011 (EN 1127-1:2007);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31438.2-2011 (ЕН 1127-2:2002);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31441.1-2011 (EN 13463-1:2001);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32407-2013 (ISO/DIS 80079-36);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lastRenderedPageBreak/>
              <w:t>31441.2-2011 (EN 13463-2:2004);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31441.3-2011 (EN 13463-3:2005);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31441.5-2011 (EN 13463-5:2003);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31441.6-2011 (ЕН 13463-6:2005);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31441.8-2011 (EN 13463-8:2003); ГОСТ</w:t>
            </w:r>
          </w:p>
          <w:p w:rsidR="0007249B" w:rsidRPr="00F72449" w:rsidRDefault="0007249B" w:rsidP="00BE3E22">
            <w:pPr>
              <w:snapToGrid w:val="0"/>
              <w:spacing w:after="0" w:line="240" w:lineRule="auto"/>
              <w:ind w:right="-120"/>
              <w:rPr>
                <w:rFonts w:ascii="Times New Roman" w:hAnsi="Times New Roman" w:cs="Times New Roman"/>
                <w:sz w:val="20"/>
                <w:szCs w:val="20"/>
                <w:lang w:val="en-US"/>
              </w:rPr>
            </w:pPr>
            <w:r w:rsidRPr="00F72449">
              <w:rPr>
                <w:rFonts w:ascii="Times New Roman" w:hAnsi="Times New Roman" w:cs="Times New Roman"/>
                <w:sz w:val="20"/>
                <w:szCs w:val="20"/>
                <w:lang w:val="en-US"/>
              </w:rPr>
              <w:t xml:space="preserve">ISO/DIS 80079-37-2013; </w:t>
            </w:r>
            <w:r w:rsidRPr="00F72449">
              <w:rPr>
                <w:rFonts w:ascii="Times New Roman" w:hAnsi="Times New Roman" w:cs="Times New Roman"/>
                <w:sz w:val="20"/>
                <w:szCs w:val="20"/>
              </w:rPr>
              <w:t>ГОСТ</w:t>
            </w:r>
            <w:r w:rsidRPr="00F72449">
              <w:rPr>
                <w:rFonts w:ascii="Times New Roman" w:hAnsi="Times New Roman" w:cs="Times New Roman"/>
                <w:sz w:val="20"/>
                <w:szCs w:val="20"/>
                <w:lang w:val="en-US"/>
              </w:rPr>
              <w:t xml:space="preserve"> 31439-</w:t>
            </w:r>
            <w:proofErr w:type="gramStart"/>
            <w:r w:rsidRPr="00F72449">
              <w:rPr>
                <w:rFonts w:ascii="Times New Roman" w:hAnsi="Times New Roman" w:cs="Times New Roman"/>
                <w:sz w:val="20"/>
                <w:szCs w:val="20"/>
                <w:lang w:val="en-US"/>
              </w:rPr>
              <w:t xml:space="preserve">2011 </w:t>
            </w:r>
            <w:r w:rsidRPr="00F72449">
              <w:rPr>
                <w:rFonts w:ascii="ArialMT" w:hAnsi="ArialMT" w:cs="ArialMT"/>
                <w:sz w:val="18"/>
                <w:szCs w:val="18"/>
                <w:lang w:val="en-US"/>
              </w:rPr>
              <w:t xml:space="preserve"> </w:t>
            </w:r>
            <w:r w:rsidRPr="00F72449">
              <w:rPr>
                <w:rFonts w:ascii="Times New Roman" w:hAnsi="Times New Roman" w:cs="Times New Roman"/>
                <w:sz w:val="20"/>
                <w:szCs w:val="20"/>
                <w:lang w:val="en-US"/>
              </w:rPr>
              <w:t>(</w:t>
            </w:r>
            <w:proofErr w:type="gramEnd"/>
            <w:r w:rsidRPr="00F72449">
              <w:rPr>
                <w:rFonts w:ascii="Times New Roman" w:hAnsi="Times New Roman" w:cs="Times New Roman"/>
                <w:sz w:val="20"/>
                <w:szCs w:val="20"/>
                <w:lang w:val="en-US"/>
              </w:rPr>
              <w:t xml:space="preserve">EN 1710:2005); </w:t>
            </w:r>
            <w:r w:rsidRPr="00F72449">
              <w:rPr>
                <w:rFonts w:ascii="Times New Roman" w:hAnsi="Times New Roman" w:cs="Times New Roman"/>
                <w:sz w:val="20"/>
                <w:szCs w:val="20"/>
              </w:rPr>
              <w:t>ГОСТ</w:t>
            </w:r>
            <w:r w:rsidRPr="00F72449">
              <w:rPr>
                <w:rFonts w:ascii="Times New Roman" w:hAnsi="Times New Roman" w:cs="Times New Roman"/>
                <w:sz w:val="20"/>
                <w:szCs w:val="20"/>
                <w:lang w:val="en-US"/>
              </w:rPr>
              <w:t xml:space="preserve"> ISO/IEC 80079-38-</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2013; ГОСТ 31440.1-2011 (EN 1834-1:2000);</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31440.2-2011 (EN 1834-2:2000); ГОСТ</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31440.3-2011 (EN 1834-3:2000); ГОСТ 31442-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2011 (EN 50303:2000); ГОСТ Р 55393-2012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(ИСО 21789:2009); ГОСТ Р ЕН 13617-1-2012;</w:t>
            </w:r>
          </w:p>
          <w:p w:rsidR="0007249B" w:rsidRPr="00DA1250" w:rsidRDefault="0007249B" w:rsidP="00BE3E22">
            <w:pPr>
              <w:snapToGrid w:val="0"/>
              <w:spacing w:after="0" w:line="240" w:lineRule="auto"/>
              <w:ind w:right="-120"/>
              <w:rPr>
                <w:rFonts w:ascii="Times New Roman" w:hAnsi="Times New Roman" w:cs="Times New Roman"/>
                <w:sz w:val="20"/>
                <w:szCs w:val="20"/>
              </w:rPr>
            </w:pPr>
            <w:r w:rsidRPr="00DA1250">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Неэлектрическое</w:t>
            </w:r>
          </w:p>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оборудование с видом</w:t>
            </w:r>
          </w:p>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взрывозащиты "защита</w:t>
            </w:r>
          </w:p>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lastRenderedPageBreak/>
              <w:t>оболочкой с ограниченным</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пропуском газов "</w:t>
            </w:r>
            <w:proofErr w:type="spellStart"/>
            <w:r w:rsidRPr="00F72449">
              <w:rPr>
                <w:rFonts w:ascii="Times New Roman" w:hAnsi="Times New Roman" w:cs="Times New Roman"/>
                <w:sz w:val="20"/>
                <w:szCs w:val="20"/>
              </w:rPr>
              <w:t>fr</w:t>
            </w:r>
            <w:proofErr w:type="spellEnd"/>
            <w:r w:rsidRPr="00F72449">
              <w:rPr>
                <w:rFonts w:ascii="Times New Roman" w:hAnsi="Times New Roman" w:cs="Times New Roman"/>
                <w:sz w:val="20"/>
                <w:szCs w:val="20"/>
              </w:rPr>
              <w:t>"</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lastRenderedPageBreak/>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3917; 3926;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4010; 7307;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7308; 730900;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7320; 7322;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7325; 7326;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7412; 7419;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7609000000;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7616; 800700;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8201; 8202;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8203; 8204;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8206000000;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8207; 8208;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820900; 8307;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8401; 8402;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8403; 8404;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8405; 8406;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8407; 8408;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8409; 8410;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8411; 8412;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8413; 8414;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8415; 8416;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8417; 8418;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8419; 8420;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8421; 8422;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8423; 8424;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8425; 8426;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8427; 8428;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8429; 8430;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8431; 8432;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8433; 8434;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8435; 8436;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8437; 8438;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8439; 8440;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8441; 8442;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8443; 844400;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8445; 8446;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8447; 8448;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8450; 8451;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8452; 8453;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8454; 8455;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8456; 8457;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8458; 8459;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8460; 8461;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8462; 8463;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8464; 8465;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8466; 8467;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8468; 8470;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8471; 8472;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8473; 8474;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8475; 8476;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8477; 8478;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8479; 8481;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8482; 8483;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8484; 8486;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8487; 8501;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8502; 850300;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8504; 8505;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8506; 8507;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8508; 8509;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8511; 8512;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8513; 8514;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8515; 8516;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8517; 8518;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8519; 8521;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8522; 8523;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8525; 8526;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8527; 8528;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8529; 8530;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8531; 8532;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853400; 8535;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8536; 8537;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8538; 8539;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8540; 8541;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8542; 8543;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8544; 8545;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8546; 8547;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8601; 8602;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860500000;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8606; 8607;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860800000;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860900; 8701;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8702; 8703;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8704; 8705;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8711; 871200;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8713; 8714;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871500; 8716;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880100;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8804000000;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8805; 8901;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890200; 8903;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890400; 8905;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8906; 8907;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8908000000;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9004; 9005;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9006; 9007;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9008; 9010;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9011; 9012;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9013; 9014;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9015; 901600;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9017; 9018;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9021; 9022;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902300; 9024;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9025; 9026;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9027; 9028;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9030; 9029;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9031; 9032;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9101; 9102;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910400000;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9107000000;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9108; 9109;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9110; 9111;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 xml:space="preserve">Технический регламент Таможенного союза "О безопасности оборудования для работы во </w:t>
            </w:r>
            <w:r w:rsidRPr="00F72449">
              <w:rPr>
                <w:rFonts w:ascii="Times New Roman" w:hAnsi="Times New Roman" w:cs="Times New Roman"/>
                <w:bCs/>
                <w:sz w:val="20"/>
                <w:szCs w:val="20"/>
              </w:rPr>
              <w:lastRenderedPageBreak/>
              <w:t>взрывоопасных средах"</w:t>
            </w:r>
            <w:r w:rsidRPr="00F72449">
              <w:rPr>
                <w:rFonts w:ascii="Times New Roman" w:hAnsi="Times New Roman" w:cs="Times New Roman"/>
                <w:bCs/>
                <w:sz w:val="20"/>
                <w:szCs w:val="20"/>
              </w:rPr>
              <w:br/>
              <w:t>(ТР ТС 012/2011);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31610.0-2019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60079-0:2017); ГОСТ 31610.0-2014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60079-0:2011); ГОСТ 31610.40-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2017/IEC/TS 60079-40:2015;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61241-0-2011; ГОСТ IEC 60079-1-2011;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60079-1-2013; ГОСТ 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2-2011; ГОСТ IEC 60079-2-2013;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31610.5-2017 (IEC 60079-5:2015); ГОСТ Р</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МЭК 60079-5-2012; ГОСТ 31610.6-</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2015/IEC 60079-6:2015; ГОСТ Р МЭК</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60079-6-2012; ГОСТ 31610.7-2017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60079-7:2015); ГОСТ Р МЭК 60079-7-2012;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31610.11-2012/IEC 60079-11:2006;</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31610.11-2014 (IEC 60079-11:2011);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61241-11-2011; ГОСТ 31610.13-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2014 (IEC 60079-13:2010); ГОСТ 31610.13-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2019 (IEC 60079-13:2017);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60079-14-2011; ГОСТ IEC 60079-14-2013;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31610.15-2014/IEC 60079-15:2010;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31610.15-2012/IEC 60079-15:2005;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31610.15-2020 (IEC 60079-15:2017);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60079-17-2011;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60079-17-2013; ГОСТ 31610.18-2016/IEC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60079-18:2014; ГОСТ IEC 61241-18-2011;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МЭК 60079-18-2012;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31610.19-2014/IEC 60079-19:2010;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31610.19-2022 (IEC 60079-19:2019);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31610.20-1-2016/IEC 60079-20-1:2010;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31610.20-1-2020 (ISO/IEC 80079-20-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1:2017); ГОСТ 31610.20-2-2017/ISO/IEC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80079-20-2:2016; ГОСТ МЭК 61241-2-3-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2002; ГОСТ 31610.26-2016/IEC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26:2014; ГОСТ 31610.26-2012/IEC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26:2006; ГОСТ 31610.28-2017 (IEC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28:2015); ГОСТ 31610.28-2012/IEC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28:2006; ГОСТ IEC 60079-29-1-2013;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IEC 60079-29-2-2013; ГОСТ IEC 60079-29-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3-2013; ГОСТ Р 52350.29.1-2010 (МЭК</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60079-29-1:2007); ГОСТ Р 52350.29.2-2010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(МЭК 60079-29-2:2007); ГОСТ Р</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52350.29.4-2011 (МЭК 60079-29-4:2009);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31610.30-1-2017 (IEC/IEEE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30-1:2015); ГОСТ 31610.30-2-2017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(IEC/IEEE 60079-30.2:2015);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60079-30-1-2011; ГОСТ IEC 60079-31-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2013; ГОСТ Р МЭК 60079-31-2010;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31610.32-2-2016/IEC 60079-32-2:2015;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31613-2012; ГОСТ 22782.3-77;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31610.33-2014 (IEC 60079-33:2012);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31610.35-1-2014 (IEC 60079-35-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1:2011); ГОСТ 31611.2-2012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62013:2005); ГОСТ IEC 60079-35-2-2013;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ИСО/МЭК 80079-34-2013;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31438.1-2011 (EN 1127-1:2007);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31438.2-2011 (ЕН 1127-2:2002);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31441.1-2011 (EN 13463-1:2001);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lastRenderedPageBreak/>
              <w:t>32407-2013 (ISO/DIS 80079-36);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31441.2-2011 (EN 13463-2:2004);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31441.3-2011 (EN 13463-3:2005);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31441.5-2011 (EN 13463-5:2003);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31441.6-2011 (ЕН 13463-6:2005);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31441.8-</w:t>
            </w:r>
            <w:proofErr w:type="gramStart"/>
            <w:r w:rsidRPr="00F72449">
              <w:rPr>
                <w:rFonts w:ascii="Times New Roman" w:hAnsi="Times New Roman" w:cs="Times New Roman"/>
                <w:bCs/>
                <w:sz w:val="20"/>
                <w:szCs w:val="20"/>
              </w:rPr>
              <w:t xml:space="preserve">2011 </w:t>
            </w:r>
            <w:r w:rsidRPr="00F72449">
              <w:rPr>
                <w:rFonts w:ascii="ArialMT" w:hAnsi="ArialMT" w:cs="ArialMT"/>
                <w:sz w:val="18"/>
                <w:szCs w:val="18"/>
              </w:rPr>
              <w:t xml:space="preserve"> </w:t>
            </w:r>
            <w:r w:rsidRPr="00F72449">
              <w:rPr>
                <w:rFonts w:ascii="Times New Roman" w:hAnsi="Times New Roman" w:cs="Times New Roman"/>
                <w:bCs/>
                <w:sz w:val="20"/>
                <w:szCs w:val="20"/>
              </w:rPr>
              <w:t>(</w:t>
            </w:r>
            <w:proofErr w:type="gramEnd"/>
            <w:r w:rsidRPr="00F72449">
              <w:rPr>
                <w:rFonts w:ascii="Times New Roman" w:hAnsi="Times New Roman" w:cs="Times New Roman"/>
                <w:bCs/>
                <w:sz w:val="20"/>
                <w:szCs w:val="20"/>
              </w:rPr>
              <w:t>EN 13463-8:2003); ГОСТ ISO/DIS 80079-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37-2013; ГОСТ 31439-2011 (EN</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1710:2005); ГОСТ ISO/IEC 80079-38-2013;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31440.1-2011 (EN 1834-1:2000);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31440.2-2011 (EN 1834-2:2000);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31440.3-2011 (EN 1834-3:2000);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31442-2011 (EN 50303:2000);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Р 55393-2012 (ИСО 21789:2009);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31610.39-2017 (IEC/TS 60079-39:2015);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ЕН 13617-1-2012; ГОСТ 12.2.059-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ГОСТ 31610.0-2019 (IEC 60079-0:2017);</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ГОСТ 31610.0-2014 (IEC 60079-0:2011);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31610.40-2017/IEC/TS 60079-40:2015;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61241-0-2011; ГОСТ IEC 60079-1-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ГОСТ IEC 60079-1-2013; ГОСТ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60079-2-2011; ГОСТ IEC 60079-2-2013;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31610.5-2017 (IEC 60079-5:2015); ГОСТ Р</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МЭК 60079-5-2012; ГОСТ 31610.6-2015/IEC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60079-6:2015; ГОСТ Р МЭК 60079-6-2012;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31610.7-2017 (IEC 60079-7:2015);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Р МЭК 60079-7-2012; ГОСТ 31610.10-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2-2017/IEC 60079-10-2:2015; ГОСТ 31610.11-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2012/IEC 60079-11:2006; ГОСТ 31610.11-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2014 (IEC 60079-11:2011); ГОСТ IEC 61241-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11-2011; ГОСТ 31610.13-2014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13:2010); ГОСТ 31610.13-2019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13:2017); ГОСТ IEC 60079-14-2011; ГОСТ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60079-14-2013; ГОСТ 31610.15-2014/IEC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60079-15:2010; ГОСТ 31610.15-2012/IEC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60079-15:2005; ГОСТ 31610.15-2020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60079-15:2017); ГОСТ IEC 60079-17-2011;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60079-17-2013; ГОСТ 31610.18-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2016/IEC 60079-18:2014; ГОСТ IEC 61241-18-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ГОСТ Р МЭК 60079-18-2012;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31610.19-2014/IEC 60079-19:2010;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31610.19-2022 (IEC 60079-19:2019);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31610.39-2017 (IEC/TS 60079-39:2015);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IEC 60079-25-2016; ГОСТ 31610.26-2016/IEC </w:t>
            </w:r>
            <w:r w:rsidRPr="00F72449">
              <w:rPr>
                <w:rFonts w:ascii="ArialMT" w:hAnsi="ArialMT" w:cs="ArialMT"/>
                <w:sz w:val="18"/>
                <w:szCs w:val="18"/>
              </w:rPr>
              <w:t xml:space="preserve"> </w:t>
            </w:r>
            <w:r w:rsidRPr="00F72449">
              <w:rPr>
                <w:rFonts w:ascii="Times New Roman" w:hAnsi="Times New Roman" w:cs="Times New Roman"/>
                <w:sz w:val="20"/>
                <w:szCs w:val="20"/>
              </w:rPr>
              <w:t>60079-26:2014; ГОСТ 31610.26-2012/IEC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60079-26:2006; ГОСТ 31610.28-2017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60079-28:2015); ГОСТ 31610.28-2012/IEC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60079-28:2006; ГОСТ IEC 60079-29-1-2013;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60079-29-2-2013; ГОСТ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29-3-2013; ГОСТ Р 52350.29.1-2010 (МЭК</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60079-29-1:2007); ГОСТ Р 52350.29.2-2010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(МЭК 60079-29-2:2007); ГОСТ Р 52350.29.4-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(МЭК 60079-29-4:2009); ГОСТ 31610.30-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1-2017 (IEC/IEEE 60079-30-1:2015);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31610.30-2-2017 (IEC/IEEE 60079-30.2:2015);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60079-30-1-2011; ГОСТ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30-2-2011; ГОСТ IEC 60079-31-2013; ГОСТ Р</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МЭК 60079-31-2010; ГОСТ 31610.32-1-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2015/IEC/TS 60079-32-1:2013; ГОСТ 31613-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2012; ГОСТ 22782.3-77; ГОСТ 31610.33-2014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(IEC 60079-33:2012); ГОСТ 31610.35-1-2014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60079-35-1:2011); ГОСТ 31611.2-2012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62013:2005); ГОСТ IEC 60079-35-2-2013;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Р ИСО/МЭК 80079-34-2013;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31438.1-2011 (EN 1127-1:2007);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31438.2-2011 (ЕН 1127-2:2002);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31441.1-2011 (EN 13463-1:2001);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32407-2013 (ISO/DIS 80079-36);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31441.2-2011 (EN 13463-2:2004);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31441.3-2011 (EN 13463-3:2005);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31441.5-2011 (EN 13463-5:2003);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31441.6-2011 (ЕН 13463-6:2005);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31441.8-2011 (EN 13463-8:2003); ГОСТ</w:t>
            </w:r>
          </w:p>
          <w:p w:rsidR="0007249B" w:rsidRPr="0068509E" w:rsidRDefault="0007249B" w:rsidP="00BE3E22">
            <w:pPr>
              <w:snapToGrid w:val="0"/>
              <w:spacing w:after="0" w:line="240" w:lineRule="auto"/>
              <w:ind w:right="-120"/>
              <w:rPr>
                <w:rFonts w:ascii="Times New Roman" w:hAnsi="Times New Roman" w:cs="Times New Roman"/>
                <w:sz w:val="20"/>
                <w:szCs w:val="20"/>
                <w:lang w:val="en-US"/>
              </w:rPr>
            </w:pPr>
            <w:r w:rsidRPr="0068509E">
              <w:rPr>
                <w:rFonts w:ascii="Times New Roman" w:hAnsi="Times New Roman" w:cs="Times New Roman"/>
                <w:sz w:val="20"/>
                <w:szCs w:val="20"/>
                <w:lang w:val="en-US"/>
              </w:rPr>
              <w:t xml:space="preserve">ISO/DIS 80079-37-2013; </w:t>
            </w:r>
            <w:r w:rsidRPr="0068509E">
              <w:rPr>
                <w:rFonts w:ascii="Times New Roman" w:hAnsi="Times New Roman" w:cs="Times New Roman"/>
                <w:sz w:val="20"/>
                <w:szCs w:val="20"/>
              </w:rPr>
              <w:t>ГОСТ</w:t>
            </w:r>
            <w:r w:rsidRPr="0068509E">
              <w:rPr>
                <w:rFonts w:ascii="Times New Roman" w:hAnsi="Times New Roman" w:cs="Times New Roman"/>
                <w:sz w:val="20"/>
                <w:szCs w:val="20"/>
                <w:lang w:val="en-US"/>
              </w:rPr>
              <w:t xml:space="preserve"> 31439-2011</w:t>
            </w:r>
          </w:p>
          <w:p w:rsidR="0007249B" w:rsidRPr="0068509E" w:rsidRDefault="0007249B" w:rsidP="00BE3E22">
            <w:pPr>
              <w:snapToGrid w:val="0"/>
              <w:spacing w:after="0" w:line="240" w:lineRule="auto"/>
              <w:ind w:right="-120"/>
              <w:rPr>
                <w:rFonts w:ascii="Times New Roman" w:hAnsi="Times New Roman" w:cs="Times New Roman"/>
                <w:sz w:val="20"/>
                <w:szCs w:val="20"/>
                <w:lang w:val="en-US"/>
              </w:rPr>
            </w:pPr>
            <w:r w:rsidRPr="0068509E">
              <w:rPr>
                <w:rFonts w:ascii="Times New Roman" w:hAnsi="Times New Roman" w:cs="Times New Roman"/>
                <w:sz w:val="20"/>
                <w:szCs w:val="20"/>
                <w:lang w:val="en-US"/>
              </w:rPr>
              <w:lastRenderedPageBreak/>
              <w:t xml:space="preserve">(EN 1710:2005); </w:t>
            </w:r>
            <w:r w:rsidRPr="0068509E">
              <w:rPr>
                <w:rFonts w:ascii="Times New Roman" w:hAnsi="Times New Roman" w:cs="Times New Roman"/>
                <w:sz w:val="20"/>
                <w:szCs w:val="20"/>
              </w:rPr>
              <w:t>ГОСТ</w:t>
            </w:r>
            <w:r w:rsidRPr="0068509E">
              <w:rPr>
                <w:rFonts w:ascii="Times New Roman" w:hAnsi="Times New Roman" w:cs="Times New Roman"/>
                <w:sz w:val="20"/>
                <w:szCs w:val="20"/>
                <w:lang w:val="en-US"/>
              </w:rPr>
              <w:t xml:space="preserve"> ISO/IEC 80079-38-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2013; ГОСТ 31440.1-2011 (EN 1834-1:2000);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ГОСТ 31440.2-2011 (EN 1834-2:2000);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31440.3</w:t>
            </w:r>
            <w:proofErr w:type="gramEnd"/>
            <w:r w:rsidRPr="00F72449">
              <w:rPr>
                <w:rFonts w:ascii="Times New Roman" w:hAnsi="Times New Roman" w:cs="Times New Roman"/>
                <w:sz w:val="20"/>
                <w:szCs w:val="20"/>
              </w:rPr>
              <w:t>-2011 (EN 1834-3:2000); ГОСТ 31442-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(EN 50303:2000); ГОСТ Р 55393-2012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(ИСО 21789:2009); ГОСТ Р ЕН 13617-1-2012;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Неэлектрическое</w:t>
            </w:r>
          </w:p>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оборудование с видом</w:t>
            </w:r>
          </w:p>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взрывозащиты "защита</w:t>
            </w:r>
          </w:p>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взрывонепроницаемой</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оболочкой "d"</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3917; 3926;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4010; 7307;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7308; 730900;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7320; 7322;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7325; 7326;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7412; 7419;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7609000000;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7616; 800700;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8201; 8202;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8203; 8204;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8206000000;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8207; 8208;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820900; 8307;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8401; 8402;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8403; 8404;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8405; 8406;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8407; 8408;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8409; 8410;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8411; 8412;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8413; 8414;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8415; 8416;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8417; 8418;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8419; 8420;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8421; 8422;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8423; 8424;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8425; 8426;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8427; 8428;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8429; 8430;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8431; 8432;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8433; 8434;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8435; 8436;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8437; 8438;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8439; 8440;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8441; 8442;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8443; 844400;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8445; 8446;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8447; 8448;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8450; 8451;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8452; 8453;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8454; 8455;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8456; 8457;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8458; 8459;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8460; 8461;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8462; 8463;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8464; 8465;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8466; 8467;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8468; 8470;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8471; 8472;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8473; 8474;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8475; 8476;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8477; 8478;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8479; 8481;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8482; 8483;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8484; 8486;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8487; 8501;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8502; 850300;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8504; 8505;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8506; 8507;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8508; 8509;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8511; 8512;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8513; 8514;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8515; 8516;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8517; 8518;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8519; 8521;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8522; 8523;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8525; 8526;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8527; 8528;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8529; 8530;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8531; 8532;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853400; 8535;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8536; 8537;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8538; 8539;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8540; 8541;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8542; 8543;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8544; 8545;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8546; 8547;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8601; 8602;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860500000;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8606; 8607;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860800000;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860900; 8701;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8702; 8703;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8704; 8705;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8711; 871200;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8713; 8714;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871500; 8716;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880100;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8805; 8901;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890200; 8903;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890400; 8905;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8906; 8907;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8908000000;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9004; 9005;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9006; 9007;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9008; 9010;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9011; 9012;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9013; 9014;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9015; 901600;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9017; 9018;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9021; 9022;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902300; 9024;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9025; 9026;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9027; 9028;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9030; 9029;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9031; 9032;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9101; 9102;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910400000;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9107000000;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9108; 9109;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9110; 9111;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31610.0-2019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60079-0:2017); ГОСТ 31610.0-2014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60079-0:2011); ГОСТ 31610.40-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2017/IEC/TS 60079-40:2015;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61241-0-2011; ГОСТ IEC 60079-1-2011;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60079-1-2013; ГОСТ 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2-2011; ГОСТ IEC 60079-2-2013;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31610.5-2017 (IEC 60079-5:2015); ГОСТ Р</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МЭК 60079-5-2012; ГОСТ 31610.6-</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2015/IEC 60079-6:2015; ГОСТ Р МЭК</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60079-6-2012; ГОСТ 31610.7-2017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lastRenderedPageBreak/>
              <w:t>60079-7:2015); ГОСТ Р МЭК 60079-7-2012;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31610.11-2012/IEC 60079-11:2006;</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31610.11-2014 (IEC 60079-11:2011);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61241-11-2011; ГОСТ 31610.13-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2014 (IEC 60079-13:2010); ГОСТ 31610.13-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2019 (IEC 60079-13:2017);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60079-14-2011; ГОСТ IEC 60079-14-2013;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31610.15-2014/IEC 60079-15:2010;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31610.15-2012/IEC 60079-15:2005;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31610.15-2020 (IEC 60079-15:2017);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60079-17-2011;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60079-17-2013; ГОСТ 31610.18-2016/IEC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60079-18:2014; ГОСТ IEC 61241-18-2011;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МЭК 60079-18-2012;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31610.19-2014/IEC 60079-19:2010;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31610.19-2022 (IEC 60079-19:2019);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31610.20-1-2016/IEC 60079-20-1:2010;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31610.20-1-2020 (ISO/IEC 80079-20-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1:2017); ГОСТ 31610.20-2-2017/ISO/IEC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80079-20-2:2016; ГОСТ МЭК 61241-2-3-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31610.26-2016/IEC 60079-26:</w:t>
            </w:r>
            <w:r w:rsidRPr="00F72449">
              <w:rPr>
                <w:rFonts w:ascii="ArialMT" w:hAnsi="ArialMT" w:cs="ArialMT"/>
                <w:sz w:val="18"/>
                <w:szCs w:val="18"/>
              </w:rPr>
              <w:t xml:space="preserve"> </w:t>
            </w:r>
            <w:r w:rsidRPr="00F72449">
              <w:rPr>
                <w:rFonts w:ascii="Times New Roman" w:hAnsi="Times New Roman" w:cs="Times New Roman"/>
                <w:bCs/>
                <w:sz w:val="20"/>
                <w:szCs w:val="20"/>
              </w:rPr>
              <w:t>2014; ГОСТ 31610.26-2012/IEC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26:2006; ГОСТ 31610.28-2017 (IEC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28:2015); ГОСТ 31610.28-2012/IEC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28:2006; ГОСТ IEC 60079-29-1-2013;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IEC 60079-29-2-2013; ГОСТ IEC 60079-29-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3-2013; ГОСТ Р 52350.29.1-2010 (МЭК</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60079-29-1:2007); ГОСТ Р 52350.29.2-2010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(МЭК 60079-29-2:2007); ГОСТ Р</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lastRenderedPageBreak/>
              <w:t>52350.29.4-2011 (МЭК 60079-29-4:2009);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31610.30-1-2017 (IEC/IEEE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30-1:2015); ГОСТ 31610.30-2-2017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(IEC/IEEE 60079-30.2:2015);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60079-30-1-2011; ГОСТ IEC 60079-31-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2013; ГОСТ Р МЭК 60079-31-2010;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31610.32-2-2016/IEC 60079-32-2:2015;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31613-2012; ГОСТ 22782.3-77;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31610.33-2014 (IEC 60079-33:2012);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31610.35-1-2014 (IEC 60079-35-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1:2011); ГОСТ 31611.2-2012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62013:2005); ГОСТ IEC 60079-35-2-2013;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ИСО/МЭК 80079-34-2013;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31438.1-2011 (EN 1127-1:2007);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31438.2-2011 (ЕН 1127-2:2002);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31441.1-2011 (EN 13463-1:2001);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32407-2013 (ISO/DIS 80079-36);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31441.2-2011 (EN 13463-2:2004);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31441.3-2011 (EN 13463-3:2005);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31441.5-2011 (EN 13463-5:2003);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31441.6-2011 (ЕН 13463-6:2005);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31441.8-2011 (EN 13463-8:2003);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ISO/DIS 80079-37-2013; ГОСТ 31439-2011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(EN 1710:2005); ГОСТ ISO/IEC 80079-38-</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2013; ГОСТ 31440.1-2011 (EN 1834-</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1:2000); </w:t>
            </w:r>
            <w:proofErr w:type="gramStart"/>
            <w:r w:rsidRPr="00F72449">
              <w:rPr>
                <w:rFonts w:ascii="Times New Roman" w:hAnsi="Times New Roman" w:cs="Times New Roman"/>
                <w:bCs/>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bCs/>
                <w:sz w:val="20"/>
                <w:szCs w:val="20"/>
              </w:rPr>
              <w:t>31440.2</w:t>
            </w:r>
            <w:proofErr w:type="gramEnd"/>
            <w:r w:rsidRPr="00F72449">
              <w:rPr>
                <w:rFonts w:ascii="Times New Roman" w:hAnsi="Times New Roman" w:cs="Times New Roman"/>
                <w:bCs/>
                <w:sz w:val="20"/>
                <w:szCs w:val="20"/>
              </w:rPr>
              <w:t>-2011 (EN 1834-2:2000);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31440.3-2011 (EN 1834-3:2000);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31442-2011 (EN 50303:2000); ГОСТ Р</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lastRenderedPageBreak/>
              <w:t>55393-2012 (ИСО 21789:2009);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31610.39-2017 (IEC/TS 60079-39:2015);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ЕН 13617-1-2012; ГОСТ 12.2.059-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ГОСТ 31610.0-2019 (IEC 60079-0:2017);</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31610.0-2014 (IEC 60079-0:2011);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31610.40-2017/IEC/TS 60079-40:2015;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61241-0-2011; ГОСТ IEC 60079-1-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ГОСТ IEC 60079-1-2013; ГОСТ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60079-2-2011; ГОСТ IEC 60079-2-2013;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31610.5-2017 (IEC 60079-5:2015); ГОСТ Р</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МЭК 60079-5-2012; ГОСТ 31610.6-2015/IEC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60079-6:2015; ГОСТ Р МЭК 60079-6-2012;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31610.7-2017 (IEC 60079-7:2015);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Р МЭК 60079-7-2012; ГОСТ 31610.10-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2-2017/IEC 60079-10-2:2015; ГОСТ 31610.11-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2012/IEC 60079-11:2006; ГОСТ 31610.11-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2014 (IEC 60079-11:2011); ГОСТ IEC 61241-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11-2011; ГОСТ 31610.13-2014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13:2010); ГОСТ 31610.13-2019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13:2017); ГОСТ IEC 60079-14-2011; ГОСТ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60079-14-2013; ГОСТ 31610.15-2014/IEC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60079-15:2010; ГОСТ 31610.15-2012/IEC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60079-15:2005; ГОСТ 31610.15-2020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60079-15:2017); ГОСТ IEC 60079-17-2011;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ГОСТ IEC 60079-17-2013; ГОСТ 31610.18-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2016/IEC 60079-18:2014; ГОСТ IEC 61241-18-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ГОСТ Р МЭК 60079-18-2012;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31610.19-2014/IEC 60079-19:2010;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31610.19-2022 (IEC 60079-19:2019);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31610.39-2017 (IEC/TS 60079-39:2015);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60079-25-2016; ГОСТ 31610.26-2016/IEC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60079-26:2014; ГОСТ 31610.26-2012/IEC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60079-26:2006; ГОСТ 31610.28-2017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60079-28:2015); ГОСТ 31610.28-2012/IEC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60079-28:2006; ГОСТ IEC 60079-29-1-2013;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60079-29-2-2013; ГОСТ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29-3-2013; ГОСТ Р 52350.29.1-2010 (МЭК</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60079-29-1:2007); ГОСТ Р 52350.29.2-2010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(МЭК 60079-29-2:2007); ГОСТ Р 52350.29.4-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(МЭК 60079-29-4:2009); ГОСТ 31610.30-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1-2017 (IEC/IEEE 60079-30-1:2015);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31610.30-2-2017 (IEC/IEEE 60079-30.2:2015);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60079-30-1-2011; ГОСТ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30-2-2011; ГОСТ IEC 60079-31-2013; ГОСТ Р</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МЭК 60079-31-2010; ГОСТ 31610.32-1-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2015/IEC/TS 60079-32-1:2013; ГОСТ 31613-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2012; ГОСТ 22782.3-77; ГОСТ 31610.33-2014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60079-33:2012); ГОСТ 31610.35-1-2014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60079-35-1:2011); ГОСТ 31611.2-2012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62013:2005); ГОСТ IEC 60079-35-2-2013;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Р ИСО/МЭК 80079-34-2013;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31438.1-2011 (EN 1127-1:2007);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31438.2-2011 (ЕН 1127-2:2002);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31441.1-2011 (EN 13463-1:2001);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32407-2013 (ISO/DIS 80079-36);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31441.2-2011 (EN 13463-2:2004);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31441.3-2011 (EN 13463-3:2005);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31441.5-2011 (EN 13463-5:2003);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31441.6-2011 (ЕН 13463-6:2005);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31441.8-2011 (EN 13463-8:2003); ГОСТ</w:t>
            </w:r>
          </w:p>
          <w:p w:rsidR="0007249B" w:rsidRPr="0068509E" w:rsidRDefault="0007249B" w:rsidP="00BE3E22">
            <w:pPr>
              <w:snapToGrid w:val="0"/>
              <w:spacing w:after="0" w:line="240" w:lineRule="auto"/>
              <w:ind w:right="-120"/>
              <w:rPr>
                <w:rFonts w:ascii="Times New Roman" w:hAnsi="Times New Roman" w:cs="Times New Roman"/>
                <w:sz w:val="20"/>
                <w:szCs w:val="20"/>
                <w:lang w:val="en-US"/>
              </w:rPr>
            </w:pPr>
            <w:r w:rsidRPr="0068509E">
              <w:rPr>
                <w:rFonts w:ascii="Times New Roman" w:hAnsi="Times New Roman" w:cs="Times New Roman"/>
                <w:sz w:val="20"/>
                <w:szCs w:val="20"/>
                <w:lang w:val="en-US"/>
              </w:rPr>
              <w:t xml:space="preserve">ISO/DIS 80079-37-2013; </w:t>
            </w:r>
            <w:r w:rsidRPr="0068509E">
              <w:rPr>
                <w:rFonts w:ascii="Times New Roman" w:hAnsi="Times New Roman" w:cs="Times New Roman"/>
                <w:sz w:val="20"/>
                <w:szCs w:val="20"/>
              </w:rPr>
              <w:t>ГОСТ</w:t>
            </w:r>
            <w:r w:rsidRPr="0068509E">
              <w:rPr>
                <w:rFonts w:ascii="Times New Roman" w:hAnsi="Times New Roman" w:cs="Times New Roman"/>
                <w:sz w:val="20"/>
                <w:szCs w:val="20"/>
                <w:lang w:val="en-US"/>
              </w:rPr>
              <w:t xml:space="preserve"> 31439-2011</w:t>
            </w:r>
          </w:p>
          <w:p w:rsidR="0007249B" w:rsidRPr="0068509E" w:rsidRDefault="0007249B" w:rsidP="00BE3E22">
            <w:pPr>
              <w:snapToGrid w:val="0"/>
              <w:spacing w:after="0" w:line="240" w:lineRule="auto"/>
              <w:ind w:right="-120"/>
              <w:rPr>
                <w:rFonts w:ascii="Times New Roman" w:hAnsi="Times New Roman" w:cs="Times New Roman"/>
                <w:sz w:val="20"/>
                <w:szCs w:val="20"/>
                <w:lang w:val="en-US"/>
              </w:rPr>
            </w:pPr>
            <w:r w:rsidRPr="0068509E">
              <w:rPr>
                <w:rFonts w:ascii="Times New Roman" w:hAnsi="Times New Roman" w:cs="Times New Roman"/>
                <w:sz w:val="20"/>
                <w:szCs w:val="20"/>
                <w:lang w:val="en-US"/>
              </w:rPr>
              <w:t xml:space="preserve">(EN 1710:2005); </w:t>
            </w:r>
            <w:r w:rsidRPr="0068509E">
              <w:rPr>
                <w:rFonts w:ascii="Times New Roman" w:hAnsi="Times New Roman" w:cs="Times New Roman"/>
                <w:sz w:val="20"/>
                <w:szCs w:val="20"/>
              </w:rPr>
              <w:t>ГОСТ</w:t>
            </w:r>
            <w:r w:rsidRPr="0068509E">
              <w:rPr>
                <w:rFonts w:ascii="Times New Roman" w:hAnsi="Times New Roman" w:cs="Times New Roman"/>
                <w:sz w:val="20"/>
                <w:szCs w:val="20"/>
                <w:lang w:val="en-US"/>
              </w:rPr>
              <w:t xml:space="preserve"> ISO/IEC 80079-38-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2013; ГОСТ 31440.1-2011 (EN 1834-1:2000);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31440.2-2011 (EN 1834-2:2000);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31440.3-2011 (EN 1834-3:2000); ГОСТ 31442-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(EN 50303:2000); ГОСТ Р 55393-2012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(ИСО 21789:2009); ГОСТ Р ЕН 13617-1-2012;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Оборудование и компоненты,</w:t>
            </w:r>
          </w:p>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предназначенные для</w:t>
            </w:r>
          </w:p>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применения во</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 xml:space="preserve">взрывоопасных </w:t>
            </w:r>
            <w:proofErr w:type="gramStart"/>
            <w:r w:rsidRPr="00F72449">
              <w:rPr>
                <w:rFonts w:ascii="Times New Roman" w:hAnsi="Times New Roman" w:cs="Times New Roman"/>
                <w:sz w:val="20"/>
                <w:szCs w:val="20"/>
              </w:rPr>
              <w:t xml:space="preserve">средах </w:t>
            </w:r>
            <w:r w:rsidRPr="00F72449">
              <w:rPr>
                <w:rFonts w:ascii="ArialMT" w:hAnsi="ArialMT" w:cs="ArialMT"/>
                <w:sz w:val="18"/>
                <w:szCs w:val="18"/>
              </w:rPr>
              <w:t xml:space="preserve"> </w:t>
            </w:r>
            <w:r w:rsidRPr="00F72449">
              <w:rPr>
                <w:rFonts w:ascii="Times New Roman" w:hAnsi="Times New Roman" w:cs="Times New Roman"/>
                <w:sz w:val="20"/>
                <w:szCs w:val="20"/>
              </w:rPr>
              <w:t>подземных</w:t>
            </w:r>
            <w:proofErr w:type="gramEnd"/>
            <w:r w:rsidRPr="00F72449">
              <w:rPr>
                <w:rFonts w:ascii="Times New Roman" w:hAnsi="Times New Roman" w:cs="Times New Roman"/>
                <w:sz w:val="20"/>
                <w:szCs w:val="20"/>
              </w:rPr>
              <w:t xml:space="preserve"> выработок шахт и рудников</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3917; 3926;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4010; 7307;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7308; 730900;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7320; 7322;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7325; 7326;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7412; 7419;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7609000000;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7616; 800700;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8201; 8202;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8203; 8204;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8206000000;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8207; 8208;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820900; 8307;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8401; 8402;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8403; 8404;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8405; 8406;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8407; 8408;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8409; 8410;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8411; 8412;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8413; 8414;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8415; 8416;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8417; 8418;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8419; 8420;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8421; 8422;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8423; 8424;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8425; 8426;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8427; 8428;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8429; 8430;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8431; 8432;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8433; 8434;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8435; 8436;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8437; 8438;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8439; 8440;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8441; 8442;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8443; 844400;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8445; 8446;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8447; 8448;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8450; 8451;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8452; 8453;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8454; 8455;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8456; 8457;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8458; 8459;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8460; 8461;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8462; 8463;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8464; 8465;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8466; 8467;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8468; 8470;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8471; 8472;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8473; 8474;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8475; 8476;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8477; 8478;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8479; 8481;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8482; 8483;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8484; 8486;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8487; 8501;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8502; 850300;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8504; 8505;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8506; 8507;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8508; 8509;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8511; 8512;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8513; 8514;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8515; 8516;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8517; 8518;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8519; 8521;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8522; 8523;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8525; 8526;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8527; 8528;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8529; 8530;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8531; 8532;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853400; 8535;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8536; 8537;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8538; 8539;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8540; 8541;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8542; 8543;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8544; 8545;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8546; 8547;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8601; 8602;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860500000;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8606; 8607;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860800000;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860900; 8701;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8702; 8703;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8704; 8705;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8711; 871200;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8713; 8714;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871500; 8716;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880100;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8805; 8901;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890200; 8903;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890400; 8905;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8906; 8907;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8908000000;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9004; 9005;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9006; 9007;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9008; 9010;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9011; 9012;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9013; 9014;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9015; 901600;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9017; 9018;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9021; 9022;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902300; 9024;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9025; 9026;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9027; 9028;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9030; 9029;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9031; 9032;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9101; 9102;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910400000;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9107000000;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9108; 9109;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9110; 9111;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31610.0-2019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60079-0:2017); ГОСТ 31610.0-2014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60079-0:2011); ГОСТ 31610.40-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2017/IEC/TS 60079-40:2015; ГОСТ IEC </w:t>
            </w:r>
            <w:r w:rsidRPr="00F72449">
              <w:rPr>
                <w:rFonts w:ascii="ArialMT" w:hAnsi="ArialMT" w:cs="ArialMT"/>
                <w:sz w:val="18"/>
                <w:szCs w:val="18"/>
              </w:rPr>
              <w:t xml:space="preserve"> </w:t>
            </w:r>
            <w:r w:rsidRPr="00F72449">
              <w:rPr>
                <w:rFonts w:ascii="Times New Roman" w:hAnsi="Times New Roman" w:cs="Times New Roman"/>
                <w:bCs/>
                <w:sz w:val="20"/>
                <w:szCs w:val="20"/>
              </w:rPr>
              <w:t>61241-0-2011; ГОСТ IEC 60079-1-2011;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60079-1-2013; ГОСТ 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2-2011; ГОСТ IEC 60079-2-2013;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31610.5-2017 (IEC 60079-5:2015); ГОСТ Р</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МЭК 60079-5-2012; ГОСТ 31610.6-</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2015/IEC 60079-6:2015; ГОСТ Р МЭК</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60079-6-2012; ГОСТ 31610.7-2017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60079-7:2015); ГОСТ Р МЭК 60079-7-2012;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31610.11-2012/IEC 60079-11:2006;</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31610.11-2014 (IEC 60079-11:2011);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61241-11-2011; ГОСТ 31610.13-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2014 (IEC 60079-13:2010); ГОСТ 31610.13-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2019 (IEC 60079-13:2017);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60079-14-2011; ГОСТ IEC 60079-14-2013;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31610.15-2014/IEC 60079-15:2010;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31610.15-2012/IEC 60079-15:2005;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lastRenderedPageBreak/>
              <w:t>ГОСТ 31610.15-2020 (IEC 60079-15:2017);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60079-17-2011;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60079-17-2013; ГОСТ 31610.18-2016/IEC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60079-18:2014; ГОСТ IEC 61241-18-2011;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МЭК 60079-18-2012;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31610.19-2014/IEC 60079-19:2010;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31610.19-2022 (IEC 60079-19:2019);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31610.20-1-2016/IEC 60079-20-1:2010;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31610.20-1-2020 (ISO/IEC 80079-20-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1:2017); ГОСТ 31610.20-2-2017/ISO/IEC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80079-20-2:2016; ГОСТ МЭК 61241-2-3-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2002; ГОСТ 31610.26-2016/IEC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26:2014; ГОСТ 31610.26-2012/IEC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26:2006; ГОСТ 31610.28-2017 (IEC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28:2015); ГОСТ 31610.28-2012/IEC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28:2006; ГОСТ IEC 60079-29-1-2013;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 60079-29-2-2013; ГОСТ IEC 60079-29-</w:t>
            </w:r>
            <w:r w:rsidRPr="00F72449">
              <w:rPr>
                <w:rFonts w:ascii="ArialMT" w:hAnsi="ArialMT" w:cs="ArialMT"/>
                <w:sz w:val="18"/>
                <w:szCs w:val="18"/>
              </w:rPr>
              <w:t xml:space="preserve"> </w:t>
            </w:r>
            <w:r w:rsidRPr="00F72449">
              <w:rPr>
                <w:rFonts w:ascii="Times New Roman" w:hAnsi="Times New Roman" w:cs="Times New Roman"/>
                <w:bCs/>
                <w:sz w:val="20"/>
                <w:szCs w:val="20"/>
              </w:rPr>
              <w:t>3-2013; ГОСТ Р 52350.29.1-2010 (МЭК</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60079-29-1:2007); ГОСТ Р 52350.29.2-2010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(МЭК 60079-29-2:2007); ГОСТ Р</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52350.29.4-2011 (МЭК 60079-29-4:2009);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31610.30-1-2017 (IEC/IEEE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30-1:2015); ГОСТ 31610.30-2-2017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(IEC/IEEE 60079-30.2:2015);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60079-30-1-2011; ГОСТ IEC 60079-31-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2013; ГОСТ Р МЭК 60079-31-2010;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31610.32-2-2016/IEC 60079-32-2:2015;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31613-2012; ГОСТ 22782.3-77;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31610.33-2014 (IEC 60079-33:2012);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lastRenderedPageBreak/>
              <w:t>ГОСТ 31610.35-1-2014 (IEC 60079-35-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1:2011); ГОСТ 31611.2-2012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62013:2005); ГОСТ IEC 60079-35-2-2013;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ИСО/МЭК 80079-34-2013;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31438.1-2011 (EN 1127-1:2007);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31438.2-2011 (ЕН 1127-2:2002);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31441.1-2011 (EN 13463-1:2001);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32407-2013 (ISO/DIS 80079-36);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31441.2-2011 (EN 13463-2:2004);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31441.3-2011 (EN 13463-3:2005);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31441.5-2011 (EN 13463-5:2003);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31441.6-2011 (ЕН 13463-6:2005);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31441.8-2011 (EN 13463-8:2003);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ISO/DIS 80079-37-2013; ГОСТ 31439-2011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(EN 1710:2005); ГОСТ ISO/IEC 80079-38-</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2013; ГОСТ 31440.1-2011 (EN 1834-</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1:2000); ГОСТ 31440.2-2011 (EN 1834-</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2:2000); ГОСТ 31440.3-2011 (EN 1834-</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3:2000); ГОСТ 31442-2011 (EN</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50303:2000); ГОСТ Р 55393-2012 (ИСО</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21789:2009); ГОСТ 31610.39-2017 (IEC/TS</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60079-39:2015</w:t>
            </w:r>
            <w:proofErr w:type="gramStart"/>
            <w:r w:rsidRPr="00F72449">
              <w:rPr>
                <w:rFonts w:ascii="Times New Roman" w:hAnsi="Times New Roman" w:cs="Times New Roman"/>
                <w:bCs/>
                <w:sz w:val="20"/>
                <w:szCs w:val="20"/>
              </w:rPr>
              <w:t xml:space="preserve">); </w:t>
            </w:r>
            <w:r w:rsidRPr="00F72449">
              <w:rPr>
                <w:rFonts w:ascii="ArialMT" w:hAnsi="ArialMT" w:cs="ArialMT"/>
                <w:sz w:val="18"/>
                <w:szCs w:val="18"/>
              </w:rPr>
              <w:t xml:space="preserve"> </w:t>
            </w:r>
            <w:r w:rsidRPr="00F72449">
              <w:rPr>
                <w:rFonts w:ascii="Times New Roman" w:hAnsi="Times New Roman" w:cs="Times New Roman"/>
                <w:bCs/>
                <w:sz w:val="20"/>
                <w:szCs w:val="20"/>
              </w:rPr>
              <w:t>ГОСТ</w:t>
            </w:r>
            <w:proofErr w:type="gramEnd"/>
            <w:r w:rsidRPr="00F72449">
              <w:rPr>
                <w:rFonts w:ascii="Times New Roman" w:hAnsi="Times New Roman" w:cs="Times New Roman"/>
                <w:bCs/>
                <w:sz w:val="20"/>
                <w:szCs w:val="20"/>
              </w:rPr>
              <w:t xml:space="preserve"> Р ЕН 13617-1-2012; ГОСТ 12.2.059-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ГОСТ 31610.0-2019 (IEC 60079-0:2017);</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31610.0-2014 (IEC 60079-0:2011);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31610.40-2017/IEC/TS 60079-40:2015;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61241-0-2011; ГОСТ IEC 60079-1-</w:t>
            </w:r>
            <w:r w:rsidRPr="00F72449">
              <w:rPr>
                <w:rFonts w:ascii="ArialMT" w:hAnsi="ArialMT" w:cs="ArialMT"/>
                <w:sz w:val="18"/>
                <w:szCs w:val="18"/>
              </w:rPr>
              <w:t xml:space="preserve"> </w:t>
            </w:r>
            <w:r w:rsidRPr="00F72449">
              <w:rPr>
                <w:rFonts w:ascii="Times New Roman" w:hAnsi="Times New Roman" w:cs="Times New Roman"/>
                <w:sz w:val="20"/>
                <w:szCs w:val="20"/>
              </w:rPr>
              <w:t>1-2017 (IEC/IEEE 60079-30-1:2015);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31610.30-2-2017 (IEC/IEEE 60079-30.2:2015);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60079-30-1-2011; ГОСТ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30-2-2011; ГОСТ IEC 60079-31-2013; ГОСТ Р</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МЭК 60079-31-2010; ГОСТ 31610.32-1-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2015/IEC/TS 60079-32-1:2013; ГОСТ 31613-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2012; ГОСТ 22782.3-77; ГОСТ 31610.33-2014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60079-33:2012); ГОСТ 31610.35-1-2014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(IEC 60079-35-1:2011); ГОСТ 31611.2-2012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62013:2005); ГОСТ IEC 60079-35-2-2013;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Р ИСО/МЭК 80079-34-2013;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31438.1-2011 (EN 1127-1:2007);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31438.2-2011 (ЕН 1127-2:2002);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31441.1-2011 (EN 13463-1:2001);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32407-2013 (ISO/DIS 80079-36);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31441.2-2011 (EN 13463-2:2004);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31441.3-2011 (EN 13463-3:2005);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31441.5-2011 (EN 13463-5:2003);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31441.6-2011 (ЕН 13463-6:2005);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31441.8-2011 (EN 13463-8:2003);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ISO/DIS 80079-37-2013; ГОСТ 31439-2011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(EN 1710:2005); ГОСТ ISO/IEC 80079-38-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2013; ГОСТ 31440.1-2011 (EN 1834-1:2000);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31440.2-2011 (EN 1834-2:2000);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31440.3-2011 (EN 1834-3:2000); ГОСТ 31442-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(EN 50303:2000); ГОСТ Р 55393-2012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(ИСО 21789:2009); ГОСТ Р ЕН 13617-1-2012;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Двигатели внутреннего</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сгорания поршневые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3917; 3926;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4010; 7307;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7308; 730900;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7320; 7322;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7325; 7326;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7412; 7419;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7609000000;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7616; 800700;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8201; 8202;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8203; 8204;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8206000000;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8207; 8208;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820900; 8307;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8401; 8402;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8403; 8404;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8405; 8406;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8407; 8408;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8409; 8410;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8411; 8412;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8413; 8414;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8415; 8416;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8417; 8418;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8419; 8420;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8421; 8422;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8423; 8424;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8425; 8426;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8427; 8428;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8429; 8430;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8431; 8432;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8433; 8434;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8435; 8436;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8437; 8438;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8439; 8440;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8441; 8442;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8443; 844400;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8445; 8446;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8447; 8448;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8450; 8451;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8452; 8453;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8454; 8455;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8456; 8457;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8458; 8459;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8460; 8461;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8462; 8463;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8464; 8465;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8466; 8467;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8468; 8470;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8471; 8472;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8473; 8474;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8475; 8476;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8477; 8478;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8479; 8481;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8482; 8483;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8484; 8486;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8487; 8501;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8502; 850300;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8504; 8505;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8506; 8507;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8508; 8509;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8511; 8512;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8513; 8514;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8515; 8516;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8517; 8518;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8519; 8521;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8522; 8523;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8525; 8526;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8527; 8528;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8529; 8530;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8531; 8532;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853400; 8535;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8536; 8537;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8538; 8539;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8540; 8541;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8542; 8543;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8544; 8545;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8546; 8547;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8601; 8602;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860500000;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8606; 8607;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860800000;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860900; 8701;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8702; 8703;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8704; 8705;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8711; 871200;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8713; 8714;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871500; 8716;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880100;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8805; 8901;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890200; 8903;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890400; 8905;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8906; 8907;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8908000000;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9004; 9005;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9006; 9007;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9008; 9010;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9011; 9012;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9013; 9014;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9015; 901600;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9017; 9018;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9020000000;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9021; 9022;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902300; 9024;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9025; 9026;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9027; 9028;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9030; 9029;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9031; 9032;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9101; 9102;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910400000;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9107000000;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9108; 9109;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9110; 9111;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31610.0-2019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60079-0:2017); ГОСТ 31610.0-2014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60079-0:2011); ГОСТ 31610.40-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2017/IEC/TS 60079-40:2015;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61241-0-2011; ГОСТ IEC 60079-1-2011;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60079-1-2013; ГОСТ 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2-2011; ГОСТ IEC 60079-2-2013;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31610.5-2017 (IEC 60079-5:2015);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60079-5-2012; ГОСТ 31610.6-</w:t>
            </w:r>
            <w:r w:rsidRPr="00F72449">
              <w:rPr>
                <w:rFonts w:ascii="ArialMT" w:hAnsi="ArialMT" w:cs="ArialMT"/>
                <w:sz w:val="18"/>
                <w:szCs w:val="18"/>
              </w:rPr>
              <w:t xml:space="preserve"> </w:t>
            </w:r>
            <w:r w:rsidRPr="00F72449">
              <w:rPr>
                <w:rFonts w:ascii="Times New Roman" w:hAnsi="Times New Roman" w:cs="Times New Roman"/>
                <w:bCs/>
                <w:sz w:val="20"/>
                <w:szCs w:val="20"/>
              </w:rPr>
              <w:t>2015/IEC 60079-6:2015; ГОСТ Р МЭК</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60079-6-2012; ГОСТ 31610.7-2017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60079-7:2015); ГОСТ Р МЭК 60079-7-2012;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31610.11-2012/IEC 60079-11:2006;</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lastRenderedPageBreak/>
              <w:t>ГОСТ 31610.11-2014 (IEC 60079-11:2011);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61241-11-2011; ГОСТ 31610.13-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2014 (IEC 60079-13:2010); ГОСТ 31610.13-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2019 (IEC 60079-13:2017);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60079-14-2011; ГОСТ IEC 60079-14-2013;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31610.15-2014/IEC 60079-15:2010;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31610.15-2012/IEC 60079-15:2005;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31610.15-2020 (IEC 60079-15:2017);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60079-17-2011;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60079-17-2013; ГОСТ 31610.18-2016/IEC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60079-18:2014; ГОСТ IEC 61241-18-2011;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МЭК 60079-18-2012;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31610.19-2014/IEC 60079-19:2010;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31610.19-2022 (IEC 60079-19:2019);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31610.20-1-2016/IEC 60079-20-1:2010;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31610.20-1-2020 (ISO/IEC 80079-20-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1:2017); ГОСТ 31610.20-2-2017/ISO/IEC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80079-20-2:2016; ГОСТ МЭК 61241-2-3-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2002; ГОСТ 31610.26-2016/IEC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26:2014; ГОСТ 31610.26-2012/IEC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26:2006; ГОСТ 31610.28-2017 (IEC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28:2015); ГОСТ 31610.28-2012/IEC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28:2006; ГОСТ IEC 60079-29-1-2013;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IEC 60079-29-2-2013; ГОСТ IEC 60079-29-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3-2013; ГОСТ Р 52350.29.1-2010 (МЭК</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60079-29-1:2007); ГОСТ Р 52350.29.2-2010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(МЭК 60079-29-2:2007); ГОСТ Р</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52350.29.4-2011 (МЭК 60079-29-4:2009);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ГОСТ 31610.30-1-2017 (IEC/IEEE 60079-</w:t>
            </w:r>
            <w:r w:rsidRPr="00F72449">
              <w:rPr>
                <w:rFonts w:ascii="ArialMT" w:hAnsi="ArialMT" w:cs="ArialMT"/>
                <w:sz w:val="18"/>
                <w:szCs w:val="18"/>
              </w:rPr>
              <w:t xml:space="preserve"> </w:t>
            </w:r>
            <w:r w:rsidRPr="00F72449">
              <w:rPr>
                <w:rFonts w:ascii="Times New Roman" w:hAnsi="Times New Roman" w:cs="Times New Roman"/>
                <w:bCs/>
                <w:sz w:val="20"/>
                <w:szCs w:val="20"/>
              </w:rPr>
              <w:t>30-1:2015); ГОСТ 31610.30-2-2017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(IEC/IEEE 60079-30.2:2015);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60079-30-1-2011; ГОСТ IEC 60079-31-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2013; ГОСТ Р МЭК 60079-31-2010;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31610.32-2-2016/IEC 60079-32-2:2015;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31613-2012; ГОСТ 22782.3-77;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31610.33-2014 (IEC 60079-33:2012);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31610.35-1-2014 (IEC 60079-35-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1:2011); ГОСТ 31611.2-2012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62013:2005); ГОСТ IEC 60079-35-2-2013;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ИСО/МЭК 80079-34-2013;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31438.1-2011 (EN 1127-1:2007);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31438.2-2011 (ЕН 1127-2:2002);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31441.1-2011 (EN 13463-1:2001);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32407-2013 (ISO/DIS 80079-36);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31441.2-2011 (EN 13463-2:2004);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31441.3-2011 (EN 13463-3:2005);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31441.5-2011 (EN 13463-5:2003);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31441.6-2011 (ЕН 13463-6:2005);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31441.8-2011 (EN 13463-8:2003);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ISO/DIS 80079-37-2013; ГОСТ 31439-2011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(EN 1710:2005); ГОСТ ISO/IEC 80079-38-</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2013; ГОСТ 31440.1-2011 (EN 1834-</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1:2000); ГОСТ 31440.2-2011 (EN 1834-</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2:2000); ГОСТ 31440.3-2011 (EN 1834-</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3:2000); ГОСТ 31442-2011 (EN</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50303:2000); ГОСТ Р 55393-2012 (ИСО</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21789:2009); ГОСТ 31610.39-2017 (IEC/TS</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lastRenderedPageBreak/>
              <w:t>60079-39:2015); ГОСТ Р ЕН 13617-1-2012;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12.2.059-81; ГОСТ 31814-2012;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30852.20-2002; ГОСТ 24471-80;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ГОСТ 31610.0-2019 (IEC 60079-0:2017);</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31610.0-2014 (IEC 60079-0:2011);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31610.40-2017/IEC/TS 60079-40:2015;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61241-0-2011; ГОСТ IEC 60079-1-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ГОСТ IEC 60079-1-2013; ГОСТ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60079-2-2011; ГОСТ IEC 60079-2-2013;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31610.5-2017 (IEC 60079-5:2015); ГОСТ Р</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МЭК 60079-5-2012; ГОСТ 31610.6-2015/IEC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60079-6:2015; ГОСТ Р МЭК 60079-6-2012;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31610.7-2017 (IEC 60079-7:2015);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Р МЭК 60079-7-2012; ГОСТ 31610.10-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2-2017/IEC 60079-10-2:2015; ГОСТ 31610.11-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2012/IEC 60079-11:2006; ГОСТ 31610.11-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2014 (IEC 60079-11:2011); ГОСТ IEC 61241-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11-2011; ГОСТ 31610.13-2014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13:2010); ГОСТ 31610.13-2019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13:2017); ГОСТ IEC 60079-14-2011; ГОСТ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60079-14-2013; ГОСТ 31610.15-2014/IEC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60079-15:2010; ГОСТ 31610.15-2012/IEC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60079-15:2005; ГОСТ 31610.15-2020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60079-15:2017); ГОСТ IEC 60079-17-2011;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60079-17-2013; ГОСТ 31610.18-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2016/IEC 60079-18:2014; ГОСТ IEC 61241-18-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ГОСТ Р МЭК 60079-18-2012;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31610.19-2014/IEC 60079-19:2010;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31610.19-2022 (IEC 60079-19:2019);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31610.39-2017 (IEC/TS 60079-39:2015);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60079-25-2016; ГОСТ 31610.26-2016/IEC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60079-26:2014; ГОСТ 31610.26-2012/IEC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60079-26:2006; ГОСТ 31610.28-2017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60079-28:2015); ГОСТ 31610.28-2012/IEC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60079-28:2006; ГОСТ IEC 60079-29-1-2013;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60079-29-2-2013; ГОСТ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29-3-2013; ГОСТ Р 52350.29.1-2010 (МЭК</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60079-29-1:2007); ГОСТ Р 52350.29.2-2010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(МЭК 60079-29-2:2007); ГОСТ Р 52350.29.4-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2011 (МЭК 60079-29-4:2009); ГОСТ 31610.30-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1-2017 (IEC/IEEE 60079-30-1:2015);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31610.30-2-2017 (IEC/IEEE 60079-30.2:2015);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60079-30-1-2011; ГОСТ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30-2-2011; ГОСТ IEC 60079-31-2013; ГОСТ Р</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60079-31-2010; ГОСТ 31610.32-1-</w:t>
            </w:r>
            <w:r w:rsidRPr="00F72449">
              <w:rPr>
                <w:rFonts w:ascii="ArialMT" w:hAnsi="ArialMT" w:cs="ArialMT"/>
                <w:sz w:val="18"/>
                <w:szCs w:val="18"/>
              </w:rPr>
              <w:t xml:space="preserve"> </w:t>
            </w:r>
            <w:r w:rsidRPr="00F72449">
              <w:rPr>
                <w:rFonts w:ascii="Times New Roman" w:hAnsi="Times New Roman" w:cs="Times New Roman"/>
                <w:sz w:val="20"/>
                <w:szCs w:val="20"/>
              </w:rPr>
              <w:t>2015/IEC/TS 60079-32-1:2013; ГОСТ 31613-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2012; ГОСТ 22782.3-77; ГОСТ 31610.33-2014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60079-33:2012); ГОСТ 31610.35-1-2014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60079-35-1:2011); ГОСТ 31611.2-2012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62013:2005); ГОСТ IEC 60079-35-2-2013;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Р ИСО/МЭК 80079-34-2013;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31438.1-2011 (EN 1127-1:2007);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31438.2-2011 (ЕН 1127-2:2002);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31441.1-2011 (EN 13463-1:2001);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32407-2013 (ISO/DIS 80079-36);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31441.2-2011 (EN 13463-2:2004);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31441.3-2011 (EN 13463-3:2005);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31441.5-2011 (EN 13463-5:2003);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31441.6-2011 (ЕН 13463-6:2005);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31441.8-2011 (EN 13463-8:2003); ГОСТ</w:t>
            </w:r>
          </w:p>
          <w:p w:rsidR="0007249B" w:rsidRPr="0068509E" w:rsidRDefault="0007249B" w:rsidP="00BE3E22">
            <w:pPr>
              <w:snapToGrid w:val="0"/>
              <w:spacing w:after="0" w:line="240" w:lineRule="auto"/>
              <w:ind w:right="-120"/>
              <w:rPr>
                <w:rFonts w:ascii="Times New Roman" w:hAnsi="Times New Roman" w:cs="Times New Roman"/>
                <w:sz w:val="20"/>
                <w:szCs w:val="20"/>
                <w:lang w:val="en-US"/>
              </w:rPr>
            </w:pPr>
            <w:r w:rsidRPr="0068509E">
              <w:rPr>
                <w:rFonts w:ascii="Times New Roman" w:hAnsi="Times New Roman" w:cs="Times New Roman"/>
                <w:sz w:val="20"/>
                <w:szCs w:val="20"/>
                <w:lang w:val="en-US"/>
              </w:rPr>
              <w:t xml:space="preserve">ISO/DIS 80079-37-2013; </w:t>
            </w:r>
            <w:r w:rsidRPr="0068509E">
              <w:rPr>
                <w:rFonts w:ascii="Times New Roman" w:hAnsi="Times New Roman" w:cs="Times New Roman"/>
                <w:sz w:val="20"/>
                <w:szCs w:val="20"/>
              </w:rPr>
              <w:t>ГОСТ</w:t>
            </w:r>
            <w:r w:rsidRPr="0068509E">
              <w:rPr>
                <w:rFonts w:ascii="Times New Roman" w:hAnsi="Times New Roman" w:cs="Times New Roman"/>
                <w:sz w:val="20"/>
                <w:szCs w:val="20"/>
                <w:lang w:val="en-US"/>
              </w:rPr>
              <w:t xml:space="preserve"> 31439-2011</w:t>
            </w:r>
          </w:p>
          <w:p w:rsidR="0007249B" w:rsidRPr="0068509E" w:rsidRDefault="0007249B" w:rsidP="00BE3E22">
            <w:pPr>
              <w:snapToGrid w:val="0"/>
              <w:spacing w:after="0" w:line="240" w:lineRule="auto"/>
              <w:ind w:right="-120"/>
              <w:rPr>
                <w:rFonts w:ascii="Times New Roman" w:hAnsi="Times New Roman" w:cs="Times New Roman"/>
                <w:sz w:val="20"/>
                <w:szCs w:val="20"/>
                <w:lang w:val="en-US"/>
              </w:rPr>
            </w:pPr>
            <w:r w:rsidRPr="0068509E">
              <w:rPr>
                <w:rFonts w:ascii="Times New Roman" w:hAnsi="Times New Roman" w:cs="Times New Roman"/>
                <w:sz w:val="20"/>
                <w:szCs w:val="20"/>
                <w:lang w:val="en-US"/>
              </w:rPr>
              <w:t xml:space="preserve">(EN 1710:2005); </w:t>
            </w:r>
            <w:r w:rsidRPr="0068509E">
              <w:rPr>
                <w:rFonts w:ascii="Times New Roman" w:hAnsi="Times New Roman" w:cs="Times New Roman"/>
                <w:sz w:val="20"/>
                <w:szCs w:val="20"/>
              </w:rPr>
              <w:t>ГОСТ</w:t>
            </w:r>
            <w:r w:rsidRPr="0068509E">
              <w:rPr>
                <w:rFonts w:ascii="Times New Roman" w:hAnsi="Times New Roman" w:cs="Times New Roman"/>
                <w:sz w:val="20"/>
                <w:szCs w:val="20"/>
                <w:lang w:val="en-US"/>
              </w:rPr>
              <w:t xml:space="preserve"> ISO/IEC 80079-38-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2013; ГОСТ 31440.1-2011 (EN 1834-1:2000);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31440.2-2011 (EN 1834-2:2000);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31440.3-2011 (EN 1834-3:2000); ГОСТ 31442-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(EN 50303:2000); ГОСТ Р 55393-2012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(ИСО 21789:2009); ГОСТ Р ЕН 13617-1-2012;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Оборудование группы 1,</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 xml:space="preserve">уровень взрывозащиты </w:t>
            </w:r>
            <w:proofErr w:type="spellStart"/>
            <w:r w:rsidRPr="00F72449">
              <w:rPr>
                <w:rFonts w:ascii="Times New Roman" w:hAnsi="Times New Roman" w:cs="Times New Roman"/>
                <w:sz w:val="20"/>
                <w:szCs w:val="20"/>
              </w:rPr>
              <w:t>Ma</w:t>
            </w:r>
            <w:proofErr w:type="spellEnd"/>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3917; 3926;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4010; 7307;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7308; 730900;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7320; 7322;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7325; 7326;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7412; 7419;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7609000000;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7616; 800700;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8201; 8202;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8203; 8204;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8206000000;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8207; 8208;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820900; 8307;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8401; 8402;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8403; 8404;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8405; 8406;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8407; 8408;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8409; 8410;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8411; 8412;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8413; 8414;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8415; 8416;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8417; 8418;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8419; 8420;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8421; 8422;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8423; 8424;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8425; 8426;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8427; 8428;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8429; 8430;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8431; 8432;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8433; 8434;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8435; 8436;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8437; 8438;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8439; 8440;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8441; 8442;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8443; 844400;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8445; 8446;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8447; 8448;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8450; 8451;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8452; 8453;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8454; 8455;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8456; 8457;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8458; 8459;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8460; 8461;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8462; 8463;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8464; 8465;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8466; 8467;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8468; 8470;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8471; 8472;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8473; 8474;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8475; 8476;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8477; 8478;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8479; 8481;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8482; 8483;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8484; 8486;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8487; 8501;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8502; 850300;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8504; 8505;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8506; 8507;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8508; 8509;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8511; 8512;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8513; 8514;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8515; 8516;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8517; 8518;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8519; 8521;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8522; 8523;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8525; 8526;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8527; 8528;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8529; 8530;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8531; 8532;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853400; 8535;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8536; 8537;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8538; 8539;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8540; 8541;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8542; 8543;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8544; 8545;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8546; 8547;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8601; 8602;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860500000;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8606; 8607;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860800000;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860900; 8701;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8702; 8703;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8704; 8705;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8709;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8711; 871200;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8713; 8714;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871500; 8716;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880100;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8805; 8901;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890200; 8903;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890400; 8905;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8906; 8907;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8908000000;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9004; 9005;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9006; 9007;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9008; 9010;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9011; 9012;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9013; 9014;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9015; 901600;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9017; 9018;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9021; 9022;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902300; 9024;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9025; 9026;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9027; 9028;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9030; 9029;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9031; 9032;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9101; 9102;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910400000;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9107000000;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9108; 9109;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9110; 9111;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31610.0-2019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60079-0:2017); ГОСТ 31610.0-2014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60079-0:2011); ГОСТ 31610.40-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2017/IEC/TS 60079-40:2015;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61241-0-2011; ГОСТ IEC 60079-1-2011;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60079-1-2013; ГОСТ 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2-2011; ГОСТ IEC 60079-2-2013;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31610.5-2017 (IEC 60079-5:2015); ГОСТ Р</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МЭК 60079-5-2012; ГОСТ 31610.6-</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2015/IEC 60079-6:2015; ГОСТ Р МЭК</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60079-6-2012; ГОСТ 31610.7-2017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60079-7:2015); ГОСТ Р МЭК 60079-7-2012;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31610.11-2012/IEC 60079-11:2006;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31610.11-2014 (IEC 60079-11:2011);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61241-11-2011; ГОСТ 31610.13-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2014 (IEC 60079-13:2010); ГОСТ 31610.13-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2019 (IEC 60079-13:2017);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60079-14-2011; ГОСТ IEC 60079-14-2013;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31610.15-2014/IEC 60079-15:2010;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31610.15-2012/IEC 60079-15:2005;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31610.15-2020 (IEC 60079-15:2017);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IEC 60079-17-2011;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60079-17-2013; ГОСТ 31610.18-2016/IEC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60079-18:2014; ГОСТ IEC 61241-18-2011;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МЭК 60079-18-2012;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lastRenderedPageBreak/>
              <w:t>31610.19-2014/IEC 60079-19:2010;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31610.19-2022 (IEC 60079-19:2019);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31610.20-1-2016/IEC 60079-20-1:2010;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31610.20-1-2020 (ISO/IEC 80079-20-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1:2017); ГОСТ 31610.20-2-2017/ISO/IEC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80079-20-2:2016; ГОСТ МЭК 61241-2-3-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2002; ГОСТ 31610.26-2016/IEC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26:2014; ГОСТ 31610.26-2012/IEC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26:2006; ГОСТ 31610.28-2017 (IEC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28:2015); ГОСТ 31610.28-2012/IEC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28:2006; ГОСТ IEC 60079-29-1-2013;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IEC 60079-29-2-2013; ГОСТ IEC 60079-29-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3-2013; ГОСТ Р 52350.29.1-2010 (МЭК</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60079-29-1:2007); ГОСТ Р 52350.29.2-2010</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(МЭК 60079-29-2:2007); ГОСТ Р</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52350.29.4-2011 (МЭК 60079-29-4:2009);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31610.30-1-2017 (IEC/IEEE 60079-</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30-1:2015); ГОСТ 31610.30-2-2017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(IEC/IEEE 60079-30.2:2015); ГОСТ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60079-30-1-2011; ГОСТ IEC 60079-31-</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2013; ГОСТ Р МЭК 60079-31-2010;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31610.32-2-2016/IEC 60079-32-2:2015;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31613-2012; ГОСТ 22782.3-77;</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31610.33-2014 (IEC 60079-33:2012);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31610.35-1-2014 (IEC 60079-35-</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1:2011); ГОСТ 31611.2-2012 (IEC</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62013:2005); ГОСТ IEC 60079-35-2-2013;</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Р ИСО/МЭК 80079-34-2013;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31438.1-2011 (EN 1127-1:2007);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lastRenderedPageBreak/>
              <w:t>31438.2-2011 (ЕН 1127-2:2002);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31441.1-2011 (EN 13463-1:2001);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32407-2013 (ISO/DIS 80079-36);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31441.2-2011 (EN 13463-2:2004);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31441.3-2011 (EN 13463-3:2005);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31441.5-2011 (EN 13463-5:2003);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31441.6-2011 (ЕН 13463-6:2005); ГОСТ</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31441.8-2011 (EN 13463-8:2003); ГОСТ</w:t>
            </w:r>
          </w:p>
          <w:p w:rsidR="0007249B" w:rsidRPr="00E4631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lang w:val="en-US"/>
              </w:rPr>
              <w:t>ISO</w:t>
            </w:r>
            <w:r w:rsidRPr="00E4631E">
              <w:rPr>
                <w:rFonts w:ascii="Times New Roman" w:hAnsi="Times New Roman" w:cs="Times New Roman"/>
                <w:bCs/>
                <w:sz w:val="20"/>
                <w:szCs w:val="20"/>
              </w:rPr>
              <w:t>/</w:t>
            </w:r>
            <w:r w:rsidRPr="0068509E">
              <w:rPr>
                <w:rFonts w:ascii="Times New Roman" w:hAnsi="Times New Roman" w:cs="Times New Roman"/>
                <w:bCs/>
                <w:sz w:val="20"/>
                <w:szCs w:val="20"/>
                <w:lang w:val="en-US"/>
              </w:rPr>
              <w:t>DIS</w:t>
            </w:r>
            <w:r w:rsidRPr="00E4631E">
              <w:rPr>
                <w:rFonts w:ascii="Times New Roman" w:hAnsi="Times New Roman" w:cs="Times New Roman"/>
                <w:bCs/>
                <w:sz w:val="20"/>
                <w:szCs w:val="20"/>
              </w:rPr>
              <w:t xml:space="preserve"> 80079-37-2013; </w:t>
            </w:r>
            <w:r w:rsidRPr="0068509E">
              <w:rPr>
                <w:rFonts w:ascii="Times New Roman" w:hAnsi="Times New Roman" w:cs="Times New Roman"/>
                <w:bCs/>
                <w:sz w:val="20"/>
                <w:szCs w:val="20"/>
              </w:rPr>
              <w:t>ГОСТ</w:t>
            </w:r>
            <w:r w:rsidRPr="00E4631E">
              <w:rPr>
                <w:rFonts w:ascii="Times New Roman" w:hAnsi="Times New Roman" w:cs="Times New Roman"/>
                <w:bCs/>
                <w:sz w:val="20"/>
                <w:szCs w:val="20"/>
              </w:rPr>
              <w:t xml:space="preserve"> 31439-2011</w:t>
            </w:r>
          </w:p>
          <w:p w:rsidR="0007249B" w:rsidRPr="00E4631E" w:rsidRDefault="0007249B" w:rsidP="00BE3E22">
            <w:pPr>
              <w:snapToGrid w:val="0"/>
              <w:spacing w:after="0" w:line="240" w:lineRule="auto"/>
              <w:ind w:right="-120"/>
              <w:rPr>
                <w:rFonts w:ascii="Times New Roman" w:hAnsi="Times New Roman" w:cs="Times New Roman"/>
                <w:bCs/>
                <w:sz w:val="20"/>
                <w:szCs w:val="20"/>
              </w:rPr>
            </w:pPr>
            <w:r w:rsidRPr="00E4631E">
              <w:rPr>
                <w:rFonts w:ascii="Times New Roman" w:hAnsi="Times New Roman" w:cs="Times New Roman"/>
                <w:bCs/>
                <w:sz w:val="20"/>
                <w:szCs w:val="20"/>
              </w:rPr>
              <w:t>(</w:t>
            </w:r>
            <w:r w:rsidRPr="0068509E">
              <w:rPr>
                <w:rFonts w:ascii="Times New Roman" w:hAnsi="Times New Roman" w:cs="Times New Roman"/>
                <w:bCs/>
                <w:sz w:val="20"/>
                <w:szCs w:val="20"/>
                <w:lang w:val="en-US"/>
              </w:rPr>
              <w:t>EN</w:t>
            </w:r>
            <w:r w:rsidRPr="00E4631E">
              <w:rPr>
                <w:rFonts w:ascii="Times New Roman" w:hAnsi="Times New Roman" w:cs="Times New Roman"/>
                <w:bCs/>
                <w:sz w:val="20"/>
                <w:szCs w:val="20"/>
              </w:rPr>
              <w:t xml:space="preserve"> 1710:2005); </w:t>
            </w:r>
            <w:r w:rsidRPr="0068509E">
              <w:rPr>
                <w:rFonts w:ascii="Times New Roman" w:hAnsi="Times New Roman" w:cs="Times New Roman"/>
                <w:bCs/>
                <w:sz w:val="20"/>
                <w:szCs w:val="20"/>
              </w:rPr>
              <w:t>ГОСТ</w:t>
            </w:r>
            <w:r w:rsidRPr="00E4631E">
              <w:rPr>
                <w:rFonts w:ascii="Times New Roman" w:hAnsi="Times New Roman" w:cs="Times New Roman"/>
                <w:bCs/>
                <w:sz w:val="20"/>
                <w:szCs w:val="20"/>
              </w:rPr>
              <w:t xml:space="preserve"> </w:t>
            </w:r>
            <w:r w:rsidRPr="0068509E">
              <w:rPr>
                <w:rFonts w:ascii="Times New Roman" w:hAnsi="Times New Roman" w:cs="Times New Roman"/>
                <w:bCs/>
                <w:sz w:val="20"/>
                <w:szCs w:val="20"/>
                <w:lang w:val="en-US"/>
              </w:rPr>
              <w:t>ISO</w:t>
            </w:r>
            <w:r w:rsidRPr="00E4631E">
              <w:rPr>
                <w:rFonts w:ascii="Times New Roman" w:hAnsi="Times New Roman" w:cs="Times New Roman"/>
                <w:bCs/>
                <w:sz w:val="20"/>
                <w:szCs w:val="20"/>
              </w:rPr>
              <w:t>/</w:t>
            </w:r>
            <w:r w:rsidRPr="0068509E">
              <w:rPr>
                <w:rFonts w:ascii="Times New Roman" w:hAnsi="Times New Roman" w:cs="Times New Roman"/>
                <w:bCs/>
                <w:sz w:val="20"/>
                <w:szCs w:val="20"/>
                <w:lang w:val="en-US"/>
              </w:rPr>
              <w:t>IEC</w:t>
            </w:r>
            <w:r w:rsidRPr="00E4631E">
              <w:rPr>
                <w:rFonts w:ascii="Times New Roman" w:hAnsi="Times New Roman" w:cs="Times New Roman"/>
                <w:bCs/>
                <w:sz w:val="20"/>
                <w:szCs w:val="20"/>
              </w:rPr>
              <w:t xml:space="preserve"> 80079-38-</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2013; ГОСТ 31440.1-2011 (EN 1834-</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1:2000); ГОСТ 31440.2-2011 (EN 1834-</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2:2000); ГОСТ 31440.3-2011 (EN 1834-</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3:2000); ГОСТ 31442-2011 (EN</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50303:2000); ГОСТ Р 55393-2012 (ИСО</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21789:2009); ГОСТ 31610.39-2017 (IEC/TS</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60079-39:2015); ГОСТ Р ЕН 13617-1-2012;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12.2.059-81; ГОСТ 31814-2012;</w:t>
            </w:r>
          </w:p>
          <w:p w:rsidR="0007249B" w:rsidRPr="0068509E" w:rsidRDefault="0007249B" w:rsidP="00BE3E22">
            <w:pPr>
              <w:snapToGrid w:val="0"/>
              <w:spacing w:after="0" w:line="240" w:lineRule="auto"/>
              <w:ind w:right="-120"/>
              <w:rPr>
                <w:rFonts w:ascii="Times New Roman" w:hAnsi="Times New Roman" w:cs="Times New Roman"/>
                <w:bCs/>
                <w:sz w:val="20"/>
                <w:szCs w:val="20"/>
              </w:rPr>
            </w:pPr>
            <w:r w:rsidRPr="0068509E">
              <w:rPr>
                <w:rFonts w:ascii="Times New Roman" w:hAnsi="Times New Roman" w:cs="Times New Roman"/>
                <w:bCs/>
                <w:sz w:val="20"/>
                <w:szCs w:val="20"/>
              </w:rPr>
              <w:t>ГОСТ 30852.20-2002; ГОСТ 24471-80;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ГОСТ 31610.0-2019 (IEC 60079-0:2017);</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31610.0-2014 (IEC 60079-0:2011);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31610.40-2017/IEC/TS 60079-40:2015;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61241-0-2011; ГОСТ IEC 60079-1-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ГОСТ IEC 60079-1-2013; ГОСТ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60079-2-2011; ГОСТ IEC 60079-2-2013;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31610.5-2017 (IEC 60079-5:2015); ГОСТ Р</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МЭК 60079-5-2012; ГОСТ 31610.6-2015/IEC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60079-6:2015; ГОСТ Р МЭК 60079-6-2012;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31610.7-2017 (IEC 60079-7:2015);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Р МЭК 60079-7-2012; ГОСТ 31610.10-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2-2017/IEC 60079-10-2:2015; ГОСТ 31610.11-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2012/IEC 60079-11:2006; ГОСТ 31610.11-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2014 (IEC 60079-11:2011); ГОСТ IEC 61241-</w:t>
            </w:r>
            <w:r w:rsidRPr="00F72449">
              <w:rPr>
                <w:rFonts w:ascii="ArialMT" w:hAnsi="ArialMT" w:cs="ArialMT"/>
                <w:sz w:val="18"/>
                <w:szCs w:val="18"/>
              </w:rPr>
              <w:t xml:space="preserve"> </w:t>
            </w:r>
            <w:r w:rsidRPr="00F72449">
              <w:rPr>
                <w:rFonts w:ascii="Times New Roman" w:hAnsi="Times New Roman" w:cs="Times New Roman"/>
                <w:sz w:val="20"/>
                <w:szCs w:val="20"/>
              </w:rPr>
              <w:t>11-2011; ГОСТ 31610.13-2014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13:2010); ГОСТ 31610.13-2019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13:2017); ГОСТ IEC 60079-14-2011; ГОСТ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60079-14-2013; ГОСТ 31610.15-2014/IEC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60079-15:2010; ГОСТ 31610.15-2012/IEC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60079-15:2005; ГОСТ 31610.15-2020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60079-15:2017); ГОСТ IEC 60079-17-2011;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60079-17-2013; ГОСТ 31610.18-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2016/IEC 60079-18:2014; ГОСТ IEC 61241-18-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ГОСТ Р МЭК 60079-18-2012;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31610.19-2014/IEC 60079-19:2010;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31610.19-2022 (IEC 60079-19:2019);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31610.39-2017 (IEC/TS 60079-39:2015);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60079-25-2016; ГОСТ 31610.26-2016/IEC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60079-26:2014; ГОСТ 31610.26-2012/IEC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60079-26:2006; ГОСТ 31610.28-2017 (IEC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60079-28:2015); ГОСТ 31610.28-2012/IEC</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60079-28:2006; ГОСТ IEC 60079-29-1-2013;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60079-29-2-2013; ГОСТ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29-3-2013; ГОСТ Р 52350.29.1-2010 (МЭК</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60079-29-1:2007); ГОСТ Р 52350.29.2-2010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(МЭК 60079-29-2:2007); ГОСТ Р 52350.29.4-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(МЭК 60079-29-4:2009); ГОСТ 31610.30-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1-2017 (IEC/IEEE 60079-30-1:2015);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31610.30-2-2017 (IEC/IEEE 60079-30.2:2015);</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IEC 60079-30-1-2011; ГОСТ IEC 60079-</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30-2-2011; ГОСТ IEC 60079-31-2013; ГОСТ Р</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МЭК 60079-31-2010; ГОСТ 31610.32-1-</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2015/IEC/TS 60079-32-1:2013; ГОСТ 31613-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lastRenderedPageBreak/>
              <w:t>2012; ГОСТ 22782.3-77; ГОСТ 31610.33-2014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60079-33:2012); ГОСТ 31610.35-1-2014</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(IEC 60079-35-1:2011); ГОСТ 31611.2-2012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62013:2005); ГОСТ IEC 60079-35-2-2013;</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Р ИСО/МЭК 80079-34-2013;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31438.1-2011 (EN 1127-1:2007);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31438.2-2011 (ЕН 1127-2:2002);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31441.1-2011 (EN 13463-1:2001);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32407-2013 (ISO/DIS 80079-36);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31441.2-2011 (EN 13463-2:2004);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31441.3-2011 (EN 13463-3:2005);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31441.5-2011 (EN 13463-5:2003);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31441.6-2011 (ЕН 13463-6:2005);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31441.8-2011 (EN 13463-8:2003); ГОСТ</w:t>
            </w:r>
          </w:p>
          <w:p w:rsidR="0007249B" w:rsidRPr="0068509E" w:rsidRDefault="0007249B" w:rsidP="00BE3E22">
            <w:pPr>
              <w:snapToGrid w:val="0"/>
              <w:spacing w:after="0" w:line="240" w:lineRule="auto"/>
              <w:ind w:right="-120"/>
              <w:rPr>
                <w:rFonts w:ascii="Times New Roman" w:hAnsi="Times New Roman" w:cs="Times New Roman"/>
                <w:sz w:val="20"/>
                <w:szCs w:val="20"/>
                <w:lang w:val="en-US"/>
              </w:rPr>
            </w:pPr>
            <w:r w:rsidRPr="0068509E">
              <w:rPr>
                <w:rFonts w:ascii="Times New Roman" w:hAnsi="Times New Roman" w:cs="Times New Roman"/>
                <w:sz w:val="20"/>
                <w:szCs w:val="20"/>
                <w:lang w:val="en-US"/>
              </w:rPr>
              <w:lastRenderedPageBreak/>
              <w:t xml:space="preserve">ISO/DIS 80079-37-2013; </w:t>
            </w:r>
            <w:r w:rsidRPr="0068509E">
              <w:rPr>
                <w:rFonts w:ascii="Times New Roman" w:hAnsi="Times New Roman" w:cs="Times New Roman"/>
                <w:sz w:val="20"/>
                <w:szCs w:val="20"/>
              </w:rPr>
              <w:t>ГОСТ</w:t>
            </w:r>
            <w:r w:rsidRPr="0068509E">
              <w:rPr>
                <w:rFonts w:ascii="Times New Roman" w:hAnsi="Times New Roman" w:cs="Times New Roman"/>
                <w:sz w:val="20"/>
                <w:szCs w:val="20"/>
                <w:lang w:val="en-US"/>
              </w:rPr>
              <w:t xml:space="preserve"> 31439-2011</w:t>
            </w:r>
          </w:p>
          <w:p w:rsidR="0007249B" w:rsidRPr="0068509E" w:rsidRDefault="0007249B" w:rsidP="00BE3E22">
            <w:pPr>
              <w:snapToGrid w:val="0"/>
              <w:spacing w:after="0" w:line="240" w:lineRule="auto"/>
              <w:ind w:right="-120"/>
              <w:rPr>
                <w:rFonts w:ascii="Times New Roman" w:hAnsi="Times New Roman" w:cs="Times New Roman"/>
                <w:sz w:val="20"/>
                <w:szCs w:val="20"/>
                <w:lang w:val="en-US"/>
              </w:rPr>
            </w:pPr>
            <w:r w:rsidRPr="0068509E">
              <w:rPr>
                <w:rFonts w:ascii="Times New Roman" w:hAnsi="Times New Roman" w:cs="Times New Roman"/>
                <w:sz w:val="20"/>
                <w:szCs w:val="20"/>
                <w:lang w:val="en-US"/>
              </w:rPr>
              <w:t xml:space="preserve">(EN 1710:2005); </w:t>
            </w:r>
            <w:r w:rsidRPr="0068509E">
              <w:rPr>
                <w:rFonts w:ascii="Times New Roman" w:hAnsi="Times New Roman" w:cs="Times New Roman"/>
                <w:sz w:val="20"/>
                <w:szCs w:val="20"/>
              </w:rPr>
              <w:t>ГОСТ</w:t>
            </w:r>
            <w:r w:rsidRPr="0068509E">
              <w:rPr>
                <w:rFonts w:ascii="Times New Roman" w:hAnsi="Times New Roman" w:cs="Times New Roman"/>
                <w:sz w:val="20"/>
                <w:szCs w:val="20"/>
                <w:lang w:val="en-US"/>
              </w:rPr>
              <w:t xml:space="preserve"> ISO/IEC 80079-38-</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2013; ГОСТ 31440.1-2011 (EN 1834-1:2000);</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31440.2-2011 (EN 1834-2:2000); ГОСТ</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31440.3-2011 (EN 1834-3:2000); ГОСТ 31442-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2011 (EN 50303:2000); ГОСТ Р 55393-2012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(ИСО 21789:2009); ГОСТ Р ЕН 13617-1-2012;</w:t>
            </w:r>
          </w:p>
          <w:p w:rsidR="0007249B" w:rsidRPr="0068509E" w:rsidRDefault="0007249B" w:rsidP="00BE3E22">
            <w:pPr>
              <w:snapToGrid w:val="0"/>
              <w:spacing w:after="0" w:line="240" w:lineRule="auto"/>
              <w:ind w:right="-120"/>
              <w:rPr>
                <w:rFonts w:ascii="Times New Roman" w:hAnsi="Times New Roman" w:cs="Times New Roman"/>
                <w:sz w:val="20"/>
                <w:szCs w:val="20"/>
              </w:rPr>
            </w:pPr>
            <w:r w:rsidRPr="0068509E">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spacing w:after="0" w:line="240" w:lineRule="auto"/>
              <w:rPr>
                <w:rFonts w:ascii="Times New Roman" w:hAnsi="Times New Roman" w:cs="Times New Roman"/>
                <w:sz w:val="20"/>
                <w:szCs w:val="20"/>
              </w:rPr>
            </w:pPr>
            <w:r w:rsidRPr="0068509E">
              <w:rPr>
                <w:rFonts w:ascii="Times New Roman" w:hAnsi="Times New Roman" w:cs="Times New Roman"/>
                <w:sz w:val="20"/>
                <w:szCs w:val="20"/>
              </w:rPr>
              <w:t>Электростанции</w:t>
            </w:r>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газотурбинные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3917; 3926;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4010; 7307;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7308; 730900;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7320; 7322;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7325; 7326;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7412; 7419;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7609000000;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7616; 800700;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8201; 8202;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8203; 8204;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8206000000;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8207; 8208;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820900; 8307;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8401; 8402;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8403; 8404;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8405; 8406;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8407; 8408;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8409; 8410;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8411; 8412;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8413; 8414;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8415; 8416;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8417; 8418;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8419; 8420;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8421; 8422;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8423; 8424;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8425; 8426;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8427; 8428;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8429; 8430;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8431; 8432;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8433; 8434;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8435; 8436;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8437; 8438;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8439; 8440;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8441; 8442;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8443; 844400;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8445; 8446;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8447; 8448;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8449000000;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8450; 8451;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8452; 8453;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8454; 8455;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8456; 8457;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8458; 8459;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8460; 8461;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8462; 8463;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8464; 8465;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8466; 8467;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8468; 8470;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8471; 8472;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8473; 8474;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8475; 8476;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8477; 8478;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8479; 8481;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8482; 8483;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8484; 8486;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8487; 8501;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8502; 850300;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8504; 8505;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8506; 8507;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8508; 8509;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8511; 8512;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8513; 8514;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8515; 8516;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8517; 8518;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8519; 8521;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8522; 8523;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8525; 8526;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8527; 8528;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8529; 8530;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8531; 8532;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853400; 8535;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8536; 8537;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8538; 8539;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8540; 8541;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8542; 8543;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8544; 8545;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8546; 8547;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8601; 8602;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860500000;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8606; 8607;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860800000;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860900; 8701;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8702; 8703;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8704; 8705;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8711; 871200;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8713; 8714;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871500; 8716;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880100;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8804000000;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8805; 8901;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890200; 8903;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890400; 8905;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8906; 8907;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8908000000;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lastRenderedPageBreak/>
              <w:t>9004; 9005;</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9006; 9007;</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9008; 9010;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9011; 9012;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9013; 9014;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9015; 901600;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9017; 9018;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9019;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9020000000;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9021; 9022;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902300; 9024;</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9025; 9026;</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9027; 9028;</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9030; 9029;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9031; 9032;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9101; 9102;</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9103;</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910400000;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9107000000;</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9108; 9109;</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9110; 9111;</w:t>
            </w:r>
          </w:p>
          <w:p w:rsidR="0007249B" w:rsidRPr="0068509E"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68509E">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31610.0-2019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60079-0:2017); ГОСТ 31610.0-2014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60079-0:2011); ГОСТ 31610.40-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2017/IEC/TS 60079-40:2015;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61241-0-2011; ГОСТ IEC 60079-1-2011;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60079-1-2013; ГОСТ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2-2011; ГОСТ IEC 60079-2-2013;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31610.5-2017 (IEC 60079-5:2015);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МЭК 60079-5-2012; ГОСТ 31610.6-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2015/IEC 60079-6:2015; ГОСТ Р МЭК</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60079-6-2012; ГОСТ 31610.7-2017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60079-7:2015); ГОСТ Р МЭК 60079-7-2012;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31610.11-2012/IEC 60079-11:2006;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31610.11-2014 (IEC 60079-11:2011);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61241-11-2011; ГОСТ 31610.13-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2014 (IEC 60079-13:2010); ГОСТ 31610.13-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2019 (IEC 60079-13:2017);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60079-14-2011; ГОСТ IEC 60079-14-2013;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31610.15-2014/IEC 60079-15:2010;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31610.15-2012/IEC 60079-15:2005;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31610.15-2020 (IEC 60079-15:2017);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60079-17-2011;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60079-17-2013; ГОСТ 31610.18-2016/IEC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60079-18:2014; ГОСТ IEC 61241-18-2011;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МЭК 60079-18-2012;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31610.19-2014/IEC 60079-19:2010;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31610.19-2022 (IEC 60079-19:2019);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31610.20-1-2016/IEC 60079-20-1:2010;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31610.20-1-2020 (ISO/IEC 80079-20-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1:2017); ГОСТ 31610.20-2-2017/ISO/IEC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80079-20-2:2016; ГОСТ МЭК 61241-2-3-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31610.26-2016/IEC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26:2014; ГОСТ 31610.26-2012/IEC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26:2006; ГОСТ 31610.28-2017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28:2015); ГОСТ 31610.28-2012/IEC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28:2006; ГОСТ IEC 60079-29-1-2013;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 60079-29-2-2013; ГОСТ IEC 60079-29-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3-2013; ГОСТ Р 52350.29.1-2010 (МЭК</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60079-29-1:2007); ГОСТ Р 52350.29.2-2010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60079-29-2:2007);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52350.29.4-2011 (МЭК 60079-29-4:2009);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31610.30-1-2017 (IEC/IEEE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30-1:2015); ГОСТ 31610.30-2-2017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(IEC/IEEE 60079-30.2:2015);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60079-30-1-2011; ГОСТ IEC 60079-31-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2013; ГОСТ Р МЭК 60079-31-2010;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31610.32-2-2016/IEC 60079-32-2:2015;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31613-2012; ГОСТ 22782.3-77;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31610.33-2014 (IEC 60079-33:2012);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31610.35-1-2014 (IEC 60079-35-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1:2011); ГОСТ 31611.2-2012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62013:2005); ГОСТ IEC 60079-35-2-2013;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ИСО/МЭК 80079-34-2013;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31438.1-</w:t>
            </w:r>
            <w:r w:rsidRPr="00F72449">
              <w:rPr>
                <w:rFonts w:ascii="ArialMT" w:hAnsi="ArialMT" w:cs="ArialMT"/>
                <w:sz w:val="18"/>
                <w:szCs w:val="18"/>
              </w:rPr>
              <w:t xml:space="preserve"> </w:t>
            </w:r>
            <w:r w:rsidRPr="00F72449">
              <w:rPr>
                <w:rFonts w:ascii="Times New Roman" w:hAnsi="Times New Roman" w:cs="Times New Roman"/>
                <w:bCs/>
                <w:sz w:val="20"/>
                <w:szCs w:val="20"/>
              </w:rPr>
              <w:t>2011 (EN 1127-1:2007); ГОСТ 31438.2-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2011 (ЕН 1127-2:2002); ГОСТ 31441.1-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2011 (EN 13463-1:2001); ГОСТ 32407-2013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(ISO/DIS 80079-36); ГОСТ 31441.2-2011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(EN 13463-2:2004); ГОСТ 31441.3-2011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(EN 13463-3:2005); ГОСТ 31441.5-2011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(EN 13463-5:2003); ГОСТ 31441.6-2011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(ЕН 13463-6:2005); ГОСТ 31441.8-2011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(EN 13463-8:2003); ГОСТ ISO/DIS 80079-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37-2013; ГОСТ 31439-2011 (EN</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1710:2005); ГОСТ ISO/IEC 80079-38-2013;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31440.1-2011 (EN 1834-1:2000);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ГОСТ 31440.2-2011 (EN 1834-2:2000);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31440.3-2011 (EN 1834-3:2000);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31442-2011 (EN 50303:2000);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Р 55393-2012 (ИСО 21789:2009);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31610.39-2017 (IEC/TS 60079-39:2015);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ЕН 13617-1-2012; ГОСТ 12.2.059-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ГОСТ 31610.0-2019 (IEC 60079-0:2017);</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31610.0-2014 (IEC 60079-0:2011);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31610.40-2017/IEC/TS 60079-40:2015;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61241-0-2011; ГОСТ IEC 60079-1-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ГОСТ IEC 60079-1-2013; ГОСТ 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60079-2-2011; ГОСТ IEC 60079-2-2013;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31610.5-2017 (IEC 60079-5:2015); ГОСТ Р</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60079-5-2012; ГОСТ 31610.6-2015/IEC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60079-6:2015; ГОСТ Р МЭК 60079-6-2012;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31610.7-2017 (IEC 60079-7:2015);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Р МЭК 60079-7-2012; ГОСТ 31610.10-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2-2017/IEC 60079-10-2:2015; ГОСТ 31610.11-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2012/IEC 60079-11:2006; ГОСТ 31610.11-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2014 (IEC 60079-11:2011); ГОСТ IEC 61241-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11-2011; ГОСТ 31610.13-2014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13:2010); ГОСТ 31610.13-2019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13:2017); ГОСТ IEC 60079-14-2011; ГОСТ 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60079-14-2013; ГОСТ 31610.15-2014/IEC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60079-15:2010; ГОСТ 31610.15-2012/IEC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60079-15:2005; ГОСТ 31610.15-2020 (IEC </w:t>
            </w:r>
            <w:r w:rsidRPr="00F72449">
              <w:rPr>
                <w:rFonts w:ascii="ArialMT" w:hAnsi="ArialMT" w:cs="ArialMT"/>
                <w:sz w:val="18"/>
                <w:szCs w:val="18"/>
              </w:rPr>
              <w:t xml:space="preserve"> </w:t>
            </w:r>
            <w:r w:rsidRPr="00F72449">
              <w:rPr>
                <w:rFonts w:ascii="Times New Roman" w:hAnsi="Times New Roman" w:cs="Times New Roman"/>
                <w:sz w:val="20"/>
                <w:szCs w:val="20"/>
              </w:rPr>
              <w:t>60079-15:2017); ГОСТ IEC 60079-17-2011;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ГОСТ IEC 60079-17-2013; ГОСТ 31610.18-</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2016/IEC 60079-18:2014; ГОСТ IEC 61241-18-</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ГОСТ Р МЭК 60079-18-2012;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31610.19-2014/IEC 60079-19:2010;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31610.19-2022 (IEC 60079-19:2019);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31610.39-2017 (IEC/TS 60079-39:2015);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60079-25-2016; ГОСТ 31610.26-2016/IEC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60079-26:2014; ГОСТ 31610.26-2012/IEC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60079-26:2006; ГОСТ 31610.28-2017 (IEC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60079-28:2015); ГОСТ 31610.28-2012/IEC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60079-28:2006; ГОСТ IEC 60079-29-1-2013;</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60079-29-2-2013; ГОСТ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29-3-2013; ГОСТ Р 52350.29.1-2010 (МЭК</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60079-29-1:2007); ГОСТ Р 52350.29.2-2010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(МЭК 60079-29-2:2007); ГОСТ Р 52350.29.4-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(МЭК 60079-29-4:2009); ГОСТ 31610.30-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1-2017 (IEC/IEEE 60079-30-1:2015);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31610.30-2-2017 (IEC/IEEE 60079-30.2:2015);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60079-30-1-2011; ГОСТ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30-2-2011; ГОСТ IEC 60079-31-2013; ГОСТ Р</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60079-31-2010; ГОСТ 31610.32-1-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2015/IEC/TS 60079-32-1:2013; ГОСТ 31613-</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2012; ГОСТ 22782.3-77; ГОСТ 31610.33-2014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60079-33:2012); ГОСТ 31610.35-1-2014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60079-35-1:2011); ГОСТ 31611.2-2012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62013:2005); ГОСТ IEC 60079-35-2-2013;</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Р ИСО/МЭК 80079-34-2013;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31438.1-2011 (EN 1127-1:2007);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31438.2-2011 (ЕН 1127-2:2002);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31441.1-2011 (EN 13463-1:2001);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32407-2013 (ISO/DIS 80079-36);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31441.2-2011 (EN 13463-2:2004);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31441.3</w:t>
            </w:r>
            <w:proofErr w:type="gramEnd"/>
            <w:r w:rsidRPr="00F72449">
              <w:rPr>
                <w:rFonts w:ascii="Times New Roman" w:hAnsi="Times New Roman" w:cs="Times New Roman"/>
                <w:sz w:val="20"/>
                <w:szCs w:val="20"/>
              </w:rPr>
              <w:t>-2011 (EN 13463-3:2005);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31441.5-2011 (EN 13463-5:2003);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31441.6-2011 (ЕН 13463-6:2005);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31441.8-2011 (EN 13463-8:2003); ГОСТ</w:t>
            </w:r>
          </w:p>
          <w:p w:rsidR="0007249B" w:rsidRPr="006665D5"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lang w:val="en-US"/>
              </w:rPr>
              <w:t>ISO</w:t>
            </w:r>
            <w:r w:rsidRPr="006665D5">
              <w:rPr>
                <w:rFonts w:ascii="Times New Roman" w:hAnsi="Times New Roman" w:cs="Times New Roman"/>
                <w:sz w:val="20"/>
                <w:szCs w:val="20"/>
              </w:rPr>
              <w:t>/</w:t>
            </w:r>
            <w:r w:rsidRPr="00F72449">
              <w:rPr>
                <w:rFonts w:ascii="Times New Roman" w:hAnsi="Times New Roman" w:cs="Times New Roman"/>
                <w:sz w:val="20"/>
                <w:szCs w:val="20"/>
                <w:lang w:val="en-US"/>
              </w:rPr>
              <w:t>DIS</w:t>
            </w:r>
            <w:r w:rsidRPr="006665D5">
              <w:rPr>
                <w:rFonts w:ascii="Times New Roman" w:hAnsi="Times New Roman" w:cs="Times New Roman"/>
                <w:sz w:val="20"/>
                <w:szCs w:val="20"/>
              </w:rPr>
              <w:t xml:space="preserve"> 80079-37-2013; </w:t>
            </w:r>
            <w:r w:rsidRPr="00F72449">
              <w:rPr>
                <w:rFonts w:ascii="Times New Roman" w:hAnsi="Times New Roman" w:cs="Times New Roman"/>
                <w:sz w:val="20"/>
                <w:szCs w:val="20"/>
              </w:rPr>
              <w:t>ГОСТ</w:t>
            </w:r>
            <w:r w:rsidRPr="006665D5">
              <w:rPr>
                <w:rFonts w:ascii="Times New Roman" w:hAnsi="Times New Roman" w:cs="Times New Roman"/>
                <w:sz w:val="20"/>
                <w:szCs w:val="20"/>
              </w:rPr>
              <w:t xml:space="preserve"> 31439-2011</w:t>
            </w:r>
          </w:p>
          <w:p w:rsidR="0007249B" w:rsidRPr="006665D5" w:rsidRDefault="0007249B" w:rsidP="00BE3E22">
            <w:pPr>
              <w:snapToGrid w:val="0"/>
              <w:spacing w:after="0" w:line="240" w:lineRule="auto"/>
              <w:ind w:right="-120"/>
              <w:rPr>
                <w:rFonts w:ascii="Times New Roman" w:hAnsi="Times New Roman" w:cs="Times New Roman"/>
                <w:sz w:val="20"/>
                <w:szCs w:val="20"/>
              </w:rPr>
            </w:pPr>
            <w:r w:rsidRPr="006665D5">
              <w:rPr>
                <w:rFonts w:ascii="Times New Roman" w:hAnsi="Times New Roman" w:cs="Times New Roman"/>
                <w:sz w:val="20"/>
                <w:szCs w:val="20"/>
              </w:rPr>
              <w:t>(</w:t>
            </w:r>
            <w:r w:rsidRPr="00F72449">
              <w:rPr>
                <w:rFonts w:ascii="Times New Roman" w:hAnsi="Times New Roman" w:cs="Times New Roman"/>
                <w:sz w:val="20"/>
                <w:szCs w:val="20"/>
                <w:lang w:val="en-US"/>
              </w:rPr>
              <w:t>EN</w:t>
            </w:r>
            <w:r w:rsidRPr="006665D5">
              <w:rPr>
                <w:rFonts w:ascii="Times New Roman" w:hAnsi="Times New Roman" w:cs="Times New Roman"/>
                <w:sz w:val="20"/>
                <w:szCs w:val="20"/>
              </w:rPr>
              <w:t xml:space="preserve"> 1710:2005); </w:t>
            </w:r>
            <w:r w:rsidRPr="00F72449">
              <w:rPr>
                <w:rFonts w:ascii="Times New Roman" w:hAnsi="Times New Roman" w:cs="Times New Roman"/>
                <w:sz w:val="20"/>
                <w:szCs w:val="20"/>
              </w:rPr>
              <w:t>ГОСТ</w:t>
            </w:r>
            <w:r w:rsidRPr="006665D5">
              <w:rPr>
                <w:rFonts w:ascii="Times New Roman" w:hAnsi="Times New Roman" w:cs="Times New Roman"/>
                <w:sz w:val="20"/>
                <w:szCs w:val="20"/>
              </w:rPr>
              <w:t xml:space="preserve"> </w:t>
            </w:r>
            <w:r w:rsidRPr="00F72449">
              <w:rPr>
                <w:rFonts w:ascii="Times New Roman" w:hAnsi="Times New Roman" w:cs="Times New Roman"/>
                <w:sz w:val="20"/>
                <w:szCs w:val="20"/>
                <w:lang w:val="en-US"/>
              </w:rPr>
              <w:t>ISO</w:t>
            </w:r>
            <w:r w:rsidRPr="006665D5">
              <w:rPr>
                <w:rFonts w:ascii="Times New Roman" w:hAnsi="Times New Roman" w:cs="Times New Roman"/>
                <w:sz w:val="20"/>
                <w:szCs w:val="20"/>
              </w:rPr>
              <w:t>/</w:t>
            </w:r>
            <w:r w:rsidRPr="00F72449">
              <w:rPr>
                <w:rFonts w:ascii="Times New Roman" w:hAnsi="Times New Roman" w:cs="Times New Roman"/>
                <w:sz w:val="20"/>
                <w:szCs w:val="20"/>
                <w:lang w:val="en-US"/>
              </w:rPr>
              <w:t>IEC</w:t>
            </w:r>
            <w:r w:rsidRPr="006665D5">
              <w:rPr>
                <w:rFonts w:ascii="Times New Roman" w:hAnsi="Times New Roman" w:cs="Times New Roman"/>
                <w:sz w:val="20"/>
                <w:szCs w:val="20"/>
              </w:rPr>
              <w:t xml:space="preserve"> 80079-38-</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2013; ГОСТ 31440.1-2011 (EN 1834-1:2000);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31440.2-2011 (EN 1834-2:2000);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31440.3-2011 (EN 1834-3:2000); ГОСТ 31442-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(EN 50303:2000); ГОСТ Р 55393-2012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(ИСО 21789:2009); ГОСТ Р ЕН 13617-1-2012;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72449"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Станции топливозаправочные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3917; 3926;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4010; 7307;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7308; 730900;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7320; 7322;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7325; 7326;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7412; 7419;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7609000000;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7616; 800700;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8201; 8202;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8203; 8204;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8206000000;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8207; 8208;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820900; 8307;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8401; 8402;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8403; 8404;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8405; 8406;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8407; 8408;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8409; 8410;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8411; 8412;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8413; 8414;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8415; 8416;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8417; 8418;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8419; 8420;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8421; 8422;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8423; 8424;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lastRenderedPageBreak/>
              <w:t>8425; 8426;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8427; 8428;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8429; 8430;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8431; 8432;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8433; 8434;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8435; 8436;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8437; 8438;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8439; 8440;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8441; 8442;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8443; 844400;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8445; 8446;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8447; 8448;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8449000000;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8450; 8451;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8452; 8453;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8454; 8455;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8456; 8457;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8458; 8459;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8460; 8461;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8462; 8463;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8464; 8465;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8466; 8467;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8468; 8470;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8471; 8472;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8473; 8474;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8475; 8476;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8477; 8478;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8479; 8481;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8482; 8483;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lastRenderedPageBreak/>
              <w:t>8484; 8486;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8487; 8501;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8502; 850300;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8504; 8505;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8506; 8507;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8508; 8509;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8511; 8512;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8513; 8514;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8515; 8516;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8517; 8518;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8519; 8521;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8522; 8523;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8525; 8526;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8527; 8528;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8529; 8530;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8531; 8532;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853400; 8535;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8536; 8537;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8538; 8539;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8540; 8541;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8542; 8543;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8544; 8545;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8546; 8547;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8601; 8602;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8604000000;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860500000;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8606; 8607;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860800000;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lastRenderedPageBreak/>
              <w:t>860900; 8701;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8702; 8703;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8704; 8705;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8709;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8710000000;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8711; 871200;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8713; 8714;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871500; 8716;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880100;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8804000000;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8805; 8901;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890200; 8903;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890400; 8905;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8906; 8907;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8908000000;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9004; 9005;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9006; 9007;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9008; 9010;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9011; 9012;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9013; 9014;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9015; 901600;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9017; 9018;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9019;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9020000000;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9021; 9022;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902300; 9024;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9025; 9026;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9027; 9028;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9030; 9029;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lastRenderedPageBreak/>
              <w:t>9031; 9032;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9101; 9102;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9103;</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910400000;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9106;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9107000000;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9108; 9109;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9110; 9111;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9112; 9405;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31610.0-2019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60079-0:2017); ГОСТ 31610.0-2014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60079-0:2011); ГОСТ 31610.40-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2017/IEC/TS 60079-40:2015;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61241-0-2011; ГОСТ IEC 60079-1-2011;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60079-1-2013; ГОСТ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2-2011; ГОСТ IEC 60079-2-2013;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31610.5-2017 (IEC 60079-5:2015);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60079-5-2012; ГОСТ 31610.6-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2015/IEC 60079-6:2015; ГОСТ Р МЭК</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60079-6-2012; ГОСТ 31610.7-2017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60079-7:2015); ГОСТ Р МЭК 60079-7-2012;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31610.11-2012/IEC 60079-11:2006;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31610.11-2014 (IEC 60079-11:2011);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61241-11-2011; ГОСТ 31610.13-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2014 (IEC 60079-13:2010); ГОСТ 31610.13-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2019 (IEC 60079-13:2017);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60079-14-2011; ГОСТ IEC 60079-14-2013;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31610.15-2014/IEC 60079-15:2010;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31610.15-2012/IEC 60079-15:2005;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31610.15-2020 (IEC 60079-15:2017);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60079-17-2011;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60079-17-2013; ГОСТ 31610.18-2016/IEC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60079-18:2014; ГОСТ IEC 61241-18-2011;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 xml:space="preserve">ГОСТ Р МЭК 60079-18-2012; </w:t>
            </w:r>
            <w:proofErr w:type="gramStart"/>
            <w:r w:rsidRPr="00F72449">
              <w:rPr>
                <w:rFonts w:ascii="Times New Roman" w:hAnsi="Times New Roman" w:cs="Times New Roman"/>
                <w:bCs/>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bCs/>
                <w:sz w:val="20"/>
                <w:szCs w:val="20"/>
              </w:rPr>
              <w:t>31610.19</w:t>
            </w:r>
            <w:proofErr w:type="gramEnd"/>
            <w:r w:rsidRPr="00F72449">
              <w:rPr>
                <w:rFonts w:ascii="Times New Roman" w:hAnsi="Times New Roman" w:cs="Times New Roman"/>
                <w:bCs/>
                <w:sz w:val="20"/>
                <w:szCs w:val="20"/>
              </w:rPr>
              <w:t>-2014/IEC 60079-19:2010;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31610.19-2022 (IEC 60079-19:2019);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31610.20-1-2016/IEC 60079-20-1:2010;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31610.20-1-2020 (ISO/IEC 80079-20-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1:2017); ГОСТ 31610.20-2-2017/ISO/IEC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80079-20-2:2016; ГОСТ МЭК 61241-2-3-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31610.26-2016/IEC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26:2014; ГОСТ 31610.26-2012/IEC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26:2006; ГОСТ 31610.28-2017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28:2015); ГОСТ 31610.28-2012/IEC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28:2006; ГОСТ IEC 60079-29-1-2013;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 60079-29-2-2013; ГОСТ IEC 60079-29-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3-2013; ГОСТ Р 52350.29.1-2010 (МЭК</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60079-29-1:2007); ГОСТ Р 52350.29.2-2010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60079-29-2:2007);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52350.29.4-2011 (МЭК 60079-29-4:2009);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31610.30-1-2017 (IEC/IEEE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30-1:2015); ГОСТ 31610.30-2-2017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(IEC/IEEE 60079-30.2:2015);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60079-30-1-2011; ГОСТ IEC 60079-31-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2013; ГОСТ Р МЭК 60079-31-2010;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31610.32-2-2016/IEC 60079-32-2:2015;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31613-2012; ГОСТ 22782.3-77;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31610.33-2014 (IEC 60079-33:2012);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31610.35-1-2014 (IEC 60079-35-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1:2011); ГОСТ 31611.2-2012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62013:2005); ГОСТ IEC 60079-35-2-2013;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ИСО/МЭК 80079-34-2013;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31438.1-2011 (EN 1127-1:2007);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31438.2-2011 (ЕН 1127-2:2002);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31441.1-2011 (EN 13463-1:2001);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32407-2013 (ISO/DIS 80079-36);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31441.2-2011 (EN 13463-2:2004);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31441.3-</w:t>
            </w:r>
            <w:proofErr w:type="gramStart"/>
            <w:r w:rsidRPr="00F72449">
              <w:rPr>
                <w:rFonts w:ascii="Times New Roman" w:hAnsi="Times New Roman" w:cs="Times New Roman"/>
                <w:bCs/>
                <w:sz w:val="20"/>
                <w:szCs w:val="20"/>
              </w:rPr>
              <w:t xml:space="preserve">2011 </w:t>
            </w:r>
            <w:r w:rsidRPr="00F72449">
              <w:rPr>
                <w:rFonts w:ascii="ArialMT" w:hAnsi="ArialMT" w:cs="ArialMT"/>
                <w:sz w:val="18"/>
                <w:szCs w:val="18"/>
              </w:rPr>
              <w:t xml:space="preserve"> </w:t>
            </w:r>
            <w:r w:rsidRPr="00F72449">
              <w:rPr>
                <w:rFonts w:ascii="Times New Roman" w:hAnsi="Times New Roman" w:cs="Times New Roman"/>
                <w:bCs/>
                <w:sz w:val="20"/>
                <w:szCs w:val="20"/>
              </w:rPr>
              <w:t>(</w:t>
            </w:r>
            <w:proofErr w:type="gramEnd"/>
            <w:r w:rsidRPr="00F72449">
              <w:rPr>
                <w:rFonts w:ascii="Times New Roman" w:hAnsi="Times New Roman" w:cs="Times New Roman"/>
                <w:bCs/>
                <w:sz w:val="20"/>
                <w:szCs w:val="20"/>
              </w:rPr>
              <w:t>EN 13463-3:2005); ГОСТ 31441.5-2011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(EN 13463-5:2003); ГОСТ 31441.6-2011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(ЕН 13463-6:2005); ГОСТ 31441.8-2011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(EN 13463-8:2003); ГОСТ ISO/DIS 80079-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37-2013; ГОСТ 31439-2011 (EN</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1710:2005); ГОСТ ISO/IEC 80079-38-2013;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31440.1-2011 (EN 1834-1:2000);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31440.2-2011 (EN 1834-2:2000);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31440.3-2011 (EN 1834-3:2000);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31442-2011 (EN 50303:2000);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Р 55393-2012 (ИСО 21789:2009);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31610.39-2017 (IEC/TS 60079-39:2015);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ЕН 13617-1-2012; ГОСТ 12.2.059-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ГОСТ 31610.0-2019 (IEC 60079-0:2017);</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31610.0-2014 (IEC 60079-0:2011);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31610.40-2017/IEC/TS 60079-40:2015;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61241-0-2011; ГОСТ IEC 60079-1-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ГОСТ IEC 60079-1-2013; ГОСТ 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60079-2-2011; ГОСТ IEC 60079-2-2013;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31610.5-2017 (IEC 60079-5:2015); ГОСТ Р</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60079-5-2012; ГОСТ 31610.6-2015/IEC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60079-6:2015; ГОСТ Р МЭК 60079-6-2012;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31610.7-2017 (IEC 60079-7:2015);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Р МЭК 60079-7-2012; ГОСТ 31610.10-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2-2017/IEC 60079-10-2:2015; ГОСТ 31610.11-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2012/IEC 60079-11:2006; ГОСТ 31610.11-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2014 (IEC 60079-11:2011); ГОСТ IEC 61241-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11-2011; ГОСТ 31610.13-2014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13:2010); ГОСТ 31610.13-2019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13:2017); ГОСТ IEC 60079-14-2011; ГОСТ 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60079-14-2013; ГОСТ 31610.15-2014/IEC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60079-15:2010; ГОСТ 31610.15-2012/IEC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60079-15:2005; ГОСТ 31610.15-2020 (IEC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60079-15:2017); ГОСТ IEC 60079-17-2011;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60079-17-2013; ГОСТ 31610.18-</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2016/IEC 60079-18:2014; ГОСТ IEC 61241-18-</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ГОСТ Р МЭК 60079-18-2012;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31610.19-2014/IEC 60079-19:2010;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31610.19</w:t>
            </w:r>
            <w:proofErr w:type="gramEnd"/>
            <w:r w:rsidRPr="00F72449">
              <w:rPr>
                <w:rFonts w:ascii="Times New Roman" w:hAnsi="Times New Roman" w:cs="Times New Roman"/>
                <w:sz w:val="20"/>
                <w:szCs w:val="20"/>
              </w:rPr>
              <w:t>-2022 (IEC 60079-19:2019);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31610.39-2017 (IEC/TS 60079-39:2015);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60079-25-2016; ГОСТ 31610.26-2016/IEC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60079-26:2014; ГОСТ 31610.26-2012/IEC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60079-26:2006; ГОСТ 31610.28-2017 (IEC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60079-28:2015); ГОСТ 31610.28-2012/IEC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60079-28:2006; ГОСТ IEC 60079-29-1-2013;</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60079-29-2-2013; ГОСТ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29-3-2013; ГОСТ Р 52350.29.1-2010 (МЭК</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60079-29-1:2007); ГОСТ Р 52350.29.2-2010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60079-29-2:2007); ГОСТ Р 52350.29.4-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(МЭК 60079-29-4:2009); ГОСТ 31610.30-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1-2017 (IEC/IEEE 60079-30-1:2015);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31610.30-2-2017 (IEC/IEEE 60079-30.2:2015);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60079-30-1-2011; ГОСТ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30-2-2011; ГОСТ IEC 60079-31-2013; ГОСТ Р</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60079-31-2010; ГОСТ 31610.32-1-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2015/IEC/TS 60079-32-1:2013; ГОСТ 31613-</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2012; ГОСТ 22782.3-77; ГОСТ 31610.33-2014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60079-33:2012); ГОСТ 31610.35-1-2014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60079-35-1:2011); ГОСТ 31611.2-2012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62013:2005); ГОСТ IEC 60079-35-2-2013;</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Р ИСО/МЭК 80079-34-2013;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31438.1-2011 (EN 1127-1:2007);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31438.2-2011 (ЕН 1127-2:2002);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31441.1-2011 (EN 13463-1:2001);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32407-2013 (ISO/DIS 80079-36);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31441.2-2011 (EN 13463-2:2004);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31441.3-2011 (EN 13463-3:2005);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31441.5-2011 (EN 13463-5:2003);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31441.6-2011 (ЕН 13463-6:2005);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31441.8-2011 (EN 13463-8:2003); ГОСТ</w:t>
            </w:r>
          </w:p>
          <w:p w:rsidR="0007249B" w:rsidRPr="00F72449" w:rsidRDefault="0007249B" w:rsidP="00BE3E22">
            <w:pPr>
              <w:snapToGrid w:val="0"/>
              <w:spacing w:after="0" w:line="240" w:lineRule="auto"/>
              <w:ind w:right="-120"/>
              <w:rPr>
                <w:rFonts w:ascii="Times New Roman" w:hAnsi="Times New Roman" w:cs="Times New Roman"/>
                <w:sz w:val="20"/>
                <w:szCs w:val="20"/>
                <w:lang w:val="en-US"/>
              </w:rPr>
            </w:pPr>
            <w:r w:rsidRPr="00F72449">
              <w:rPr>
                <w:rFonts w:ascii="Times New Roman" w:hAnsi="Times New Roman" w:cs="Times New Roman"/>
                <w:sz w:val="20"/>
                <w:szCs w:val="20"/>
                <w:lang w:val="en-US"/>
              </w:rPr>
              <w:t xml:space="preserve">ISO/DIS 80079-37-2013; </w:t>
            </w:r>
            <w:r w:rsidRPr="00F72449">
              <w:rPr>
                <w:rFonts w:ascii="Times New Roman" w:hAnsi="Times New Roman" w:cs="Times New Roman"/>
                <w:sz w:val="20"/>
                <w:szCs w:val="20"/>
              </w:rPr>
              <w:t>ГОСТ</w:t>
            </w:r>
            <w:r w:rsidRPr="00F72449">
              <w:rPr>
                <w:rFonts w:ascii="Times New Roman" w:hAnsi="Times New Roman" w:cs="Times New Roman"/>
                <w:sz w:val="20"/>
                <w:szCs w:val="20"/>
                <w:lang w:val="en-US"/>
              </w:rPr>
              <w:t xml:space="preserve"> 31439-</w:t>
            </w:r>
            <w:proofErr w:type="gramStart"/>
            <w:r w:rsidRPr="00F72449">
              <w:rPr>
                <w:rFonts w:ascii="Times New Roman" w:hAnsi="Times New Roman" w:cs="Times New Roman"/>
                <w:sz w:val="20"/>
                <w:szCs w:val="20"/>
                <w:lang w:val="en-US"/>
              </w:rPr>
              <w:t xml:space="preserve">2011 </w:t>
            </w:r>
            <w:r w:rsidRPr="00F72449">
              <w:rPr>
                <w:rFonts w:ascii="ArialMT" w:hAnsi="ArialMT" w:cs="ArialMT"/>
                <w:sz w:val="18"/>
                <w:szCs w:val="18"/>
                <w:lang w:val="en-US"/>
              </w:rPr>
              <w:t xml:space="preserve"> </w:t>
            </w:r>
            <w:r w:rsidRPr="00F72449">
              <w:rPr>
                <w:rFonts w:ascii="Times New Roman" w:hAnsi="Times New Roman" w:cs="Times New Roman"/>
                <w:sz w:val="20"/>
                <w:szCs w:val="20"/>
                <w:lang w:val="en-US"/>
              </w:rPr>
              <w:t>(</w:t>
            </w:r>
            <w:proofErr w:type="gramEnd"/>
            <w:r w:rsidRPr="00F72449">
              <w:rPr>
                <w:rFonts w:ascii="Times New Roman" w:hAnsi="Times New Roman" w:cs="Times New Roman"/>
                <w:sz w:val="20"/>
                <w:szCs w:val="20"/>
                <w:lang w:val="en-US"/>
              </w:rPr>
              <w:t xml:space="preserve">EN 1710:2005); </w:t>
            </w:r>
            <w:r w:rsidRPr="00F72449">
              <w:rPr>
                <w:rFonts w:ascii="Times New Roman" w:hAnsi="Times New Roman" w:cs="Times New Roman"/>
                <w:sz w:val="20"/>
                <w:szCs w:val="20"/>
              </w:rPr>
              <w:t>ГОСТ</w:t>
            </w:r>
            <w:r w:rsidRPr="00F72449">
              <w:rPr>
                <w:rFonts w:ascii="Times New Roman" w:hAnsi="Times New Roman" w:cs="Times New Roman"/>
                <w:sz w:val="20"/>
                <w:szCs w:val="20"/>
                <w:lang w:val="en-US"/>
              </w:rPr>
              <w:t xml:space="preserve"> ISO/IEC 80079-38-</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2013; ГОСТ 31440.1-2011 (EN 1834-1:2000);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31440.2-2011 (EN 1834-2:2000);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31440.3-2011 (EN 1834-3:2000); ГОСТ 31442-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(EN 50303:2000); ГОСТ Р 55393-2012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(ИСО 21789:2009); ГОСТ Р ЕН 13617-1-2012;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07249B">
            <w:pPr>
              <w:pStyle w:val="afff6"/>
              <w:numPr>
                <w:ilvl w:val="0"/>
                <w:numId w:val="26"/>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 xml:space="preserve">Приборы </w:t>
            </w:r>
            <w:proofErr w:type="spellStart"/>
            <w:r w:rsidRPr="00F72449">
              <w:rPr>
                <w:rFonts w:ascii="Times New Roman" w:hAnsi="Times New Roman" w:cs="Times New Roman"/>
                <w:sz w:val="20"/>
                <w:szCs w:val="20"/>
              </w:rPr>
              <w:t>электровзрывания</w:t>
            </w:r>
            <w:proofErr w:type="spellEnd"/>
          </w:p>
          <w:p w:rsidR="0007249B" w:rsidRPr="00F72449" w:rsidRDefault="0007249B" w:rsidP="00BE3E22">
            <w:pPr>
              <w:spacing w:after="0" w:line="240" w:lineRule="auto"/>
              <w:rPr>
                <w:rFonts w:ascii="Times New Roman" w:hAnsi="Times New Roman" w:cs="Times New Roman"/>
                <w:sz w:val="20"/>
                <w:szCs w:val="20"/>
              </w:rPr>
            </w:pPr>
            <w:r w:rsidRPr="00F72449">
              <w:rPr>
                <w:rFonts w:ascii="Times New Roman" w:hAnsi="Times New Roman" w:cs="Times New Roman"/>
                <w:sz w:val="20"/>
                <w:szCs w:val="20"/>
              </w:rPr>
              <w:t>рудничные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Сертификация</w:t>
            </w:r>
          </w:p>
          <w:p w:rsidR="0007249B" w:rsidRPr="00F72449" w:rsidRDefault="0007249B" w:rsidP="00BE3E22">
            <w:pPr>
              <w:spacing w:after="0" w:line="240" w:lineRule="auto"/>
              <w:ind w:left="57"/>
              <w:jc w:val="center"/>
              <w:rPr>
                <w:rFonts w:ascii="Times New Roman" w:hAnsi="Times New Roman" w:cs="Times New Roman"/>
                <w:sz w:val="20"/>
                <w:szCs w:val="20"/>
              </w:rPr>
            </w:pPr>
            <w:r w:rsidRPr="00F72449">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8421; 8509;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8516; 8419;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8405; 8479;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8514; 8515;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8418; 8536;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9405; 8501;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8502; 8402;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8452; 8504;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8535; 8537;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9032; 9026;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9027; 9030;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lastRenderedPageBreak/>
              <w:t>9028; 8471;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8472; 8422;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8423; 8438;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8417; 8434;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8441; 8478;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8424; 8408;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8413; 8414;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8420; 8439;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8207; 8407;</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8411; 8412;</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8425; 8428;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8430; 8431;</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8483; 8705;</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8708;</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961700000;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860900; 8416;</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8481; 8429;</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8464; 8474;</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8415; 903020;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9030400000;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9030100000;</w:t>
            </w:r>
          </w:p>
          <w:p w:rsidR="0007249B" w:rsidRPr="00F72449"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72449">
              <w:rPr>
                <w:rFonts w:ascii="Times New Roman" w:eastAsia="Calibri" w:hAnsi="Times New Roman" w:cs="Times New Roman"/>
                <w:sz w:val="20"/>
                <w:szCs w:val="20"/>
              </w:rPr>
              <w:t>903090; 3923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Технический регламент Таможенного союза "О безопасности оборудования для работы во взрывоопасных средах"</w:t>
            </w:r>
            <w:r w:rsidRPr="00F72449">
              <w:rPr>
                <w:rFonts w:ascii="Times New Roman" w:hAnsi="Times New Roman" w:cs="Times New Roman"/>
                <w:bCs/>
                <w:sz w:val="20"/>
                <w:szCs w:val="20"/>
              </w:rPr>
              <w:br/>
              <w:t>(ТР ТС 012/2011);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31610.0-2019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60079-0:2017); ГОСТ 31610.0-2014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60079-0:2011); ГОСТ 31610.40-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2017/IEC/TS 60079-40:2015;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61241-0-2011; ГОСТ IEC 60079-1-2011;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60079-1-2013; ГОСТ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2-2011; ГОСТ IEC 60079-2-2013;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31610.5-2017 (IEC 60079-5:2015);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60079-5-2012; ГОСТ 31610.6-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2015/IEC 60079-6:2015; ГОСТ Р МЭК</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60079-6-2012; ГОСТ 31610.7-2017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60079-7:2015); ГОСТ Р МЭК 60079-7-2012;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31610.11-2012/IEC 60079-11:2006;</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31610.11-2014 (IEC 60079-11:2011);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61241-11-2011; ГОСТ 31610.13-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2014 (IEC 60079-13:2010); ГОСТ 31610.13-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2019 (IEC 60079-13:2017);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60079-14-2011; ГОСТ IEC 60079-14-2013;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31610.15-2014/IEC 60079-15:2010;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31610.15-2012/IEC 60079-15:2005;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31610.15-2020 (IEC 60079-15:2017);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IEC 60079-17-2011;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60079-17-2013; ГОСТ 31610.18-2016/IEC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60079-18:2014; ГОСТ IEC 61241-18-2011;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МЭК 60079-18-2012;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31610.19-2014/IEC 60079-19:2010;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31610.19-2022 (IEC 60079-19:2019);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31610.20-1-2016/IEC 60079-20-1:2010;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31610.20-1-2020 (ISO/IEC 80079-20-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1:2017); ГОСТ 31610.20-2-2017/ISO/IEC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80079-20-2:2016; ГОСТ МЭК 61241-2-3-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31610.26-2016/IEC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26:2014; ГОСТ 31610.26-2012/IEC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26:2006; ГОСТ 31610.28-2017 (IEC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28:2015); ГОСТ 31610.28-2012/IEC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28:2006; ГОСТ IEC 60079-29-1-2013;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IEC 60079-29-2-2013; ГОСТ IEC 60079-29-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3-2013; ГОСТ Р 52350.29.1-2010 (МЭК</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60079-29-1:2007); ГОСТ Р 52350.29.2-2010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(МЭК 60079-29-2:2007); ГОСТ Р</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52350.29.4-2011 (МЭК 60079-29-4:2009);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31610.30-1-2017 (IEC/IEEE 60079-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30-1:2015); ГОСТ 31610.30-2-2017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(IEC/IEEE 60079-30.2:2015); ГОСТ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60079-30-1-2011; ГОСТ IEC 60079-31-</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2013; ГОСТ Р МЭК 60079-31-2010;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31610.32-2-2016/IEC 60079-32-2:2015;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31613-2012; ГОСТ 22782.3-77;</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31610.33-2014 (IEC 60079-33:2012);</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31610.35-1-2014 (IEC 60079-35-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1:2011); ГОСТ 31611.2-2012 (IEC</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62013:2005); ГОСТ IEC 60079-35-2-2013;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ИСО/МЭК 80079-34-2013;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31438.1-2011 (EN 1127-1:2007);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31438.2-2011 (ЕН 1127-2:2002);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31441.1-2011 (EN 13463-1:2001);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32407-2013 (ISO/DIS 80079-36);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31441.2-2011 (EN 13463-2:2004);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31441.3-2011 (EN 13463-3:2005);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31441.5-2011 (EN 13463-5:2003);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31441.6-2011 (ЕН 13463-6:2005);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31441.8-2011 (EN 13463-8:2003); ГОСТ ISO/DIS 80079-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37-2013; ГОСТ 31439-2011 (EN</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1710:2005); ГОСТ ISO/IEC 80079-38-2013;</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lastRenderedPageBreak/>
              <w:t>ГОСТ 31440.1-2011 (EN 1834-1:2000);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31440.2-2011 (EN 1834-2:2000);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31440.3-2011 (EN 1834-3:2000);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31442-2011 (EN 50303:2000);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Р 55393-2012 (ИСО 21789:2009); ГОСТ</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31610.39-2017 (IEC/TS 60079-39:2015);</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ГОСТ Р ЕН 13617-1-2012; ГОСТ 12.2.059-</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81; ГОСТ 31814-2012; ГОСТ 30852.20-</w:t>
            </w:r>
          </w:p>
          <w:p w:rsidR="0007249B" w:rsidRPr="00F72449" w:rsidRDefault="0007249B" w:rsidP="00BE3E22">
            <w:pPr>
              <w:snapToGrid w:val="0"/>
              <w:spacing w:after="0" w:line="240" w:lineRule="auto"/>
              <w:ind w:right="-120"/>
              <w:rPr>
                <w:rFonts w:ascii="Times New Roman" w:hAnsi="Times New Roman" w:cs="Times New Roman"/>
                <w:bCs/>
                <w:sz w:val="20"/>
                <w:szCs w:val="20"/>
              </w:rPr>
            </w:pPr>
            <w:r w:rsidRPr="00F72449">
              <w:rPr>
                <w:rFonts w:ascii="Times New Roman" w:hAnsi="Times New Roman" w:cs="Times New Roman"/>
                <w:bCs/>
                <w:sz w:val="20"/>
                <w:szCs w:val="20"/>
              </w:rPr>
              <w:t>2002; ГОСТ 24471-80; ГОСТ 24754-2013</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ГОСТ 31610.0-2019 (IEC 60079-0:2017);</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31610.0-2014 (IEC 60079-0:2011);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31610.40-2017/IEC/TS 60079-40:2015;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61241-0-2011; ГОСТ IEC 60079-1-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ГОСТ IEC 60079-1-2013; ГОСТ 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60079-2-2011; ГОСТ IEC 60079-2-2013;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31610.5-2017 (IEC 60079-5:2015); ГОСТ Р</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60079-5-2012; ГОСТ 31610.6-2015/IEC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60079-6:2015; ГОСТ Р МЭК 60079-6-2012;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31610.7-2017 (IEC 60079-7:2015);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Р МЭК 60079-7-2012; ГОСТ 31610.10-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2-2017/IEC 60079-10-2:2015; ГОСТ 31610.11-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2012/IEC 60079-11:2006; ГОСТ 31610.11-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2014 (IEC 60079-11:2011); ГОСТ IEC 61241-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11-2011; ГОСТ 31610.13-2014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13:2010); ГОСТ 31610.13-2019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13:2017); ГОСТ IEC 60079-14-2011; ГОСТ 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60079-14-2013; ГОСТ 31610.15-2014/IEC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60079-15:2010; ГОСТ 31610.15-2012/IEC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60079-15:2005; ГОСТ 31610.15-2020 (IEC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60079-15:2017); ГОСТ IEC 60079-17-2011;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60079-17-2013; ГОСТ 31610.18-</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2016/IEC 60079-18:2014; ГОСТ IEC 61241-18-</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ГОСТ Р МЭК 60079-18-2012;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31610.19-2014/IEC 60079-19:2010;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31610.19-2022 (IEC 60079-19:2019);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31610.39-2017 (IEC/TS 60079-39:2015);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IEC 60079-25-2016; ГОСТ 31610.26-2016/IEC </w:t>
            </w:r>
            <w:r w:rsidRPr="00F72449">
              <w:rPr>
                <w:rFonts w:ascii="ArialMT" w:hAnsi="ArialMT" w:cs="ArialMT"/>
                <w:sz w:val="18"/>
                <w:szCs w:val="18"/>
              </w:rPr>
              <w:t xml:space="preserve"> </w:t>
            </w:r>
            <w:r w:rsidRPr="00F72449">
              <w:rPr>
                <w:rFonts w:ascii="Times New Roman" w:hAnsi="Times New Roman" w:cs="Times New Roman"/>
                <w:sz w:val="20"/>
                <w:szCs w:val="20"/>
              </w:rPr>
              <w:t>60079-26:2014; ГОСТ 31610.26-2012/IEC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60079-26:2006; ГОСТ 31610.28-2017 (IEC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60079-28:2015); ГОСТ 31610.28-2012/IEC</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60079-28:2006; ГОСТ IEC 60079-29-1-2013;</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60079-29-2-2013; ГОСТ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29-3-2013; ГОСТ Р 52350.29.1-2010 (МЭК</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60079-29-1:2007); ГОСТ Р 52350.29.2-2010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60079-29-2:2007); ГОСТ Р 52350.29.4-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(МЭК 60079-29-4:2009); ГОСТ 31610.30-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1-2017 (IEC/IEEE 60079-30-1:2015);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31610.30-2-2017 (IEC/IEEE 60079-30.2:2015);</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IEC 60079-30-1-2011; ГОСТ IEC 60079-</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30-2-2011; ГОСТ IEC 60079-31-2013; ГОСТ Р</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МЭК 60079-31-2010; ГОСТ 31610.32-1-</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2015/IEC/TS 60079-32-1:2013; ГОСТ 31613-</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2012; ГОСТ 22782.3-77; ГОСТ 31610.33-2014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60079-33:2012); ГОСТ 31610.35-1-2014</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60079-35-1:2011); ГОСТ 31611.2-2012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(IEC 62013:2005); ГОСТ IEC 60079-35-2-2013;</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Р ИСО/МЭК 80079-34-2013;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31438.1-2011 (EN 1127-1:2007);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31438.2-2011 (ЕН 1127-2:2002);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31441.1-2011 (EN 13463-1:2001);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32407-2013 (ISO/DIS 80079-36);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31441.2-2011 (EN 13463-2:2004);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31441.3-2011 (EN 13463-3:2005);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31441.5-2011 (EN 13463-5:2003);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31441.6-2011 (ЕН 13463-6:2005); ГОСТ</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31441.8-2011 (EN 13463-8:2003); ГОСТ</w:t>
            </w:r>
          </w:p>
          <w:p w:rsidR="0007249B" w:rsidRPr="00E4631E" w:rsidRDefault="0007249B" w:rsidP="00BE3E22">
            <w:pPr>
              <w:snapToGrid w:val="0"/>
              <w:spacing w:after="0" w:line="240" w:lineRule="auto"/>
              <w:ind w:right="-120"/>
              <w:rPr>
                <w:rFonts w:ascii="Times New Roman" w:hAnsi="Times New Roman" w:cs="Times New Roman"/>
                <w:sz w:val="20"/>
                <w:szCs w:val="20"/>
                <w:lang w:val="en-US"/>
              </w:rPr>
            </w:pPr>
            <w:r w:rsidRPr="00E4631E">
              <w:rPr>
                <w:rFonts w:ascii="Times New Roman" w:hAnsi="Times New Roman" w:cs="Times New Roman"/>
                <w:sz w:val="20"/>
                <w:szCs w:val="20"/>
                <w:lang w:val="en-US"/>
              </w:rPr>
              <w:t xml:space="preserve">ISO/DIS 80079-37-2013; </w:t>
            </w:r>
            <w:r w:rsidRPr="00F72449">
              <w:rPr>
                <w:rFonts w:ascii="Times New Roman" w:hAnsi="Times New Roman" w:cs="Times New Roman"/>
                <w:sz w:val="20"/>
                <w:szCs w:val="20"/>
              </w:rPr>
              <w:t>ГОСТ</w:t>
            </w:r>
            <w:r w:rsidRPr="00E4631E">
              <w:rPr>
                <w:rFonts w:ascii="Times New Roman" w:hAnsi="Times New Roman" w:cs="Times New Roman"/>
                <w:sz w:val="20"/>
                <w:szCs w:val="20"/>
                <w:lang w:val="en-US"/>
              </w:rPr>
              <w:t xml:space="preserve"> 31439-2011</w:t>
            </w:r>
          </w:p>
          <w:p w:rsidR="0007249B" w:rsidRPr="00E4631E" w:rsidRDefault="0007249B" w:rsidP="00BE3E22">
            <w:pPr>
              <w:snapToGrid w:val="0"/>
              <w:spacing w:after="0" w:line="240" w:lineRule="auto"/>
              <w:ind w:right="-120"/>
              <w:rPr>
                <w:rFonts w:ascii="Times New Roman" w:hAnsi="Times New Roman" w:cs="Times New Roman"/>
                <w:sz w:val="20"/>
                <w:szCs w:val="20"/>
                <w:lang w:val="en-US"/>
              </w:rPr>
            </w:pPr>
            <w:r w:rsidRPr="00E4631E">
              <w:rPr>
                <w:rFonts w:ascii="Times New Roman" w:hAnsi="Times New Roman" w:cs="Times New Roman"/>
                <w:sz w:val="20"/>
                <w:szCs w:val="20"/>
                <w:lang w:val="en-US"/>
              </w:rPr>
              <w:t xml:space="preserve">(EN 1710:2005); </w:t>
            </w:r>
            <w:r w:rsidRPr="00F72449">
              <w:rPr>
                <w:rFonts w:ascii="Times New Roman" w:hAnsi="Times New Roman" w:cs="Times New Roman"/>
                <w:sz w:val="20"/>
                <w:szCs w:val="20"/>
              </w:rPr>
              <w:t>ГОСТ</w:t>
            </w:r>
            <w:r w:rsidRPr="00E4631E">
              <w:rPr>
                <w:rFonts w:ascii="Times New Roman" w:hAnsi="Times New Roman" w:cs="Times New Roman"/>
                <w:sz w:val="20"/>
                <w:szCs w:val="20"/>
                <w:lang w:val="en-US"/>
              </w:rPr>
              <w:t xml:space="preserve"> ISO/IEC 80079-38-</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2013; ГОСТ 31440.1-2011 (EN 1834-1:2000);</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 xml:space="preserve">ГОСТ 31440.2-2011 (EN 1834-2:2000); </w:t>
            </w:r>
            <w:proofErr w:type="gramStart"/>
            <w:r w:rsidRPr="00F72449">
              <w:rPr>
                <w:rFonts w:ascii="Times New Roman" w:hAnsi="Times New Roman" w:cs="Times New Roman"/>
                <w:sz w:val="20"/>
                <w:szCs w:val="20"/>
              </w:rPr>
              <w:t xml:space="preserve">ГОСТ </w:t>
            </w:r>
            <w:r w:rsidRPr="00F72449">
              <w:rPr>
                <w:rFonts w:ascii="ArialMT" w:hAnsi="ArialMT" w:cs="ArialMT"/>
                <w:sz w:val="18"/>
                <w:szCs w:val="18"/>
              </w:rPr>
              <w:t xml:space="preserve"> </w:t>
            </w:r>
            <w:r w:rsidRPr="00F72449">
              <w:rPr>
                <w:rFonts w:ascii="Times New Roman" w:hAnsi="Times New Roman" w:cs="Times New Roman"/>
                <w:sz w:val="20"/>
                <w:szCs w:val="20"/>
              </w:rPr>
              <w:t>31440.3</w:t>
            </w:r>
            <w:proofErr w:type="gramEnd"/>
            <w:r w:rsidRPr="00F72449">
              <w:rPr>
                <w:rFonts w:ascii="Times New Roman" w:hAnsi="Times New Roman" w:cs="Times New Roman"/>
                <w:sz w:val="20"/>
                <w:szCs w:val="20"/>
              </w:rPr>
              <w:t>-2011 (EN 1834-3:2000); ГОСТ 31442-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2011 (EN 50303:2000); ГОСТ Р 55393-2012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lastRenderedPageBreak/>
              <w:t>(ИСО 21789:2009); ГОСТ Р ЕН 13617-1-2012;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12.2.059-81; ГОСТ 30852.20-2002;</w:t>
            </w:r>
          </w:p>
          <w:p w:rsidR="0007249B" w:rsidRPr="00F72449" w:rsidRDefault="0007249B" w:rsidP="00BE3E22">
            <w:pPr>
              <w:snapToGrid w:val="0"/>
              <w:spacing w:after="0" w:line="240" w:lineRule="auto"/>
              <w:ind w:right="-120"/>
              <w:rPr>
                <w:rFonts w:ascii="Times New Roman" w:hAnsi="Times New Roman" w:cs="Times New Roman"/>
                <w:sz w:val="20"/>
                <w:szCs w:val="20"/>
              </w:rPr>
            </w:pPr>
            <w:r w:rsidRPr="00F72449">
              <w:rPr>
                <w:rFonts w:ascii="Times New Roman" w:hAnsi="Times New Roman" w:cs="Times New Roman"/>
                <w:sz w:val="20"/>
                <w:szCs w:val="20"/>
              </w:rPr>
              <w:t>ГОСТ 24471-80; ГОСТ 24754-2013</w:t>
            </w:r>
          </w:p>
        </w:tc>
      </w:tr>
      <w:tr w:rsidR="0007249B" w:rsidRPr="00FE3626" w:rsidTr="00BE3E22">
        <w:trPr>
          <w:tblHeader/>
        </w:trPr>
        <w:tc>
          <w:tcPr>
            <w:tcW w:w="14884" w:type="dxa"/>
            <w:gridSpan w:val="6"/>
            <w:tcBorders>
              <w:top w:val="single" w:sz="4" w:space="0" w:color="auto"/>
              <w:left w:val="single" w:sz="4" w:space="0" w:color="auto"/>
              <w:bottom w:val="single" w:sz="4" w:space="0" w:color="auto"/>
              <w:right w:val="single" w:sz="4" w:space="0" w:color="auto"/>
            </w:tcBorders>
          </w:tcPr>
          <w:p w:rsidR="0007249B" w:rsidRPr="00FE3626" w:rsidRDefault="0007249B" w:rsidP="00BE3E22">
            <w:pPr>
              <w:spacing w:after="0" w:line="240" w:lineRule="auto"/>
              <w:ind w:left="57"/>
              <w:jc w:val="center"/>
              <w:rPr>
                <w:rFonts w:ascii="Times New Roman" w:eastAsia="Times New Roman" w:hAnsi="Times New Roman" w:cs="Times New Roman"/>
                <w:b/>
                <w:sz w:val="20"/>
                <w:szCs w:val="20"/>
                <w:lang w:eastAsia="ru-RU"/>
              </w:rPr>
            </w:pPr>
            <w:r w:rsidRPr="00FE3626">
              <w:rPr>
                <w:rFonts w:ascii="Times New Roman" w:eastAsia="Times New Roman" w:hAnsi="Times New Roman" w:cs="Times New Roman"/>
                <w:b/>
                <w:sz w:val="20"/>
                <w:szCs w:val="20"/>
                <w:lang w:eastAsia="ru-RU"/>
              </w:rPr>
              <w:lastRenderedPageBreak/>
              <w:t>А. Обязательная сертификация продукции</w:t>
            </w:r>
          </w:p>
        </w:tc>
      </w:tr>
      <w:tr w:rsidR="0007249B" w:rsidRPr="00FE3626" w:rsidTr="00BE3E22">
        <w:trPr>
          <w:tblHeader/>
        </w:trPr>
        <w:tc>
          <w:tcPr>
            <w:tcW w:w="14884" w:type="dxa"/>
            <w:gridSpan w:val="6"/>
            <w:tcBorders>
              <w:top w:val="single" w:sz="4" w:space="0" w:color="auto"/>
              <w:left w:val="single" w:sz="4" w:space="0" w:color="auto"/>
              <w:bottom w:val="single" w:sz="4" w:space="0" w:color="auto"/>
              <w:right w:val="single" w:sz="4" w:space="0" w:color="auto"/>
            </w:tcBorders>
          </w:tcPr>
          <w:p w:rsidR="0007249B" w:rsidRPr="00FE3626" w:rsidRDefault="0007249B" w:rsidP="00BE3E22">
            <w:pPr>
              <w:spacing w:after="0" w:line="240" w:lineRule="auto"/>
              <w:ind w:left="57"/>
              <w:jc w:val="center"/>
              <w:rPr>
                <w:rFonts w:ascii="Times New Roman" w:eastAsia="Times New Roman" w:hAnsi="Times New Roman" w:cs="Times New Roman"/>
                <w:b/>
                <w:sz w:val="20"/>
                <w:szCs w:val="20"/>
                <w:lang w:eastAsia="ru-RU"/>
              </w:rPr>
            </w:pPr>
            <w:r w:rsidRPr="00FE3626">
              <w:rPr>
                <w:rFonts w:ascii="Times New Roman" w:eastAsia="Times New Roman" w:hAnsi="Times New Roman" w:cs="Times New Roman"/>
                <w:b/>
                <w:sz w:val="20"/>
                <w:szCs w:val="20"/>
                <w:lang w:eastAsia="ru-RU"/>
              </w:rPr>
              <w:t xml:space="preserve">А1. Обязательная сертификация продукции требованиям Технического регламента </w:t>
            </w:r>
            <w:r w:rsidRPr="00F51C5D">
              <w:rPr>
                <w:rFonts w:ascii="Times New Roman" w:eastAsia="Times New Roman" w:hAnsi="Times New Roman" w:cs="Times New Roman"/>
                <w:b/>
                <w:sz w:val="20"/>
                <w:szCs w:val="20"/>
                <w:lang w:eastAsia="ru-RU"/>
              </w:rPr>
              <w:t>Евразийского экономического союза "О требованиях к средствам обеспечения пожарной безопасности и пожаротушения"</w:t>
            </w:r>
            <w:r>
              <w:rPr>
                <w:rFonts w:ascii="Times New Roman" w:eastAsia="Times New Roman" w:hAnsi="Times New Roman" w:cs="Times New Roman"/>
                <w:b/>
                <w:sz w:val="20"/>
                <w:szCs w:val="20"/>
                <w:lang w:eastAsia="ru-RU"/>
              </w:rPr>
              <w:t xml:space="preserve"> </w:t>
            </w:r>
            <w:r w:rsidRPr="00F51C5D">
              <w:rPr>
                <w:rFonts w:ascii="Times New Roman" w:eastAsia="Times New Roman" w:hAnsi="Times New Roman" w:cs="Times New Roman"/>
                <w:b/>
                <w:bCs/>
                <w:sz w:val="20"/>
                <w:szCs w:val="20"/>
                <w:lang w:eastAsia="ru-RU"/>
              </w:rPr>
              <w:t>(ТР ЕАЭС 043/2017)</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F51C5D" w:rsidRDefault="0007249B" w:rsidP="00BE3E22">
            <w:pPr>
              <w:spacing w:after="0" w:line="240" w:lineRule="auto"/>
              <w:rPr>
                <w:rFonts w:ascii="Times New Roman" w:hAnsi="Times New Roman" w:cs="Times New Roman"/>
                <w:sz w:val="20"/>
                <w:szCs w:val="20"/>
              </w:rPr>
            </w:pPr>
            <w:r w:rsidRPr="00F51C5D">
              <w:rPr>
                <w:rFonts w:ascii="Times New Roman" w:hAnsi="Times New Roman" w:cs="Times New Roman"/>
                <w:sz w:val="20"/>
                <w:szCs w:val="20"/>
              </w:rPr>
              <w:t>Извещатели пожарные,</w:t>
            </w:r>
          </w:p>
          <w:p w:rsidR="0007249B" w:rsidRPr="00FE3626" w:rsidRDefault="0007249B" w:rsidP="00BE3E22">
            <w:pPr>
              <w:spacing w:after="0" w:line="240" w:lineRule="auto"/>
              <w:rPr>
                <w:rFonts w:ascii="Times New Roman" w:hAnsi="Times New Roman" w:cs="Times New Roman"/>
                <w:sz w:val="20"/>
                <w:szCs w:val="20"/>
              </w:rPr>
            </w:pPr>
            <w:r w:rsidRPr="00F51C5D">
              <w:rPr>
                <w:rFonts w:ascii="Times New Roman" w:hAnsi="Times New Roman" w:cs="Times New Roman"/>
                <w:sz w:val="20"/>
                <w:szCs w:val="20"/>
              </w:rPr>
              <w:t>извещатели пожарные ручные</w:t>
            </w:r>
            <w:r>
              <w:rPr>
                <w:rFonts w:ascii="Times New Roman" w:hAnsi="Times New Roman" w:cs="Times New Roman"/>
                <w:sz w:val="20"/>
                <w:szCs w:val="20"/>
              </w:rPr>
              <w:t xml:space="preserve">. </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p w:rsidR="0007249B" w:rsidRPr="00FE3626" w:rsidRDefault="0007249B" w:rsidP="00BE3E22">
            <w:pPr>
              <w:spacing w:after="0" w:line="240" w:lineRule="auto"/>
              <w:ind w:left="57"/>
              <w:jc w:val="center"/>
              <w:rPr>
                <w:rFonts w:ascii="Times New Roman" w:hAnsi="Times New Roman" w:cs="Times New Roman"/>
                <w:sz w:val="20"/>
                <w:szCs w:val="20"/>
              </w:rPr>
            </w:pPr>
          </w:p>
          <w:p w:rsidR="0007249B" w:rsidRPr="00FE3626" w:rsidRDefault="0007249B" w:rsidP="00BE3E22">
            <w:pPr>
              <w:spacing w:after="0" w:line="240" w:lineRule="auto"/>
              <w:ind w:left="57"/>
              <w:jc w:val="center"/>
              <w:rPr>
                <w:rFonts w:ascii="Times New Roman" w:hAnsi="Times New Roman" w:cs="Times New Roman"/>
                <w:sz w:val="20"/>
                <w:szCs w:val="20"/>
              </w:rPr>
            </w:pPr>
          </w:p>
          <w:p w:rsidR="0007249B" w:rsidRPr="00FE3626" w:rsidRDefault="0007249B" w:rsidP="00BE3E22">
            <w:pPr>
              <w:spacing w:after="0" w:line="240" w:lineRule="auto"/>
              <w:ind w:left="57"/>
              <w:jc w:val="center"/>
              <w:rPr>
                <w:rFonts w:ascii="Times New Roman" w:hAnsi="Times New Roman" w:cs="Times New Roman"/>
                <w:sz w:val="20"/>
                <w:szCs w:val="20"/>
              </w:rPr>
            </w:pPr>
          </w:p>
          <w:p w:rsidR="0007249B" w:rsidRPr="00FE3626" w:rsidRDefault="0007249B" w:rsidP="00BE3E22">
            <w:pPr>
              <w:spacing w:after="0" w:line="240" w:lineRule="auto"/>
              <w:ind w:left="57"/>
              <w:jc w:val="center"/>
              <w:rPr>
                <w:rFonts w:ascii="Times New Roman" w:hAnsi="Times New Roman" w:cs="Times New Roman"/>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F51C5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51C5D">
              <w:rPr>
                <w:rFonts w:ascii="Times New Roman" w:eastAsia="Calibri" w:hAnsi="Times New Roman" w:cs="Times New Roman"/>
                <w:sz w:val="20"/>
                <w:szCs w:val="20"/>
              </w:rPr>
              <w:t>902710;</w:t>
            </w:r>
          </w:p>
          <w:p w:rsidR="0007249B" w:rsidRPr="00F51C5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51C5D">
              <w:rPr>
                <w:rFonts w:ascii="Times New Roman" w:eastAsia="Calibri" w:hAnsi="Times New Roman" w:cs="Times New Roman"/>
                <w:sz w:val="20"/>
                <w:szCs w:val="20"/>
              </w:rPr>
              <w:t>9022290000;</w:t>
            </w:r>
          </w:p>
          <w:p w:rsidR="0007249B" w:rsidRPr="00FE3626"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F51C5D">
              <w:rPr>
                <w:rFonts w:ascii="Times New Roman" w:eastAsia="Calibri" w:hAnsi="Times New Roman" w:cs="Times New Roman"/>
                <w:sz w:val="20"/>
                <w:szCs w:val="20"/>
              </w:rPr>
              <w:t>853110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sz w:val="20"/>
                <w:szCs w:val="20"/>
              </w:rPr>
            </w:pPr>
            <w:r w:rsidRPr="00F51C5D">
              <w:rPr>
                <w:rFonts w:ascii="Times New Roman" w:hAnsi="Times New Roman" w:cs="Times New Roman"/>
                <w:sz w:val="20"/>
                <w:szCs w:val="20"/>
              </w:rPr>
              <w:t>ГОСТ 34698-2020</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napToGrid w:val="0"/>
              <w:spacing w:after="0" w:line="240" w:lineRule="auto"/>
              <w:ind w:right="-120"/>
              <w:rPr>
                <w:rFonts w:ascii="Times New Roman" w:hAnsi="Times New Roman" w:cs="Times New Roman"/>
                <w:sz w:val="20"/>
                <w:szCs w:val="20"/>
              </w:rPr>
            </w:pPr>
            <w:r w:rsidRPr="00F51C5D">
              <w:rPr>
                <w:rFonts w:ascii="Times New Roman" w:hAnsi="Times New Roman" w:cs="Times New Roman"/>
                <w:sz w:val="20"/>
                <w:szCs w:val="20"/>
              </w:rPr>
              <w:t>ГОСТ 34698-2020</w:t>
            </w:r>
          </w:p>
          <w:p w:rsidR="0007249B" w:rsidRPr="00FE3626" w:rsidRDefault="0007249B" w:rsidP="00BE3E22">
            <w:pPr>
              <w:snapToGrid w:val="0"/>
              <w:spacing w:after="0" w:line="240" w:lineRule="auto"/>
              <w:ind w:right="-120"/>
              <w:rPr>
                <w:rFonts w:ascii="Times New Roman" w:hAnsi="Times New Roman" w:cs="Times New Roman"/>
                <w:sz w:val="20"/>
                <w:szCs w:val="20"/>
              </w:rPr>
            </w:pP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F51C5D"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Оповещатели пожарные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p w:rsidR="0007249B" w:rsidRPr="00FE3626" w:rsidRDefault="0007249B" w:rsidP="00BE3E22">
            <w:pPr>
              <w:spacing w:after="0" w:line="240" w:lineRule="auto"/>
              <w:ind w:left="57"/>
              <w:jc w:val="center"/>
              <w:rPr>
                <w:rFonts w:ascii="Times New Roman" w:hAnsi="Times New Roman" w:cs="Times New Roman"/>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8517620009;</w:t>
            </w:r>
            <w:r w:rsidRPr="00CB0FF1">
              <w:rPr>
                <w:rFonts w:ascii="ArialMT" w:hAnsi="ArialMT" w:cs="ArialMT"/>
                <w:sz w:val="18"/>
                <w:szCs w:val="18"/>
              </w:rPr>
              <w:t xml:space="preserve"> </w:t>
            </w:r>
            <w:r w:rsidRPr="00CB0FF1">
              <w:rPr>
                <w:rFonts w:ascii="Times New Roman" w:eastAsia="Calibri" w:hAnsi="Times New Roman" w:cs="Times New Roman"/>
                <w:sz w:val="20"/>
                <w:szCs w:val="20"/>
              </w:rPr>
              <w:t>8518210000;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8518220009;</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8518293008;</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8518299600;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8519811100;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853110;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8543708000;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9405610002;</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9405610003;</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9405610005;</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9405610009;</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9405690002;</w:t>
            </w:r>
          </w:p>
          <w:p w:rsidR="0007249B" w:rsidRPr="00F51C5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9405690009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B0FF1">
              <w:rPr>
                <w:rFonts w:ascii="Times New Roman" w:hAnsi="Times New Roman" w:cs="Times New Roman"/>
                <w:sz w:val="20"/>
                <w:szCs w:val="20"/>
              </w:rPr>
              <w:t>ГОСТ 34699-2020</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F51C5D" w:rsidRDefault="0007249B" w:rsidP="00BE3E22">
            <w:pPr>
              <w:snapToGrid w:val="0"/>
              <w:spacing w:after="0" w:line="240" w:lineRule="auto"/>
              <w:ind w:right="-120"/>
              <w:rPr>
                <w:rFonts w:ascii="Times New Roman" w:hAnsi="Times New Roman" w:cs="Times New Roman"/>
                <w:sz w:val="20"/>
                <w:szCs w:val="20"/>
              </w:rPr>
            </w:pPr>
            <w:r w:rsidRPr="00CB0FF1">
              <w:rPr>
                <w:rFonts w:ascii="Times New Roman" w:hAnsi="Times New Roman" w:cs="Times New Roman"/>
                <w:sz w:val="20"/>
                <w:szCs w:val="20"/>
              </w:rPr>
              <w:t>ГОСТ 34699-2020</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Оповещатели пожарные</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индивидуальные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853110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B0FF1">
              <w:rPr>
                <w:rFonts w:ascii="Times New Roman" w:hAnsi="Times New Roman" w:cs="Times New Roman"/>
                <w:sz w:val="20"/>
                <w:szCs w:val="20"/>
              </w:rPr>
              <w:t>ГОСТ 34699-2020</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napToGrid w:val="0"/>
              <w:spacing w:after="0" w:line="240" w:lineRule="auto"/>
              <w:ind w:right="-120"/>
              <w:rPr>
                <w:rFonts w:ascii="Times New Roman" w:hAnsi="Times New Roman" w:cs="Times New Roman"/>
                <w:sz w:val="20"/>
                <w:szCs w:val="20"/>
              </w:rPr>
            </w:pPr>
            <w:r w:rsidRPr="00CB0FF1">
              <w:rPr>
                <w:rFonts w:ascii="Times New Roman" w:hAnsi="Times New Roman" w:cs="Times New Roman"/>
                <w:sz w:val="20"/>
                <w:szCs w:val="20"/>
              </w:rPr>
              <w:t>ГОСТ 34699-2020</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Оповещатели пожарные</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звуковые гидравлические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8306100000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B0FF1">
              <w:rPr>
                <w:rFonts w:ascii="Times New Roman" w:hAnsi="Times New Roman" w:cs="Times New Roman"/>
                <w:sz w:val="20"/>
                <w:szCs w:val="20"/>
              </w:rPr>
              <w:t>ГОСТ Р 53287-2009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napToGrid w:val="0"/>
              <w:spacing w:after="0" w:line="240" w:lineRule="auto"/>
              <w:ind w:right="-120"/>
              <w:rPr>
                <w:rFonts w:ascii="Times New Roman" w:hAnsi="Times New Roman" w:cs="Times New Roman"/>
                <w:sz w:val="20"/>
                <w:szCs w:val="20"/>
              </w:rPr>
            </w:pPr>
            <w:r w:rsidRPr="00CB0FF1">
              <w:rPr>
                <w:rFonts w:ascii="Times New Roman" w:hAnsi="Times New Roman" w:cs="Times New Roman"/>
                <w:sz w:val="20"/>
                <w:szCs w:val="20"/>
              </w:rPr>
              <w:t>ГОСТ Р 53287-2009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Приборы приемно-</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контрольные и управления</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пожарные и прочие</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устройства, предназначенные</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для расширения</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функциональных</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возможностей прибора</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851761000;</w:t>
            </w:r>
            <w:r>
              <w:t xml:space="preserve"> </w:t>
            </w:r>
            <w:r w:rsidRPr="00CB0FF1">
              <w:rPr>
                <w:rFonts w:ascii="Times New Roman" w:eastAsia="Calibri" w:hAnsi="Times New Roman" w:cs="Times New Roman"/>
                <w:sz w:val="20"/>
                <w:szCs w:val="20"/>
              </w:rPr>
              <w:t>851771;</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851779000;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8518109600;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8518408008;</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8518500000;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8518900008;</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8519300000;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8519811100;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8519814500;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851981610;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851981750;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8519819509;</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8519891500;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8519891900;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8519899009;</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8527131000;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lastRenderedPageBreak/>
              <w:t>8527139900;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8527919100;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853110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lastRenderedPageBreak/>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B0FF1">
              <w:rPr>
                <w:rFonts w:ascii="Times New Roman" w:hAnsi="Times New Roman" w:cs="Times New Roman"/>
                <w:sz w:val="20"/>
                <w:szCs w:val="20"/>
              </w:rPr>
              <w:t>ГОСТ Р 53325-2012</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napToGrid w:val="0"/>
              <w:spacing w:after="0" w:line="240" w:lineRule="auto"/>
              <w:ind w:right="-120"/>
              <w:rPr>
                <w:rFonts w:ascii="Times New Roman" w:hAnsi="Times New Roman" w:cs="Times New Roman"/>
                <w:sz w:val="20"/>
                <w:szCs w:val="20"/>
              </w:rPr>
            </w:pPr>
            <w:r w:rsidRPr="00CB0FF1">
              <w:rPr>
                <w:rFonts w:ascii="Times New Roman" w:hAnsi="Times New Roman" w:cs="Times New Roman"/>
                <w:sz w:val="20"/>
                <w:szCs w:val="20"/>
              </w:rPr>
              <w:t>ГОСТ Р 53325-2012</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Выносные устройства</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индикации</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853110;</w:t>
            </w:r>
            <w:r w:rsidRPr="00CB0FF1">
              <w:rPr>
                <w:rFonts w:ascii="ArialMT" w:hAnsi="ArialMT" w:cs="ArialMT"/>
                <w:sz w:val="18"/>
                <w:szCs w:val="18"/>
              </w:rPr>
              <w:t xml:space="preserve"> </w:t>
            </w:r>
            <w:r w:rsidRPr="00CB0FF1">
              <w:rPr>
                <w:rFonts w:ascii="Times New Roman" w:eastAsia="Calibri" w:hAnsi="Times New Roman" w:cs="Times New Roman"/>
                <w:sz w:val="20"/>
                <w:szCs w:val="20"/>
              </w:rPr>
              <w:t>8531202000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B0FF1">
              <w:rPr>
                <w:rFonts w:ascii="Times New Roman" w:hAnsi="Times New Roman" w:cs="Times New Roman"/>
                <w:sz w:val="20"/>
                <w:szCs w:val="20"/>
              </w:rPr>
              <w:t xml:space="preserve">ГОСТ Р </w:t>
            </w:r>
            <w:r w:rsidRPr="00AD0BB9">
              <w:rPr>
                <w:rFonts w:ascii="Times New Roman" w:hAnsi="Times New Roman" w:cs="Times New Roman"/>
                <w:sz w:val="20"/>
                <w:szCs w:val="20"/>
                <w:highlight w:val="yellow"/>
              </w:rPr>
              <w:t>5332</w:t>
            </w:r>
            <w:r w:rsidRPr="00AD0BB9">
              <w:rPr>
                <w:rFonts w:ascii="Times New Roman" w:hAnsi="Times New Roman" w:cs="Times New Roman"/>
                <w:sz w:val="20"/>
                <w:szCs w:val="20"/>
                <w:highlight w:val="yellow"/>
                <w:lang w:val="ky-KG"/>
              </w:rPr>
              <w:t>5</w:t>
            </w:r>
            <w:r w:rsidRPr="00AD0BB9">
              <w:rPr>
                <w:rFonts w:ascii="Times New Roman" w:hAnsi="Times New Roman" w:cs="Times New Roman"/>
                <w:sz w:val="20"/>
                <w:szCs w:val="20"/>
                <w:highlight w:val="yellow"/>
              </w:rPr>
              <w:t>-2009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950EB4" w:rsidRDefault="0007249B" w:rsidP="00BE3E22">
            <w:pPr>
              <w:snapToGrid w:val="0"/>
              <w:spacing w:after="0" w:line="240" w:lineRule="auto"/>
              <w:ind w:right="-120"/>
              <w:rPr>
                <w:rFonts w:ascii="Times New Roman" w:hAnsi="Times New Roman" w:cs="Times New Roman"/>
                <w:sz w:val="20"/>
                <w:szCs w:val="20"/>
                <w:lang w:val="en-US"/>
              </w:rPr>
            </w:pPr>
            <w:r w:rsidRPr="00CB0FF1">
              <w:rPr>
                <w:rFonts w:ascii="Times New Roman" w:hAnsi="Times New Roman" w:cs="Times New Roman"/>
                <w:sz w:val="20"/>
                <w:szCs w:val="20"/>
              </w:rPr>
              <w:t xml:space="preserve">ГОСТ Р </w:t>
            </w:r>
            <w:r w:rsidRPr="00AD0BB9">
              <w:rPr>
                <w:rFonts w:ascii="Times New Roman" w:hAnsi="Times New Roman" w:cs="Times New Roman"/>
                <w:sz w:val="20"/>
                <w:szCs w:val="20"/>
                <w:highlight w:val="yellow"/>
              </w:rPr>
              <w:t>5332</w:t>
            </w:r>
            <w:r w:rsidRPr="00AD0BB9">
              <w:rPr>
                <w:rFonts w:ascii="Times New Roman" w:hAnsi="Times New Roman" w:cs="Times New Roman"/>
                <w:sz w:val="20"/>
                <w:szCs w:val="20"/>
                <w:highlight w:val="yellow"/>
                <w:lang w:val="ky-KG"/>
              </w:rPr>
              <w:t>5</w:t>
            </w:r>
            <w:r w:rsidRPr="00AD0BB9">
              <w:rPr>
                <w:rFonts w:ascii="Times New Roman" w:hAnsi="Times New Roman" w:cs="Times New Roman"/>
                <w:sz w:val="20"/>
                <w:szCs w:val="20"/>
                <w:highlight w:val="yellow"/>
              </w:rPr>
              <w:t>-2009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Устройства проверки и</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контроля работоспособности</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шлейфа</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853110; 853710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B0FF1">
              <w:rPr>
                <w:rFonts w:ascii="Times New Roman" w:hAnsi="Times New Roman" w:cs="Times New Roman"/>
                <w:sz w:val="20"/>
                <w:szCs w:val="20"/>
              </w:rPr>
              <w:t>ГОСТ Р 53325-2012</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napToGrid w:val="0"/>
              <w:spacing w:after="0" w:line="240" w:lineRule="auto"/>
              <w:ind w:right="-120"/>
              <w:rPr>
                <w:rFonts w:ascii="Times New Roman" w:hAnsi="Times New Roman" w:cs="Times New Roman"/>
                <w:sz w:val="20"/>
                <w:szCs w:val="20"/>
              </w:rPr>
            </w:pPr>
            <w:r w:rsidRPr="00CB0FF1">
              <w:rPr>
                <w:rFonts w:ascii="Times New Roman" w:hAnsi="Times New Roman" w:cs="Times New Roman"/>
                <w:sz w:val="20"/>
                <w:szCs w:val="20"/>
              </w:rPr>
              <w:t>ГОСТ Р 53325-2012</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Системы передачи извещений </w:t>
            </w:r>
            <w:r w:rsidRPr="00CB0FF1">
              <w:rPr>
                <w:rFonts w:ascii="Times New Roman" w:hAnsi="Times New Roman" w:cs="Times New Roman"/>
                <w:sz w:val="20"/>
                <w:szCs w:val="20"/>
              </w:rPr>
              <w:t>о пожаре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851761000;</w:t>
            </w:r>
            <w:r>
              <w:t xml:space="preserve"> </w:t>
            </w:r>
            <w:r w:rsidRPr="00CB0FF1">
              <w:rPr>
                <w:rFonts w:ascii="Times New Roman" w:eastAsia="Calibri" w:hAnsi="Times New Roman" w:cs="Times New Roman"/>
                <w:sz w:val="20"/>
                <w:szCs w:val="20"/>
              </w:rPr>
              <w:t>851762000;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8517693900;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8517699000;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8517711900;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851779000;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8526100009;</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853110; 853710;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8543200000;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8543703008</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B0FF1">
              <w:rPr>
                <w:rFonts w:ascii="Times New Roman" w:hAnsi="Times New Roman" w:cs="Times New Roman"/>
                <w:sz w:val="20"/>
                <w:szCs w:val="20"/>
              </w:rPr>
              <w:t>ГОСТ 34701-2020</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napToGrid w:val="0"/>
              <w:spacing w:after="0" w:line="240" w:lineRule="auto"/>
              <w:ind w:right="-120"/>
              <w:rPr>
                <w:rFonts w:ascii="Times New Roman" w:hAnsi="Times New Roman" w:cs="Times New Roman"/>
                <w:sz w:val="20"/>
                <w:szCs w:val="20"/>
              </w:rPr>
            </w:pPr>
            <w:r w:rsidRPr="00CB0FF1">
              <w:rPr>
                <w:rFonts w:ascii="Times New Roman" w:hAnsi="Times New Roman" w:cs="Times New Roman"/>
                <w:sz w:val="20"/>
                <w:szCs w:val="20"/>
              </w:rPr>
              <w:t>ГОСТ 34701-2020</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Устройства дистанционного</w:t>
            </w:r>
          </w:p>
          <w:p w:rsidR="0007249B"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пуска</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853110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 xml:space="preserve">Технический регламент Евразийского экономического союза "О требованиях к средствам обеспечения пожарной </w:t>
            </w:r>
            <w:r w:rsidRPr="00F51C5D">
              <w:rPr>
                <w:rFonts w:ascii="Times New Roman" w:hAnsi="Times New Roman" w:cs="Times New Roman"/>
                <w:bCs/>
                <w:sz w:val="20"/>
                <w:szCs w:val="20"/>
              </w:rPr>
              <w:lastRenderedPageBreak/>
              <w:t>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B0FF1">
              <w:rPr>
                <w:rFonts w:ascii="Times New Roman" w:hAnsi="Times New Roman" w:cs="Times New Roman"/>
                <w:sz w:val="20"/>
                <w:szCs w:val="20"/>
              </w:rPr>
              <w:t>ГОСТ Р 53325-2012</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napToGrid w:val="0"/>
              <w:spacing w:after="0" w:line="240" w:lineRule="auto"/>
              <w:ind w:right="-120"/>
              <w:rPr>
                <w:rFonts w:ascii="Times New Roman" w:hAnsi="Times New Roman" w:cs="Times New Roman"/>
                <w:sz w:val="20"/>
                <w:szCs w:val="20"/>
              </w:rPr>
            </w:pPr>
            <w:r w:rsidRPr="00CB0FF1">
              <w:rPr>
                <w:rFonts w:ascii="Times New Roman" w:hAnsi="Times New Roman" w:cs="Times New Roman"/>
                <w:sz w:val="20"/>
                <w:szCs w:val="20"/>
              </w:rPr>
              <w:lastRenderedPageBreak/>
              <w:t>ГОСТ Р 53325-2012</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Источники бесперебойного</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электропитания технических</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средств систем пожарной</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автоматики</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8504403004;</w:t>
            </w:r>
            <w:r w:rsidRPr="00CB0FF1">
              <w:rPr>
                <w:rFonts w:ascii="ArialMT" w:hAnsi="ArialMT" w:cs="ArialMT"/>
                <w:sz w:val="18"/>
                <w:szCs w:val="18"/>
              </w:rPr>
              <w:t xml:space="preserve"> </w:t>
            </w:r>
            <w:r w:rsidRPr="00CB0FF1">
              <w:rPr>
                <w:rFonts w:ascii="Times New Roman" w:eastAsia="Calibri" w:hAnsi="Times New Roman" w:cs="Times New Roman"/>
                <w:sz w:val="20"/>
                <w:szCs w:val="20"/>
              </w:rPr>
              <w:t>8504403008;</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8504405500;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8504408300;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8504408500;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8504408700;</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B0FF1">
              <w:rPr>
                <w:rFonts w:ascii="Times New Roman" w:eastAsia="Calibri" w:hAnsi="Times New Roman" w:cs="Times New Roman"/>
                <w:sz w:val="20"/>
                <w:szCs w:val="20"/>
              </w:rPr>
              <w:t>8504409100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Pr>
                <w:rFonts w:ascii="Times New Roman" w:hAnsi="Times New Roman" w:cs="Times New Roman"/>
                <w:sz w:val="20"/>
                <w:szCs w:val="20"/>
              </w:rPr>
              <w:t>ГОСТ 34700-2020</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napToGrid w:val="0"/>
              <w:spacing w:after="0" w:line="240" w:lineRule="auto"/>
              <w:ind w:right="-120"/>
              <w:rPr>
                <w:rFonts w:ascii="Times New Roman" w:hAnsi="Times New Roman" w:cs="Times New Roman"/>
                <w:sz w:val="20"/>
                <w:szCs w:val="20"/>
              </w:rPr>
            </w:pPr>
            <w:r>
              <w:rPr>
                <w:rFonts w:ascii="Times New Roman" w:hAnsi="Times New Roman" w:cs="Times New Roman"/>
                <w:sz w:val="20"/>
                <w:szCs w:val="20"/>
              </w:rPr>
              <w:t>ГОСТ 34700-2020</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Клапаны противопожарные</w:t>
            </w:r>
          </w:p>
          <w:p w:rsidR="0007249B" w:rsidRPr="00CB0FF1" w:rsidRDefault="0007249B" w:rsidP="00BE3E22">
            <w:pPr>
              <w:spacing w:after="0" w:line="240" w:lineRule="auto"/>
              <w:rPr>
                <w:rFonts w:ascii="Times New Roman" w:hAnsi="Times New Roman" w:cs="Times New Roman"/>
                <w:sz w:val="20"/>
                <w:szCs w:val="20"/>
              </w:rPr>
            </w:pPr>
            <w:r w:rsidRPr="00CB0FF1">
              <w:rPr>
                <w:rFonts w:ascii="Times New Roman" w:hAnsi="Times New Roman" w:cs="Times New Roman"/>
                <w:sz w:val="20"/>
                <w:szCs w:val="20"/>
              </w:rPr>
              <w:t>нормально открытые, клапаны</w:t>
            </w:r>
            <w:r>
              <w:rPr>
                <w:rFonts w:ascii="Times New Roman" w:hAnsi="Times New Roman" w:cs="Times New Roman"/>
                <w:sz w:val="20"/>
                <w:szCs w:val="20"/>
              </w:rPr>
              <w:t xml:space="preserve"> </w:t>
            </w:r>
            <w:r w:rsidRPr="00CB0FF1">
              <w:rPr>
                <w:rFonts w:ascii="Times New Roman" w:hAnsi="Times New Roman" w:cs="Times New Roman"/>
                <w:sz w:val="20"/>
                <w:szCs w:val="20"/>
              </w:rPr>
              <w:t>противопожарные нормально</w:t>
            </w:r>
            <w:r>
              <w:rPr>
                <w:rFonts w:ascii="Times New Roman" w:hAnsi="Times New Roman" w:cs="Times New Roman"/>
                <w:sz w:val="20"/>
                <w:szCs w:val="20"/>
              </w:rPr>
              <w:t xml:space="preserve"> </w:t>
            </w:r>
            <w:r w:rsidRPr="00CB0FF1">
              <w:rPr>
                <w:rFonts w:ascii="Times New Roman" w:hAnsi="Times New Roman" w:cs="Times New Roman"/>
                <w:sz w:val="20"/>
                <w:szCs w:val="20"/>
              </w:rPr>
              <w:t>закрытые, люки дымовые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8481806390;</w:t>
            </w:r>
            <w:r>
              <w:t xml:space="preserve"> </w:t>
            </w:r>
            <w:r w:rsidRPr="00CF1780">
              <w:rPr>
                <w:rFonts w:ascii="Times New Roman" w:eastAsia="Calibri" w:hAnsi="Times New Roman" w:cs="Times New Roman"/>
                <w:sz w:val="20"/>
                <w:szCs w:val="20"/>
              </w:rPr>
              <w:t>8481807399;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8481807900;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8481808508;</w:t>
            </w:r>
          </w:p>
          <w:p w:rsidR="0007249B" w:rsidRPr="00CB0FF1"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8481809907</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34720-2021;</w:t>
            </w:r>
          </w:p>
          <w:p w:rsidR="0007249B" w:rsidRPr="00F51C5D" w:rsidRDefault="0007249B" w:rsidP="00BE3E22">
            <w:pPr>
              <w:snapToGrid w:val="0"/>
              <w:spacing w:after="0" w:line="240" w:lineRule="auto"/>
              <w:ind w:right="-120"/>
              <w:rPr>
                <w:rFonts w:ascii="Times New Roman" w:hAnsi="Times New Roman" w:cs="Times New Roman"/>
                <w:bCs/>
                <w:sz w:val="20"/>
                <w:szCs w:val="20"/>
              </w:rPr>
            </w:pPr>
            <w:r>
              <w:rPr>
                <w:rFonts w:ascii="Times New Roman" w:hAnsi="Times New Roman" w:cs="Times New Roman"/>
                <w:sz w:val="20"/>
                <w:szCs w:val="20"/>
              </w:rPr>
              <w:t>ГОСТ Р 53301-2019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34720-2021;</w:t>
            </w:r>
          </w:p>
          <w:p w:rsidR="0007249B" w:rsidRDefault="0007249B" w:rsidP="00BE3E22">
            <w:pPr>
              <w:snapToGrid w:val="0"/>
              <w:spacing w:after="0" w:line="240" w:lineRule="auto"/>
              <w:ind w:right="-120"/>
              <w:rPr>
                <w:rFonts w:ascii="Times New Roman" w:hAnsi="Times New Roman" w:cs="Times New Roman"/>
                <w:sz w:val="20"/>
                <w:szCs w:val="20"/>
              </w:rPr>
            </w:pPr>
            <w:r>
              <w:rPr>
                <w:rFonts w:ascii="Times New Roman" w:hAnsi="Times New Roman" w:cs="Times New Roman"/>
                <w:sz w:val="20"/>
                <w:szCs w:val="20"/>
              </w:rPr>
              <w:t>ГОСТ Р 53301-2019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Противодымные экраны</w:t>
            </w:r>
          </w:p>
          <w:p w:rsidR="0007249B" w:rsidRPr="00CB0FF1"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(шторы, занавесы)</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7019630000;</w:t>
            </w:r>
            <w:r>
              <w:t xml:space="preserve"> </w:t>
            </w:r>
            <w:r w:rsidRPr="00CF1780">
              <w:rPr>
                <w:rFonts w:ascii="Times New Roman" w:eastAsia="Calibri" w:hAnsi="Times New Roman" w:cs="Times New Roman"/>
                <w:sz w:val="20"/>
                <w:szCs w:val="20"/>
              </w:rPr>
              <w:t>7019640000;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7019660009;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7019690009;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7019800009;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7019900029;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7019900095;</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7019900099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F1780">
              <w:rPr>
                <w:rFonts w:ascii="Times New Roman" w:hAnsi="Times New Roman" w:cs="Times New Roman"/>
                <w:sz w:val="20"/>
                <w:szCs w:val="20"/>
              </w:rPr>
              <w:t>ГОСТ Р 53305-2009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Р 53305-2009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Воздуховоды</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7305310000;</w:t>
            </w:r>
            <w:r>
              <w:t xml:space="preserve"> </w:t>
            </w:r>
            <w:r w:rsidRPr="00CF1780">
              <w:rPr>
                <w:rFonts w:ascii="Times New Roman" w:eastAsia="Calibri" w:hAnsi="Times New Roman" w:cs="Times New Roman"/>
                <w:sz w:val="20"/>
                <w:szCs w:val="20"/>
              </w:rPr>
              <w:t>7305390000;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7305900000;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7306307209;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lastRenderedPageBreak/>
              <w:t>7306307708;</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7306308000;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7306402009;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7306408008;</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7306508009;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7308909809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lastRenderedPageBreak/>
              <w:t xml:space="preserve">Технический регламент Евразийского экономического союза "О требованиях к средствам обеспечения пожарной </w:t>
            </w:r>
            <w:r w:rsidRPr="00F51C5D">
              <w:rPr>
                <w:rFonts w:ascii="Times New Roman" w:hAnsi="Times New Roman" w:cs="Times New Roman"/>
                <w:bCs/>
                <w:sz w:val="20"/>
                <w:szCs w:val="20"/>
              </w:rPr>
              <w:lastRenderedPageBreak/>
              <w:t>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F1780">
              <w:rPr>
                <w:rFonts w:ascii="Times New Roman" w:hAnsi="Times New Roman" w:cs="Times New Roman"/>
                <w:sz w:val="20"/>
                <w:szCs w:val="20"/>
              </w:rPr>
              <w:t>ГОСТ Р 53299-2019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lastRenderedPageBreak/>
              <w:t>ГОСТ Р 53299-2019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Средства огнезащиты</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стальных и (или)</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железобетонных конструкций</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3209; 3214;</w:t>
            </w:r>
            <w:r>
              <w:t xml:space="preserve"> </w:t>
            </w:r>
            <w:r w:rsidRPr="00CF1780">
              <w:rPr>
                <w:rFonts w:ascii="Times New Roman" w:eastAsia="Calibri" w:hAnsi="Times New Roman" w:cs="Times New Roman"/>
                <w:sz w:val="20"/>
                <w:szCs w:val="20"/>
              </w:rPr>
              <w:t>3824997000;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6806;</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6808000000;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6809; 6815;</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2520; 2530;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3816000000;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6810;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681140000;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681299900;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6902</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F1780">
              <w:rPr>
                <w:rFonts w:ascii="Times New Roman" w:hAnsi="Times New Roman" w:cs="Times New Roman"/>
                <w:sz w:val="20"/>
                <w:szCs w:val="20"/>
              </w:rPr>
              <w:t>ГОСТ Р 53295-2009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Р 53295-2009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Средства огнезащиты</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древесины и материалов на</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ее основе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3209; 3214;</w:t>
            </w:r>
            <w:r>
              <w:t xml:space="preserve"> </w:t>
            </w:r>
            <w:r w:rsidRPr="00CF1780">
              <w:rPr>
                <w:rFonts w:ascii="Times New Roman" w:eastAsia="Calibri" w:hAnsi="Times New Roman" w:cs="Times New Roman"/>
                <w:sz w:val="20"/>
                <w:szCs w:val="20"/>
              </w:rPr>
              <w:t>3809;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3824997000;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6815; 2520;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2530; 2811;</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2827; 2835;</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3105;</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681140000;</w:t>
            </w:r>
            <w:r>
              <w:t xml:space="preserve"> </w:t>
            </w:r>
            <w:r w:rsidRPr="00CF1780">
              <w:rPr>
                <w:rFonts w:ascii="Times New Roman" w:eastAsia="Calibri" w:hAnsi="Times New Roman" w:cs="Times New Roman"/>
                <w:sz w:val="20"/>
                <w:szCs w:val="20"/>
              </w:rPr>
              <w:t>681299900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Pr>
                <w:rFonts w:ascii="Times New Roman" w:hAnsi="Times New Roman" w:cs="Times New Roman"/>
                <w:sz w:val="20"/>
                <w:szCs w:val="20"/>
              </w:rPr>
              <w:t>ГОСТ Р 53292-2009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napToGrid w:val="0"/>
              <w:spacing w:after="0" w:line="240" w:lineRule="auto"/>
              <w:ind w:right="-120"/>
              <w:rPr>
                <w:rFonts w:ascii="Times New Roman" w:hAnsi="Times New Roman" w:cs="Times New Roman"/>
                <w:sz w:val="20"/>
                <w:szCs w:val="20"/>
              </w:rPr>
            </w:pPr>
            <w:r>
              <w:rPr>
                <w:rFonts w:ascii="Times New Roman" w:hAnsi="Times New Roman" w:cs="Times New Roman"/>
                <w:sz w:val="20"/>
                <w:szCs w:val="20"/>
              </w:rPr>
              <w:t>ГОСТ Р 53292-2009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Средства огнезащиты кабелей</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2520; 2530;</w:t>
            </w:r>
            <w:r>
              <w:t xml:space="preserve"> </w:t>
            </w:r>
            <w:r w:rsidRPr="00CF1780">
              <w:rPr>
                <w:rFonts w:ascii="Times New Roman" w:eastAsia="Calibri" w:hAnsi="Times New Roman" w:cs="Times New Roman"/>
                <w:sz w:val="20"/>
                <w:szCs w:val="20"/>
              </w:rPr>
              <w:t>3209; 3214;</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3824997000;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6815</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 xml:space="preserve">Технический регламент Евразийского экономического союза "О требованиях к средствам обеспечения пожарной </w:t>
            </w:r>
            <w:r w:rsidRPr="00F51C5D">
              <w:rPr>
                <w:rFonts w:ascii="Times New Roman" w:hAnsi="Times New Roman" w:cs="Times New Roman"/>
                <w:bCs/>
                <w:sz w:val="20"/>
                <w:szCs w:val="20"/>
              </w:rPr>
              <w:lastRenderedPageBreak/>
              <w:t>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Pr>
                <w:rFonts w:ascii="Times New Roman" w:hAnsi="Times New Roman" w:cs="Times New Roman"/>
                <w:sz w:val="20"/>
                <w:szCs w:val="20"/>
              </w:rPr>
              <w:t>ГОСТ Р 53311-2009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sz w:val="20"/>
                <w:szCs w:val="20"/>
              </w:rPr>
            </w:pPr>
            <w:r>
              <w:rPr>
                <w:rFonts w:ascii="Times New Roman" w:hAnsi="Times New Roman" w:cs="Times New Roman"/>
                <w:sz w:val="20"/>
                <w:szCs w:val="20"/>
              </w:rPr>
              <w:lastRenderedPageBreak/>
              <w:t>ГОСТ Р 53311-2009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 xml:space="preserve">Изделия </w:t>
            </w:r>
            <w:proofErr w:type="spellStart"/>
            <w:r w:rsidRPr="00CF1780">
              <w:rPr>
                <w:rFonts w:ascii="Times New Roman" w:hAnsi="Times New Roman" w:cs="Times New Roman"/>
                <w:sz w:val="20"/>
                <w:szCs w:val="20"/>
              </w:rPr>
              <w:t>погонажные</w:t>
            </w:r>
            <w:proofErr w:type="spellEnd"/>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электромонтажные из</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неметаллических материалов</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3916100000;</w:t>
            </w:r>
            <w:r>
              <w:t xml:space="preserve"> </w:t>
            </w:r>
            <w:r w:rsidRPr="00CF1780">
              <w:rPr>
                <w:rFonts w:ascii="Times New Roman" w:eastAsia="Calibri" w:hAnsi="Times New Roman" w:cs="Times New Roman"/>
                <w:sz w:val="20"/>
                <w:szCs w:val="20"/>
              </w:rPr>
              <w:t>3916200000;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391690;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3917211000;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391721900;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3917221000;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391722900;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391729000;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391732000;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391739000;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3925902000;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854720000;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8547900000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F1780">
              <w:rPr>
                <w:rFonts w:ascii="Times New Roman" w:hAnsi="Times New Roman" w:cs="Times New Roman"/>
                <w:sz w:val="20"/>
                <w:szCs w:val="20"/>
              </w:rPr>
              <w:t>ГОСТ Р 53313-2009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Р 53313-2009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Пожарные шкафы</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9403109300;</w:t>
            </w:r>
            <w:r w:rsidRPr="00CF1780">
              <w:rPr>
                <w:rFonts w:ascii="ArialMT" w:hAnsi="ArialMT" w:cs="ArialMT"/>
                <w:sz w:val="18"/>
                <w:szCs w:val="18"/>
              </w:rPr>
              <w:t xml:space="preserve"> </w:t>
            </w:r>
            <w:r w:rsidRPr="00CF1780">
              <w:rPr>
                <w:rFonts w:ascii="Times New Roman" w:eastAsia="Calibri" w:hAnsi="Times New Roman" w:cs="Times New Roman"/>
                <w:sz w:val="20"/>
                <w:szCs w:val="20"/>
              </w:rPr>
              <w:t>9403208009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F1780">
              <w:rPr>
                <w:rFonts w:ascii="Times New Roman" w:hAnsi="Times New Roman" w:cs="Times New Roman"/>
                <w:sz w:val="20"/>
                <w:szCs w:val="20"/>
              </w:rPr>
              <w:t>ГОСТ Р 51844-2009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Р 51844-2009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Противопожарные окна,</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двери, двери шахт лифтов с</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нормируемым пределом</w:t>
            </w:r>
          </w:p>
          <w:p w:rsidR="0007249B" w:rsidRPr="00CF1780" w:rsidRDefault="0007249B" w:rsidP="00BE3E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огнестойкости, ворота, люки, шторы, </w:t>
            </w:r>
            <w:proofErr w:type="spellStart"/>
            <w:r>
              <w:rPr>
                <w:rFonts w:ascii="Times New Roman" w:hAnsi="Times New Roman" w:cs="Times New Roman"/>
                <w:sz w:val="20"/>
                <w:szCs w:val="20"/>
              </w:rPr>
              <w:t>роллеты</w:t>
            </w:r>
            <w:proofErr w:type="spellEnd"/>
            <w:r>
              <w:rPr>
                <w:rFonts w:ascii="Times New Roman" w:hAnsi="Times New Roman" w:cs="Times New Roman"/>
                <w:sz w:val="20"/>
                <w:szCs w:val="20"/>
              </w:rPr>
              <w:t xml:space="preserve">, экраны, </w:t>
            </w:r>
            <w:r w:rsidRPr="00CF1780">
              <w:rPr>
                <w:rFonts w:ascii="Times New Roman" w:hAnsi="Times New Roman" w:cs="Times New Roman"/>
                <w:sz w:val="20"/>
                <w:szCs w:val="20"/>
              </w:rPr>
              <w:t>занавесы</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4418190000;</w:t>
            </w:r>
            <w:r>
              <w:t xml:space="preserve"> </w:t>
            </w:r>
            <w:r w:rsidRPr="00CF1780">
              <w:rPr>
                <w:rFonts w:ascii="Times New Roman" w:eastAsia="Calibri" w:hAnsi="Times New Roman" w:cs="Times New Roman"/>
                <w:sz w:val="20"/>
                <w:szCs w:val="20"/>
              </w:rPr>
              <w:t>441821;</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4418290000;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7019630000;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7019640000;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7019660009;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7019690009;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lastRenderedPageBreak/>
              <w:t>7019900029;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7308300000;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7308905900;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7610100000;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7610909000;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8431310000;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441811</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lastRenderedPageBreak/>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Р 53307-2009;</w:t>
            </w:r>
          </w:p>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Р 53308-2009;</w:t>
            </w:r>
          </w:p>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lastRenderedPageBreak/>
              <w:t>ГОСТ Р 55896-2013;</w:t>
            </w:r>
          </w:p>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30247.0-94;</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F1780">
              <w:rPr>
                <w:rFonts w:ascii="Times New Roman" w:hAnsi="Times New Roman" w:cs="Times New Roman"/>
                <w:sz w:val="20"/>
                <w:szCs w:val="20"/>
              </w:rPr>
              <w:t>ГОСТ 30247.3-2002</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lastRenderedPageBreak/>
              <w:t>ГОСТ Р 53307-2009;</w:t>
            </w:r>
          </w:p>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Р 53308-2009;</w:t>
            </w:r>
          </w:p>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Р 55896-2013;</w:t>
            </w:r>
          </w:p>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30247.0-94;</w:t>
            </w:r>
          </w:p>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30247.3-2002</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Узлы пересечения</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противопожарных преград</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кабельными изделиями,</w:t>
            </w:r>
          </w:p>
          <w:p w:rsidR="0007249B" w:rsidRPr="00CF1780" w:rsidRDefault="0007249B" w:rsidP="00BE3E22">
            <w:pPr>
              <w:spacing w:after="0" w:line="240" w:lineRule="auto"/>
              <w:rPr>
                <w:rFonts w:ascii="Times New Roman" w:hAnsi="Times New Roman" w:cs="Times New Roman"/>
                <w:sz w:val="20"/>
                <w:szCs w:val="20"/>
              </w:rPr>
            </w:pPr>
            <w:proofErr w:type="spellStart"/>
            <w:r w:rsidRPr="00CF1780">
              <w:rPr>
                <w:rFonts w:ascii="Times New Roman" w:hAnsi="Times New Roman" w:cs="Times New Roman"/>
                <w:sz w:val="20"/>
                <w:szCs w:val="20"/>
              </w:rPr>
              <w:t>шинопроводами</w:t>
            </w:r>
            <w:proofErr w:type="spellEnd"/>
            <w:r w:rsidRPr="00CF1780">
              <w:rPr>
                <w:rFonts w:ascii="Times New Roman" w:hAnsi="Times New Roman" w:cs="Times New Roman"/>
                <w:sz w:val="20"/>
                <w:szCs w:val="20"/>
              </w:rPr>
              <w:t>,</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герметичными кабельными</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вводами, муфтами и</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трубопроводами инженерных</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систем зданий и сооружений</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6806900000;</w:t>
            </w:r>
            <w:r>
              <w:t xml:space="preserve"> </w:t>
            </w:r>
            <w:r w:rsidRPr="00CF1780">
              <w:rPr>
                <w:rFonts w:ascii="Times New Roman" w:eastAsia="Calibri" w:hAnsi="Times New Roman" w:cs="Times New Roman"/>
                <w:sz w:val="20"/>
                <w:szCs w:val="20"/>
              </w:rPr>
              <w:t>6815110000;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6815120000;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6815130000;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6815190000;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8484100009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30247.0-94;</w:t>
            </w:r>
          </w:p>
          <w:p w:rsidR="0007249B" w:rsidRPr="00CF1780" w:rsidRDefault="0007249B" w:rsidP="00BE3E22">
            <w:pPr>
              <w:snapToGrid w:val="0"/>
              <w:spacing w:after="0" w:line="240" w:lineRule="auto"/>
              <w:ind w:right="-120"/>
              <w:rPr>
                <w:rFonts w:ascii="Times New Roman" w:hAnsi="Times New Roman" w:cs="Times New Roman"/>
                <w:sz w:val="20"/>
                <w:szCs w:val="20"/>
              </w:rPr>
            </w:pPr>
            <w:r>
              <w:rPr>
                <w:rFonts w:ascii="Times New Roman" w:hAnsi="Times New Roman" w:cs="Times New Roman"/>
                <w:sz w:val="20"/>
                <w:szCs w:val="20"/>
              </w:rPr>
              <w:t>ГОСТ Р 53310-2009</w:t>
            </w:r>
            <w:r w:rsidRPr="00CF1780">
              <w:rPr>
                <w:rFonts w:ascii="Times New Roman" w:hAnsi="Times New Roman" w:cs="Times New Roman"/>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F1780">
              <w:rPr>
                <w:rFonts w:ascii="Times New Roman" w:hAnsi="Times New Roman" w:cs="Times New Roman"/>
                <w:sz w:val="20"/>
                <w:szCs w:val="20"/>
              </w:rPr>
              <w:t>ГОСТ Р 53306-2009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30247.0-94;</w:t>
            </w:r>
          </w:p>
          <w:p w:rsidR="0007249B" w:rsidRPr="00CF1780" w:rsidRDefault="0007249B" w:rsidP="00BE3E22">
            <w:pPr>
              <w:snapToGrid w:val="0"/>
              <w:spacing w:after="0" w:line="240" w:lineRule="auto"/>
              <w:ind w:right="-120"/>
              <w:rPr>
                <w:rFonts w:ascii="Times New Roman" w:hAnsi="Times New Roman" w:cs="Times New Roman"/>
                <w:sz w:val="20"/>
                <w:szCs w:val="20"/>
              </w:rPr>
            </w:pPr>
            <w:r>
              <w:rPr>
                <w:rFonts w:ascii="Times New Roman" w:hAnsi="Times New Roman" w:cs="Times New Roman"/>
                <w:sz w:val="20"/>
                <w:szCs w:val="20"/>
              </w:rPr>
              <w:t>ГОСТ Р 53310-2009</w:t>
            </w:r>
            <w:r w:rsidRPr="00CF1780">
              <w:rPr>
                <w:rFonts w:ascii="Times New Roman" w:hAnsi="Times New Roman" w:cs="Times New Roman"/>
                <w:sz w:val="20"/>
                <w:szCs w:val="20"/>
              </w:rPr>
              <w:t>;</w:t>
            </w:r>
          </w:p>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Р 53306-2009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Двери противопожарные</w:t>
            </w:r>
          </w:p>
          <w:p w:rsidR="0007249B" w:rsidRPr="00CF1780" w:rsidRDefault="0007249B" w:rsidP="00BE3E22">
            <w:pPr>
              <w:spacing w:after="0" w:line="240" w:lineRule="auto"/>
              <w:rPr>
                <w:rFonts w:ascii="Times New Roman" w:hAnsi="Times New Roman" w:cs="Times New Roman"/>
                <w:sz w:val="20"/>
                <w:szCs w:val="20"/>
              </w:rPr>
            </w:pPr>
            <w:proofErr w:type="spellStart"/>
            <w:r w:rsidRPr="00CF1780">
              <w:rPr>
                <w:rFonts w:ascii="Times New Roman" w:hAnsi="Times New Roman" w:cs="Times New Roman"/>
                <w:sz w:val="20"/>
                <w:szCs w:val="20"/>
              </w:rPr>
              <w:t>дымогазонепроницаемые</w:t>
            </w:r>
            <w:proofErr w:type="spellEnd"/>
            <w:r w:rsidRPr="00CF1780">
              <w:rPr>
                <w:rFonts w:ascii="Times New Roman" w:hAnsi="Times New Roman" w:cs="Times New Roman"/>
                <w:sz w:val="20"/>
                <w:szCs w:val="20"/>
              </w:rPr>
              <w:t>,</w:t>
            </w:r>
          </w:p>
          <w:p w:rsidR="0007249B" w:rsidRPr="00CF1780" w:rsidRDefault="0007249B" w:rsidP="00BE3E22">
            <w:pPr>
              <w:spacing w:after="0" w:line="240" w:lineRule="auto"/>
              <w:rPr>
                <w:rFonts w:ascii="Times New Roman" w:hAnsi="Times New Roman" w:cs="Times New Roman"/>
                <w:sz w:val="20"/>
                <w:szCs w:val="20"/>
              </w:rPr>
            </w:pPr>
            <w:r w:rsidRPr="00CF1780">
              <w:rPr>
                <w:rFonts w:ascii="Times New Roman" w:hAnsi="Times New Roman" w:cs="Times New Roman"/>
                <w:sz w:val="20"/>
                <w:szCs w:val="20"/>
              </w:rPr>
              <w:t>двери дымонепроницаемые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4418190000;</w:t>
            </w:r>
            <w:r>
              <w:t xml:space="preserve"> </w:t>
            </w:r>
            <w:r w:rsidRPr="00CF1780">
              <w:rPr>
                <w:rFonts w:ascii="Times New Roman" w:eastAsia="Calibri" w:hAnsi="Times New Roman" w:cs="Times New Roman"/>
                <w:sz w:val="20"/>
                <w:szCs w:val="20"/>
              </w:rPr>
              <w:t>441821;</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4418290000;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7019630000;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7019640000;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7019660009;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7019690009;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7019900029;</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7308300000;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7610100000;</w:t>
            </w:r>
            <w:r>
              <w:t xml:space="preserve"> </w:t>
            </w:r>
            <w:r w:rsidRPr="00CF1780">
              <w:rPr>
                <w:rFonts w:ascii="Times New Roman" w:eastAsia="Calibri" w:hAnsi="Times New Roman" w:cs="Times New Roman"/>
                <w:sz w:val="20"/>
                <w:szCs w:val="20"/>
              </w:rPr>
              <w:t>7610909000;</w:t>
            </w:r>
          </w:p>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CF1780">
              <w:rPr>
                <w:rFonts w:ascii="Times New Roman" w:eastAsia="Calibri" w:hAnsi="Times New Roman" w:cs="Times New Roman"/>
                <w:sz w:val="20"/>
                <w:szCs w:val="20"/>
              </w:rPr>
              <w:t>8431310000</w:t>
            </w:r>
            <w:r>
              <w:rPr>
                <w:rFonts w:ascii="Times New Roman" w:eastAsia="Calibri" w:hAnsi="Times New Roman" w:cs="Times New Roman"/>
                <w:sz w:val="20"/>
                <w:szCs w:val="20"/>
              </w:rPr>
              <w:t xml:space="preserve"> </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CF1780">
              <w:rPr>
                <w:rFonts w:ascii="Times New Roman" w:hAnsi="Times New Roman" w:cs="Times New Roman"/>
                <w:sz w:val="20"/>
                <w:szCs w:val="20"/>
              </w:rPr>
              <w:t>ГОСТ Р 53303-2009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napToGrid w:val="0"/>
              <w:spacing w:after="0" w:line="240" w:lineRule="auto"/>
              <w:ind w:right="-120"/>
              <w:rPr>
                <w:rFonts w:ascii="Times New Roman" w:hAnsi="Times New Roman" w:cs="Times New Roman"/>
                <w:sz w:val="20"/>
                <w:szCs w:val="20"/>
              </w:rPr>
            </w:pPr>
            <w:r w:rsidRPr="00CF1780">
              <w:rPr>
                <w:rFonts w:ascii="Times New Roman" w:hAnsi="Times New Roman" w:cs="Times New Roman"/>
                <w:sz w:val="20"/>
                <w:szCs w:val="20"/>
              </w:rPr>
              <w:t>ГОСТ Р 53303-2009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Противодымные экраны</w:t>
            </w:r>
          </w:p>
          <w:p w:rsidR="0007249B" w:rsidRPr="00CF1780"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(шторы, занавесы)</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7308; 7610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BB29DD">
              <w:rPr>
                <w:rFonts w:ascii="Times New Roman" w:hAnsi="Times New Roman" w:cs="Times New Roman"/>
                <w:sz w:val="20"/>
                <w:szCs w:val="20"/>
              </w:rPr>
              <w:t>ГОСТ Р 53305-2009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CF1780" w:rsidRDefault="0007249B" w:rsidP="00BE3E22">
            <w:pPr>
              <w:snapToGrid w:val="0"/>
              <w:spacing w:after="0" w:line="240" w:lineRule="auto"/>
              <w:ind w:right="-120"/>
              <w:rPr>
                <w:rFonts w:ascii="Times New Roman" w:hAnsi="Times New Roman" w:cs="Times New Roman"/>
                <w:sz w:val="20"/>
                <w:szCs w:val="20"/>
              </w:rPr>
            </w:pPr>
            <w:r w:rsidRPr="00BB29DD">
              <w:rPr>
                <w:rFonts w:ascii="Times New Roman" w:hAnsi="Times New Roman" w:cs="Times New Roman"/>
                <w:sz w:val="20"/>
                <w:szCs w:val="20"/>
              </w:rPr>
              <w:t>ГОСТ Р 53305-2009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Вытяжные вентиляторы</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841459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Pr>
                <w:rFonts w:ascii="Times New Roman" w:hAnsi="Times New Roman" w:cs="Times New Roman"/>
                <w:sz w:val="20"/>
                <w:szCs w:val="20"/>
              </w:rPr>
              <w:t xml:space="preserve">ГОСТ Р 53302-2009 </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napToGrid w:val="0"/>
              <w:spacing w:after="0" w:line="240" w:lineRule="auto"/>
              <w:ind w:right="-120"/>
              <w:rPr>
                <w:rFonts w:ascii="Times New Roman" w:hAnsi="Times New Roman" w:cs="Times New Roman"/>
                <w:sz w:val="20"/>
                <w:szCs w:val="20"/>
              </w:rPr>
            </w:pPr>
            <w:r>
              <w:rPr>
                <w:rFonts w:ascii="Times New Roman" w:hAnsi="Times New Roman" w:cs="Times New Roman"/>
                <w:sz w:val="20"/>
                <w:szCs w:val="20"/>
              </w:rPr>
              <w:t>ГОСТ Р 53302-2009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Узлы управления установок</w:t>
            </w:r>
          </w:p>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водяного и пенного</w:t>
            </w:r>
          </w:p>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пожаротушения</w:t>
            </w:r>
          </w:p>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автоматических</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8481805990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BB29DD">
              <w:rPr>
                <w:rFonts w:ascii="Times New Roman" w:hAnsi="Times New Roman" w:cs="Times New Roman"/>
                <w:sz w:val="20"/>
                <w:szCs w:val="20"/>
              </w:rPr>
              <w:t>ГОСТ Р 51052-2002</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napToGrid w:val="0"/>
              <w:spacing w:after="0" w:line="240" w:lineRule="auto"/>
              <w:ind w:right="-120"/>
              <w:rPr>
                <w:rFonts w:ascii="Times New Roman" w:hAnsi="Times New Roman" w:cs="Times New Roman"/>
                <w:sz w:val="20"/>
                <w:szCs w:val="20"/>
              </w:rPr>
            </w:pPr>
            <w:r w:rsidRPr="00BB29DD">
              <w:rPr>
                <w:rFonts w:ascii="Times New Roman" w:hAnsi="Times New Roman" w:cs="Times New Roman"/>
                <w:sz w:val="20"/>
                <w:szCs w:val="20"/>
              </w:rPr>
              <w:t>ГОСТ Р 51052-2002</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Обратные клапаны установок водяного и пенного </w:t>
            </w:r>
            <w:r w:rsidRPr="00BB29DD">
              <w:rPr>
                <w:rFonts w:ascii="Times New Roman" w:hAnsi="Times New Roman" w:cs="Times New Roman"/>
                <w:sz w:val="20"/>
                <w:szCs w:val="20"/>
              </w:rPr>
              <w:t>пожаротушения</w:t>
            </w:r>
          </w:p>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автоматических</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8481805990;</w:t>
            </w:r>
            <w:r>
              <w:t xml:space="preserve"> </w:t>
            </w:r>
            <w:r w:rsidRPr="00BB29DD">
              <w:rPr>
                <w:rFonts w:ascii="Times New Roman" w:eastAsia="Calibri" w:hAnsi="Times New Roman" w:cs="Times New Roman"/>
                <w:sz w:val="20"/>
                <w:szCs w:val="20"/>
              </w:rPr>
              <w:t>8481807100;</w:t>
            </w:r>
          </w:p>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8481807399;</w:t>
            </w:r>
          </w:p>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8481807900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BB29DD">
              <w:rPr>
                <w:rFonts w:ascii="Times New Roman" w:hAnsi="Times New Roman" w:cs="Times New Roman"/>
                <w:sz w:val="20"/>
                <w:szCs w:val="20"/>
              </w:rPr>
              <w:t>ГОСТ Р 51052-2002</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napToGrid w:val="0"/>
              <w:spacing w:after="0" w:line="240" w:lineRule="auto"/>
              <w:ind w:right="-120"/>
              <w:rPr>
                <w:rFonts w:ascii="Times New Roman" w:hAnsi="Times New Roman" w:cs="Times New Roman"/>
                <w:sz w:val="20"/>
                <w:szCs w:val="20"/>
              </w:rPr>
            </w:pPr>
            <w:r w:rsidRPr="00BB29DD">
              <w:rPr>
                <w:rFonts w:ascii="Times New Roman" w:hAnsi="Times New Roman" w:cs="Times New Roman"/>
                <w:sz w:val="20"/>
                <w:szCs w:val="20"/>
              </w:rPr>
              <w:t>ГОСТ Р 51052-2002</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Задвижки, затворы установок водяного и пенного </w:t>
            </w:r>
            <w:r w:rsidRPr="00BB29DD">
              <w:rPr>
                <w:rFonts w:ascii="Times New Roman" w:hAnsi="Times New Roman" w:cs="Times New Roman"/>
                <w:sz w:val="20"/>
                <w:szCs w:val="20"/>
              </w:rPr>
              <w:t>пожаротушения</w:t>
            </w:r>
          </w:p>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автоматических</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8481805990;</w:t>
            </w:r>
            <w:r>
              <w:t xml:space="preserve"> </w:t>
            </w:r>
            <w:r w:rsidRPr="00BB29DD">
              <w:rPr>
                <w:rFonts w:ascii="Times New Roman" w:eastAsia="Calibri" w:hAnsi="Times New Roman" w:cs="Times New Roman"/>
                <w:sz w:val="20"/>
                <w:szCs w:val="20"/>
              </w:rPr>
              <w:t>8481806100;</w:t>
            </w:r>
          </w:p>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8481806390;</w:t>
            </w:r>
          </w:p>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8481806900;</w:t>
            </w:r>
          </w:p>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8481808508</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Pr>
                <w:rFonts w:ascii="Times New Roman" w:hAnsi="Times New Roman" w:cs="Times New Roman"/>
                <w:sz w:val="20"/>
                <w:szCs w:val="20"/>
              </w:rPr>
              <w:lastRenderedPageBreak/>
              <w:t>ГОСТ Р 51052-2002</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napToGrid w:val="0"/>
              <w:spacing w:after="0" w:line="240" w:lineRule="auto"/>
              <w:ind w:right="-120"/>
              <w:rPr>
                <w:rFonts w:ascii="Times New Roman" w:hAnsi="Times New Roman" w:cs="Times New Roman"/>
                <w:sz w:val="20"/>
                <w:szCs w:val="20"/>
              </w:rPr>
            </w:pPr>
            <w:r>
              <w:rPr>
                <w:rFonts w:ascii="Times New Roman" w:hAnsi="Times New Roman" w:cs="Times New Roman"/>
                <w:sz w:val="20"/>
                <w:szCs w:val="20"/>
              </w:rPr>
              <w:lastRenderedPageBreak/>
              <w:t>ГОСТ Р 51052-2002</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Сигнализаторы давления и</w:t>
            </w:r>
          </w:p>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сигнализаторы потока</w:t>
            </w:r>
          </w:p>
          <w:p w:rsidR="0007249B" w:rsidRPr="00BB29DD" w:rsidRDefault="0007249B" w:rsidP="00BE3E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жидкости установок водяного и пенного пожаротушения </w:t>
            </w:r>
            <w:r w:rsidRPr="00BB29DD">
              <w:rPr>
                <w:rFonts w:ascii="Times New Roman" w:hAnsi="Times New Roman" w:cs="Times New Roman"/>
                <w:sz w:val="20"/>
                <w:szCs w:val="20"/>
              </w:rPr>
              <w:t>автоматических</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8481805990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Pr>
                <w:rFonts w:ascii="Times New Roman" w:hAnsi="Times New Roman" w:cs="Times New Roman"/>
                <w:sz w:val="20"/>
                <w:szCs w:val="20"/>
              </w:rPr>
              <w:t>ГОСТ Р 51052-2002</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napToGrid w:val="0"/>
              <w:spacing w:after="0" w:line="240" w:lineRule="auto"/>
              <w:ind w:right="-120"/>
              <w:rPr>
                <w:rFonts w:ascii="Times New Roman" w:hAnsi="Times New Roman" w:cs="Times New Roman"/>
                <w:sz w:val="20"/>
                <w:szCs w:val="20"/>
              </w:rPr>
            </w:pPr>
            <w:r>
              <w:rPr>
                <w:rFonts w:ascii="Times New Roman" w:hAnsi="Times New Roman" w:cs="Times New Roman"/>
                <w:sz w:val="20"/>
                <w:szCs w:val="20"/>
              </w:rPr>
              <w:t>ГОСТ Р 51052-2002</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Оросители водяные</w:t>
            </w:r>
            <w:r>
              <w:rPr>
                <w:rFonts w:ascii="Times New Roman" w:hAnsi="Times New Roman" w:cs="Times New Roman"/>
                <w:sz w:val="20"/>
                <w:szCs w:val="20"/>
              </w:rPr>
              <w:t xml:space="preserve"> и пенные </w:t>
            </w:r>
            <w:proofErr w:type="spellStart"/>
            <w:r w:rsidRPr="00BB29DD">
              <w:rPr>
                <w:rFonts w:ascii="Times New Roman" w:hAnsi="Times New Roman" w:cs="Times New Roman"/>
                <w:sz w:val="20"/>
                <w:szCs w:val="20"/>
              </w:rPr>
              <w:t>спринклерные</w:t>
            </w:r>
            <w:proofErr w:type="spellEnd"/>
            <w:r w:rsidRPr="00BB29DD">
              <w:rPr>
                <w:rFonts w:ascii="Times New Roman" w:hAnsi="Times New Roman" w:cs="Times New Roman"/>
                <w:sz w:val="20"/>
                <w:szCs w:val="20"/>
              </w:rPr>
              <w:t xml:space="preserve"> и </w:t>
            </w:r>
            <w:proofErr w:type="spellStart"/>
            <w:r w:rsidRPr="00BB29DD">
              <w:rPr>
                <w:rFonts w:ascii="Times New Roman" w:hAnsi="Times New Roman" w:cs="Times New Roman"/>
                <w:sz w:val="20"/>
                <w:szCs w:val="20"/>
              </w:rPr>
              <w:t>дренчерные</w:t>
            </w:r>
            <w:proofErr w:type="spellEnd"/>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8424309000;</w:t>
            </w:r>
            <w:r>
              <w:t xml:space="preserve"> </w:t>
            </w:r>
            <w:r w:rsidRPr="00BB29DD">
              <w:rPr>
                <w:rFonts w:ascii="Times New Roman" w:eastAsia="Calibri" w:hAnsi="Times New Roman" w:cs="Times New Roman"/>
                <w:sz w:val="20"/>
                <w:szCs w:val="20"/>
              </w:rPr>
              <w:t>842489000;</w:t>
            </w:r>
          </w:p>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8424890009;</w:t>
            </w:r>
          </w:p>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8424900000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BB29DD">
              <w:rPr>
                <w:rFonts w:ascii="Times New Roman" w:hAnsi="Times New Roman" w:cs="Times New Roman"/>
                <w:sz w:val="20"/>
                <w:szCs w:val="20"/>
              </w:rPr>
              <w:t>ГОСТ Р 51043-2002</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napToGrid w:val="0"/>
              <w:spacing w:after="0" w:line="240" w:lineRule="auto"/>
              <w:ind w:right="-120"/>
              <w:rPr>
                <w:rFonts w:ascii="Times New Roman" w:hAnsi="Times New Roman" w:cs="Times New Roman"/>
                <w:sz w:val="20"/>
                <w:szCs w:val="20"/>
              </w:rPr>
            </w:pPr>
            <w:r w:rsidRPr="00BB29DD">
              <w:rPr>
                <w:rFonts w:ascii="Times New Roman" w:hAnsi="Times New Roman" w:cs="Times New Roman"/>
                <w:sz w:val="20"/>
                <w:szCs w:val="20"/>
              </w:rPr>
              <w:t>ГОСТ Р 51043-2002</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Модули установок</w:t>
            </w:r>
          </w:p>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пожаротушения</w:t>
            </w:r>
          </w:p>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тонкораспыленной водой</w:t>
            </w:r>
          </w:p>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автоматических</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8424890009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BB29DD">
              <w:rPr>
                <w:rFonts w:ascii="Times New Roman" w:hAnsi="Times New Roman" w:cs="Times New Roman"/>
                <w:sz w:val="20"/>
                <w:szCs w:val="20"/>
              </w:rPr>
              <w:t>ГОСТ Р 53288-2009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napToGrid w:val="0"/>
              <w:spacing w:after="0" w:line="240" w:lineRule="auto"/>
              <w:ind w:right="-120"/>
              <w:rPr>
                <w:rFonts w:ascii="Times New Roman" w:hAnsi="Times New Roman" w:cs="Times New Roman"/>
                <w:sz w:val="20"/>
                <w:szCs w:val="20"/>
              </w:rPr>
            </w:pPr>
            <w:r w:rsidRPr="00BB29DD">
              <w:rPr>
                <w:rFonts w:ascii="Times New Roman" w:hAnsi="Times New Roman" w:cs="Times New Roman"/>
                <w:sz w:val="20"/>
                <w:szCs w:val="20"/>
              </w:rPr>
              <w:t>ГОСТ Р 53288-2009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Краны установок водяного и</w:t>
            </w:r>
          </w:p>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пенного пожаротушения</w:t>
            </w:r>
          </w:p>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автоматических</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8481805990;</w:t>
            </w:r>
            <w:r>
              <w:t xml:space="preserve"> </w:t>
            </w:r>
            <w:r w:rsidRPr="00BB29DD">
              <w:rPr>
                <w:rFonts w:ascii="Times New Roman" w:eastAsia="Calibri" w:hAnsi="Times New Roman" w:cs="Times New Roman"/>
                <w:sz w:val="20"/>
                <w:szCs w:val="20"/>
              </w:rPr>
              <w:t>8481808199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Pr>
                <w:rFonts w:ascii="Times New Roman" w:hAnsi="Times New Roman" w:cs="Times New Roman"/>
                <w:sz w:val="20"/>
                <w:szCs w:val="20"/>
              </w:rPr>
              <w:t>ГОСТ Р 51052-2002</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napToGrid w:val="0"/>
              <w:spacing w:after="0" w:line="240" w:lineRule="auto"/>
              <w:ind w:right="-120"/>
              <w:rPr>
                <w:rFonts w:ascii="Times New Roman" w:hAnsi="Times New Roman" w:cs="Times New Roman"/>
                <w:sz w:val="20"/>
                <w:szCs w:val="20"/>
              </w:rPr>
            </w:pPr>
            <w:r>
              <w:rPr>
                <w:rFonts w:ascii="Times New Roman" w:hAnsi="Times New Roman" w:cs="Times New Roman"/>
                <w:sz w:val="20"/>
                <w:szCs w:val="20"/>
              </w:rPr>
              <w:t>ГОСТ Р 51052-2002</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Модули установок газового</w:t>
            </w:r>
          </w:p>
          <w:p w:rsidR="0007249B" w:rsidRPr="00BB29DD" w:rsidRDefault="0007249B" w:rsidP="00BE3E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Пожаротушения </w:t>
            </w:r>
            <w:r w:rsidRPr="00BB29DD">
              <w:rPr>
                <w:rFonts w:ascii="Times New Roman" w:hAnsi="Times New Roman" w:cs="Times New Roman"/>
                <w:sz w:val="20"/>
                <w:szCs w:val="20"/>
              </w:rPr>
              <w:t>автоматических</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731100;</w:t>
            </w:r>
            <w:r>
              <w:t xml:space="preserve"> </w:t>
            </w:r>
            <w:r w:rsidRPr="00BB29DD">
              <w:rPr>
                <w:rFonts w:ascii="Times New Roman" w:eastAsia="Calibri" w:hAnsi="Times New Roman" w:cs="Times New Roman"/>
                <w:sz w:val="20"/>
                <w:szCs w:val="20"/>
              </w:rPr>
              <w:t>7613000000;</w:t>
            </w:r>
          </w:p>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8424100000;</w:t>
            </w:r>
          </w:p>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8424890009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 xml:space="preserve">Технический регламент Евразийского экономического союза "О требованиях к средствам обеспечения пожарной </w:t>
            </w:r>
            <w:r w:rsidRPr="00F51C5D">
              <w:rPr>
                <w:rFonts w:ascii="Times New Roman" w:hAnsi="Times New Roman" w:cs="Times New Roman"/>
                <w:bCs/>
                <w:sz w:val="20"/>
                <w:szCs w:val="20"/>
              </w:rPr>
              <w:lastRenderedPageBreak/>
              <w:t>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BB29DD">
              <w:rPr>
                <w:rFonts w:ascii="Times New Roman" w:hAnsi="Times New Roman" w:cs="Times New Roman"/>
                <w:sz w:val="20"/>
                <w:szCs w:val="20"/>
              </w:rPr>
              <w:t>ГОСТ Р 53281-2009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napToGrid w:val="0"/>
              <w:spacing w:after="0" w:line="240" w:lineRule="auto"/>
              <w:ind w:right="-120"/>
              <w:rPr>
                <w:rFonts w:ascii="Times New Roman" w:hAnsi="Times New Roman" w:cs="Times New Roman"/>
                <w:sz w:val="20"/>
                <w:szCs w:val="20"/>
              </w:rPr>
            </w:pPr>
            <w:r w:rsidRPr="00BB29DD">
              <w:rPr>
                <w:rFonts w:ascii="Times New Roman" w:hAnsi="Times New Roman" w:cs="Times New Roman"/>
                <w:sz w:val="20"/>
                <w:szCs w:val="20"/>
              </w:rPr>
              <w:lastRenderedPageBreak/>
              <w:t>ГОСТ Р 53281-2009</w:t>
            </w:r>
          </w:p>
        </w:tc>
      </w:tr>
      <w:tr w:rsidR="0007249B" w:rsidRPr="00FE3626" w:rsidTr="00BE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11"/>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07249B" w:rsidRPr="005E6DB6" w:rsidRDefault="0007249B" w:rsidP="0007249B">
            <w:pPr>
              <w:pStyle w:val="afff6"/>
              <w:numPr>
                <w:ilvl w:val="0"/>
                <w:numId w:val="29"/>
              </w:numPr>
              <w:spacing w:after="0" w:line="240" w:lineRule="auto"/>
              <w:ind w:left="1069"/>
              <w:rPr>
                <w:rFonts w:ascii="Times New Roman" w:hAnsi="Times New Roman" w:cs="Times New Roman"/>
                <w:sz w:val="20"/>
                <w:szCs w:val="20"/>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pacing w:after="0" w:line="240" w:lineRule="auto"/>
              <w:rPr>
                <w:rFonts w:ascii="Times New Roman" w:hAnsi="Times New Roman" w:cs="Times New Roman"/>
                <w:sz w:val="20"/>
                <w:szCs w:val="20"/>
              </w:rPr>
            </w:pPr>
            <w:r w:rsidRPr="00BB29DD">
              <w:rPr>
                <w:rFonts w:ascii="Times New Roman" w:hAnsi="Times New Roman" w:cs="Times New Roman"/>
                <w:sz w:val="20"/>
                <w:szCs w:val="20"/>
              </w:rPr>
              <w:t>Рукава пожарные напорные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Сертификация</w:t>
            </w:r>
          </w:p>
          <w:p w:rsidR="0007249B" w:rsidRPr="00FE3626" w:rsidRDefault="0007249B" w:rsidP="00BE3E22">
            <w:pPr>
              <w:spacing w:after="0" w:line="240" w:lineRule="auto"/>
              <w:ind w:left="57"/>
              <w:jc w:val="center"/>
              <w:rPr>
                <w:rFonts w:ascii="Times New Roman" w:hAnsi="Times New Roman" w:cs="Times New Roman"/>
                <w:sz w:val="20"/>
                <w:szCs w:val="20"/>
              </w:rPr>
            </w:pPr>
            <w:r w:rsidRPr="00FE3626">
              <w:rPr>
                <w:rFonts w:ascii="Times New Roman" w:hAnsi="Times New Roman" w:cs="Times New Roman"/>
                <w:sz w:val="20"/>
                <w:szCs w:val="20"/>
              </w:rPr>
              <w:t>(1С, 3С, 4С)</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autoSpaceDE w:val="0"/>
              <w:autoSpaceDN w:val="0"/>
              <w:adjustRightInd w:val="0"/>
              <w:spacing w:after="0" w:line="240" w:lineRule="auto"/>
              <w:jc w:val="center"/>
              <w:rPr>
                <w:rFonts w:ascii="Times New Roman" w:eastAsia="Calibri" w:hAnsi="Times New Roman" w:cs="Times New Roman"/>
                <w:sz w:val="20"/>
                <w:szCs w:val="20"/>
              </w:rPr>
            </w:pPr>
            <w:r w:rsidRPr="00BB29DD">
              <w:rPr>
                <w:rFonts w:ascii="Times New Roman" w:eastAsia="Calibri" w:hAnsi="Times New Roman" w:cs="Times New Roman"/>
                <w:sz w:val="20"/>
                <w:szCs w:val="20"/>
              </w:rPr>
              <w:t>590900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07249B" w:rsidRDefault="0007249B" w:rsidP="00BE3E22">
            <w:pPr>
              <w:snapToGrid w:val="0"/>
              <w:spacing w:after="0" w:line="240" w:lineRule="auto"/>
              <w:ind w:right="-120"/>
              <w:rPr>
                <w:rFonts w:ascii="Times New Roman" w:hAnsi="Times New Roman" w:cs="Times New Roman"/>
                <w:bCs/>
                <w:sz w:val="20"/>
                <w:szCs w:val="20"/>
              </w:rPr>
            </w:pPr>
            <w:r w:rsidRPr="00F51C5D">
              <w:rPr>
                <w:rFonts w:ascii="Times New Roman" w:hAnsi="Times New Roman" w:cs="Times New Roman"/>
                <w:bCs/>
                <w:sz w:val="20"/>
                <w:szCs w:val="20"/>
              </w:rPr>
              <w:t>Технический регламент Евразийского экономического союза "О требованиях к средствам обеспечения пожарной безопасности и пожаротушения"</w:t>
            </w:r>
            <w:r w:rsidRPr="00F51C5D">
              <w:rPr>
                <w:rFonts w:ascii="Times New Roman" w:hAnsi="Times New Roman" w:cs="Times New Roman"/>
                <w:bCs/>
                <w:sz w:val="20"/>
                <w:szCs w:val="20"/>
              </w:rPr>
              <w:br/>
              <w:t>(ТР ЕАЭС 043/2017)</w:t>
            </w:r>
            <w:r>
              <w:rPr>
                <w:rFonts w:ascii="Times New Roman" w:hAnsi="Times New Roman" w:cs="Times New Roman"/>
                <w:bCs/>
                <w:sz w:val="20"/>
                <w:szCs w:val="20"/>
              </w:rPr>
              <w:t>;</w:t>
            </w:r>
          </w:p>
          <w:p w:rsidR="0007249B" w:rsidRPr="00F51C5D" w:rsidRDefault="0007249B" w:rsidP="00BE3E22">
            <w:pPr>
              <w:snapToGrid w:val="0"/>
              <w:spacing w:after="0" w:line="240" w:lineRule="auto"/>
              <w:ind w:right="-120"/>
              <w:rPr>
                <w:rFonts w:ascii="Times New Roman" w:hAnsi="Times New Roman" w:cs="Times New Roman"/>
                <w:bCs/>
                <w:sz w:val="20"/>
                <w:szCs w:val="20"/>
              </w:rPr>
            </w:pPr>
            <w:r w:rsidRPr="00BB29DD">
              <w:rPr>
                <w:rFonts w:ascii="Times New Roman" w:hAnsi="Times New Roman" w:cs="Times New Roman"/>
                <w:sz w:val="20"/>
                <w:szCs w:val="20"/>
              </w:rPr>
              <w:t>ГОСТ Р 51049-2019</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07249B" w:rsidRPr="00BB29DD" w:rsidRDefault="0007249B" w:rsidP="00BE3E22">
            <w:pPr>
              <w:snapToGrid w:val="0"/>
              <w:spacing w:after="0" w:line="240" w:lineRule="auto"/>
              <w:ind w:right="-120"/>
              <w:rPr>
                <w:rFonts w:ascii="Times New Roman" w:hAnsi="Times New Roman" w:cs="Times New Roman"/>
                <w:sz w:val="20"/>
                <w:szCs w:val="20"/>
              </w:rPr>
            </w:pPr>
            <w:r w:rsidRPr="00BB29DD">
              <w:rPr>
                <w:rFonts w:ascii="Times New Roman" w:hAnsi="Times New Roman" w:cs="Times New Roman"/>
                <w:sz w:val="20"/>
                <w:szCs w:val="20"/>
              </w:rPr>
              <w:t>ГОСТ Р 51049-2019</w:t>
            </w:r>
          </w:p>
        </w:tc>
      </w:tr>
      <w:bookmarkEnd w:id="2"/>
    </w:tbl>
    <w:p w:rsidR="0007249B" w:rsidRDefault="0007249B" w:rsidP="0007249B"/>
    <w:p w:rsidR="0007249B" w:rsidRDefault="0007249B"/>
    <w:sectPr w:rsidR="0007249B" w:rsidSect="003833F3">
      <w:headerReference w:type="default" r:id="rId552"/>
      <w:footerReference w:type="default" r:id="rId553"/>
      <w:headerReference w:type="first" r:id="rId554"/>
      <w:footerReference w:type="first" r:id="rId555"/>
      <w:pgSz w:w="16838" w:h="11906" w:orient="landscape"/>
      <w:pgMar w:top="720" w:right="720" w:bottom="720" w:left="72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B3C" w:rsidRDefault="00764B3C">
      <w:pPr>
        <w:spacing w:after="0" w:line="240" w:lineRule="auto"/>
      </w:pPr>
      <w:r>
        <w:separator/>
      </w:r>
    </w:p>
  </w:endnote>
  <w:endnote w:type="continuationSeparator" w:id="0">
    <w:p w:rsidR="00764B3C" w:rsidRDefault="007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_Timer">
    <w:altName w:val="Tahoma"/>
    <w:charset w:val="CC"/>
    <w:family w:val="roman"/>
    <w:pitch w:val="variable"/>
    <w:sig w:usb0="01003A85" w:usb1="090E0000" w:usb2="00000010" w:usb3="00000000" w:csb0="001D00EE" w:csb1="00000000"/>
  </w:font>
  <w:font w:name="ArialMT">
    <w:altName w:val="Arial"/>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D5" w:rsidRDefault="006665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E22" w:rsidRPr="00D83268" w:rsidRDefault="00BE3E22" w:rsidP="003833F3">
    <w:pPr>
      <w:pStyle w:val="a6"/>
      <w:jc w:val="center"/>
      <w:rPr>
        <w:color w:val="000000"/>
      </w:rPr>
    </w:pPr>
    <w:r w:rsidRPr="00D83268">
      <w:rPr>
        <w:color w:val="000000"/>
      </w:rPr>
      <w:t xml:space="preserve">Руководитель органа по сертификации     </w:t>
    </w:r>
    <w:r>
      <w:rPr>
        <w:color w:val="000000"/>
      </w:rPr>
      <w:tab/>
    </w:r>
    <w:r>
      <w:rPr>
        <w:color w:val="000000"/>
      </w:rPr>
      <w:tab/>
    </w:r>
    <w:r>
      <w:rPr>
        <w:color w:val="000000"/>
      </w:rPr>
      <w:tab/>
    </w:r>
    <w:r>
      <w:rPr>
        <w:color w:val="000000"/>
      </w:rPr>
      <w:tab/>
    </w:r>
    <w:r w:rsidRPr="00D83268">
      <w:rPr>
        <w:color w:val="000000"/>
      </w:rPr>
      <w:t xml:space="preserve">______________ </w:t>
    </w:r>
    <w:r>
      <w:rPr>
        <w:color w:val="000000"/>
      </w:rPr>
      <w:t xml:space="preserve">         </w:t>
    </w:r>
    <w:r w:rsidRPr="00D83268">
      <w:rPr>
        <w:color w:val="000000"/>
      </w:rPr>
      <w:t>_</w:t>
    </w:r>
    <w:r>
      <w:rPr>
        <w:color w:val="000000"/>
        <w:u w:val="single"/>
      </w:rPr>
      <w:t>Мадраимов А.Т</w:t>
    </w:r>
    <w:r w:rsidRPr="00D83268">
      <w:rPr>
        <w:color w:val="000000"/>
        <w:u w:val="single"/>
      </w:rPr>
      <w:t>.</w:t>
    </w:r>
    <w:r w:rsidRPr="00D83268">
      <w:rPr>
        <w:color w:val="000000"/>
      </w:rPr>
      <w:t xml:space="preserve">__ </w:t>
    </w:r>
  </w:p>
  <w:p w:rsidR="00BE3E22" w:rsidRPr="00D83268" w:rsidRDefault="00BE3E22" w:rsidP="003833F3">
    <w:pPr>
      <w:pStyle w:val="a6"/>
      <w:jc w:val="center"/>
      <w:rPr>
        <w:color w:val="000000"/>
        <w:sz w:val="18"/>
        <w:szCs w:val="18"/>
      </w:rPr>
    </w:pPr>
    <w:r>
      <w:rPr>
        <w:color w:val="000000"/>
      </w:rPr>
      <w:tab/>
    </w:r>
    <w:r>
      <w:rPr>
        <w:color w:val="000000"/>
      </w:rPr>
      <w:tab/>
    </w:r>
    <w:r>
      <w:rPr>
        <w:color w:val="000000"/>
      </w:rPr>
      <w:tab/>
    </w:r>
    <w:r w:rsidRPr="00D83268">
      <w:rPr>
        <w:color w:val="000000"/>
        <w:sz w:val="18"/>
        <w:szCs w:val="18"/>
      </w:rPr>
      <w:t>Подпись</w:t>
    </w:r>
    <w:r>
      <w:rPr>
        <w:color w:val="000000"/>
        <w:sz w:val="18"/>
        <w:szCs w:val="18"/>
      </w:rPr>
      <w:t xml:space="preserve">                                  </w:t>
    </w:r>
    <w:r w:rsidRPr="00D83268">
      <w:rPr>
        <w:color w:val="000000"/>
        <w:sz w:val="18"/>
        <w:szCs w:val="18"/>
      </w:rPr>
      <w:t xml:space="preserve"> Ф.И.О. </w:t>
    </w:r>
  </w:p>
  <w:p w:rsidR="00BE3E22" w:rsidRPr="00D83268" w:rsidRDefault="00BE3E22" w:rsidP="003833F3">
    <w:pPr>
      <w:pStyle w:val="a6"/>
    </w:pPr>
    <w:r w:rsidRPr="00D83268">
      <w:rPr>
        <w:color w:val="000000"/>
      </w:rPr>
      <w:t>М.П. *</w:t>
    </w:r>
    <w:proofErr w:type="gramStart"/>
    <w:r w:rsidRPr="00D83268">
      <w:rPr>
        <w:color w:val="000000"/>
      </w:rPr>
      <w:t xml:space="preserve"> </w:t>
    </w:r>
    <w:r>
      <w:rPr>
        <w:color w:val="000000"/>
      </w:rPr>
      <w:t xml:space="preserve">  «</w:t>
    </w:r>
    <w:proofErr w:type="gramEnd"/>
    <w:r>
      <w:rPr>
        <w:color w:val="000000"/>
      </w:rPr>
      <w:t>11» ноября 2</w:t>
    </w:r>
    <w:r w:rsidRPr="00D83268">
      <w:rPr>
        <w:color w:val="000000"/>
      </w:rPr>
      <w:t>02</w:t>
    </w:r>
    <w:r>
      <w:rPr>
        <w:color w:val="000000"/>
      </w:rPr>
      <w:t>4</w:t>
    </w:r>
    <w:r w:rsidRPr="00D83268">
      <w:rPr>
        <w:color w:val="000000"/>
      </w:rPr>
      <w:t>г.</w:t>
    </w:r>
  </w:p>
  <w:p w:rsidR="00BE3E22" w:rsidRPr="00D83268" w:rsidRDefault="00BE3E2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E22" w:rsidRPr="00D83268" w:rsidRDefault="00BE3E22" w:rsidP="003833F3">
    <w:pPr>
      <w:pStyle w:val="a6"/>
      <w:jc w:val="center"/>
      <w:rPr>
        <w:color w:val="000000"/>
      </w:rPr>
    </w:pPr>
    <w:r w:rsidRPr="00D83268">
      <w:rPr>
        <w:color w:val="000000"/>
      </w:rPr>
      <w:t xml:space="preserve">Руководитель органа по сертификации     </w:t>
    </w:r>
    <w:r>
      <w:rPr>
        <w:color w:val="000000"/>
      </w:rPr>
      <w:tab/>
    </w:r>
    <w:r w:rsidR="00C761DB">
      <w:rPr>
        <w:color w:val="000000"/>
      </w:rPr>
      <w:t xml:space="preserve">       </w:t>
    </w:r>
    <w:proofErr w:type="gramStart"/>
    <w:r w:rsidR="00C761DB">
      <w:rPr>
        <w:color w:val="000000"/>
      </w:rPr>
      <w:t xml:space="preserve">  .</w:t>
    </w:r>
    <w:proofErr w:type="gramEnd"/>
    <w:r>
      <w:rPr>
        <w:color w:val="000000"/>
      </w:rPr>
      <w:tab/>
    </w:r>
    <w:r>
      <w:rPr>
        <w:color w:val="000000"/>
      </w:rPr>
      <w:tab/>
    </w:r>
    <w:r>
      <w:rPr>
        <w:color w:val="000000"/>
      </w:rPr>
      <w:tab/>
    </w:r>
    <w:r w:rsidRPr="00D83268">
      <w:rPr>
        <w:color w:val="000000"/>
      </w:rPr>
      <w:t xml:space="preserve">______________ </w:t>
    </w:r>
    <w:r>
      <w:rPr>
        <w:color w:val="000000"/>
      </w:rPr>
      <w:t xml:space="preserve">         </w:t>
    </w:r>
    <w:r w:rsidRPr="00D83268">
      <w:rPr>
        <w:color w:val="000000"/>
      </w:rPr>
      <w:t>_</w:t>
    </w:r>
    <w:r>
      <w:rPr>
        <w:color w:val="000000"/>
        <w:u w:val="single"/>
      </w:rPr>
      <w:t xml:space="preserve">Мадраимов А.Т. </w:t>
    </w:r>
    <w:r w:rsidRPr="00D83268">
      <w:rPr>
        <w:color w:val="000000"/>
      </w:rPr>
      <w:t xml:space="preserve">_ </w:t>
    </w:r>
  </w:p>
  <w:p w:rsidR="00BE3E22" w:rsidRPr="00D83268" w:rsidRDefault="00BE3E22" w:rsidP="003833F3">
    <w:pPr>
      <w:pStyle w:val="a6"/>
      <w:jc w:val="center"/>
      <w:rPr>
        <w:color w:val="000000"/>
        <w:sz w:val="18"/>
        <w:szCs w:val="18"/>
      </w:rPr>
    </w:pPr>
    <w:r>
      <w:rPr>
        <w:color w:val="000000"/>
      </w:rPr>
      <w:tab/>
    </w:r>
    <w:r>
      <w:rPr>
        <w:color w:val="000000"/>
      </w:rPr>
      <w:tab/>
    </w:r>
    <w:r>
      <w:rPr>
        <w:color w:val="000000"/>
      </w:rPr>
      <w:tab/>
    </w:r>
    <w:r w:rsidRPr="00D83268">
      <w:rPr>
        <w:color w:val="000000"/>
        <w:sz w:val="18"/>
        <w:szCs w:val="18"/>
      </w:rPr>
      <w:t>Подпись</w:t>
    </w:r>
    <w:r>
      <w:rPr>
        <w:color w:val="000000"/>
        <w:sz w:val="18"/>
        <w:szCs w:val="18"/>
      </w:rPr>
      <w:t xml:space="preserve">                                  </w:t>
    </w:r>
    <w:r w:rsidRPr="00D83268">
      <w:rPr>
        <w:color w:val="000000"/>
        <w:sz w:val="18"/>
        <w:szCs w:val="18"/>
      </w:rPr>
      <w:t xml:space="preserve"> Ф.И.О. </w:t>
    </w:r>
  </w:p>
  <w:p w:rsidR="00BE3E22" w:rsidRPr="00D83268" w:rsidRDefault="00BE3E22" w:rsidP="006665D5">
    <w:pPr>
      <w:pStyle w:val="a6"/>
      <w:tabs>
        <w:tab w:val="clear" w:pos="4677"/>
        <w:tab w:val="clear" w:pos="9355"/>
        <w:tab w:val="left" w:pos="6870"/>
      </w:tabs>
    </w:pPr>
    <w:r w:rsidRPr="00D83268">
      <w:rPr>
        <w:color w:val="000000"/>
      </w:rPr>
      <w:t>М.П. *</w:t>
    </w:r>
    <w:proofErr w:type="gramStart"/>
    <w:r w:rsidRPr="00D83268">
      <w:rPr>
        <w:color w:val="000000"/>
      </w:rPr>
      <w:t xml:space="preserve"> </w:t>
    </w:r>
    <w:r>
      <w:rPr>
        <w:color w:val="000000"/>
      </w:rPr>
      <w:t xml:space="preserve">  «</w:t>
    </w:r>
    <w:proofErr w:type="gramEnd"/>
    <w:r>
      <w:rPr>
        <w:color w:val="000000"/>
      </w:rPr>
      <w:t>»</w:t>
    </w:r>
    <w:r w:rsidR="006665D5">
      <w:rPr>
        <w:color w:val="000000"/>
        <w:lang w:val="ky-KG"/>
      </w:rPr>
      <w:t xml:space="preserve"> </w:t>
    </w:r>
    <w:r w:rsidR="006665D5">
      <w:rPr>
        <w:color w:val="000000"/>
        <w:lang w:val="ky-KG"/>
      </w:rPr>
      <w:softHyphen/>
    </w:r>
    <w:r w:rsidR="006665D5">
      <w:rPr>
        <w:color w:val="000000"/>
        <w:lang w:val="ky-KG"/>
      </w:rPr>
      <w:softHyphen/>
    </w:r>
    <w:r w:rsidR="006665D5">
      <w:rPr>
        <w:color w:val="000000"/>
        <w:lang w:val="ky-KG"/>
      </w:rPr>
      <w:softHyphen/>
    </w:r>
    <w:r w:rsidR="006665D5">
      <w:rPr>
        <w:color w:val="000000"/>
        <w:lang w:val="ky-KG"/>
      </w:rPr>
      <w:softHyphen/>
    </w:r>
    <w:r w:rsidR="006665D5">
      <w:rPr>
        <w:color w:val="000000"/>
        <w:lang w:val="ky-KG"/>
      </w:rPr>
      <w:softHyphen/>
    </w:r>
    <w:r w:rsidR="006665D5">
      <w:rPr>
        <w:color w:val="000000"/>
        <w:lang w:val="ky-KG"/>
      </w:rPr>
      <w:softHyphen/>
    </w:r>
    <w:r w:rsidR="006665D5">
      <w:rPr>
        <w:color w:val="000000"/>
        <w:lang w:val="ky-KG"/>
      </w:rPr>
      <w:softHyphen/>
    </w:r>
    <w:r w:rsidR="006665D5">
      <w:rPr>
        <w:color w:val="000000"/>
        <w:lang w:val="ky-KG"/>
      </w:rPr>
      <w:t xml:space="preserve">____________ </w:t>
    </w:r>
    <w:r>
      <w:rPr>
        <w:color w:val="000000"/>
      </w:rPr>
      <w:t>2</w:t>
    </w:r>
    <w:r w:rsidRPr="00D83268">
      <w:rPr>
        <w:color w:val="000000"/>
      </w:rPr>
      <w:t>02</w:t>
    </w:r>
    <w:r>
      <w:rPr>
        <w:color w:val="000000"/>
      </w:rPr>
      <w:t>4</w:t>
    </w:r>
    <w:r w:rsidRPr="00D83268">
      <w:rPr>
        <w:color w:val="000000"/>
      </w:rPr>
      <w:t>г.</w:t>
    </w:r>
    <w:r w:rsidR="006665D5">
      <w:rPr>
        <w:color w:val="000000"/>
      </w:rPr>
      <w:tab/>
    </w:r>
  </w:p>
  <w:p w:rsidR="00BE3E22" w:rsidRPr="00DD606A" w:rsidRDefault="00BE3E22" w:rsidP="003833F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1DB" w:rsidRPr="00D83268" w:rsidRDefault="00C761DB" w:rsidP="003833F3">
    <w:pPr>
      <w:pStyle w:val="a6"/>
      <w:jc w:val="center"/>
      <w:rPr>
        <w:color w:val="000000"/>
      </w:rPr>
    </w:pPr>
    <w:r w:rsidRPr="00D83268">
      <w:rPr>
        <w:color w:val="000000"/>
      </w:rPr>
      <w:t xml:space="preserve">Руководитель органа по сертификации     </w:t>
    </w:r>
    <w:r>
      <w:rPr>
        <w:color w:val="000000"/>
      </w:rPr>
      <w:tab/>
    </w:r>
    <w:r w:rsidR="00353AC5">
      <w:rPr>
        <w:color w:val="000000"/>
      </w:rPr>
      <w:t xml:space="preserve">                              </w:t>
    </w:r>
    <w:r w:rsidR="00353AC5" w:rsidRPr="00353AC5">
      <w:rPr>
        <w:i/>
        <w:color w:val="000000"/>
      </w:rPr>
      <w:t xml:space="preserve">Расширена с </w:t>
    </w:r>
    <w:r w:rsidR="006665D5">
      <w:rPr>
        <w:i/>
        <w:color w:val="000000"/>
        <w:lang w:val="ky-KG"/>
      </w:rPr>
      <w:t>20.01.</w:t>
    </w:r>
    <w:r w:rsidR="00353AC5" w:rsidRPr="00353AC5">
      <w:rPr>
        <w:i/>
        <w:color w:val="000000"/>
      </w:rPr>
      <w:t>2025г.</w:t>
    </w:r>
    <w:r>
      <w:rPr>
        <w:color w:val="000000"/>
      </w:rPr>
      <w:tab/>
    </w:r>
    <w:r>
      <w:rPr>
        <w:color w:val="000000"/>
      </w:rPr>
      <w:tab/>
    </w:r>
    <w:r>
      <w:rPr>
        <w:color w:val="000000"/>
      </w:rPr>
      <w:tab/>
    </w:r>
    <w:r w:rsidRPr="00D83268">
      <w:rPr>
        <w:color w:val="000000"/>
      </w:rPr>
      <w:t xml:space="preserve">______________ </w:t>
    </w:r>
    <w:r>
      <w:rPr>
        <w:color w:val="000000"/>
      </w:rPr>
      <w:t xml:space="preserve">         </w:t>
    </w:r>
    <w:r w:rsidRPr="00D83268">
      <w:rPr>
        <w:color w:val="000000"/>
      </w:rPr>
      <w:t>_</w:t>
    </w:r>
    <w:r>
      <w:rPr>
        <w:color w:val="000000"/>
        <w:u w:val="single"/>
      </w:rPr>
      <w:t>Мадраимов А.Т</w:t>
    </w:r>
    <w:r w:rsidRPr="00D83268">
      <w:rPr>
        <w:color w:val="000000"/>
        <w:u w:val="single"/>
      </w:rPr>
      <w:t>.</w:t>
    </w:r>
    <w:r w:rsidRPr="00D83268">
      <w:rPr>
        <w:color w:val="000000"/>
      </w:rPr>
      <w:t xml:space="preserve">__ </w:t>
    </w:r>
  </w:p>
  <w:p w:rsidR="00C761DB" w:rsidRPr="00D83268" w:rsidRDefault="00C761DB" w:rsidP="003833F3">
    <w:pPr>
      <w:pStyle w:val="a6"/>
      <w:jc w:val="center"/>
      <w:rPr>
        <w:color w:val="000000"/>
        <w:sz w:val="18"/>
        <w:szCs w:val="18"/>
      </w:rPr>
    </w:pPr>
    <w:r>
      <w:rPr>
        <w:color w:val="000000"/>
      </w:rPr>
      <w:tab/>
    </w:r>
    <w:r>
      <w:rPr>
        <w:color w:val="000000"/>
      </w:rPr>
      <w:tab/>
    </w:r>
    <w:r>
      <w:rPr>
        <w:color w:val="000000"/>
      </w:rPr>
      <w:tab/>
    </w:r>
    <w:r w:rsidRPr="00D83268">
      <w:rPr>
        <w:color w:val="000000"/>
        <w:sz w:val="18"/>
        <w:szCs w:val="18"/>
      </w:rPr>
      <w:t>Подпись</w:t>
    </w:r>
    <w:r>
      <w:rPr>
        <w:color w:val="000000"/>
        <w:sz w:val="18"/>
        <w:szCs w:val="18"/>
      </w:rPr>
      <w:t xml:space="preserve">                                  </w:t>
    </w:r>
    <w:r w:rsidRPr="00D83268">
      <w:rPr>
        <w:color w:val="000000"/>
        <w:sz w:val="18"/>
        <w:szCs w:val="18"/>
      </w:rPr>
      <w:t xml:space="preserve"> Ф.И.О. </w:t>
    </w:r>
  </w:p>
  <w:p w:rsidR="00C761DB" w:rsidRPr="00D83268" w:rsidRDefault="00C761DB" w:rsidP="003833F3">
    <w:pPr>
      <w:pStyle w:val="a6"/>
    </w:pPr>
    <w:r w:rsidRPr="00D83268">
      <w:rPr>
        <w:color w:val="000000"/>
      </w:rPr>
      <w:t>М.П. *</w:t>
    </w:r>
    <w:r>
      <w:rPr>
        <w:color w:val="000000"/>
      </w:rPr>
      <w:t xml:space="preserve"> «</w:t>
    </w:r>
    <w:r w:rsidR="00353AC5">
      <w:rPr>
        <w:color w:val="000000"/>
      </w:rPr>
      <w:t>28</w:t>
    </w:r>
    <w:r>
      <w:rPr>
        <w:color w:val="000000"/>
      </w:rPr>
      <w:t xml:space="preserve">» </w:t>
    </w:r>
    <w:r w:rsidR="00353AC5">
      <w:rPr>
        <w:color w:val="000000"/>
      </w:rPr>
      <w:t>декабря</w:t>
    </w:r>
    <w:r>
      <w:rPr>
        <w:color w:val="000000"/>
      </w:rPr>
      <w:t xml:space="preserve"> 2</w:t>
    </w:r>
    <w:r w:rsidRPr="00D83268">
      <w:rPr>
        <w:color w:val="000000"/>
      </w:rPr>
      <w:t>02</w:t>
    </w:r>
    <w:r>
      <w:rPr>
        <w:color w:val="000000"/>
      </w:rPr>
      <w:t>4</w:t>
    </w:r>
    <w:r w:rsidRPr="00D83268">
      <w:rPr>
        <w:color w:val="000000"/>
      </w:rPr>
      <w:t>г.</w:t>
    </w:r>
  </w:p>
  <w:p w:rsidR="00C761DB" w:rsidRPr="00D83268" w:rsidRDefault="00C761DB">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1DB" w:rsidRPr="00D83268" w:rsidRDefault="00C761DB" w:rsidP="003833F3">
    <w:pPr>
      <w:pStyle w:val="a6"/>
      <w:jc w:val="center"/>
      <w:rPr>
        <w:color w:val="000000"/>
      </w:rPr>
    </w:pPr>
    <w:r w:rsidRPr="00D83268">
      <w:rPr>
        <w:color w:val="000000"/>
      </w:rPr>
      <w:t xml:space="preserve">Руководитель органа по сертификации     </w:t>
    </w:r>
    <w:r>
      <w:rPr>
        <w:color w:val="000000"/>
      </w:rPr>
      <w:tab/>
      <w:t xml:space="preserve">                              </w:t>
    </w:r>
    <w:r w:rsidRPr="00C761DB">
      <w:rPr>
        <w:i/>
        <w:color w:val="000000"/>
      </w:rPr>
      <w:t xml:space="preserve">Расширена с </w:t>
    </w:r>
    <w:r w:rsidR="006665D5">
      <w:rPr>
        <w:i/>
        <w:color w:val="000000"/>
        <w:lang w:val="ky-KG"/>
      </w:rPr>
      <w:t>20.</w:t>
    </w:r>
    <w:r w:rsidR="00964A90">
      <w:rPr>
        <w:i/>
        <w:color w:val="000000"/>
        <w:lang w:val="ky-KG"/>
      </w:rPr>
      <w:t>01</w:t>
    </w:r>
    <w:bookmarkStart w:id="3" w:name="_GoBack"/>
    <w:bookmarkEnd w:id="3"/>
    <w:r w:rsidR="006665D5">
      <w:rPr>
        <w:i/>
        <w:color w:val="000000"/>
        <w:lang w:val="ky-KG"/>
      </w:rPr>
      <w:t>.</w:t>
    </w:r>
    <w:r w:rsidRPr="00C761DB">
      <w:rPr>
        <w:i/>
        <w:color w:val="000000"/>
      </w:rPr>
      <w:t>2025г.</w:t>
    </w:r>
    <w:r>
      <w:rPr>
        <w:color w:val="000000"/>
      </w:rPr>
      <w:tab/>
    </w:r>
    <w:r>
      <w:rPr>
        <w:color w:val="000000"/>
      </w:rPr>
      <w:tab/>
    </w:r>
    <w:r>
      <w:rPr>
        <w:color w:val="000000"/>
      </w:rPr>
      <w:tab/>
    </w:r>
    <w:r w:rsidRPr="00D83268">
      <w:rPr>
        <w:color w:val="000000"/>
      </w:rPr>
      <w:t xml:space="preserve">______________ </w:t>
    </w:r>
    <w:r>
      <w:rPr>
        <w:color w:val="000000"/>
      </w:rPr>
      <w:t xml:space="preserve">         </w:t>
    </w:r>
    <w:r w:rsidRPr="00D83268">
      <w:rPr>
        <w:color w:val="000000"/>
      </w:rPr>
      <w:t>_</w:t>
    </w:r>
    <w:r>
      <w:rPr>
        <w:color w:val="000000"/>
        <w:u w:val="single"/>
      </w:rPr>
      <w:t xml:space="preserve">Мадраимов А.Т. </w:t>
    </w:r>
    <w:r w:rsidRPr="00D83268">
      <w:rPr>
        <w:color w:val="000000"/>
      </w:rPr>
      <w:t xml:space="preserve">_ </w:t>
    </w:r>
  </w:p>
  <w:p w:rsidR="00C761DB" w:rsidRPr="00D83268" w:rsidRDefault="00C761DB" w:rsidP="003833F3">
    <w:pPr>
      <w:pStyle w:val="a6"/>
      <w:jc w:val="center"/>
      <w:rPr>
        <w:color w:val="000000"/>
        <w:sz w:val="18"/>
        <w:szCs w:val="18"/>
      </w:rPr>
    </w:pPr>
    <w:r>
      <w:rPr>
        <w:color w:val="000000"/>
      </w:rPr>
      <w:tab/>
    </w:r>
    <w:r>
      <w:rPr>
        <w:color w:val="000000"/>
      </w:rPr>
      <w:tab/>
    </w:r>
    <w:r>
      <w:rPr>
        <w:color w:val="000000"/>
      </w:rPr>
      <w:tab/>
    </w:r>
    <w:r w:rsidRPr="00D83268">
      <w:rPr>
        <w:color w:val="000000"/>
        <w:sz w:val="18"/>
        <w:szCs w:val="18"/>
      </w:rPr>
      <w:t>Подпись</w:t>
    </w:r>
    <w:r>
      <w:rPr>
        <w:color w:val="000000"/>
        <w:sz w:val="18"/>
        <w:szCs w:val="18"/>
      </w:rPr>
      <w:t xml:space="preserve">                                  </w:t>
    </w:r>
    <w:r w:rsidRPr="00D83268">
      <w:rPr>
        <w:color w:val="000000"/>
        <w:sz w:val="18"/>
        <w:szCs w:val="18"/>
      </w:rPr>
      <w:t xml:space="preserve"> Ф.И.О. </w:t>
    </w:r>
  </w:p>
  <w:p w:rsidR="00C761DB" w:rsidRPr="00D83268" w:rsidRDefault="00C761DB" w:rsidP="003833F3">
    <w:pPr>
      <w:pStyle w:val="a6"/>
    </w:pPr>
    <w:r w:rsidRPr="00D83268">
      <w:rPr>
        <w:color w:val="000000"/>
      </w:rPr>
      <w:t>М.П. *</w:t>
    </w:r>
    <w:r>
      <w:rPr>
        <w:color w:val="000000"/>
      </w:rPr>
      <w:t>«28» декабря 2</w:t>
    </w:r>
    <w:r w:rsidRPr="00D83268">
      <w:rPr>
        <w:color w:val="000000"/>
      </w:rPr>
      <w:t>02</w:t>
    </w:r>
    <w:r>
      <w:rPr>
        <w:color w:val="000000"/>
      </w:rPr>
      <w:t>4</w:t>
    </w:r>
    <w:r w:rsidRPr="00D83268">
      <w:rPr>
        <w:color w:val="000000"/>
      </w:rPr>
      <w:t>г.</w:t>
    </w:r>
  </w:p>
  <w:p w:rsidR="00C761DB" w:rsidRPr="00DD606A" w:rsidRDefault="00C761DB" w:rsidP="003833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B3C" w:rsidRDefault="00764B3C">
      <w:pPr>
        <w:spacing w:after="0" w:line="240" w:lineRule="auto"/>
      </w:pPr>
      <w:r>
        <w:separator/>
      </w:r>
    </w:p>
  </w:footnote>
  <w:footnote w:type="continuationSeparator" w:id="0">
    <w:p w:rsidR="00764B3C" w:rsidRDefault="00764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D5" w:rsidRDefault="006665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67"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2"/>
      <w:gridCol w:w="6977"/>
      <w:gridCol w:w="3938"/>
    </w:tblGrid>
    <w:tr w:rsidR="00BE3E22" w:rsidRPr="00733331" w:rsidTr="00BE3E22">
      <w:trPr>
        <w:cantSplit/>
        <w:trHeight w:val="170"/>
        <w:tblHeader/>
      </w:trPr>
      <w:tc>
        <w:tcPr>
          <w:tcW w:w="4252" w:type="dxa"/>
          <w:vMerge w:val="restart"/>
          <w:tcBorders>
            <w:top w:val="single" w:sz="4" w:space="0" w:color="auto"/>
            <w:left w:val="single" w:sz="4" w:space="0" w:color="auto"/>
            <w:bottom w:val="single" w:sz="4" w:space="0" w:color="auto"/>
            <w:right w:val="single" w:sz="4" w:space="0" w:color="auto"/>
          </w:tcBorders>
          <w:vAlign w:val="bottom"/>
        </w:tcPr>
        <w:p w:rsidR="00BE3E22" w:rsidRPr="004E748A" w:rsidRDefault="00BE3E22" w:rsidP="003833F3">
          <w:pPr>
            <w:spacing w:before="60" w:line="192" w:lineRule="auto"/>
            <w:jc w:val="center"/>
            <w:rPr>
              <w:rFonts w:ascii="Times New Roman" w:hAnsi="Times New Roman" w:cs="Times New Roman"/>
              <w:b/>
            </w:rPr>
          </w:pPr>
          <w:proofErr w:type="spellStart"/>
          <w:r w:rsidRPr="004E748A">
            <w:rPr>
              <w:rFonts w:ascii="Times New Roman" w:hAnsi="Times New Roman" w:cs="Times New Roman"/>
              <w:b/>
            </w:rPr>
            <w:t>ОсОО</w:t>
          </w:r>
          <w:proofErr w:type="spellEnd"/>
          <w:r w:rsidRPr="004E748A">
            <w:rPr>
              <w:rFonts w:ascii="Times New Roman" w:hAnsi="Times New Roman" w:cs="Times New Roman"/>
              <w:b/>
            </w:rPr>
            <w:t xml:space="preserve"> «Промышленная Безопасность»</w:t>
          </w:r>
        </w:p>
        <w:p w:rsidR="00BE3E22" w:rsidRPr="004E748A" w:rsidRDefault="00BE3E22" w:rsidP="003833F3">
          <w:pPr>
            <w:spacing w:before="60" w:line="192" w:lineRule="auto"/>
            <w:jc w:val="center"/>
            <w:rPr>
              <w:rFonts w:ascii="Times New Roman" w:hAnsi="Times New Roman" w:cs="Times New Roman"/>
              <w:b/>
              <w:sz w:val="20"/>
              <w:szCs w:val="20"/>
            </w:rPr>
          </w:pPr>
        </w:p>
      </w:tc>
      <w:tc>
        <w:tcPr>
          <w:tcW w:w="6977" w:type="dxa"/>
          <w:vMerge w:val="restart"/>
          <w:tcBorders>
            <w:top w:val="single" w:sz="4" w:space="0" w:color="auto"/>
            <w:left w:val="single" w:sz="4" w:space="0" w:color="auto"/>
            <w:bottom w:val="single" w:sz="4" w:space="0" w:color="auto"/>
            <w:right w:val="single" w:sz="4" w:space="0" w:color="auto"/>
          </w:tcBorders>
          <w:vAlign w:val="center"/>
        </w:tcPr>
        <w:p w:rsidR="00BE3E22" w:rsidRPr="004E748A" w:rsidRDefault="00BE3E22" w:rsidP="003833F3">
          <w:pPr>
            <w:spacing w:before="60" w:line="192" w:lineRule="auto"/>
            <w:jc w:val="center"/>
            <w:rPr>
              <w:rFonts w:ascii="Times New Roman" w:hAnsi="Times New Roman" w:cs="Times New Roman"/>
              <w:b/>
            </w:rPr>
          </w:pPr>
          <w:r w:rsidRPr="004E748A">
            <w:rPr>
              <w:rFonts w:ascii="Times New Roman" w:hAnsi="Times New Roman" w:cs="Times New Roman"/>
              <w:b/>
            </w:rPr>
            <w:t>Область аккредитации органа по сертификации</w:t>
          </w:r>
        </w:p>
      </w:tc>
      <w:tc>
        <w:tcPr>
          <w:tcW w:w="3938" w:type="dxa"/>
          <w:tcBorders>
            <w:top w:val="single" w:sz="4" w:space="0" w:color="auto"/>
            <w:left w:val="single" w:sz="4" w:space="0" w:color="auto"/>
            <w:bottom w:val="single" w:sz="4" w:space="0" w:color="auto"/>
            <w:right w:val="single" w:sz="4" w:space="0" w:color="auto"/>
          </w:tcBorders>
          <w:vAlign w:val="center"/>
        </w:tcPr>
        <w:p w:rsidR="00BE3E22" w:rsidRPr="004E748A" w:rsidRDefault="00BE3E22" w:rsidP="003833F3">
          <w:pPr>
            <w:spacing w:before="60" w:line="192" w:lineRule="auto"/>
            <w:jc w:val="center"/>
            <w:rPr>
              <w:rFonts w:ascii="Times New Roman" w:hAnsi="Times New Roman" w:cs="Times New Roman"/>
              <w:b/>
            </w:rPr>
          </w:pPr>
          <w:r w:rsidRPr="004E748A">
            <w:rPr>
              <w:rFonts w:ascii="Times New Roman" w:hAnsi="Times New Roman" w:cs="Times New Roman"/>
              <w:b/>
            </w:rPr>
            <w:t>ОА-ОС-00</w:t>
          </w:r>
          <w:r>
            <w:rPr>
              <w:rFonts w:ascii="Times New Roman" w:hAnsi="Times New Roman" w:cs="Times New Roman"/>
              <w:b/>
            </w:rPr>
            <w:t>4</w:t>
          </w:r>
          <w:r w:rsidRPr="004E748A">
            <w:rPr>
              <w:rFonts w:ascii="Times New Roman" w:hAnsi="Times New Roman" w:cs="Times New Roman"/>
              <w:b/>
            </w:rPr>
            <w:t>-202</w:t>
          </w:r>
          <w:r>
            <w:rPr>
              <w:rFonts w:ascii="Times New Roman" w:hAnsi="Times New Roman" w:cs="Times New Roman"/>
              <w:b/>
            </w:rPr>
            <w:t>4</w:t>
          </w:r>
        </w:p>
      </w:tc>
    </w:tr>
    <w:tr w:rsidR="00BE3E22" w:rsidRPr="00733331" w:rsidTr="00BE3E22">
      <w:trPr>
        <w:cantSplit/>
        <w:trHeight w:val="170"/>
        <w:tblHeader/>
      </w:trPr>
      <w:tc>
        <w:tcPr>
          <w:tcW w:w="4252" w:type="dxa"/>
          <w:vMerge/>
          <w:tcBorders>
            <w:top w:val="nil"/>
            <w:left w:val="single" w:sz="4" w:space="0" w:color="auto"/>
            <w:bottom w:val="single" w:sz="4" w:space="0" w:color="auto"/>
            <w:right w:val="single" w:sz="4" w:space="0" w:color="auto"/>
          </w:tcBorders>
          <w:vAlign w:val="center"/>
        </w:tcPr>
        <w:p w:rsidR="00BE3E22" w:rsidRPr="004E748A" w:rsidRDefault="00BE3E22" w:rsidP="003833F3">
          <w:pPr>
            <w:rPr>
              <w:rFonts w:ascii="Times New Roman" w:hAnsi="Times New Roman" w:cs="Times New Roman"/>
              <w:b/>
            </w:rPr>
          </w:pPr>
        </w:p>
      </w:tc>
      <w:tc>
        <w:tcPr>
          <w:tcW w:w="6977" w:type="dxa"/>
          <w:vMerge/>
          <w:tcBorders>
            <w:top w:val="nil"/>
            <w:left w:val="single" w:sz="4" w:space="0" w:color="auto"/>
            <w:bottom w:val="nil"/>
            <w:right w:val="nil"/>
          </w:tcBorders>
          <w:vAlign w:val="center"/>
        </w:tcPr>
        <w:p w:rsidR="00BE3E22" w:rsidRPr="004E748A" w:rsidRDefault="00BE3E22" w:rsidP="003833F3">
          <w:pPr>
            <w:rPr>
              <w:rFonts w:ascii="Times New Roman" w:hAnsi="Times New Roman" w:cs="Times New Roman"/>
              <w:b/>
            </w:rPr>
          </w:pPr>
        </w:p>
      </w:tc>
      <w:tc>
        <w:tcPr>
          <w:tcW w:w="3938" w:type="dxa"/>
          <w:tcBorders>
            <w:top w:val="single" w:sz="4" w:space="0" w:color="auto"/>
            <w:left w:val="single" w:sz="4" w:space="0" w:color="auto"/>
            <w:bottom w:val="single" w:sz="4" w:space="0" w:color="auto"/>
            <w:right w:val="single" w:sz="4" w:space="0" w:color="auto"/>
          </w:tcBorders>
          <w:vAlign w:val="center"/>
        </w:tcPr>
        <w:p w:rsidR="00BE3E22" w:rsidRPr="004E748A" w:rsidRDefault="00BE3E22" w:rsidP="003833F3">
          <w:pPr>
            <w:spacing w:before="60" w:line="192" w:lineRule="auto"/>
            <w:jc w:val="center"/>
            <w:rPr>
              <w:rFonts w:ascii="Times New Roman" w:hAnsi="Times New Roman" w:cs="Times New Roman"/>
              <w:b/>
            </w:rPr>
          </w:pPr>
          <w:r w:rsidRPr="004E748A">
            <w:rPr>
              <w:rFonts w:ascii="Times New Roman" w:hAnsi="Times New Roman" w:cs="Times New Roman"/>
              <w:b/>
            </w:rPr>
            <w:t xml:space="preserve">Редакция </w:t>
          </w:r>
          <w:r>
            <w:rPr>
              <w:rFonts w:ascii="Times New Roman" w:hAnsi="Times New Roman" w:cs="Times New Roman"/>
              <w:b/>
            </w:rPr>
            <w:t>5</w:t>
          </w:r>
        </w:p>
      </w:tc>
    </w:tr>
    <w:tr w:rsidR="00BE3E22" w:rsidRPr="00733331" w:rsidTr="00BE3E22">
      <w:trPr>
        <w:cantSplit/>
        <w:trHeight w:val="170"/>
        <w:tblHeader/>
      </w:trPr>
      <w:tc>
        <w:tcPr>
          <w:tcW w:w="4252" w:type="dxa"/>
          <w:vMerge/>
          <w:tcBorders>
            <w:top w:val="nil"/>
            <w:left w:val="single" w:sz="4" w:space="0" w:color="auto"/>
            <w:bottom w:val="nil"/>
            <w:right w:val="single" w:sz="4" w:space="0" w:color="auto"/>
          </w:tcBorders>
          <w:vAlign w:val="center"/>
        </w:tcPr>
        <w:p w:rsidR="00BE3E22" w:rsidRPr="004E748A" w:rsidRDefault="00BE3E22" w:rsidP="003833F3">
          <w:pPr>
            <w:rPr>
              <w:rFonts w:ascii="Times New Roman" w:hAnsi="Times New Roman" w:cs="Times New Roman"/>
              <w:b/>
            </w:rPr>
          </w:pPr>
        </w:p>
      </w:tc>
      <w:tc>
        <w:tcPr>
          <w:tcW w:w="6977" w:type="dxa"/>
          <w:vMerge/>
          <w:tcBorders>
            <w:top w:val="nil"/>
            <w:left w:val="single" w:sz="4" w:space="0" w:color="auto"/>
            <w:bottom w:val="nil"/>
            <w:right w:val="nil"/>
          </w:tcBorders>
          <w:vAlign w:val="center"/>
        </w:tcPr>
        <w:p w:rsidR="00BE3E22" w:rsidRPr="004E748A" w:rsidRDefault="00BE3E22" w:rsidP="003833F3">
          <w:pPr>
            <w:rPr>
              <w:rFonts w:ascii="Times New Roman" w:hAnsi="Times New Roman" w:cs="Times New Roman"/>
              <w:b/>
            </w:rPr>
          </w:pPr>
        </w:p>
      </w:tc>
      <w:tc>
        <w:tcPr>
          <w:tcW w:w="3938" w:type="dxa"/>
          <w:tcBorders>
            <w:top w:val="single" w:sz="4" w:space="0" w:color="auto"/>
            <w:left w:val="single" w:sz="4" w:space="0" w:color="auto"/>
            <w:bottom w:val="single" w:sz="4" w:space="0" w:color="auto"/>
            <w:right w:val="single" w:sz="4" w:space="0" w:color="auto"/>
          </w:tcBorders>
          <w:vAlign w:val="center"/>
        </w:tcPr>
        <w:p w:rsidR="00BE3E22" w:rsidRPr="0007249B" w:rsidRDefault="00BE3E22" w:rsidP="003833F3">
          <w:pPr>
            <w:spacing w:line="192" w:lineRule="auto"/>
            <w:jc w:val="center"/>
            <w:rPr>
              <w:rFonts w:ascii="Times New Roman" w:hAnsi="Times New Roman" w:cs="Times New Roman"/>
              <w:b/>
              <w:lang w:val="ky-KG"/>
            </w:rPr>
          </w:pPr>
          <w:r w:rsidRPr="004E748A">
            <w:rPr>
              <w:rFonts w:ascii="Times New Roman" w:hAnsi="Times New Roman" w:cs="Times New Roman"/>
              <w:b/>
            </w:rPr>
            <w:t xml:space="preserve">Лист </w:t>
          </w:r>
          <w:r w:rsidRPr="004E748A">
            <w:rPr>
              <w:rFonts w:ascii="Times New Roman" w:hAnsi="Times New Roman" w:cs="Times New Roman"/>
              <w:b/>
            </w:rPr>
            <w:fldChar w:fldCharType="begin"/>
          </w:r>
          <w:r w:rsidRPr="004E748A">
            <w:rPr>
              <w:rFonts w:ascii="Times New Roman" w:hAnsi="Times New Roman" w:cs="Times New Roman"/>
              <w:b/>
            </w:rPr>
            <w:instrText xml:space="preserve"> PAGE </w:instrText>
          </w:r>
          <w:r w:rsidRPr="004E748A">
            <w:rPr>
              <w:rFonts w:ascii="Times New Roman" w:hAnsi="Times New Roman" w:cs="Times New Roman"/>
              <w:b/>
            </w:rPr>
            <w:fldChar w:fldCharType="separate"/>
          </w:r>
          <w:r>
            <w:rPr>
              <w:rFonts w:ascii="Times New Roman" w:hAnsi="Times New Roman" w:cs="Times New Roman"/>
              <w:b/>
              <w:noProof/>
            </w:rPr>
            <w:t>1</w:t>
          </w:r>
          <w:r w:rsidRPr="004E748A">
            <w:rPr>
              <w:rFonts w:ascii="Times New Roman" w:hAnsi="Times New Roman" w:cs="Times New Roman"/>
              <w:b/>
              <w:noProof/>
            </w:rPr>
            <w:fldChar w:fldCharType="end"/>
          </w:r>
          <w:r w:rsidRPr="004E748A">
            <w:rPr>
              <w:rFonts w:ascii="Times New Roman" w:hAnsi="Times New Roman" w:cs="Times New Roman"/>
              <w:b/>
            </w:rPr>
            <w:t xml:space="preserve"> из </w:t>
          </w:r>
          <w:r>
            <w:rPr>
              <w:rFonts w:ascii="Times New Roman" w:hAnsi="Times New Roman" w:cs="Times New Roman"/>
              <w:b/>
              <w:lang w:val="ky-KG"/>
            </w:rPr>
            <w:t>43</w:t>
          </w:r>
          <w:r w:rsidR="006665D5">
            <w:rPr>
              <w:rFonts w:ascii="Times New Roman" w:hAnsi="Times New Roman" w:cs="Times New Roman"/>
              <w:b/>
              <w:lang w:val="ky-KG"/>
            </w:rPr>
            <w:t>9</w:t>
          </w:r>
        </w:p>
      </w:tc>
    </w:tr>
    <w:tr w:rsidR="00BE3E22" w:rsidRPr="00733331" w:rsidTr="00BE3E22">
      <w:trPr>
        <w:cantSplit/>
        <w:trHeight w:val="202"/>
        <w:tblHeader/>
      </w:trPr>
      <w:tc>
        <w:tcPr>
          <w:tcW w:w="4252" w:type="dxa"/>
          <w:tcBorders>
            <w:top w:val="nil"/>
            <w:left w:val="single" w:sz="4" w:space="0" w:color="auto"/>
            <w:bottom w:val="single" w:sz="4" w:space="0" w:color="auto"/>
            <w:right w:val="single" w:sz="4" w:space="0" w:color="auto"/>
          </w:tcBorders>
          <w:vAlign w:val="center"/>
        </w:tcPr>
        <w:p w:rsidR="00BE3E22" w:rsidRPr="004E748A" w:rsidRDefault="00BE3E22" w:rsidP="003833F3">
          <w:pPr>
            <w:rPr>
              <w:rFonts w:ascii="Times New Roman" w:hAnsi="Times New Roman" w:cs="Times New Roman"/>
              <w:b/>
            </w:rPr>
          </w:pPr>
        </w:p>
      </w:tc>
      <w:tc>
        <w:tcPr>
          <w:tcW w:w="6977" w:type="dxa"/>
          <w:tcBorders>
            <w:top w:val="nil"/>
            <w:left w:val="single" w:sz="4" w:space="0" w:color="auto"/>
            <w:bottom w:val="single" w:sz="4" w:space="0" w:color="auto"/>
            <w:right w:val="nil"/>
          </w:tcBorders>
          <w:vAlign w:val="center"/>
        </w:tcPr>
        <w:p w:rsidR="00BE3E22" w:rsidRPr="004E748A" w:rsidRDefault="00BE3E22" w:rsidP="003833F3">
          <w:pPr>
            <w:rPr>
              <w:rFonts w:ascii="Times New Roman" w:hAnsi="Times New Roman" w:cs="Times New Roman"/>
              <w:b/>
            </w:rPr>
          </w:pPr>
        </w:p>
      </w:tc>
      <w:tc>
        <w:tcPr>
          <w:tcW w:w="3938" w:type="dxa"/>
          <w:tcBorders>
            <w:top w:val="single" w:sz="4" w:space="0" w:color="auto"/>
            <w:left w:val="single" w:sz="4" w:space="0" w:color="auto"/>
            <w:bottom w:val="single" w:sz="4" w:space="0" w:color="auto"/>
            <w:right w:val="single" w:sz="4" w:space="0" w:color="auto"/>
          </w:tcBorders>
          <w:vAlign w:val="center"/>
        </w:tcPr>
        <w:p w:rsidR="00BE3E22" w:rsidRPr="000467E1" w:rsidRDefault="00BE3E22" w:rsidP="003833F3">
          <w:pPr>
            <w:spacing w:after="0" w:line="192" w:lineRule="auto"/>
            <w:rPr>
              <w:rFonts w:ascii="Times New Roman" w:hAnsi="Times New Roman" w:cs="Times New Roman"/>
            </w:rPr>
          </w:pPr>
          <w:r w:rsidRPr="000467E1">
            <w:rPr>
              <w:rFonts w:ascii="Times New Roman" w:hAnsi="Times New Roman" w:cs="Times New Roman"/>
            </w:rPr>
            <w:t>Приложение к аттестату аккредитации</w:t>
          </w:r>
        </w:p>
        <w:p w:rsidR="00BE3E22" w:rsidRPr="000467E1" w:rsidRDefault="00BE3E22" w:rsidP="003833F3">
          <w:pPr>
            <w:spacing w:after="0" w:line="192" w:lineRule="auto"/>
            <w:rPr>
              <w:rFonts w:ascii="Times New Roman" w:hAnsi="Times New Roman" w:cs="Times New Roman"/>
            </w:rPr>
          </w:pPr>
          <w:r w:rsidRPr="00E878C7">
            <w:rPr>
              <w:rFonts w:ascii="Times New Roman" w:hAnsi="Times New Roman" w:cs="Times New Roman"/>
              <w:u w:val="single"/>
            </w:rPr>
            <w:t>№ KG 417/КЦА.ОСП.039</w:t>
          </w:r>
          <w:r w:rsidRPr="000467E1">
            <w:rPr>
              <w:rFonts w:ascii="Times New Roman" w:hAnsi="Times New Roman" w:cs="Times New Roman"/>
            </w:rPr>
            <w:t>___________</w:t>
          </w:r>
        </w:p>
        <w:p w:rsidR="00BE3E22" w:rsidRPr="004E748A" w:rsidRDefault="00BE3E22" w:rsidP="00BE3E22">
          <w:pPr>
            <w:spacing w:line="192" w:lineRule="auto"/>
            <w:rPr>
              <w:rFonts w:ascii="Times New Roman" w:hAnsi="Times New Roman" w:cs="Times New Roman"/>
              <w:b/>
            </w:rPr>
          </w:pPr>
          <w:r w:rsidRPr="000467E1">
            <w:rPr>
              <w:rFonts w:ascii="Times New Roman" w:hAnsi="Times New Roman" w:cs="Times New Roman"/>
            </w:rPr>
            <w:t>от «</w:t>
          </w:r>
          <w:r>
            <w:rPr>
              <w:rFonts w:ascii="Times New Roman" w:hAnsi="Times New Roman" w:cs="Times New Roman"/>
            </w:rPr>
            <w:t>10</w:t>
          </w:r>
          <w:r w:rsidRPr="000467E1">
            <w:rPr>
              <w:rFonts w:ascii="Times New Roman" w:hAnsi="Times New Roman" w:cs="Times New Roman"/>
            </w:rPr>
            <w:t>»</w:t>
          </w:r>
          <w:r>
            <w:rPr>
              <w:rFonts w:ascii="Times New Roman" w:hAnsi="Times New Roman" w:cs="Times New Roman"/>
            </w:rPr>
            <w:t xml:space="preserve"> июля </w:t>
          </w:r>
          <w:r w:rsidRPr="000467E1">
            <w:rPr>
              <w:rFonts w:ascii="Times New Roman" w:hAnsi="Times New Roman" w:cs="Times New Roman"/>
            </w:rPr>
            <w:t>20</w:t>
          </w:r>
          <w:r>
            <w:rPr>
              <w:rFonts w:ascii="Times New Roman" w:hAnsi="Times New Roman" w:cs="Times New Roman"/>
            </w:rPr>
            <w:t>23</w:t>
          </w:r>
          <w:r w:rsidRPr="000467E1">
            <w:rPr>
              <w:rFonts w:ascii="Times New Roman" w:hAnsi="Times New Roman" w:cs="Times New Roman"/>
            </w:rPr>
            <w:t xml:space="preserve"> г</w:t>
          </w:r>
        </w:p>
      </w:tc>
    </w:tr>
  </w:tbl>
  <w:p w:rsidR="00BE3E22" w:rsidRDefault="00BE3E2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6"/>
      <w:gridCol w:w="6983"/>
      <w:gridCol w:w="3928"/>
    </w:tblGrid>
    <w:tr w:rsidR="00BE3E22" w:rsidRPr="00733331" w:rsidTr="00BE3E22">
      <w:trPr>
        <w:cantSplit/>
        <w:trHeight w:val="190"/>
        <w:tblHeader/>
      </w:trPr>
      <w:tc>
        <w:tcPr>
          <w:tcW w:w="4256" w:type="dxa"/>
          <w:vMerge w:val="restart"/>
          <w:vAlign w:val="bottom"/>
        </w:tcPr>
        <w:p w:rsidR="00BE3E22" w:rsidRPr="004E748A" w:rsidRDefault="00BE3E22" w:rsidP="003833F3">
          <w:pPr>
            <w:spacing w:before="60" w:line="192" w:lineRule="auto"/>
            <w:jc w:val="center"/>
            <w:rPr>
              <w:rFonts w:ascii="Times New Roman" w:hAnsi="Times New Roman" w:cs="Times New Roman"/>
              <w:b/>
            </w:rPr>
          </w:pPr>
          <w:proofErr w:type="spellStart"/>
          <w:r w:rsidRPr="004E748A">
            <w:rPr>
              <w:rFonts w:ascii="Times New Roman" w:hAnsi="Times New Roman" w:cs="Times New Roman"/>
              <w:b/>
            </w:rPr>
            <w:t>ОсОО</w:t>
          </w:r>
          <w:proofErr w:type="spellEnd"/>
          <w:r w:rsidRPr="004E748A">
            <w:rPr>
              <w:rFonts w:ascii="Times New Roman" w:hAnsi="Times New Roman" w:cs="Times New Roman"/>
              <w:b/>
            </w:rPr>
            <w:t xml:space="preserve"> «Промышленная Безопасность»</w:t>
          </w:r>
        </w:p>
        <w:p w:rsidR="00BE3E22" w:rsidRPr="004E748A" w:rsidRDefault="00BE3E22" w:rsidP="003833F3">
          <w:pPr>
            <w:spacing w:before="60" w:line="192" w:lineRule="auto"/>
            <w:jc w:val="center"/>
            <w:rPr>
              <w:rFonts w:ascii="Times New Roman" w:hAnsi="Times New Roman" w:cs="Times New Roman"/>
              <w:b/>
              <w:sz w:val="20"/>
              <w:szCs w:val="20"/>
            </w:rPr>
          </w:pPr>
        </w:p>
      </w:tc>
      <w:tc>
        <w:tcPr>
          <w:tcW w:w="6983" w:type="dxa"/>
          <w:vMerge w:val="restart"/>
          <w:vAlign w:val="center"/>
        </w:tcPr>
        <w:p w:rsidR="00BE3E22" w:rsidRPr="004E748A" w:rsidRDefault="00BE3E22" w:rsidP="003833F3">
          <w:pPr>
            <w:spacing w:before="60" w:line="192" w:lineRule="auto"/>
            <w:jc w:val="center"/>
            <w:rPr>
              <w:rFonts w:ascii="Times New Roman" w:hAnsi="Times New Roman" w:cs="Times New Roman"/>
              <w:b/>
            </w:rPr>
          </w:pPr>
          <w:r w:rsidRPr="004E748A">
            <w:rPr>
              <w:rFonts w:ascii="Times New Roman" w:hAnsi="Times New Roman" w:cs="Times New Roman"/>
              <w:b/>
            </w:rPr>
            <w:t>Область аккредитации органа по сертификации</w:t>
          </w:r>
        </w:p>
      </w:tc>
      <w:tc>
        <w:tcPr>
          <w:tcW w:w="3928" w:type="dxa"/>
          <w:vAlign w:val="center"/>
        </w:tcPr>
        <w:p w:rsidR="00BE3E22" w:rsidRPr="004E748A" w:rsidRDefault="00BE3E22" w:rsidP="003833F3">
          <w:pPr>
            <w:spacing w:before="60" w:line="192" w:lineRule="auto"/>
            <w:jc w:val="center"/>
            <w:rPr>
              <w:rFonts w:ascii="Times New Roman" w:hAnsi="Times New Roman" w:cs="Times New Roman"/>
              <w:b/>
            </w:rPr>
          </w:pPr>
          <w:r w:rsidRPr="004E748A">
            <w:rPr>
              <w:rFonts w:ascii="Times New Roman" w:hAnsi="Times New Roman" w:cs="Times New Roman"/>
              <w:b/>
            </w:rPr>
            <w:t>ОА-ОС-00</w:t>
          </w:r>
          <w:r>
            <w:rPr>
              <w:rFonts w:ascii="Times New Roman" w:hAnsi="Times New Roman" w:cs="Times New Roman"/>
              <w:b/>
            </w:rPr>
            <w:t>4</w:t>
          </w:r>
          <w:r w:rsidRPr="004E748A">
            <w:rPr>
              <w:rFonts w:ascii="Times New Roman" w:hAnsi="Times New Roman" w:cs="Times New Roman"/>
              <w:b/>
            </w:rPr>
            <w:t>-202</w:t>
          </w:r>
          <w:r>
            <w:rPr>
              <w:rFonts w:ascii="Times New Roman" w:hAnsi="Times New Roman" w:cs="Times New Roman"/>
              <w:b/>
            </w:rPr>
            <w:t>4</w:t>
          </w:r>
        </w:p>
      </w:tc>
    </w:tr>
    <w:tr w:rsidR="00BE3E22" w:rsidRPr="00733331" w:rsidTr="00BE3E22">
      <w:trPr>
        <w:cantSplit/>
        <w:trHeight w:val="190"/>
        <w:tblHeader/>
      </w:trPr>
      <w:tc>
        <w:tcPr>
          <w:tcW w:w="4256" w:type="dxa"/>
          <w:vMerge/>
          <w:vAlign w:val="center"/>
        </w:tcPr>
        <w:p w:rsidR="00BE3E22" w:rsidRPr="004E748A" w:rsidRDefault="00BE3E22" w:rsidP="003833F3">
          <w:pPr>
            <w:rPr>
              <w:rFonts w:ascii="Times New Roman" w:hAnsi="Times New Roman" w:cs="Times New Roman"/>
              <w:b/>
            </w:rPr>
          </w:pPr>
        </w:p>
      </w:tc>
      <w:tc>
        <w:tcPr>
          <w:tcW w:w="6983" w:type="dxa"/>
          <w:vMerge/>
          <w:vAlign w:val="center"/>
        </w:tcPr>
        <w:p w:rsidR="00BE3E22" w:rsidRPr="004E748A" w:rsidRDefault="00BE3E22" w:rsidP="003833F3">
          <w:pPr>
            <w:rPr>
              <w:rFonts w:ascii="Times New Roman" w:hAnsi="Times New Roman" w:cs="Times New Roman"/>
              <w:b/>
            </w:rPr>
          </w:pPr>
        </w:p>
      </w:tc>
      <w:tc>
        <w:tcPr>
          <w:tcW w:w="3928" w:type="dxa"/>
          <w:vAlign w:val="center"/>
        </w:tcPr>
        <w:p w:rsidR="00BE3E22" w:rsidRPr="004E748A" w:rsidRDefault="00BE3E22" w:rsidP="003833F3">
          <w:pPr>
            <w:spacing w:before="60" w:line="192" w:lineRule="auto"/>
            <w:jc w:val="center"/>
            <w:rPr>
              <w:rFonts w:ascii="Times New Roman" w:hAnsi="Times New Roman" w:cs="Times New Roman"/>
              <w:b/>
            </w:rPr>
          </w:pPr>
          <w:r w:rsidRPr="004E748A">
            <w:rPr>
              <w:rFonts w:ascii="Times New Roman" w:hAnsi="Times New Roman" w:cs="Times New Roman"/>
              <w:b/>
            </w:rPr>
            <w:t xml:space="preserve">Редакция </w:t>
          </w:r>
          <w:r>
            <w:rPr>
              <w:rFonts w:ascii="Times New Roman" w:hAnsi="Times New Roman" w:cs="Times New Roman"/>
              <w:b/>
            </w:rPr>
            <w:t>5</w:t>
          </w:r>
        </w:p>
      </w:tc>
    </w:tr>
    <w:tr w:rsidR="00BE3E22" w:rsidRPr="00733331" w:rsidTr="00BE3E22">
      <w:trPr>
        <w:cantSplit/>
        <w:trHeight w:val="190"/>
        <w:tblHeader/>
      </w:trPr>
      <w:tc>
        <w:tcPr>
          <w:tcW w:w="4256" w:type="dxa"/>
          <w:vMerge/>
          <w:vAlign w:val="center"/>
        </w:tcPr>
        <w:p w:rsidR="00BE3E22" w:rsidRPr="004E748A" w:rsidRDefault="00BE3E22" w:rsidP="003833F3">
          <w:pPr>
            <w:rPr>
              <w:rFonts w:ascii="Times New Roman" w:hAnsi="Times New Roman" w:cs="Times New Roman"/>
              <w:b/>
            </w:rPr>
          </w:pPr>
        </w:p>
      </w:tc>
      <w:tc>
        <w:tcPr>
          <w:tcW w:w="6983" w:type="dxa"/>
          <w:vMerge/>
          <w:vAlign w:val="center"/>
        </w:tcPr>
        <w:p w:rsidR="00BE3E22" w:rsidRPr="004E748A" w:rsidRDefault="00BE3E22" w:rsidP="003833F3">
          <w:pPr>
            <w:rPr>
              <w:rFonts w:ascii="Times New Roman" w:hAnsi="Times New Roman" w:cs="Times New Roman"/>
              <w:b/>
            </w:rPr>
          </w:pPr>
        </w:p>
      </w:tc>
      <w:tc>
        <w:tcPr>
          <w:tcW w:w="3928" w:type="dxa"/>
          <w:vAlign w:val="center"/>
        </w:tcPr>
        <w:p w:rsidR="00BE3E22" w:rsidRPr="006665D5" w:rsidRDefault="00BE3E22" w:rsidP="003833F3">
          <w:pPr>
            <w:spacing w:line="192" w:lineRule="auto"/>
            <w:jc w:val="center"/>
            <w:rPr>
              <w:rFonts w:ascii="Times New Roman" w:hAnsi="Times New Roman" w:cs="Times New Roman"/>
              <w:b/>
              <w:lang w:val="ky-KG"/>
            </w:rPr>
          </w:pPr>
          <w:r w:rsidRPr="004E748A">
            <w:rPr>
              <w:rFonts w:ascii="Times New Roman" w:hAnsi="Times New Roman" w:cs="Times New Roman"/>
              <w:b/>
            </w:rPr>
            <w:t xml:space="preserve">Лист </w:t>
          </w:r>
          <w:r w:rsidRPr="004E748A">
            <w:rPr>
              <w:rFonts w:ascii="Times New Roman" w:hAnsi="Times New Roman" w:cs="Times New Roman"/>
              <w:b/>
            </w:rPr>
            <w:fldChar w:fldCharType="begin"/>
          </w:r>
          <w:r w:rsidRPr="004E748A">
            <w:rPr>
              <w:rFonts w:ascii="Times New Roman" w:hAnsi="Times New Roman" w:cs="Times New Roman"/>
              <w:b/>
            </w:rPr>
            <w:instrText xml:space="preserve"> PAGE </w:instrText>
          </w:r>
          <w:r w:rsidRPr="004E748A">
            <w:rPr>
              <w:rFonts w:ascii="Times New Roman" w:hAnsi="Times New Roman" w:cs="Times New Roman"/>
              <w:b/>
            </w:rPr>
            <w:fldChar w:fldCharType="separate"/>
          </w:r>
          <w:r>
            <w:rPr>
              <w:rFonts w:ascii="Times New Roman" w:hAnsi="Times New Roman" w:cs="Times New Roman"/>
              <w:b/>
              <w:noProof/>
            </w:rPr>
            <w:t>1</w:t>
          </w:r>
          <w:r w:rsidRPr="004E748A">
            <w:rPr>
              <w:rFonts w:ascii="Times New Roman" w:hAnsi="Times New Roman" w:cs="Times New Roman"/>
              <w:b/>
              <w:noProof/>
            </w:rPr>
            <w:fldChar w:fldCharType="end"/>
          </w:r>
          <w:r w:rsidRPr="004E748A">
            <w:rPr>
              <w:rFonts w:ascii="Times New Roman" w:hAnsi="Times New Roman" w:cs="Times New Roman"/>
              <w:b/>
            </w:rPr>
            <w:t xml:space="preserve"> из </w:t>
          </w:r>
          <w:r>
            <w:rPr>
              <w:rFonts w:ascii="Times New Roman" w:hAnsi="Times New Roman" w:cs="Times New Roman"/>
              <w:b/>
            </w:rPr>
            <w:t>43</w:t>
          </w:r>
          <w:r w:rsidR="006665D5">
            <w:rPr>
              <w:rFonts w:ascii="Times New Roman" w:hAnsi="Times New Roman" w:cs="Times New Roman"/>
              <w:b/>
              <w:lang w:val="ky-KG"/>
            </w:rPr>
            <w:t>9</w:t>
          </w:r>
        </w:p>
      </w:tc>
    </w:tr>
  </w:tbl>
  <w:p w:rsidR="00BE3E22" w:rsidRDefault="00BE3E2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883"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2"/>
      <w:gridCol w:w="6977"/>
      <w:gridCol w:w="3654"/>
    </w:tblGrid>
    <w:tr w:rsidR="00870F6B" w:rsidRPr="00733331" w:rsidTr="00870F6B">
      <w:trPr>
        <w:cantSplit/>
        <w:trHeight w:val="170"/>
        <w:tblHeader/>
      </w:trPr>
      <w:tc>
        <w:tcPr>
          <w:tcW w:w="4252" w:type="dxa"/>
          <w:vMerge w:val="restart"/>
          <w:tcBorders>
            <w:top w:val="single" w:sz="4" w:space="0" w:color="auto"/>
            <w:left w:val="single" w:sz="4" w:space="0" w:color="auto"/>
            <w:bottom w:val="single" w:sz="4" w:space="0" w:color="auto"/>
            <w:right w:val="single" w:sz="4" w:space="0" w:color="auto"/>
          </w:tcBorders>
          <w:vAlign w:val="bottom"/>
        </w:tcPr>
        <w:p w:rsidR="00870F6B" w:rsidRPr="004E748A" w:rsidRDefault="00870F6B" w:rsidP="003833F3">
          <w:pPr>
            <w:spacing w:before="60" w:line="192" w:lineRule="auto"/>
            <w:jc w:val="center"/>
            <w:rPr>
              <w:rFonts w:ascii="Times New Roman" w:hAnsi="Times New Roman" w:cs="Times New Roman"/>
              <w:b/>
            </w:rPr>
          </w:pPr>
          <w:proofErr w:type="spellStart"/>
          <w:r w:rsidRPr="004E748A">
            <w:rPr>
              <w:rFonts w:ascii="Times New Roman" w:hAnsi="Times New Roman" w:cs="Times New Roman"/>
              <w:b/>
            </w:rPr>
            <w:t>ОсОО</w:t>
          </w:r>
          <w:proofErr w:type="spellEnd"/>
          <w:r w:rsidRPr="004E748A">
            <w:rPr>
              <w:rFonts w:ascii="Times New Roman" w:hAnsi="Times New Roman" w:cs="Times New Roman"/>
              <w:b/>
            </w:rPr>
            <w:t xml:space="preserve"> «Промышленная Безопасность»</w:t>
          </w:r>
        </w:p>
        <w:p w:rsidR="00870F6B" w:rsidRPr="004E748A" w:rsidRDefault="00870F6B" w:rsidP="003833F3">
          <w:pPr>
            <w:spacing w:before="60" w:line="192" w:lineRule="auto"/>
            <w:jc w:val="center"/>
            <w:rPr>
              <w:rFonts w:ascii="Times New Roman" w:hAnsi="Times New Roman" w:cs="Times New Roman"/>
              <w:b/>
              <w:sz w:val="20"/>
              <w:szCs w:val="20"/>
            </w:rPr>
          </w:pPr>
        </w:p>
      </w:tc>
      <w:tc>
        <w:tcPr>
          <w:tcW w:w="6977" w:type="dxa"/>
          <w:vMerge w:val="restart"/>
          <w:tcBorders>
            <w:top w:val="single" w:sz="4" w:space="0" w:color="auto"/>
            <w:left w:val="single" w:sz="4" w:space="0" w:color="auto"/>
            <w:bottom w:val="single" w:sz="4" w:space="0" w:color="auto"/>
            <w:right w:val="single" w:sz="4" w:space="0" w:color="auto"/>
          </w:tcBorders>
          <w:vAlign w:val="center"/>
        </w:tcPr>
        <w:p w:rsidR="00870F6B" w:rsidRPr="004E748A" w:rsidRDefault="00870F6B" w:rsidP="003833F3">
          <w:pPr>
            <w:spacing w:before="60" w:line="192" w:lineRule="auto"/>
            <w:jc w:val="center"/>
            <w:rPr>
              <w:rFonts w:ascii="Times New Roman" w:hAnsi="Times New Roman" w:cs="Times New Roman"/>
              <w:b/>
            </w:rPr>
          </w:pPr>
          <w:r w:rsidRPr="004E748A">
            <w:rPr>
              <w:rFonts w:ascii="Times New Roman" w:hAnsi="Times New Roman" w:cs="Times New Roman"/>
              <w:b/>
            </w:rPr>
            <w:t>Область аккредитации органа по сертификации</w:t>
          </w:r>
        </w:p>
      </w:tc>
      <w:tc>
        <w:tcPr>
          <w:tcW w:w="3654" w:type="dxa"/>
          <w:tcBorders>
            <w:top w:val="single" w:sz="4" w:space="0" w:color="auto"/>
            <w:left w:val="single" w:sz="4" w:space="0" w:color="auto"/>
            <w:bottom w:val="single" w:sz="4" w:space="0" w:color="auto"/>
            <w:right w:val="single" w:sz="4" w:space="0" w:color="auto"/>
          </w:tcBorders>
          <w:vAlign w:val="center"/>
        </w:tcPr>
        <w:p w:rsidR="00870F6B" w:rsidRPr="004E748A" w:rsidRDefault="00870F6B" w:rsidP="003833F3">
          <w:pPr>
            <w:spacing w:before="60" w:line="192" w:lineRule="auto"/>
            <w:jc w:val="center"/>
            <w:rPr>
              <w:rFonts w:ascii="Times New Roman" w:hAnsi="Times New Roman" w:cs="Times New Roman"/>
              <w:b/>
            </w:rPr>
          </w:pPr>
          <w:r w:rsidRPr="004E748A">
            <w:rPr>
              <w:rFonts w:ascii="Times New Roman" w:hAnsi="Times New Roman" w:cs="Times New Roman"/>
              <w:b/>
            </w:rPr>
            <w:t>ОА-ОС-00</w:t>
          </w:r>
          <w:r>
            <w:rPr>
              <w:rFonts w:ascii="Times New Roman" w:hAnsi="Times New Roman" w:cs="Times New Roman"/>
              <w:b/>
            </w:rPr>
            <w:t>4</w:t>
          </w:r>
          <w:r w:rsidRPr="004E748A">
            <w:rPr>
              <w:rFonts w:ascii="Times New Roman" w:hAnsi="Times New Roman" w:cs="Times New Roman"/>
              <w:b/>
            </w:rPr>
            <w:t>-202</w:t>
          </w:r>
          <w:r>
            <w:rPr>
              <w:rFonts w:ascii="Times New Roman" w:hAnsi="Times New Roman" w:cs="Times New Roman"/>
              <w:b/>
            </w:rPr>
            <w:t>4</w:t>
          </w:r>
        </w:p>
      </w:tc>
    </w:tr>
    <w:tr w:rsidR="00870F6B" w:rsidRPr="00733331" w:rsidTr="00870F6B">
      <w:trPr>
        <w:cantSplit/>
        <w:trHeight w:val="170"/>
        <w:tblHeader/>
      </w:trPr>
      <w:tc>
        <w:tcPr>
          <w:tcW w:w="4252" w:type="dxa"/>
          <w:vMerge/>
          <w:tcBorders>
            <w:top w:val="nil"/>
            <w:left w:val="single" w:sz="4" w:space="0" w:color="auto"/>
            <w:bottom w:val="single" w:sz="4" w:space="0" w:color="auto"/>
            <w:right w:val="single" w:sz="4" w:space="0" w:color="auto"/>
          </w:tcBorders>
          <w:vAlign w:val="center"/>
        </w:tcPr>
        <w:p w:rsidR="00870F6B" w:rsidRPr="004E748A" w:rsidRDefault="00870F6B" w:rsidP="003833F3">
          <w:pPr>
            <w:rPr>
              <w:rFonts w:ascii="Times New Roman" w:hAnsi="Times New Roman" w:cs="Times New Roman"/>
              <w:b/>
            </w:rPr>
          </w:pPr>
        </w:p>
      </w:tc>
      <w:tc>
        <w:tcPr>
          <w:tcW w:w="6977" w:type="dxa"/>
          <w:vMerge/>
          <w:tcBorders>
            <w:top w:val="nil"/>
            <w:left w:val="single" w:sz="4" w:space="0" w:color="auto"/>
            <w:bottom w:val="nil"/>
            <w:right w:val="nil"/>
          </w:tcBorders>
          <w:vAlign w:val="center"/>
        </w:tcPr>
        <w:p w:rsidR="00870F6B" w:rsidRPr="004E748A" w:rsidRDefault="00870F6B" w:rsidP="003833F3">
          <w:pPr>
            <w:rPr>
              <w:rFonts w:ascii="Times New Roman" w:hAnsi="Times New Roman" w:cs="Times New Roman"/>
              <w:b/>
            </w:rPr>
          </w:pPr>
        </w:p>
      </w:tc>
      <w:tc>
        <w:tcPr>
          <w:tcW w:w="3654" w:type="dxa"/>
          <w:tcBorders>
            <w:top w:val="single" w:sz="4" w:space="0" w:color="auto"/>
            <w:left w:val="single" w:sz="4" w:space="0" w:color="auto"/>
            <w:bottom w:val="single" w:sz="4" w:space="0" w:color="auto"/>
            <w:right w:val="single" w:sz="4" w:space="0" w:color="auto"/>
          </w:tcBorders>
          <w:vAlign w:val="center"/>
        </w:tcPr>
        <w:p w:rsidR="00870F6B" w:rsidRPr="00870F6B" w:rsidRDefault="00870F6B" w:rsidP="003833F3">
          <w:pPr>
            <w:spacing w:before="60" w:line="192" w:lineRule="auto"/>
            <w:jc w:val="center"/>
            <w:rPr>
              <w:rFonts w:ascii="Times New Roman" w:hAnsi="Times New Roman" w:cs="Times New Roman"/>
              <w:b/>
              <w:lang w:val="en-US"/>
            </w:rPr>
          </w:pPr>
          <w:r w:rsidRPr="004E748A">
            <w:rPr>
              <w:rFonts w:ascii="Times New Roman" w:hAnsi="Times New Roman" w:cs="Times New Roman"/>
              <w:b/>
            </w:rPr>
            <w:t xml:space="preserve">Редакция </w:t>
          </w:r>
          <w:r>
            <w:rPr>
              <w:rFonts w:ascii="Times New Roman" w:hAnsi="Times New Roman" w:cs="Times New Roman"/>
              <w:b/>
              <w:lang w:val="en-US"/>
            </w:rPr>
            <w:t>6</w:t>
          </w:r>
        </w:p>
      </w:tc>
    </w:tr>
    <w:tr w:rsidR="00870F6B" w:rsidRPr="00733331" w:rsidTr="00870F6B">
      <w:trPr>
        <w:cantSplit/>
        <w:trHeight w:val="170"/>
        <w:tblHeader/>
      </w:trPr>
      <w:tc>
        <w:tcPr>
          <w:tcW w:w="4252" w:type="dxa"/>
          <w:vMerge/>
          <w:tcBorders>
            <w:top w:val="nil"/>
            <w:left w:val="single" w:sz="4" w:space="0" w:color="auto"/>
            <w:bottom w:val="nil"/>
            <w:right w:val="single" w:sz="4" w:space="0" w:color="auto"/>
          </w:tcBorders>
          <w:vAlign w:val="center"/>
        </w:tcPr>
        <w:p w:rsidR="00870F6B" w:rsidRPr="004E748A" w:rsidRDefault="00870F6B" w:rsidP="003833F3">
          <w:pPr>
            <w:rPr>
              <w:rFonts w:ascii="Times New Roman" w:hAnsi="Times New Roman" w:cs="Times New Roman"/>
              <w:b/>
            </w:rPr>
          </w:pPr>
        </w:p>
      </w:tc>
      <w:tc>
        <w:tcPr>
          <w:tcW w:w="6977" w:type="dxa"/>
          <w:vMerge/>
          <w:tcBorders>
            <w:top w:val="nil"/>
            <w:left w:val="single" w:sz="4" w:space="0" w:color="auto"/>
            <w:bottom w:val="nil"/>
            <w:right w:val="nil"/>
          </w:tcBorders>
          <w:vAlign w:val="center"/>
        </w:tcPr>
        <w:p w:rsidR="00870F6B" w:rsidRPr="004E748A" w:rsidRDefault="00870F6B" w:rsidP="003833F3">
          <w:pPr>
            <w:rPr>
              <w:rFonts w:ascii="Times New Roman" w:hAnsi="Times New Roman" w:cs="Times New Roman"/>
              <w:b/>
            </w:rPr>
          </w:pPr>
        </w:p>
      </w:tc>
      <w:tc>
        <w:tcPr>
          <w:tcW w:w="3654" w:type="dxa"/>
          <w:tcBorders>
            <w:top w:val="single" w:sz="4" w:space="0" w:color="auto"/>
            <w:left w:val="single" w:sz="4" w:space="0" w:color="auto"/>
            <w:bottom w:val="single" w:sz="4" w:space="0" w:color="auto"/>
            <w:right w:val="single" w:sz="4" w:space="0" w:color="auto"/>
          </w:tcBorders>
          <w:vAlign w:val="center"/>
        </w:tcPr>
        <w:p w:rsidR="00870F6B" w:rsidRPr="0007249B" w:rsidRDefault="00870F6B" w:rsidP="003833F3">
          <w:pPr>
            <w:spacing w:line="192" w:lineRule="auto"/>
            <w:jc w:val="center"/>
            <w:rPr>
              <w:rFonts w:ascii="Times New Roman" w:hAnsi="Times New Roman" w:cs="Times New Roman"/>
              <w:b/>
              <w:lang w:val="ky-KG"/>
            </w:rPr>
          </w:pPr>
          <w:r w:rsidRPr="004E748A">
            <w:rPr>
              <w:rFonts w:ascii="Times New Roman" w:hAnsi="Times New Roman" w:cs="Times New Roman"/>
              <w:b/>
            </w:rPr>
            <w:t xml:space="preserve">Лист </w:t>
          </w:r>
          <w:r w:rsidRPr="004E748A">
            <w:rPr>
              <w:rFonts w:ascii="Times New Roman" w:hAnsi="Times New Roman" w:cs="Times New Roman"/>
              <w:b/>
            </w:rPr>
            <w:fldChar w:fldCharType="begin"/>
          </w:r>
          <w:r w:rsidRPr="004E748A">
            <w:rPr>
              <w:rFonts w:ascii="Times New Roman" w:hAnsi="Times New Roman" w:cs="Times New Roman"/>
              <w:b/>
            </w:rPr>
            <w:instrText xml:space="preserve"> PAGE </w:instrText>
          </w:r>
          <w:r w:rsidRPr="004E748A">
            <w:rPr>
              <w:rFonts w:ascii="Times New Roman" w:hAnsi="Times New Roman" w:cs="Times New Roman"/>
              <w:b/>
            </w:rPr>
            <w:fldChar w:fldCharType="separate"/>
          </w:r>
          <w:r>
            <w:rPr>
              <w:rFonts w:ascii="Times New Roman" w:hAnsi="Times New Roman" w:cs="Times New Roman"/>
              <w:b/>
              <w:noProof/>
            </w:rPr>
            <w:t>1</w:t>
          </w:r>
          <w:r w:rsidRPr="004E748A">
            <w:rPr>
              <w:rFonts w:ascii="Times New Roman" w:hAnsi="Times New Roman" w:cs="Times New Roman"/>
              <w:b/>
              <w:noProof/>
            </w:rPr>
            <w:fldChar w:fldCharType="end"/>
          </w:r>
          <w:r w:rsidRPr="004E748A">
            <w:rPr>
              <w:rFonts w:ascii="Times New Roman" w:hAnsi="Times New Roman" w:cs="Times New Roman"/>
              <w:b/>
            </w:rPr>
            <w:t xml:space="preserve"> из </w:t>
          </w:r>
          <w:r>
            <w:rPr>
              <w:rFonts w:ascii="Times New Roman" w:hAnsi="Times New Roman" w:cs="Times New Roman"/>
              <w:b/>
              <w:lang w:val="ky-KG"/>
            </w:rPr>
            <w:t>43</w:t>
          </w:r>
          <w:r w:rsidR="006665D5">
            <w:rPr>
              <w:rFonts w:ascii="Times New Roman" w:hAnsi="Times New Roman" w:cs="Times New Roman"/>
              <w:b/>
              <w:lang w:val="ky-KG"/>
            </w:rPr>
            <w:t>9</w:t>
          </w:r>
        </w:p>
      </w:tc>
    </w:tr>
    <w:tr w:rsidR="00870F6B" w:rsidRPr="00733331" w:rsidTr="00870F6B">
      <w:trPr>
        <w:cantSplit/>
        <w:trHeight w:val="202"/>
        <w:tblHeader/>
      </w:trPr>
      <w:tc>
        <w:tcPr>
          <w:tcW w:w="4252" w:type="dxa"/>
          <w:tcBorders>
            <w:top w:val="nil"/>
            <w:left w:val="single" w:sz="4" w:space="0" w:color="auto"/>
            <w:bottom w:val="single" w:sz="4" w:space="0" w:color="auto"/>
            <w:right w:val="single" w:sz="4" w:space="0" w:color="auto"/>
          </w:tcBorders>
          <w:vAlign w:val="center"/>
        </w:tcPr>
        <w:p w:rsidR="00870F6B" w:rsidRPr="004E748A" w:rsidRDefault="00870F6B" w:rsidP="003833F3">
          <w:pPr>
            <w:rPr>
              <w:rFonts w:ascii="Times New Roman" w:hAnsi="Times New Roman" w:cs="Times New Roman"/>
              <w:b/>
            </w:rPr>
          </w:pPr>
        </w:p>
      </w:tc>
      <w:tc>
        <w:tcPr>
          <w:tcW w:w="6977" w:type="dxa"/>
          <w:tcBorders>
            <w:top w:val="nil"/>
            <w:left w:val="single" w:sz="4" w:space="0" w:color="auto"/>
            <w:bottom w:val="single" w:sz="4" w:space="0" w:color="auto"/>
            <w:right w:val="nil"/>
          </w:tcBorders>
          <w:vAlign w:val="center"/>
        </w:tcPr>
        <w:p w:rsidR="00870F6B" w:rsidRPr="004E748A" w:rsidRDefault="00870F6B" w:rsidP="003833F3">
          <w:pPr>
            <w:rPr>
              <w:rFonts w:ascii="Times New Roman" w:hAnsi="Times New Roman" w:cs="Times New Roman"/>
              <w:b/>
            </w:rPr>
          </w:pPr>
        </w:p>
      </w:tc>
      <w:tc>
        <w:tcPr>
          <w:tcW w:w="3654" w:type="dxa"/>
          <w:tcBorders>
            <w:top w:val="single" w:sz="4" w:space="0" w:color="auto"/>
            <w:left w:val="single" w:sz="4" w:space="0" w:color="auto"/>
            <w:bottom w:val="single" w:sz="4" w:space="0" w:color="auto"/>
            <w:right w:val="single" w:sz="4" w:space="0" w:color="auto"/>
          </w:tcBorders>
          <w:vAlign w:val="center"/>
        </w:tcPr>
        <w:p w:rsidR="00870F6B" w:rsidRPr="000467E1" w:rsidRDefault="00870F6B" w:rsidP="003833F3">
          <w:pPr>
            <w:spacing w:after="0" w:line="192" w:lineRule="auto"/>
            <w:rPr>
              <w:rFonts w:ascii="Times New Roman" w:hAnsi="Times New Roman" w:cs="Times New Roman"/>
            </w:rPr>
          </w:pPr>
          <w:r w:rsidRPr="000467E1">
            <w:rPr>
              <w:rFonts w:ascii="Times New Roman" w:hAnsi="Times New Roman" w:cs="Times New Roman"/>
            </w:rPr>
            <w:t>Приложение к аттестату аккредитации</w:t>
          </w:r>
        </w:p>
        <w:p w:rsidR="00870F6B" w:rsidRPr="000467E1" w:rsidRDefault="00870F6B" w:rsidP="003833F3">
          <w:pPr>
            <w:spacing w:after="0" w:line="192" w:lineRule="auto"/>
            <w:rPr>
              <w:rFonts w:ascii="Times New Roman" w:hAnsi="Times New Roman" w:cs="Times New Roman"/>
            </w:rPr>
          </w:pPr>
          <w:r w:rsidRPr="00E878C7">
            <w:rPr>
              <w:rFonts w:ascii="Times New Roman" w:hAnsi="Times New Roman" w:cs="Times New Roman"/>
              <w:u w:val="single"/>
            </w:rPr>
            <w:t>№KG417/КЦА.ОСП.039</w:t>
          </w:r>
          <w:r w:rsidRPr="000467E1">
            <w:rPr>
              <w:rFonts w:ascii="Times New Roman" w:hAnsi="Times New Roman" w:cs="Times New Roman"/>
            </w:rPr>
            <w:t>_____</w:t>
          </w:r>
        </w:p>
        <w:p w:rsidR="00870F6B" w:rsidRPr="004E748A" w:rsidRDefault="00870F6B" w:rsidP="00BE3E22">
          <w:pPr>
            <w:spacing w:line="192" w:lineRule="auto"/>
            <w:rPr>
              <w:rFonts w:ascii="Times New Roman" w:hAnsi="Times New Roman" w:cs="Times New Roman"/>
              <w:b/>
            </w:rPr>
          </w:pPr>
          <w:r w:rsidRPr="000467E1">
            <w:rPr>
              <w:rFonts w:ascii="Times New Roman" w:hAnsi="Times New Roman" w:cs="Times New Roman"/>
            </w:rPr>
            <w:t>от «</w:t>
          </w:r>
          <w:r>
            <w:rPr>
              <w:rFonts w:ascii="Times New Roman" w:hAnsi="Times New Roman" w:cs="Times New Roman"/>
            </w:rPr>
            <w:t>10</w:t>
          </w:r>
          <w:r w:rsidRPr="000467E1">
            <w:rPr>
              <w:rFonts w:ascii="Times New Roman" w:hAnsi="Times New Roman" w:cs="Times New Roman"/>
            </w:rPr>
            <w:t>»</w:t>
          </w:r>
          <w:r>
            <w:rPr>
              <w:rFonts w:ascii="Times New Roman" w:hAnsi="Times New Roman" w:cs="Times New Roman"/>
            </w:rPr>
            <w:t xml:space="preserve"> июля </w:t>
          </w:r>
          <w:r w:rsidRPr="000467E1">
            <w:rPr>
              <w:rFonts w:ascii="Times New Roman" w:hAnsi="Times New Roman" w:cs="Times New Roman"/>
            </w:rPr>
            <w:t>20</w:t>
          </w:r>
          <w:r>
            <w:rPr>
              <w:rFonts w:ascii="Times New Roman" w:hAnsi="Times New Roman" w:cs="Times New Roman"/>
            </w:rPr>
            <w:t>23</w:t>
          </w:r>
          <w:r w:rsidRPr="000467E1">
            <w:rPr>
              <w:rFonts w:ascii="Times New Roman" w:hAnsi="Times New Roman" w:cs="Times New Roman"/>
            </w:rPr>
            <w:t xml:space="preserve"> г</w:t>
          </w:r>
        </w:p>
      </w:tc>
    </w:tr>
  </w:tbl>
  <w:p w:rsidR="00870F6B" w:rsidRDefault="00870F6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6"/>
      <w:gridCol w:w="6983"/>
      <w:gridCol w:w="3928"/>
    </w:tblGrid>
    <w:tr w:rsidR="00870F6B" w:rsidRPr="00733331" w:rsidTr="00BE3E22">
      <w:trPr>
        <w:cantSplit/>
        <w:trHeight w:val="190"/>
        <w:tblHeader/>
      </w:trPr>
      <w:tc>
        <w:tcPr>
          <w:tcW w:w="4256" w:type="dxa"/>
          <w:vMerge w:val="restart"/>
          <w:vAlign w:val="bottom"/>
        </w:tcPr>
        <w:p w:rsidR="00870F6B" w:rsidRPr="004E748A" w:rsidRDefault="00870F6B" w:rsidP="003833F3">
          <w:pPr>
            <w:spacing w:before="60" w:line="192" w:lineRule="auto"/>
            <w:jc w:val="center"/>
            <w:rPr>
              <w:rFonts w:ascii="Times New Roman" w:hAnsi="Times New Roman" w:cs="Times New Roman"/>
              <w:b/>
            </w:rPr>
          </w:pPr>
          <w:proofErr w:type="spellStart"/>
          <w:r w:rsidRPr="004E748A">
            <w:rPr>
              <w:rFonts w:ascii="Times New Roman" w:hAnsi="Times New Roman" w:cs="Times New Roman"/>
              <w:b/>
            </w:rPr>
            <w:t>ОсОО</w:t>
          </w:r>
          <w:proofErr w:type="spellEnd"/>
          <w:r w:rsidRPr="004E748A">
            <w:rPr>
              <w:rFonts w:ascii="Times New Roman" w:hAnsi="Times New Roman" w:cs="Times New Roman"/>
              <w:b/>
            </w:rPr>
            <w:t xml:space="preserve"> «Промышленная Безопасность»</w:t>
          </w:r>
        </w:p>
        <w:p w:rsidR="00870F6B" w:rsidRPr="004E748A" w:rsidRDefault="00870F6B" w:rsidP="003833F3">
          <w:pPr>
            <w:spacing w:before="60" w:line="192" w:lineRule="auto"/>
            <w:jc w:val="center"/>
            <w:rPr>
              <w:rFonts w:ascii="Times New Roman" w:hAnsi="Times New Roman" w:cs="Times New Roman"/>
              <w:b/>
              <w:sz w:val="20"/>
              <w:szCs w:val="20"/>
            </w:rPr>
          </w:pPr>
        </w:p>
      </w:tc>
      <w:tc>
        <w:tcPr>
          <w:tcW w:w="6983" w:type="dxa"/>
          <w:vMerge w:val="restart"/>
          <w:vAlign w:val="center"/>
        </w:tcPr>
        <w:p w:rsidR="00870F6B" w:rsidRPr="004E748A" w:rsidRDefault="00870F6B" w:rsidP="003833F3">
          <w:pPr>
            <w:spacing w:before="60" w:line="192" w:lineRule="auto"/>
            <w:jc w:val="center"/>
            <w:rPr>
              <w:rFonts w:ascii="Times New Roman" w:hAnsi="Times New Roman" w:cs="Times New Roman"/>
              <w:b/>
            </w:rPr>
          </w:pPr>
          <w:r w:rsidRPr="004E748A">
            <w:rPr>
              <w:rFonts w:ascii="Times New Roman" w:hAnsi="Times New Roman" w:cs="Times New Roman"/>
              <w:b/>
            </w:rPr>
            <w:t>Область аккредитации органа по сертификации</w:t>
          </w:r>
        </w:p>
      </w:tc>
      <w:tc>
        <w:tcPr>
          <w:tcW w:w="3928" w:type="dxa"/>
          <w:vAlign w:val="center"/>
        </w:tcPr>
        <w:p w:rsidR="00870F6B" w:rsidRPr="004E748A" w:rsidRDefault="00870F6B" w:rsidP="003833F3">
          <w:pPr>
            <w:spacing w:before="60" w:line="192" w:lineRule="auto"/>
            <w:jc w:val="center"/>
            <w:rPr>
              <w:rFonts w:ascii="Times New Roman" w:hAnsi="Times New Roman" w:cs="Times New Roman"/>
              <w:b/>
            </w:rPr>
          </w:pPr>
          <w:r w:rsidRPr="004E748A">
            <w:rPr>
              <w:rFonts w:ascii="Times New Roman" w:hAnsi="Times New Roman" w:cs="Times New Roman"/>
              <w:b/>
            </w:rPr>
            <w:t>ОА-ОС-00</w:t>
          </w:r>
          <w:r>
            <w:rPr>
              <w:rFonts w:ascii="Times New Roman" w:hAnsi="Times New Roman" w:cs="Times New Roman"/>
              <w:b/>
            </w:rPr>
            <w:t>4</w:t>
          </w:r>
          <w:r w:rsidRPr="004E748A">
            <w:rPr>
              <w:rFonts w:ascii="Times New Roman" w:hAnsi="Times New Roman" w:cs="Times New Roman"/>
              <w:b/>
            </w:rPr>
            <w:t>-202</w:t>
          </w:r>
          <w:r>
            <w:rPr>
              <w:rFonts w:ascii="Times New Roman" w:hAnsi="Times New Roman" w:cs="Times New Roman"/>
              <w:b/>
            </w:rPr>
            <w:t>4</w:t>
          </w:r>
        </w:p>
      </w:tc>
    </w:tr>
    <w:tr w:rsidR="00870F6B" w:rsidRPr="00733331" w:rsidTr="00BE3E22">
      <w:trPr>
        <w:cantSplit/>
        <w:trHeight w:val="190"/>
        <w:tblHeader/>
      </w:trPr>
      <w:tc>
        <w:tcPr>
          <w:tcW w:w="4256" w:type="dxa"/>
          <w:vMerge/>
          <w:vAlign w:val="center"/>
        </w:tcPr>
        <w:p w:rsidR="00870F6B" w:rsidRPr="004E748A" w:rsidRDefault="00870F6B" w:rsidP="003833F3">
          <w:pPr>
            <w:rPr>
              <w:rFonts w:ascii="Times New Roman" w:hAnsi="Times New Roman" w:cs="Times New Roman"/>
              <w:b/>
            </w:rPr>
          </w:pPr>
        </w:p>
      </w:tc>
      <w:tc>
        <w:tcPr>
          <w:tcW w:w="6983" w:type="dxa"/>
          <w:vMerge/>
          <w:vAlign w:val="center"/>
        </w:tcPr>
        <w:p w:rsidR="00870F6B" w:rsidRPr="004E748A" w:rsidRDefault="00870F6B" w:rsidP="003833F3">
          <w:pPr>
            <w:rPr>
              <w:rFonts w:ascii="Times New Roman" w:hAnsi="Times New Roman" w:cs="Times New Roman"/>
              <w:b/>
            </w:rPr>
          </w:pPr>
        </w:p>
      </w:tc>
      <w:tc>
        <w:tcPr>
          <w:tcW w:w="3928" w:type="dxa"/>
          <w:vAlign w:val="center"/>
        </w:tcPr>
        <w:p w:rsidR="00870F6B" w:rsidRDefault="00870F6B" w:rsidP="003833F3">
          <w:pPr>
            <w:spacing w:before="60" w:line="192" w:lineRule="auto"/>
            <w:jc w:val="center"/>
            <w:rPr>
              <w:rFonts w:ascii="Times New Roman" w:hAnsi="Times New Roman" w:cs="Times New Roman"/>
              <w:b/>
              <w:lang w:val="en-US"/>
            </w:rPr>
          </w:pPr>
          <w:r w:rsidRPr="004E748A">
            <w:rPr>
              <w:rFonts w:ascii="Times New Roman" w:hAnsi="Times New Roman" w:cs="Times New Roman"/>
              <w:b/>
            </w:rPr>
            <w:t xml:space="preserve">Редакция </w:t>
          </w:r>
          <w:r>
            <w:rPr>
              <w:rFonts w:ascii="Times New Roman" w:hAnsi="Times New Roman" w:cs="Times New Roman"/>
              <w:b/>
              <w:lang w:val="en-US"/>
            </w:rPr>
            <w:t>6</w:t>
          </w:r>
        </w:p>
        <w:p w:rsidR="00870F6B" w:rsidRPr="00870F6B" w:rsidRDefault="00870F6B" w:rsidP="00870F6B">
          <w:pPr>
            <w:spacing w:before="60" w:line="192" w:lineRule="auto"/>
            <w:rPr>
              <w:rFonts w:ascii="Times New Roman" w:hAnsi="Times New Roman" w:cs="Times New Roman"/>
              <w:b/>
              <w:lang w:val="en-US"/>
            </w:rPr>
          </w:pPr>
        </w:p>
      </w:tc>
    </w:tr>
    <w:tr w:rsidR="00870F6B" w:rsidRPr="00733331" w:rsidTr="00BE3E22">
      <w:trPr>
        <w:cantSplit/>
        <w:trHeight w:val="190"/>
        <w:tblHeader/>
      </w:trPr>
      <w:tc>
        <w:tcPr>
          <w:tcW w:w="4256" w:type="dxa"/>
          <w:vMerge/>
          <w:vAlign w:val="center"/>
        </w:tcPr>
        <w:p w:rsidR="00870F6B" w:rsidRPr="004E748A" w:rsidRDefault="00870F6B" w:rsidP="003833F3">
          <w:pPr>
            <w:rPr>
              <w:rFonts w:ascii="Times New Roman" w:hAnsi="Times New Roman" w:cs="Times New Roman"/>
              <w:b/>
            </w:rPr>
          </w:pPr>
        </w:p>
      </w:tc>
      <w:tc>
        <w:tcPr>
          <w:tcW w:w="6983" w:type="dxa"/>
          <w:vMerge/>
          <w:vAlign w:val="center"/>
        </w:tcPr>
        <w:p w:rsidR="00870F6B" w:rsidRPr="004E748A" w:rsidRDefault="00870F6B" w:rsidP="003833F3">
          <w:pPr>
            <w:rPr>
              <w:rFonts w:ascii="Times New Roman" w:hAnsi="Times New Roman" w:cs="Times New Roman"/>
              <w:b/>
            </w:rPr>
          </w:pPr>
        </w:p>
      </w:tc>
      <w:tc>
        <w:tcPr>
          <w:tcW w:w="3928" w:type="dxa"/>
          <w:vAlign w:val="center"/>
        </w:tcPr>
        <w:p w:rsidR="00870F6B" w:rsidRPr="004E748A" w:rsidRDefault="00870F6B" w:rsidP="003833F3">
          <w:pPr>
            <w:spacing w:line="192" w:lineRule="auto"/>
            <w:jc w:val="center"/>
            <w:rPr>
              <w:rFonts w:ascii="Times New Roman" w:hAnsi="Times New Roman" w:cs="Times New Roman"/>
              <w:b/>
            </w:rPr>
          </w:pPr>
          <w:r w:rsidRPr="004E748A">
            <w:rPr>
              <w:rFonts w:ascii="Times New Roman" w:hAnsi="Times New Roman" w:cs="Times New Roman"/>
              <w:b/>
            </w:rPr>
            <w:t xml:space="preserve">Лист </w:t>
          </w:r>
          <w:r w:rsidRPr="004E748A">
            <w:rPr>
              <w:rFonts w:ascii="Times New Roman" w:hAnsi="Times New Roman" w:cs="Times New Roman"/>
              <w:b/>
            </w:rPr>
            <w:fldChar w:fldCharType="begin"/>
          </w:r>
          <w:r w:rsidRPr="004E748A">
            <w:rPr>
              <w:rFonts w:ascii="Times New Roman" w:hAnsi="Times New Roman" w:cs="Times New Roman"/>
              <w:b/>
            </w:rPr>
            <w:instrText xml:space="preserve"> PAGE </w:instrText>
          </w:r>
          <w:r w:rsidRPr="004E748A">
            <w:rPr>
              <w:rFonts w:ascii="Times New Roman" w:hAnsi="Times New Roman" w:cs="Times New Roman"/>
              <w:b/>
            </w:rPr>
            <w:fldChar w:fldCharType="separate"/>
          </w:r>
          <w:r>
            <w:rPr>
              <w:rFonts w:ascii="Times New Roman" w:hAnsi="Times New Roman" w:cs="Times New Roman"/>
              <w:b/>
              <w:noProof/>
            </w:rPr>
            <w:t>1</w:t>
          </w:r>
          <w:r w:rsidRPr="004E748A">
            <w:rPr>
              <w:rFonts w:ascii="Times New Roman" w:hAnsi="Times New Roman" w:cs="Times New Roman"/>
              <w:b/>
              <w:noProof/>
            </w:rPr>
            <w:fldChar w:fldCharType="end"/>
          </w:r>
          <w:r w:rsidRPr="004E748A">
            <w:rPr>
              <w:rFonts w:ascii="Times New Roman" w:hAnsi="Times New Roman" w:cs="Times New Roman"/>
              <w:b/>
            </w:rPr>
            <w:t xml:space="preserve"> из </w:t>
          </w:r>
          <w:r>
            <w:rPr>
              <w:rFonts w:ascii="Times New Roman" w:hAnsi="Times New Roman" w:cs="Times New Roman"/>
              <w:b/>
            </w:rPr>
            <w:t>432</w:t>
          </w:r>
        </w:p>
      </w:tc>
    </w:tr>
  </w:tbl>
  <w:p w:rsidR="00870F6B" w:rsidRDefault="00870F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A5B"/>
    <w:multiLevelType w:val="hybridMultilevel"/>
    <w:tmpl w:val="1E40CB50"/>
    <w:lvl w:ilvl="0" w:tplc="E59083F6">
      <w:start w:val="1"/>
      <w:numFmt w:val="decimal"/>
      <w:lvlText w:val="А9.%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3039E"/>
    <w:multiLevelType w:val="hybridMultilevel"/>
    <w:tmpl w:val="D454369C"/>
    <w:lvl w:ilvl="0" w:tplc="67A818E0">
      <w:start w:val="8482"/>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E065BA8">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8942564">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C800EC">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2549E14">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1522642">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2D063BA">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DA87A96">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EFC4462">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044D7"/>
    <w:multiLevelType w:val="hybridMultilevel"/>
    <w:tmpl w:val="BDE6C746"/>
    <w:lvl w:ilvl="0" w:tplc="685C1332">
      <w:start w:val="1"/>
      <w:numFmt w:val="decimal"/>
      <w:lvlText w:val="А3.%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B5392"/>
    <w:multiLevelType w:val="multilevel"/>
    <w:tmpl w:val="147E7198"/>
    <w:lvl w:ilvl="0">
      <w:start w:val="1"/>
      <w:numFmt w:val="decimal"/>
      <w:lvlText w:val="А4.%1"/>
      <w:lvlJc w:val="left"/>
      <w:pPr>
        <w:ind w:left="360" w:hanging="360"/>
      </w:pPr>
      <w:rPr>
        <w:rFonts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0D495BC8"/>
    <w:multiLevelType w:val="hybridMultilevel"/>
    <w:tmpl w:val="955A1B62"/>
    <w:lvl w:ilvl="0" w:tplc="C3D433C0">
      <w:start w:val="1"/>
      <w:numFmt w:val="decimal"/>
      <w:lvlText w:val="А10.%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15387"/>
    <w:multiLevelType w:val="hybridMultilevel"/>
    <w:tmpl w:val="4D5EA70E"/>
    <w:lvl w:ilvl="0" w:tplc="761EE694">
      <w:start w:val="7411"/>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32836C6">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A68B5C">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1181392">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86C2834">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ED6A634">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3E6118C">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982D060">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BACA3C">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1557BBF"/>
    <w:multiLevelType w:val="hybridMultilevel"/>
    <w:tmpl w:val="3222A8BE"/>
    <w:lvl w:ilvl="0" w:tplc="013A6FCE">
      <w:start w:val="8536"/>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3460724">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9A8E72">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C4C810">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CE7C22">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B84AFF2">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73ADD10">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1F686E8">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6CCF66A">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C591518"/>
    <w:multiLevelType w:val="hybridMultilevel"/>
    <w:tmpl w:val="7644A73C"/>
    <w:lvl w:ilvl="0" w:tplc="DE980192">
      <w:start w:val="1"/>
      <w:numFmt w:val="decimal"/>
      <w:lvlText w:val="А1.%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743AF1"/>
    <w:multiLevelType w:val="multilevel"/>
    <w:tmpl w:val="D6BC992A"/>
    <w:lvl w:ilvl="0">
      <w:start w:val="1"/>
      <w:numFmt w:val="decimal"/>
      <w:lvlText w:val="А2.%1"/>
      <w:lvlJc w:val="left"/>
      <w:pPr>
        <w:ind w:left="360" w:hanging="360"/>
      </w:pPr>
      <w:rPr>
        <w:rFonts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3EFD3C87"/>
    <w:multiLevelType w:val="hybridMultilevel"/>
    <w:tmpl w:val="86E0B562"/>
    <w:lvl w:ilvl="0" w:tplc="F97CC528">
      <w:start w:val="9031"/>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9EA145C">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B3C08D0">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D8B91C">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41A7D82">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BC0064">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DC4C3BE">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1C23A72">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026E08">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0787865"/>
    <w:multiLevelType w:val="hybridMultilevel"/>
    <w:tmpl w:val="FB7A3A7C"/>
    <w:lvl w:ilvl="0" w:tplc="14AC9092">
      <w:start w:val="9031"/>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508C36">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B29AF2">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6263A9C">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228DCC6">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C722C9A">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798F78E">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8609D8">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D2C8A6">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0B101FF"/>
    <w:multiLevelType w:val="hybridMultilevel"/>
    <w:tmpl w:val="37E6D98E"/>
    <w:lvl w:ilvl="0" w:tplc="6A20EF66">
      <w:start w:val="1"/>
      <w:numFmt w:val="decimal"/>
      <w:pStyle w:val="a"/>
      <w:lvlText w:val="%1."/>
      <w:lvlJc w:val="left"/>
      <w:pPr>
        <w:tabs>
          <w:tab w:val="num" w:pos="540"/>
        </w:tabs>
        <w:ind w:left="54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536637E"/>
    <w:multiLevelType w:val="hybridMultilevel"/>
    <w:tmpl w:val="7644A73C"/>
    <w:lvl w:ilvl="0" w:tplc="DE980192">
      <w:start w:val="1"/>
      <w:numFmt w:val="decimal"/>
      <w:lvlText w:val="А1.%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632EE4"/>
    <w:multiLevelType w:val="hybridMultilevel"/>
    <w:tmpl w:val="5F06E962"/>
    <w:lvl w:ilvl="0" w:tplc="0694CC36">
      <w:start w:val="8412"/>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02CB1A8">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EEB814">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48A1F8">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FDAD7B8">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E924A22">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7440B2">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060856">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B36161C">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8A826C6"/>
    <w:multiLevelType w:val="hybridMultilevel"/>
    <w:tmpl w:val="611252BA"/>
    <w:lvl w:ilvl="0" w:tplc="007ABA52">
      <w:start w:val="7306"/>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A4E222">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73AA712">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7CA124">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16E481E">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0F85292">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2784BD6">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F652A0">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A3EEAE6">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B315E0F"/>
    <w:multiLevelType w:val="hybridMultilevel"/>
    <w:tmpl w:val="3BC6A3A0"/>
    <w:lvl w:ilvl="0" w:tplc="BB007BDA">
      <w:start w:val="8418"/>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B86B1B6">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FADF80">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D92643C">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3A61334">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2BC3AB4">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F52CEAE">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3B4C114">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0FC3BA2">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E7A5797"/>
    <w:multiLevelType w:val="hybridMultilevel"/>
    <w:tmpl w:val="FFDA0A78"/>
    <w:lvl w:ilvl="0" w:tplc="0862FD66">
      <w:start w:val="1"/>
      <w:numFmt w:val="decimal"/>
      <w:lvlText w:val="А8.%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A113CE"/>
    <w:multiLevelType w:val="hybridMultilevel"/>
    <w:tmpl w:val="F7BECDBE"/>
    <w:lvl w:ilvl="0" w:tplc="A0A8E1E6">
      <w:start w:val="7411"/>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CE1FA">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8E26606">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6144A0C">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66C7656">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97461E8">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EC11EA">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0DA679C">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7BE7626">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DB35434"/>
    <w:multiLevelType w:val="multilevel"/>
    <w:tmpl w:val="20DE6FE6"/>
    <w:styleLink w:val="WWNum2"/>
    <w:lvl w:ilvl="0">
      <w:start w:val="38"/>
      <w:numFmt w:val="decimal"/>
      <w:lvlText w:val="%1."/>
      <w:lvlJc w:val="righ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5F062460"/>
    <w:multiLevelType w:val="hybridMultilevel"/>
    <w:tmpl w:val="018CAA7E"/>
    <w:lvl w:ilvl="0" w:tplc="6FE41758">
      <w:start w:val="1"/>
      <w:numFmt w:val="decimal"/>
      <w:lvlText w:val="А7.%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CD420F"/>
    <w:multiLevelType w:val="hybridMultilevel"/>
    <w:tmpl w:val="6622ACA0"/>
    <w:lvl w:ilvl="0" w:tplc="24C64974">
      <w:start w:val="1"/>
      <w:numFmt w:val="decimal"/>
      <w:lvlText w:val="А6.%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427AC8"/>
    <w:multiLevelType w:val="hybridMultilevel"/>
    <w:tmpl w:val="5802D642"/>
    <w:lvl w:ilvl="0" w:tplc="A5E854EE">
      <w:start w:val="1"/>
      <w:numFmt w:val="decimal"/>
      <w:lvlText w:val="А5.%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5A199F"/>
    <w:multiLevelType w:val="hybridMultilevel"/>
    <w:tmpl w:val="5A108ADA"/>
    <w:lvl w:ilvl="0" w:tplc="3FDC2CCA">
      <w:start w:val="8414"/>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C2A99C">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BE6353E">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E6714C">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60B52E">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CAE8C48">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F09948">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C6796C">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F4E12EE">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9872D0D"/>
    <w:multiLevelType w:val="hybridMultilevel"/>
    <w:tmpl w:val="20ACDED8"/>
    <w:lvl w:ilvl="0" w:tplc="B01A7910">
      <w:start w:val="8536"/>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F9E3A1E">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E58B042">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445598">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4ECDB6A">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4E0FA12">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C6AC348">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B984E86">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63AAD38">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0D1631F"/>
    <w:multiLevelType w:val="hybridMultilevel"/>
    <w:tmpl w:val="BCCC5034"/>
    <w:lvl w:ilvl="0" w:tplc="33D4D19A">
      <w:start w:val="8536"/>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926147C">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616519E">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AE82332">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1A62676">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1D62F4A">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5E041C4">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7345450">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7F88D9A">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1731525"/>
    <w:multiLevelType w:val="hybridMultilevel"/>
    <w:tmpl w:val="B53AF9A2"/>
    <w:lvl w:ilvl="0" w:tplc="6792D980">
      <w:start w:val="9031"/>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42517A">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4E2E31E">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30411C2">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50374E">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C88DEB0">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4C02894">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BBA37D8">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1A65F0">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53E0E82"/>
    <w:multiLevelType w:val="hybridMultilevel"/>
    <w:tmpl w:val="AB7C555A"/>
    <w:lvl w:ilvl="0" w:tplc="CE2CE2C0">
      <w:start w:val="9025"/>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AD2275E">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B86D7A0">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CC8FC2">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EEA33D4">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FC23E64">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52CC544">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EEA0C54">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305C2C">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7CC1AF8"/>
    <w:multiLevelType w:val="hybridMultilevel"/>
    <w:tmpl w:val="06C635D6"/>
    <w:lvl w:ilvl="0" w:tplc="9B50EC68">
      <w:start w:val="1"/>
      <w:numFmt w:val="decimal"/>
      <w:lvlText w:val="А5.%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66422A"/>
    <w:multiLevelType w:val="hybridMultilevel"/>
    <w:tmpl w:val="FA8EBF92"/>
    <w:lvl w:ilvl="0" w:tplc="CFA6AFE4">
      <w:start w:val="8412"/>
      <w:numFmt w:val="decimal"/>
      <w:lvlText w:val="%1"/>
      <w:lvlJc w:val="left"/>
      <w:pPr>
        <w:ind w:left="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06E5D28">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E4C989A">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52CE0E8">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5CEB818">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E74D8B2">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724FAE4">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201356">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70C43A">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1"/>
  </w:num>
  <w:num w:numId="2">
    <w:abstractNumId w:val="18"/>
  </w:num>
  <w:num w:numId="3">
    <w:abstractNumId w:val="8"/>
  </w:num>
  <w:num w:numId="4">
    <w:abstractNumId w:val="3"/>
  </w:num>
  <w:num w:numId="5">
    <w:abstractNumId w:val="9"/>
  </w:num>
  <w:num w:numId="6">
    <w:abstractNumId w:val="14"/>
  </w:num>
  <w:num w:numId="7">
    <w:abstractNumId w:val="5"/>
  </w:num>
  <w:num w:numId="8">
    <w:abstractNumId w:val="28"/>
  </w:num>
  <w:num w:numId="9">
    <w:abstractNumId w:val="13"/>
  </w:num>
  <w:num w:numId="10">
    <w:abstractNumId w:val="17"/>
  </w:num>
  <w:num w:numId="11">
    <w:abstractNumId w:val="26"/>
  </w:num>
  <w:num w:numId="12">
    <w:abstractNumId w:val="10"/>
  </w:num>
  <w:num w:numId="13">
    <w:abstractNumId w:val="6"/>
  </w:num>
  <w:num w:numId="14">
    <w:abstractNumId w:val="25"/>
  </w:num>
  <w:num w:numId="15">
    <w:abstractNumId w:val="1"/>
  </w:num>
  <w:num w:numId="16">
    <w:abstractNumId w:val="23"/>
  </w:num>
  <w:num w:numId="17">
    <w:abstractNumId w:val="24"/>
  </w:num>
  <w:num w:numId="18">
    <w:abstractNumId w:val="22"/>
  </w:num>
  <w:num w:numId="19">
    <w:abstractNumId w:val="15"/>
  </w:num>
  <w:num w:numId="20">
    <w:abstractNumId w:val="21"/>
  </w:num>
  <w:num w:numId="21">
    <w:abstractNumId w:val="27"/>
  </w:num>
  <w:num w:numId="22">
    <w:abstractNumId w:val="20"/>
  </w:num>
  <w:num w:numId="23">
    <w:abstractNumId w:val="19"/>
  </w:num>
  <w:num w:numId="24">
    <w:abstractNumId w:val="16"/>
  </w:num>
  <w:num w:numId="25">
    <w:abstractNumId w:val="0"/>
  </w:num>
  <w:num w:numId="26">
    <w:abstractNumId w:val="7"/>
  </w:num>
  <w:num w:numId="27">
    <w:abstractNumId w:val="2"/>
  </w:num>
  <w:num w:numId="28">
    <w:abstractNumId w:val="4"/>
  </w:num>
  <w:num w:numId="29">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59"/>
    <w:rsid w:val="000001AF"/>
    <w:rsid w:val="000522F1"/>
    <w:rsid w:val="00054459"/>
    <w:rsid w:val="0007249B"/>
    <w:rsid w:val="000952F5"/>
    <w:rsid w:val="000B2F1F"/>
    <w:rsid w:val="000B674D"/>
    <w:rsid w:val="000E1175"/>
    <w:rsid w:val="000F5A6A"/>
    <w:rsid w:val="000F5AD6"/>
    <w:rsid w:val="00100D90"/>
    <w:rsid w:val="001014D8"/>
    <w:rsid w:val="00125F0E"/>
    <w:rsid w:val="001321B6"/>
    <w:rsid w:val="00155906"/>
    <w:rsid w:val="001842AB"/>
    <w:rsid w:val="001A3215"/>
    <w:rsid w:val="001E1652"/>
    <w:rsid w:val="001F4E12"/>
    <w:rsid w:val="00200AE5"/>
    <w:rsid w:val="00200FC7"/>
    <w:rsid w:val="00230028"/>
    <w:rsid w:val="00246C9B"/>
    <w:rsid w:val="0029562C"/>
    <w:rsid w:val="002A44E5"/>
    <w:rsid w:val="002D261A"/>
    <w:rsid w:val="002E3D22"/>
    <w:rsid w:val="00353AC5"/>
    <w:rsid w:val="003669FF"/>
    <w:rsid w:val="003833F3"/>
    <w:rsid w:val="003D3F5F"/>
    <w:rsid w:val="0044126D"/>
    <w:rsid w:val="00441997"/>
    <w:rsid w:val="0044665D"/>
    <w:rsid w:val="00447C26"/>
    <w:rsid w:val="0046148B"/>
    <w:rsid w:val="00485EA7"/>
    <w:rsid w:val="00491061"/>
    <w:rsid w:val="00495192"/>
    <w:rsid w:val="004C7D09"/>
    <w:rsid w:val="004E38AA"/>
    <w:rsid w:val="005B0654"/>
    <w:rsid w:val="005E6DB6"/>
    <w:rsid w:val="005F3497"/>
    <w:rsid w:val="00606A8B"/>
    <w:rsid w:val="00620127"/>
    <w:rsid w:val="006307F6"/>
    <w:rsid w:val="00636D72"/>
    <w:rsid w:val="00640F40"/>
    <w:rsid w:val="00644561"/>
    <w:rsid w:val="006572A9"/>
    <w:rsid w:val="006665D5"/>
    <w:rsid w:val="006668E9"/>
    <w:rsid w:val="0067376B"/>
    <w:rsid w:val="0068308D"/>
    <w:rsid w:val="006846DD"/>
    <w:rsid w:val="00684FC2"/>
    <w:rsid w:val="006A02F8"/>
    <w:rsid w:val="006F021B"/>
    <w:rsid w:val="00725494"/>
    <w:rsid w:val="007275DE"/>
    <w:rsid w:val="00732802"/>
    <w:rsid w:val="00764B3C"/>
    <w:rsid w:val="00795F2C"/>
    <w:rsid w:val="007A4100"/>
    <w:rsid w:val="00804002"/>
    <w:rsid w:val="00843884"/>
    <w:rsid w:val="0085662F"/>
    <w:rsid w:val="00870F6B"/>
    <w:rsid w:val="0088003D"/>
    <w:rsid w:val="008976B2"/>
    <w:rsid w:val="008A7CD5"/>
    <w:rsid w:val="008C0252"/>
    <w:rsid w:val="00964A90"/>
    <w:rsid w:val="00974504"/>
    <w:rsid w:val="009A5921"/>
    <w:rsid w:val="009B0E59"/>
    <w:rsid w:val="009E36F5"/>
    <w:rsid w:val="009E6CCC"/>
    <w:rsid w:val="009F726E"/>
    <w:rsid w:val="00A44E62"/>
    <w:rsid w:val="00A87F2C"/>
    <w:rsid w:val="00AA0305"/>
    <w:rsid w:val="00AB781D"/>
    <w:rsid w:val="00AC3252"/>
    <w:rsid w:val="00B22ECE"/>
    <w:rsid w:val="00B259F7"/>
    <w:rsid w:val="00B34D87"/>
    <w:rsid w:val="00B62D16"/>
    <w:rsid w:val="00BB1408"/>
    <w:rsid w:val="00BC1C6F"/>
    <w:rsid w:val="00BD11EB"/>
    <w:rsid w:val="00BD6C60"/>
    <w:rsid w:val="00BE3E22"/>
    <w:rsid w:val="00BF1A13"/>
    <w:rsid w:val="00C1369C"/>
    <w:rsid w:val="00C14521"/>
    <w:rsid w:val="00C63F47"/>
    <w:rsid w:val="00C7225A"/>
    <w:rsid w:val="00C743CB"/>
    <w:rsid w:val="00C761DB"/>
    <w:rsid w:val="00C8488F"/>
    <w:rsid w:val="00C9351F"/>
    <w:rsid w:val="00CC730A"/>
    <w:rsid w:val="00D77C7F"/>
    <w:rsid w:val="00D92B65"/>
    <w:rsid w:val="00D938A6"/>
    <w:rsid w:val="00DA6F75"/>
    <w:rsid w:val="00DB3C05"/>
    <w:rsid w:val="00DB4289"/>
    <w:rsid w:val="00DC5FA1"/>
    <w:rsid w:val="00DC6C2C"/>
    <w:rsid w:val="00DD0928"/>
    <w:rsid w:val="00E7012B"/>
    <w:rsid w:val="00E81322"/>
    <w:rsid w:val="00E8173B"/>
    <w:rsid w:val="00E923C4"/>
    <w:rsid w:val="00EA1820"/>
    <w:rsid w:val="00EB2A29"/>
    <w:rsid w:val="00EC3AE8"/>
    <w:rsid w:val="00ED1500"/>
    <w:rsid w:val="00ED3FE7"/>
    <w:rsid w:val="00EE38D4"/>
    <w:rsid w:val="00EF7CA8"/>
    <w:rsid w:val="00F518C9"/>
    <w:rsid w:val="00F709CD"/>
    <w:rsid w:val="00F722AC"/>
    <w:rsid w:val="00F9370D"/>
    <w:rsid w:val="00F94487"/>
    <w:rsid w:val="00F961CA"/>
    <w:rsid w:val="00FB25B0"/>
    <w:rsid w:val="00FC6294"/>
    <w:rsid w:val="00FE3626"/>
    <w:rsid w:val="00FE4888"/>
    <w:rsid w:val="00FE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0EEC5"/>
  <w15:chartTrackingRefBased/>
  <w15:docId w15:val="{4110FAE6-51EC-4C37-A1AC-1C570C15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B0E59"/>
    <w:pPr>
      <w:spacing w:after="200" w:line="276" w:lineRule="auto"/>
    </w:pPr>
  </w:style>
  <w:style w:type="paragraph" w:styleId="1">
    <w:name w:val="heading 1"/>
    <w:basedOn w:val="a0"/>
    <w:next w:val="a0"/>
    <w:link w:val="10"/>
    <w:uiPriority w:val="9"/>
    <w:qFormat/>
    <w:rsid w:val="009B0E59"/>
    <w:pPr>
      <w:keepNext/>
      <w:spacing w:after="0" w:line="240" w:lineRule="auto"/>
      <w:jc w:val="center"/>
      <w:outlineLvl w:val="0"/>
    </w:pPr>
    <w:rPr>
      <w:rFonts w:ascii="Times New Roman" w:eastAsia="Times New Roman" w:hAnsi="Times New Roman" w:cs="Times New Roman"/>
      <w:szCs w:val="24"/>
      <w:u w:val="single"/>
      <w:lang w:eastAsia="ru-RU"/>
    </w:rPr>
  </w:style>
  <w:style w:type="paragraph" w:styleId="2">
    <w:name w:val="heading 2"/>
    <w:basedOn w:val="a0"/>
    <w:link w:val="20"/>
    <w:qFormat/>
    <w:rsid w:val="009B0E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qFormat/>
    <w:rsid w:val="009B0E59"/>
    <w:pPr>
      <w:keepNext/>
      <w:widowControl w:val="0"/>
      <w:shd w:val="clear" w:color="auto" w:fill="FFFFFF"/>
      <w:tabs>
        <w:tab w:val="center" w:pos="8093"/>
        <w:tab w:val="left" w:pos="9618"/>
      </w:tabs>
      <w:autoSpaceDE w:val="0"/>
      <w:autoSpaceDN w:val="0"/>
      <w:adjustRightInd w:val="0"/>
      <w:spacing w:after="0" w:line="240" w:lineRule="auto"/>
      <w:ind w:left="815"/>
      <w:outlineLvl w:val="2"/>
    </w:pPr>
    <w:rPr>
      <w:rFonts w:ascii="Times New Roman" w:eastAsia="Times New Roman" w:hAnsi="Times New Roman" w:cs="Times New Roman"/>
      <w:b/>
      <w:bCs/>
      <w:sz w:val="20"/>
      <w:szCs w:val="20"/>
      <w:lang w:eastAsia="ru-RU"/>
    </w:rPr>
  </w:style>
  <w:style w:type="paragraph" w:styleId="4">
    <w:name w:val="heading 4"/>
    <w:basedOn w:val="a0"/>
    <w:next w:val="a0"/>
    <w:link w:val="40"/>
    <w:qFormat/>
    <w:rsid w:val="009B0E59"/>
    <w:pPr>
      <w:keepNext/>
      <w:autoSpaceDE w:val="0"/>
      <w:autoSpaceDN w:val="0"/>
      <w:spacing w:before="120" w:after="0" w:line="240" w:lineRule="auto"/>
      <w:ind w:left="130" w:right="170"/>
      <w:jc w:val="center"/>
      <w:outlineLvl w:val="3"/>
    </w:pPr>
    <w:rPr>
      <w:rFonts w:ascii="Times New Roman" w:eastAsia="Times New Roman" w:hAnsi="Times New Roman" w:cs="Times New Roman"/>
      <w:b/>
      <w:sz w:val="20"/>
      <w:szCs w:val="20"/>
      <w:lang w:eastAsia="ru-RU"/>
    </w:rPr>
  </w:style>
  <w:style w:type="paragraph" w:styleId="5">
    <w:name w:val="heading 5"/>
    <w:basedOn w:val="a0"/>
    <w:next w:val="a0"/>
    <w:link w:val="50"/>
    <w:qFormat/>
    <w:rsid w:val="009B0E59"/>
    <w:pPr>
      <w:keepNext/>
      <w:shd w:val="clear" w:color="auto" w:fill="FFFFFF"/>
      <w:spacing w:before="60" w:after="0" w:line="269" w:lineRule="exact"/>
      <w:ind w:left="57" w:right="96" w:firstLine="5"/>
      <w:jc w:val="center"/>
      <w:outlineLvl w:val="4"/>
    </w:pPr>
    <w:rPr>
      <w:rFonts w:ascii="Times New Roman" w:eastAsia="Times New Roman" w:hAnsi="Times New Roman" w:cs="Times New Roman"/>
      <w:b/>
      <w:bCs/>
      <w:sz w:val="20"/>
      <w:szCs w:val="20"/>
      <w:lang w:eastAsia="ru-RU"/>
    </w:rPr>
  </w:style>
  <w:style w:type="paragraph" w:styleId="6">
    <w:name w:val="heading 6"/>
    <w:basedOn w:val="a0"/>
    <w:next w:val="a0"/>
    <w:link w:val="60"/>
    <w:qFormat/>
    <w:rsid w:val="009B0E59"/>
    <w:pPr>
      <w:keepNext/>
      <w:spacing w:before="60" w:after="0" w:line="240" w:lineRule="auto"/>
      <w:ind w:left="113"/>
      <w:jc w:val="center"/>
      <w:outlineLvl w:val="5"/>
    </w:pPr>
    <w:rPr>
      <w:rFonts w:ascii="Times New Roman" w:eastAsia="Times New Roman" w:hAnsi="Times New Roman" w:cs="Times New Roman"/>
      <w:b/>
      <w:bCs/>
      <w:sz w:val="20"/>
      <w:szCs w:val="20"/>
      <w:lang w:eastAsia="ru-RU"/>
    </w:rPr>
  </w:style>
  <w:style w:type="paragraph" w:styleId="7">
    <w:name w:val="heading 7"/>
    <w:basedOn w:val="a0"/>
    <w:next w:val="a0"/>
    <w:link w:val="70"/>
    <w:qFormat/>
    <w:rsid w:val="009B0E59"/>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qFormat/>
    <w:rsid w:val="009B0E59"/>
    <w:pPr>
      <w:keepNext/>
      <w:spacing w:after="0" w:line="240" w:lineRule="auto"/>
      <w:jc w:val="center"/>
      <w:outlineLvl w:val="7"/>
    </w:pPr>
    <w:rPr>
      <w:rFonts w:ascii="Times New Roman" w:eastAsia="Times New Roman" w:hAnsi="Times New Roman" w:cs="Times New Roman"/>
      <w:b/>
      <w:bCs/>
      <w:sz w:val="26"/>
      <w:szCs w:val="26"/>
      <w:lang w:eastAsia="ru-RU"/>
    </w:rPr>
  </w:style>
  <w:style w:type="paragraph" w:styleId="9">
    <w:name w:val="heading 9"/>
    <w:basedOn w:val="a0"/>
    <w:next w:val="a0"/>
    <w:link w:val="90"/>
    <w:qFormat/>
    <w:rsid w:val="009B0E59"/>
    <w:pPr>
      <w:keepNext/>
      <w:spacing w:after="0" w:line="240" w:lineRule="auto"/>
      <w:outlineLvl w:val="8"/>
    </w:pPr>
    <w:rPr>
      <w:rFonts w:ascii="Times New Roman" w:eastAsia="Times New Roman" w:hAnsi="Times New Roman" w:cs="Times New Roman"/>
      <w:color w:val="000000"/>
      <w:sz w:val="2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B0E59"/>
    <w:rPr>
      <w:rFonts w:ascii="Times New Roman" w:eastAsia="Times New Roman" w:hAnsi="Times New Roman" w:cs="Times New Roman"/>
      <w:szCs w:val="24"/>
      <w:u w:val="single"/>
      <w:lang w:eastAsia="ru-RU"/>
    </w:rPr>
  </w:style>
  <w:style w:type="character" w:customStyle="1" w:styleId="20">
    <w:name w:val="Заголовок 2 Знак"/>
    <w:basedOn w:val="a1"/>
    <w:link w:val="2"/>
    <w:rsid w:val="009B0E59"/>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9B0E59"/>
    <w:rPr>
      <w:rFonts w:ascii="Times New Roman" w:eastAsia="Times New Roman" w:hAnsi="Times New Roman" w:cs="Times New Roman"/>
      <w:b/>
      <w:bCs/>
      <w:sz w:val="20"/>
      <w:szCs w:val="20"/>
      <w:shd w:val="clear" w:color="auto" w:fill="FFFFFF"/>
      <w:lang w:eastAsia="ru-RU"/>
    </w:rPr>
  </w:style>
  <w:style w:type="character" w:customStyle="1" w:styleId="40">
    <w:name w:val="Заголовок 4 Знак"/>
    <w:basedOn w:val="a1"/>
    <w:link w:val="4"/>
    <w:rsid w:val="009B0E59"/>
    <w:rPr>
      <w:rFonts w:ascii="Times New Roman" w:eastAsia="Times New Roman" w:hAnsi="Times New Roman" w:cs="Times New Roman"/>
      <w:b/>
      <w:sz w:val="20"/>
      <w:szCs w:val="20"/>
      <w:lang w:eastAsia="ru-RU"/>
    </w:rPr>
  </w:style>
  <w:style w:type="character" w:customStyle="1" w:styleId="50">
    <w:name w:val="Заголовок 5 Знак"/>
    <w:basedOn w:val="a1"/>
    <w:link w:val="5"/>
    <w:rsid w:val="009B0E59"/>
    <w:rPr>
      <w:rFonts w:ascii="Times New Roman" w:eastAsia="Times New Roman" w:hAnsi="Times New Roman" w:cs="Times New Roman"/>
      <w:b/>
      <w:bCs/>
      <w:sz w:val="20"/>
      <w:szCs w:val="20"/>
      <w:shd w:val="clear" w:color="auto" w:fill="FFFFFF"/>
      <w:lang w:eastAsia="ru-RU"/>
    </w:rPr>
  </w:style>
  <w:style w:type="character" w:customStyle="1" w:styleId="60">
    <w:name w:val="Заголовок 6 Знак"/>
    <w:basedOn w:val="a1"/>
    <w:link w:val="6"/>
    <w:rsid w:val="009B0E59"/>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rsid w:val="009B0E59"/>
    <w:rPr>
      <w:rFonts w:ascii="Calibri" w:eastAsia="Times New Roman" w:hAnsi="Calibri" w:cs="Times New Roman"/>
      <w:sz w:val="24"/>
      <w:szCs w:val="24"/>
      <w:lang w:eastAsia="ru-RU"/>
    </w:rPr>
  </w:style>
  <w:style w:type="character" w:customStyle="1" w:styleId="80">
    <w:name w:val="Заголовок 8 Знак"/>
    <w:basedOn w:val="a1"/>
    <w:link w:val="8"/>
    <w:rsid w:val="009B0E59"/>
    <w:rPr>
      <w:rFonts w:ascii="Times New Roman" w:eastAsia="Times New Roman" w:hAnsi="Times New Roman" w:cs="Times New Roman"/>
      <w:b/>
      <w:bCs/>
      <w:sz w:val="26"/>
      <w:szCs w:val="26"/>
      <w:lang w:eastAsia="ru-RU"/>
    </w:rPr>
  </w:style>
  <w:style w:type="character" w:customStyle="1" w:styleId="90">
    <w:name w:val="Заголовок 9 Знак"/>
    <w:basedOn w:val="a1"/>
    <w:link w:val="9"/>
    <w:rsid w:val="009B0E59"/>
    <w:rPr>
      <w:rFonts w:ascii="Times New Roman" w:eastAsia="Times New Roman" w:hAnsi="Times New Roman" w:cs="Times New Roman"/>
      <w:color w:val="000000"/>
      <w:sz w:val="26"/>
      <w:szCs w:val="20"/>
      <w:lang w:eastAsia="ru-RU"/>
    </w:rPr>
  </w:style>
  <w:style w:type="numbering" w:customStyle="1" w:styleId="11">
    <w:name w:val="Нет списка1"/>
    <w:next w:val="a3"/>
    <w:uiPriority w:val="99"/>
    <w:semiHidden/>
    <w:unhideWhenUsed/>
    <w:rsid w:val="009B0E59"/>
  </w:style>
  <w:style w:type="paragraph" w:customStyle="1" w:styleId="12">
    <w:name w:val="Обычный1"/>
    <w:rsid w:val="009B0E59"/>
    <w:pPr>
      <w:widowControl w:val="0"/>
      <w:spacing w:after="0" w:line="240" w:lineRule="auto"/>
      <w:jc w:val="center"/>
    </w:pPr>
    <w:rPr>
      <w:rFonts w:ascii="Arial" w:eastAsia="Times New Roman" w:hAnsi="Arial" w:cs="Times New Roman"/>
      <w:sz w:val="24"/>
      <w:szCs w:val="20"/>
      <w:lang w:eastAsia="ru-RU"/>
    </w:rPr>
  </w:style>
  <w:style w:type="paragraph" w:styleId="a4">
    <w:name w:val="header"/>
    <w:basedOn w:val="a0"/>
    <w:link w:val="a5"/>
    <w:uiPriority w:val="99"/>
    <w:rsid w:val="009B0E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1"/>
    <w:link w:val="a4"/>
    <w:uiPriority w:val="99"/>
    <w:rsid w:val="009B0E59"/>
    <w:rPr>
      <w:rFonts w:ascii="Times New Roman" w:eastAsia="Times New Roman" w:hAnsi="Times New Roman" w:cs="Times New Roman"/>
      <w:sz w:val="24"/>
      <w:szCs w:val="24"/>
      <w:lang w:eastAsia="ru-RU"/>
    </w:rPr>
  </w:style>
  <w:style w:type="paragraph" w:styleId="a6">
    <w:name w:val="footer"/>
    <w:basedOn w:val="a0"/>
    <w:link w:val="a7"/>
    <w:uiPriority w:val="99"/>
    <w:rsid w:val="009B0E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uiPriority w:val="99"/>
    <w:rsid w:val="009B0E59"/>
    <w:rPr>
      <w:rFonts w:ascii="Times New Roman" w:eastAsia="Times New Roman" w:hAnsi="Times New Roman" w:cs="Times New Roman"/>
      <w:sz w:val="24"/>
      <w:szCs w:val="24"/>
      <w:lang w:eastAsia="ru-RU"/>
    </w:rPr>
  </w:style>
  <w:style w:type="character" w:styleId="a8">
    <w:name w:val="page number"/>
    <w:rsid w:val="009B0E59"/>
    <w:rPr>
      <w:rFonts w:cs="Times New Roman"/>
    </w:rPr>
  </w:style>
  <w:style w:type="character" w:styleId="a9">
    <w:name w:val="Hyperlink"/>
    <w:uiPriority w:val="99"/>
    <w:rsid w:val="009B0E59"/>
    <w:rPr>
      <w:rFonts w:cs="Times New Roman"/>
      <w:b/>
      <w:bCs/>
      <w:color w:val="0000FF"/>
      <w:sz w:val="19"/>
      <w:szCs w:val="19"/>
      <w:u w:val="none"/>
      <w:effect w:val="none"/>
    </w:rPr>
  </w:style>
  <w:style w:type="character" w:styleId="aa">
    <w:name w:val="Strong"/>
    <w:qFormat/>
    <w:rsid w:val="009B0E59"/>
    <w:rPr>
      <w:rFonts w:cs="Times New Roman"/>
      <w:b/>
      <w:bCs/>
    </w:rPr>
  </w:style>
  <w:style w:type="character" w:customStyle="1" w:styleId="ab">
    <w:name w:val="Текст примечания Знак"/>
    <w:link w:val="ac"/>
    <w:uiPriority w:val="99"/>
    <w:rsid w:val="009B0E59"/>
    <w:rPr>
      <w:rFonts w:ascii="Times New Roman" w:eastAsia="Times New Roman" w:hAnsi="Times New Roman" w:cs="Times New Roman"/>
      <w:sz w:val="20"/>
      <w:szCs w:val="20"/>
      <w:lang w:eastAsia="ru-RU"/>
    </w:rPr>
  </w:style>
  <w:style w:type="paragraph" w:styleId="ac">
    <w:name w:val="annotation text"/>
    <w:basedOn w:val="a0"/>
    <w:link w:val="ab"/>
    <w:uiPriority w:val="99"/>
    <w:rsid w:val="009B0E59"/>
    <w:pPr>
      <w:spacing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1"/>
    <w:uiPriority w:val="99"/>
    <w:semiHidden/>
    <w:rsid w:val="009B0E59"/>
    <w:rPr>
      <w:sz w:val="20"/>
      <w:szCs w:val="20"/>
    </w:rPr>
  </w:style>
  <w:style w:type="character" w:customStyle="1" w:styleId="ad">
    <w:name w:val="Тема примечания Знак"/>
    <w:link w:val="ae"/>
    <w:rsid w:val="009B0E59"/>
    <w:rPr>
      <w:rFonts w:ascii="Times New Roman" w:eastAsia="Times New Roman" w:hAnsi="Times New Roman" w:cs="Times New Roman"/>
      <w:b/>
      <w:bCs/>
      <w:sz w:val="20"/>
      <w:szCs w:val="20"/>
      <w:lang w:eastAsia="ru-RU"/>
    </w:rPr>
  </w:style>
  <w:style w:type="paragraph" w:styleId="ae">
    <w:name w:val="annotation subject"/>
    <w:basedOn w:val="ac"/>
    <w:next w:val="ac"/>
    <w:link w:val="ad"/>
    <w:rsid w:val="009B0E59"/>
    <w:rPr>
      <w:b/>
      <w:bCs/>
    </w:rPr>
  </w:style>
  <w:style w:type="character" w:customStyle="1" w:styleId="14">
    <w:name w:val="Тема примечания Знак1"/>
    <w:basedOn w:val="13"/>
    <w:uiPriority w:val="99"/>
    <w:semiHidden/>
    <w:rsid w:val="009B0E59"/>
    <w:rPr>
      <w:b/>
      <w:bCs/>
      <w:sz w:val="20"/>
      <w:szCs w:val="20"/>
    </w:rPr>
  </w:style>
  <w:style w:type="character" w:customStyle="1" w:styleId="af">
    <w:name w:val="Текст выноски Знак"/>
    <w:link w:val="af0"/>
    <w:uiPriority w:val="99"/>
    <w:rsid w:val="009B0E59"/>
    <w:rPr>
      <w:rFonts w:ascii="Tahoma" w:eastAsia="Times New Roman" w:hAnsi="Tahoma" w:cs="Tahoma"/>
      <w:sz w:val="16"/>
      <w:szCs w:val="16"/>
      <w:lang w:eastAsia="ru-RU"/>
    </w:rPr>
  </w:style>
  <w:style w:type="paragraph" w:styleId="af0">
    <w:name w:val="Balloon Text"/>
    <w:basedOn w:val="a0"/>
    <w:link w:val="af"/>
    <w:uiPriority w:val="99"/>
    <w:rsid w:val="009B0E59"/>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1"/>
    <w:uiPriority w:val="99"/>
    <w:semiHidden/>
    <w:rsid w:val="009B0E59"/>
    <w:rPr>
      <w:rFonts w:ascii="Segoe UI" w:hAnsi="Segoe UI" w:cs="Segoe UI"/>
      <w:sz w:val="18"/>
      <w:szCs w:val="18"/>
    </w:rPr>
  </w:style>
  <w:style w:type="paragraph" w:customStyle="1" w:styleId="TableText">
    <w:name w:val="Table Text"/>
    <w:rsid w:val="009B0E59"/>
    <w:pPr>
      <w:widowControl w:val="0"/>
      <w:spacing w:after="0" w:line="240" w:lineRule="auto"/>
    </w:pPr>
    <w:rPr>
      <w:rFonts w:ascii="Times New Roman" w:eastAsia="Times New Roman" w:hAnsi="Times New Roman" w:cs="Times New Roman"/>
      <w:color w:val="000000"/>
      <w:sz w:val="20"/>
      <w:szCs w:val="20"/>
      <w:lang w:eastAsia="ru-RU"/>
    </w:rPr>
  </w:style>
  <w:style w:type="paragraph" w:customStyle="1" w:styleId="ConsPlusNormal">
    <w:name w:val="ConsPlusNormal"/>
    <w:rsid w:val="009B0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çàãîëîâîê 1"/>
    <w:basedOn w:val="a0"/>
    <w:next w:val="a0"/>
    <w:rsid w:val="009B0E59"/>
    <w:pPr>
      <w:keepNext/>
      <w:autoSpaceDE w:val="0"/>
      <w:autoSpaceDN w:val="0"/>
      <w:spacing w:after="0" w:line="240" w:lineRule="auto"/>
    </w:pPr>
    <w:rPr>
      <w:rFonts w:ascii="Arial" w:eastAsia="Times New Roman" w:hAnsi="Arial" w:cs="Arial"/>
      <w:sz w:val="24"/>
      <w:szCs w:val="24"/>
      <w:lang w:eastAsia="ru-RU"/>
    </w:rPr>
  </w:style>
  <w:style w:type="paragraph" w:customStyle="1" w:styleId="af1">
    <w:name w:val="текст сноски"/>
    <w:basedOn w:val="a0"/>
    <w:rsid w:val="009B0E59"/>
    <w:pPr>
      <w:widowControl w:val="0"/>
      <w:autoSpaceDE w:val="0"/>
      <w:autoSpaceDN w:val="0"/>
      <w:spacing w:after="0" w:line="240" w:lineRule="auto"/>
      <w:jc w:val="both"/>
    </w:pPr>
    <w:rPr>
      <w:rFonts w:ascii="Arial" w:eastAsia="Times New Roman" w:hAnsi="Arial" w:cs="Arial"/>
      <w:sz w:val="20"/>
      <w:szCs w:val="20"/>
      <w:lang w:eastAsia="ru-RU"/>
    </w:rPr>
  </w:style>
  <w:style w:type="paragraph" w:styleId="21">
    <w:name w:val="Body Text 2"/>
    <w:basedOn w:val="a0"/>
    <w:link w:val="22"/>
    <w:rsid w:val="009B0E59"/>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rsid w:val="009B0E59"/>
    <w:rPr>
      <w:rFonts w:ascii="Times New Roman" w:eastAsia="Times New Roman" w:hAnsi="Times New Roman" w:cs="Times New Roman"/>
      <w:sz w:val="20"/>
      <w:szCs w:val="20"/>
      <w:lang w:eastAsia="ru-RU"/>
    </w:rPr>
  </w:style>
  <w:style w:type="paragraph" w:styleId="af2">
    <w:name w:val="Body Text"/>
    <w:basedOn w:val="a0"/>
    <w:link w:val="af3"/>
    <w:rsid w:val="009B0E59"/>
    <w:pPr>
      <w:widowControl w:val="0"/>
      <w:spacing w:after="0" w:line="240" w:lineRule="auto"/>
    </w:pPr>
    <w:rPr>
      <w:rFonts w:ascii="Times New Roman" w:eastAsia="Times New Roman" w:hAnsi="Times New Roman" w:cs="Times New Roman"/>
      <w:color w:val="000000"/>
      <w:sz w:val="24"/>
      <w:szCs w:val="20"/>
      <w:lang w:eastAsia="ru-RU"/>
    </w:rPr>
  </w:style>
  <w:style w:type="character" w:customStyle="1" w:styleId="af3">
    <w:name w:val="Основной текст Знак"/>
    <w:basedOn w:val="a1"/>
    <w:link w:val="af2"/>
    <w:rsid w:val="009B0E59"/>
    <w:rPr>
      <w:rFonts w:ascii="Times New Roman" w:eastAsia="Times New Roman" w:hAnsi="Times New Roman" w:cs="Times New Roman"/>
      <w:color w:val="000000"/>
      <w:sz w:val="24"/>
      <w:szCs w:val="20"/>
      <w:lang w:eastAsia="ru-RU"/>
    </w:rPr>
  </w:style>
  <w:style w:type="character" w:customStyle="1" w:styleId="31">
    <w:name w:val="Основной текст 3 Знак"/>
    <w:link w:val="32"/>
    <w:rsid w:val="009B0E59"/>
    <w:rPr>
      <w:rFonts w:ascii="Times New Roman" w:eastAsia="Times New Roman" w:hAnsi="Times New Roman" w:cs="Times New Roman"/>
      <w:sz w:val="24"/>
      <w:szCs w:val="20"/>
      <w:lang w:eastAsia="ru-RU"/>
    </w:rPr>
  </w:style>
  <w:style w:type="paragraph" w:styleId="32">
    <w:name w:val="Body Text 3"/>
    <w:basedOn w:val="a0"/>
    <w:link w:val="31"/>
    <w:rsid w:val="009B0E59"/>
    <w:pPr>
      <w:spacing w:after="0" w:line="240" w:lineRule="auto"/>
    </w:pPr>
    <w:rPr>
      <w:rFonts w:ascii="Times New Roman" w:eastAsia="Times New Roman" w:hAnsi="Times New Roman" w:cs="Times New Roman"/>
      <w:sz w:val="24"/>
      <w:szCs w:val="20"/>
      <w:lang w:eastAsia="ru-RU"/>
    </w:rPr>
  </w:style>
  <w:style w:type="character" w:customStyle="1" w:styleId="310">
    <w:name w:val="Основной текст 3 Знак1"/>
    <w:basedOn w:val="a1"/>
    <w:uiPriority w:val="99"/>
    <w:semiHidden/>
    <w:rsid w:val="009B0E59"/>
    <w:rPr>
      <w:sz w:val="16"/>
      <w:szCs w:val="16"/>
    </w:rPr>
  </w:style>
  <w:style w:type="character" w:customStyle="1" w:styleId="rvts6">
    <w:name w:val="rvts6"/>
    <w:rsid w:val="009B0E59"/>
    <w:rPr>
      <w:rFonts w:cs="Times New Roman"/>
    </w:rPr>
  </w:style>
  <w:style w:type="paragraph" w:customStyle="1" w:styleId="Iauiue">
    <w:name w:val="Iau?iue"/>
    <w:rsid w:val="009B0E59"/>
    <w:pPr>
      <w:spacing w:after="0" w:line="240" w:lineRule="auto"/>
    </w:pPr>
    <w:rPr>
      <w:rFonts w:ascii="Times New Roman" w:eastAsia="Times New Roman" w:hAnsi="Times New Roman" w:cs="Times New Roman"/>
      <w:sz w:val="20"/>
      <w:szCs w:val="20"/>
      <w:lang w:eastAsia="ru-RU"/>
    </w:rPr>
  </w:style>
  <w:style w:type="paragraph" w:styleId="af4">
    <w:name w:val="footnote text"/>
    <w:basedOn w:val="a0"/>
    <w:link w:val="af5"/>
    <w:rsid w:val="009B0E59"/>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rsid w:val="009B0E59"/>
    <w:rPr>
      <w:rFonts w:ascii="Times New Roman" w:eastAsia="Times New Roman" w:hAnsi="Times New Roman" w:cs="Times New Roman"/>
      <w:sz w:val="20"/>
      <w:szCs w:val="20"/>
      <w:lang w:eastAsia="ru-RU"/>
    </w:rPr>
  </w:style>
  <w:style w:type="character" w:customStyle="1" w:styleId="af6">
    <w:name w:val="Основной текст с отступом Знак"/>
    <w:link w:val="af7"/>
    <w:rsid w:val="009B0E59"/>
    <w:rPr>
      <w:rFonts w:ascii="Times New Roman" w:eastAsia="Times New Roman" w:hAnsi="Times New Roman" w:cs="Times New Roman"/>
      <w:b/>
      <w:bCs/>
      <w:sz w:val="20"/>
      <w:szCs w:val="20"/>
      <w:lang w:eastAsia="ru-RU"/>
    </w:rPr>
  </w:style>
  <w:style w:type="paragraph" w:styleId="af7">
    <w:name w:val="Body Text Indent"/>
    <w:basedOn w:val="a0"/>
    <w:link w:val="af6"/>
    <w:rsid w:val="009B0E59"/>
    <w:pPr>
      <w:spacing w:before="240" w:after="0" w:line="240" w:lineRule="auto"/>
      <w:ind w:left="-67" w:firstLine="67"/>
      <w:jc w:val="center"/>
    </w:pPr>
    <w:rPr>
      <w:rFonts w:ascii="Times New Roman" w:eastAsia="Times New Roman" w:hAnsi="Times New Roman" w:cs="Times New Roman"/>
      <w:b/>
      <w:bCs/>
      <w:sz w:val="20"/>
      <w:szCs w:val="20"/>
      <w:lang w:eastAsia="ru-RU"/>
    </w:rPr>
  </w:style>
  <w:style w:type="character" w:customStyle="1" w:styleId="17">
    <w:name w:val="Основной текст с отступом Знак1"/>
    <w:basedOn w:val="a1"/>
    <w:uiPriority w:val="99"/>
    <w:semiHidden/>
    <w:rsid w:val="009B0E59"/>
  </w:style>
  <w:style w:type="character" w:customStyle="1" w:styleId="23">
    <w:name w:val="Основной текст с отступом 2 Знак"/>
    <w:link w:val="24"/>
    <w:rsid w:val="009B0E59"/>
    <w:rPr>
      <w:rFonts w:ascii="Times New Roman" w:eastAsia="Times New Roman" w:hAnsi="Times New Roman" w:cs="Times New Roman"/>
      <w:sz w:val="20"/>
      <w:szCs w:val="20"/>
      <w:lang w:eastAsia="ru-RU"/>
    </w:rPr>
  </w:style>
  <w:style w:type="paragraph" w:styleId="24">
    <w:name w:val="Body Text Indent 2"/>
    <w:basedOn w:val="a0"/>
    <w:link w:val="23"/>
    <w:rsid w:val="009B0E59"/>
    <w:pPr>
      <w:tabs>
        <w:tab w:val="left" w:pos="10206"/>
      </w:tabs>
      <w:spacing w:before="60" w:after="0" w:line="240" w:lineRule="auto"/>
      <w:ind w:left="57"/>
    </w:pPr>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1"/>
    <w:uiPriority w:val="99"/>
    <w:semiHidden/>
    <w:rsid w:val="009B0E59"/>
  </w:style>
  <w:style w:type="character" w:customStyle="1" w:styleId="FontStyle27">
    <w:name w:val="Font Style27"/>
    <w:rsid w:val="009B0E59"/>
    <w:rPr>
      <w:rFonts w:ascii="Times New Roman" w:hAnsi="Times New Roman" w:cs="Times New Roman"/>
      <w:sz w:val="18"/>
      <w:szCs w:val="18"/>
    </w:rPr>
  </w:style>
  <w:style w:type="paragraph" w:customStyle="1" w:styleId="Style15">
    <w:name w:val="Style15"/>
    <w:basedOn w:val="a0"/>
    <w:rsid w:val="009B0E5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5">
    <w:name w:val="Style5"/>
    <w:basedOn w:val="a0"/>
    <w:rsid w:val="009B0E5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0"/>
    <w:rsid w:val="009B0E59"/>
    <w:pPr>
      <w:widowControl w:val="0"/>
      <w:autoSpaceDE w:val="0"/>
      <w:autoSpaceDN w:val="0"/>
      <w:adjustRightInd w:val="0"/>
      <w:spacing w:after="0" w:line="221" w:lineRule="exact"/>
      <w:ind w:firstLine="139"/>
    </w:pPr>
    <w:rPr>
      <w:rFonts w:ascii="Times New Roman" w:eastAsia="Times New Roman" w:hAnsi="Times New Roman" w:cs="Times New Roman"/>
      <w:sz w:val="24"/>
      <w:szCs w:val="24"/>
      <w:lang w:eastAsia="ru-RU"/>
    </w:rPr>
  </w:style>
  <w:style w:type="paragraph" w:customStyle="1" w:styleId="Style6">
    <w:name w:val="Style6"/>
    <w:basedOn w:val="a0"/>
    <w:rsid w:val="009B0E59"/>
    <w:pPr>
      <w:widowControl w:val="0"/>
      <w:autoSpaceDE w:val="0"/>
      <w:autoSpaceDN w:val="0"/>
      <w:adjustRightInd w:val="0"/>
      <w:spacing w:after="0" w:line="209" w:lineRule="exact"/>
    </w:pPr>
    <w:rPr>
      <w:rFonts w:ascii="Times New Roman" w:eastAsia="Times New Roman" w:hAnsi="Times New Roman" w:cs="Times New Roman"/>
      <w:sz w:val="24"/>
      <w:szCs w:val="24"/>
      <w:lang w:eastAsia="ru-RU"/>
    </w:rPr>
  </w:style>
  <w:style w:type="paragraph" w:customStyle="1" w:styleId="Style17">
    <w:name w:val="Style17"/>
    <w:basedOn w:val="a0"/>
    <w:rsid w:val="009B0E5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18">
    <w:name w:val="заголовок 1"/>
    <w:basedOn w:val="a0"/>
    <w:next w:val="a0"/>
    <w:rsid w:val="009B0E59"/>
    <w:pPr>
      <w:keepNext/>
      <w:spacing w:after="0" w:line="240" w:lineRule="auto"/>
    </w:pPr>
    <w:rPr>
      <w:rFonts w:ascii="Courier New" w:eastAsia="Times New Roman" w:hAnsi="Courier New" w:cs="Times New Roman"/>
      <w:b/>
      <w:sz w:val="24"/>
      <w:szCs w:val="20"/>
      <w:lang w:eastAsia="ru-RU"/>
    </w:rPr>
  </w:style>
  <w:style w:type="paragraph" w:customStyle="1" w:styleId="Style7">
    <w:name w:val="Style7"/>
    <w:basedOn w:val="a0"/>
    <w:rsid w:val="009B0E59"/>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9">
    <w:name w:val="Style9"/>
    <w:basedOn w:val="a0"/>
    <w:rsid w:val="009B0E59"/>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24">
    <w:name w:val="Font Style24"/>
    <w:rsid w:val="009B0E59"/>
    <w:rPr>
      <w:rFonts w:ascii="Times New Roman" w:hAnsi="Times New Roman" w:cs="Times New Roman"/>
      <w:sz w:val="22"/>
      <w:szCs w:val="22"/>
    </w:rPr>
  </w:style>
  <w:style w:type="paragraph" w:customStyle="1" w:styleId="Style3">
    <w:name w:val="Style3"/>
    <w:basedOn w:val="a0"/>
    <w:rsid w:val="009B0E59"/>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22">
    <w:name w:val="Style22"/>
    <w:basedOn w:val="a0"/>
    <w:rsid w:val="009B0E59"/>
    <w:pPr>
      <w:widowControl w:val="0"/>
      <w:autoSpaceDE w:val="0"/>
      <w:autoSpaceDN w:val="0"/>
      <w:adjustRightInd w:val="0"/>
      <w:spacing w:after="0" w:line="208" w:lineRule="exact"/>
    </w:pPr>
    <w:rPr>
      <w:rFonts w:ascii="Times New Roman" w:eastAsia="Times New Roman" w:hAnsi="Times New Roman" w:cs="Times New Roman"/>
      <w:sz w:val="24"/>
      <w:szCs w:val="24"/>
      <w:lang w:eastAsia="ru-RU"/>
    </w:rPr>
  </w:style>
  <w:style w:type="paragraph" w:styleId="af8">
    <w:name w:val="Plain Text"/>
    <w:basedOn w:val="a0"/>
    <w:link w:val="af9"/>
    <w:uiPriority w:val="99"/>
    <w:rsid w:val="009B0E59"/>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af9">
    <w:name w:val="Текст Знак"/>
    <w:basedOn w:val="a1"/>
    <w:link w:val="af8"/>
    <w:uiPriority w:val="99"/>
    <w:rsid w:val="009B0E59"/>
    <w:rPr>
      <w:rFonts w:ascii="Courier New" w:eastAsia="Times New Roman" w:hAnsi="Courier New" w:cs="Times New Roman"/>
      <w:snapToGrid w:val="0"/>
      <w:sz w:val="20"/>
      <w:szCs w:val="20"/>
      <w:lang w:eastAsia="ru-RU"/>
    </w:rPr>
  </w:style>
  <w:style w:type="paragraph" w:customStyle="1" w:styleId="25">
    <w:name w:val="Обычный2"/>
    <w:rsid w:val="009B0E5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91">
    <w:name w:val="указатель 9"/>
    <w:basedOn w:val="a0"/>
    <w:next w:val="a0"/>
    <w:rsid w:val="009B0E59"/>
    <w:pPr>
      <w:widowControl w:val="0"/>
      <w:autoSpaceDE w:val="0"/>
      <w:autoSpaceDN w:val="0"/>
      <w:adjustRightInd w:val="0"/>
      <w:spacing w:after="0" w:line="240" w:lineRule="auto"/>
      <w:ind w:left="2520"/>
      <w:jc w:val="center"/>
    </w:pPr>
    <w:rPr>
      <w:rFonts w:ascii="Times New Roman;Symbol;Arial;??" w:eastAsia="Times New Roman" w:hAnsi="Times New Roman;Symbol;Arial;??" w:cs="Times New Roman;Symbol;Arial;??"/>
      <w:sz w:val="28"/>
      <w:szCs w:val="28"/>
      <w:lang w:eastAsia="ru-RU"/>
    </w:rPr>
  </w:style>
  <w:style w:type="character" w:customStyle="1" w:styleId="19">
    <w:name w:val="Основной шрифт абзаца1"/>
    <w:rsid w:val="009B0E59"/>
  </w:style>
  <w:style w:type="paragraph" w:customStyle="1" w:styleId="1a">
    <w:name w:val="оглавление 1"/>
    <w:basedOn w:val="a0"/>
    <w:next w:val="a0"/>
    <w:rsid w:val="009B0E59"/>
    <w:pPr>
      <w:spacing w:after="0" w:line="240" w:lineRule="auto"/>
    </w:pPr>
    <w:rPr>
      <w:rFonts w:ascii="Arial" w:eastAsia="Times New Roman" w:hAnsi="Arial" w:cs="Times New Roman"/>
      <w:noProof/>
      <w:szCs w:val="20"/>
      <w:lang w:eastAsia="ru-RU"/>
    </w:rPr>
  </w:style>
  <w:style w:type="paragraph" w:styleId="afa">
    <w:name w:val="Title"/>
    <w:basedOn w:val="a0"/>
    <w:link w:val="afb"/>
    <w:qFormat/>
    <w:rsid w:val="009B0E59"/>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Заголовок Знак"/>
    <w:basedOn w:val="a1"/>
    <w:link w:val="afa"/>
    <w:rsid w:val="009B0E59"/>
    <w:rPr>
      <w:rFonts w:ascii="Times New Roman" w:eastAsia="Times New Roman" w:hAnsi="Times New Roman" w:cs="Times New Roman"/>
      <w:b/>
      <w:sz w:val="24"/>
      <w:szCs w:val="20"/>
      <w:lang w:eastAsia="ru-RU"/>
    </w:rPr>
  </w:style>
  <w:style w:type="paragraph" w:customStyle="1" w:styleId="Default">
    <w:name w:val="Default"/>
    <w:rsid w:val="009B0E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
    <w:name w:val="Body text_"/>
    <w:link w:val="1b"/>
    <w:rsid w:val="009B0E59"/>
    <w:rPr>
      <w:sz w:val="18"/>
      <w:szCs w:val="18"/>
      <w:shd w:val="clear" w:color="auto" w:fill="FFFFFF"/>
    </w:rPr>
  </w:style>
  <w:style w:type="paragraph" w:customStyle="1" w:styleId="1b">
    <w:name w:val="Основной текст1"/>
    <w:basedOn w:val="a0"/>
    <w:link w:val="Bodytext"/>
    <w:rsid w:val="009B0E59"/>
    <w:pPr>
      <w:shd w:val="clear" w:color="auto" w:fill="FFFFFF"/>
      <w:spacing w:after="0" w:line="240" w:lineRule="atLeast"/>
      <w:jc w:val="both"/>
    </w:pPr>
    <w:rPr>
      <w:sz w:val="18"/>
      <w:szCs w:val="18"/>
    </w:rPr>
  </w:style>
  <w:style w:type="paragraph" w:customStyle="1" w:styleId="110">
    <w:name w:val="заголовок 11"/>
    <w:basedOn w:val="a0"/>
    <w:next w:val="a0"/>
    <w:rsid w:val="009B0E59"/>
    <w:pPr>
      <w:keepNext/>
      <w:widowControl w:val="0"/>
      <w:autoSpaceDE w:val="0"/>
      <w:autoSpaceDN w:val="0"/>
      <w:spacing w:after="0" w:line="240" w:lineRule="auto"/>
      <w:ind w:right="205"/>
      <w:jc w:val="center"/>
    </w:pPr>
    <w:rPr>
      <w:rFonts w:ascii="Arial" w:eastAsia="Times New Roman" w:hAnsi="Arial" w:cs="Times New Roman"/>
      <w:sz w:val="28"/>
      <w:szCs w:val="20"/>
      <w:lang w:eastAsia="ru-RU"/>
    </w:rPr>
  </w:style>
  <w:style w:type="character" w:customStyle="1" w:styleId="Bodytext27">
    <w:name w:val="Body text27"/>
    <w:rsid w:val="009B0E59"/>
    <w:rPr>
      <w:rFonts w:ascii="Times New Roman" w:hAnsi="Times New Roman" w:cs="Times New Roman"/>
      <w:spacing w:val="0"/>
      <w:sz w:val="23"/>
      <w:szCs w:val="23"/>
      <w:lang w:bidi="ar-SA"/>
    </w:rPr>
  </w:style>
  <w:style w:type="paragraph" w:customStyle="1" w:styleId="71">
    <w:name w:val="заголовок 7"/>
    <w:basedOn w:val="a0"/>
    <w:next w:val="a0"/>
    <w:rsid w:val="009B0E59"/>
    <w:pPr>
      <w:keepNext/>
      <w:widowControl w:val="0"/>
      <w:autoSpaceDE w:val="0"/>
      <w:autoSpaceDN w:val="0"/>
      <w:spacing w:before="222" w:after="111" w:line="240" w:lineRule="auto"/>
      <w:ind w:left="110" w:hanging="110"/>
      <w:jc w:val="center"/>
    </w:pPr>
    <w:rPr>
      <w:rFonts w:ascii="Arial" w:eastAsia="Times New Roman" w:hAnsi="Arial" w:cs="Times New Roman"/>
      <w:b/>
      <w:i/>
      <w:sz w:val="24"/>
      <w:szCs w:val="20"/>
      <w:lang w:eastAsia="ru-RU"/>
    </w:rPr>
  </w:style>
  <w:style w:type="paragraph" w:customStyle="1" w:styleId="Iniiaiieoaeno2">
    <w:name w:val="Iniiaiie oaeno 2"/>
    <w:basedOn w:val="Iauiue"/>
    <w:rsid w:val="009B0E59"/>
    <w:pPr>
      <w:autoSpaceDE w:val="0"/>
      <w:autoSpaceDN w:val="0"/>
    </w:pPr>
    <w:rPr>
      <w:rFonts w:ascii="Arial" w:hAnsi="Arial"/>
      <w:b/>
      <w:sz w:val="32"/>
    </w:rPr>
  </w:style>
  <w:style w:type="paragraph" w:customStyle="1" w:styleId="61">
    <w:name w:val="указатель 6"/>
    <w:basedOn w:val="a0"/>
    <w:next w:val="a0"/>
    <w:autoRedefine/>
    <w:rsid w:val="009B0E59"/>
    <w:pPr>
      <w:widowControl w:val="0"/>
      <w:autoSpaceDE w:val="0"/>
      <w:autoSpaceDN w:val="0"/>
      <w:spacing w:after="0" w:line="240" w:lineRule="auto"/>
      <w:ind w:left="1680" w:hanging="280"/>
      <w:jc w:val="center"/>
    </w:pPr>
    <w:rPr>
      <w:rFonts w:ascii="Arial" w:eastAsia="Times New Roman" w:hAnsi="Arial" w:cs="Times New Roman"/>
      <w:sz w:val="28"/>
      <w:szCs w:val="20"/>
      <w:lang w:eastAsia="ru-RU"/>
    </w:rPr>
  </w:style>
  <w:style w:type="paragraph" w:customStyle="1" w:styleId="81">
    <w:name w:val="оглавление 8"/>
    <w:basedOn w:val="a0"/>
    <w:next w:val="a0"/>
    <w:autoRedefine/>
    <w:rsid w:val="009B0E59"/>
    <w:pPr>
      <w:widowControl w:val="0"/>
      <w:autoSpaceDE w:val="0"/>
      <w:autoSpaceDN w:val="0"/>
      <w:spacing w:after="0" w:line="240" w:lineRule="auto"/>
      <w:ind w:left="1960"/>
      <w:jc w:val="center"/>
    </w:pPr>
    <w:rPr>
      <w:rFonts w:ascii="Arial" w:eastAsia="Times New Roman" w:hAnsi="Arial" w:cs="Times New Roman"/>
      <w:sz w:val="28"/>
      <w:szCs w:val="20"/>
      <w:lang w:eastAsia="ru-RU"/>
    </w:rPr>
  </w:style>
  <w:style w:type="paragraph" w:customStyle="1" w:styleId="Bodytext1">
    <w:name w:val="Body text1"/>
    <w:basedOn w:val="a0"/>
    <w:rsid w:val="009B0E59"/>
    <w:pPr>
      <w:shd w:val="clear" w:color="auto" w:fill="FFFFFF"/>
      <w:spacing w:after="0" w:line="240" w:lineRule="atLeast"/>
    </w:pPr>
    <w:rPr>
      <w:rFonts w:ascii="Times New Roman" w:eastAsia="Microsoft Sans Serif" w:hAnsi="Times New Roman" w:cs="Times New Roman"/>
      <w:sz w:val="27"/>
      <w:szCs w:val="27"/>
      <w:lang w:eastAsia="ru-RU"/>
    </w:rPr>
  </w:style>
  <w:style w:type="paragraph" w:customStyle="1" w:styleId="26">
    <w:name w:val="текст сноски2"/>
    <w:basedOn w:val="a0"/>
    <w:rsid w:val="009B0E59"/>
    <w:pPr>
      <w:widowControl w:val="0"/>
      <w:autoSpaceDE w:val="0"/>
      <w:autoSpaceDN w:val="0"/>
      <w:spacing w:after="0" w:line="240" w:lineRule="auto"/>
    </w:pPr>
    <w:rPr>
      <w:rFonts w:ascii="Arial" w:eastAsia="Times New Roman" w:hAnsi="Arial" w:cs="Times New Roman"/>
      <w:b/>
      <w:sz w:val="24"/>
      <w:szCs w:val="20"/>
      <w:lang w:eastAsia="ru-RU"/>
    </w:rPr>
  </w:style>
  <w:style w:type="paragraph" w:customStyle="1" w:styleId="afc">
    <w:name w:val="òåêñò ñíîñêè"/>
    <w:basedOn w:val="a0"/>
    <w:rsid w:val="009B0E59"/>
    <w:pPr>
      <w:autoSpaceDE w:val="0"/>
      <w:autoSpaceDN w:val="0"/>
      <w:spacing w:after="0" w:line="240" w:lineRule="auto"/>
    </w:pPr>
    <w:rPr>
      <w:rFonts w:ascii="Arial" w:eastAsia="Times New Roman" w:hAnsi="Arial" w:cs="Times New Roman"/>
      <w:sz w:val="20"/>
      <w:szCs w:val="20"/>
      <w:lang w:val="en-US" w:eastAsia="ru-RU"/>
    </w:rPr>
  </w:style>
  <w:style w:type="paragraph" w:customStyle="1" w:styleId="1c">
    <w:name w:val="казатель 1"/>
    <w:basedOn w:val="a0"/>
    <w:next w:val="a0"/>
    <w:rsid w:val="009B0E59"/>
    <w:pPr>
      <w:widowControl w:val="0"/>
      <w:autoSpaceDE w:val="0"/>
      <w:autoSpaceDN w:val="0"/>
      <w:spacing w:after="0" w:line="240" w:lineRule="auto"/>
      <w:ind w:left="280" w:hanging="280"/>
      <w:jc w:val="center"/>
    </w:pPr>
    <w:rPr>
      <w:rFonts w:ascii="Arial" w:eastAsia="Times New Roman" w:hAnsi="Arial" w:cs="Times New Roman"/>
      <w:sz w:val="28"/>
      <w:szCs w:val="20"/>
      <w:lang w:eastAsia="ru-RU"/>
    </w:rPr>
  </w:style>
  <w:style w:type="paragraph" w:customStyle="1" w:styleId="1d">
    <w:name w:val="Стиль1"/>
    <w:basedOn w:val="a0"/>
    <w:autoRedefine/>
    <w:rsid w:val="009B0E59"/>
    <w:pPr>
      <w:numPr>
        <w:ilvl w:val="12"/>
      </w:numPr>
      <w:autoSpaceDE w:val="0"/>
      <w:autoSpaceDN w:val="0"/>
      <w:spacing w:after="0" w:line="240" w:lineRule="auto"/>
      <w:jc w:val="center"/>
    </w:pPr>
    <w:rPr>
      <w:rFonts w:ascii="Arial" w:eastAsia="Times New Roman" w:hAnsi="Arial" w:cs="Times New Roman"/>
      <w:sz w:val="24"/>
      <w:szCs w:val="20"/>
      <w:lang w:eastAsia="ru-RU"/>
    </w:rPr>
  </w:style>
  <w:style w:type="paragraph" w:customStyle="1" w:styleId="caaieiaie1">
    <w:name w:val="caaieiaie 1"/>
    <w:basedOn w:val="Iauiue"/>
    <w:next w:val="Iauiue"/>
    <w:rsid w:val="009B0E59"/>
    <w:pPr>
      <w:keepNext/>
      <w:widowControl w:val="0"/>
      <w:autoSpaceDE w:val="0"/>
      <w:autoSpaceDN w:val="0"/>
      <w:jc w:val="center"/>
    </w:pPr>
    <w:rPr>
      <w:rFonts w:ascii="Arial" w:hAnsi="Arial"/>
      <w:b/>
      <w:sz w:val="28"/>
    </w:rPr>
  </w:style>
  <w:style w:type="paragraph" w:customStyle="1" w:styleId="41">
    <w:name w:val="заголовок 4"/>
    <w:basedOn w:val="a0"/>
    <w:next w:val="a0"/>
    <w:rsid w:val="009B0E59"/>
    <w:pPr>
      <w:keepNext/>
      <w:widowControl w:val="0"/>
      <w:autoSpaceDE w:val="0"/>
      <w:autoSpaceDN w:val="0"/>
      <w:spacing w:after="0" w:line="240" w:lineRule="auto"/>
      <w:jc w:val="center"/>
    </w:pPr>
    <w:rPr>
      <w:rFonts w:ascii="Arial" w:eastAsia="Times New Roman" w:hAnsi="Arial" w:cs="Times New Roman"/>
      <w:b/>
      <w:sz w:val="24"/>
      <w:szCs w:val="20"/>
      <w:lang w:eastAsia="ru-RU"/>
    </w:rPr>
  </w:style>
  <w:style w:type="paragraph" w:customStyle="1" w:styleId="afd">
    <w:name w:val="Îáû÷íûé"/>
    <w:rsid w:val="009B0E59"/>
    <w:pPr>
      <w:autoSpaceDE w:val="0"/>
      <w:autoSpaceDN w:val="0"/>
      <w:spacing w:after="0" w:line="240" w:lineRule="auto"/>
    </w:pPr>
    <w:rPr>
      <w:rFonts w:ascii="Arial" w:eastAsia="Times New Roman" w:hAnsi="Arial" w:cs="Times New Roman"/>
      <w:sz w:val="20"/>
      <w:szCs w:val="20"/>
      <w:lang w:eastAsia="ru-RU"/>
    </w:rPr>
  </w:style>
  <w:style w:type="paragraph" w:customStyle="1" w:styleId="formattext">
    <w:name w:val="formattext"/>
    <w:rsid w:val="009B0E5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211">
    <w:name w:val="Основной текст 21"/>
    <w:basedOn w:val="25"/>
    <w:rsid w:val="009B0E59"/>
    <w:pPr>
      <w:shd w:val="clear" w:color="auto" w:fill="FFFFFF"/>
      <w:jc w:val="center"/>
    </w:pPr>
    <w:rPr>
      <w:snapToGrid/>
      <w:color w:val="000000"/>
      <w:sz w:val="24"/>
    </w:rPr>
  </w:style>
  <w:style w:type="character" w:customStyle="1" w:styleId="qfztst">
    <w:name w:val="qfztst"/>
    <w:basedOn w:val="a1"/>
    <w:rsid w:val="009B0E59"/>
  </w:style>
  <w:style w:type="paragraph" w:customStyle="1" w:styleId="33">
    <w:name w:val="указатель 3"/>
    <w:basedOn w:val="a0"/>
    <w:next w:val="a0"/>
    <w:autoRedefine/>
    <w:rsid w:val="009B0E59"/>
    <w:pPr>
      <w:widowControl w:val="0"/>
      <w:autoSpaceDE w:val="0"/>
      <w:autoSpaceDN w:val="0"/>
      <w:spacing w:after="0" w:line="240" w:lineRule="auto"/>
      <w:ind w:left="840" w:hanging="280"/>
      <w:jc w:val="center"/>
    </w:pPr>
    <w:rPr>
      <w:rFonts w:ascii="Arial" w:eastAsia="Times New Roman" w:hAnsi="Arial" w:cs="Times New Roman"/>
      <w:sz w:val="28"/>
      <w:szCs w:val="20"/>
      <w:lang w:eastAsia="ru-RU"/>
    </w:rPr>
  </w:style>
  <w:style w:type="paragraph" w:customStyle="1" w:styleId="1e">
    <w:name w:val="текст сноски1"/>
    <w:basedOn w:val="a0"/>
    <w:rsid w:val="009B0E59"/>
    <w:pPr>
      <w:widowControl w:val="0"/>
      <w:autoSpaceDE w:val="0"/>
      <w:autoSpaceDN w:val="0"/>
      <w:spacing w:after="0" w:line="240" w:lineRule="auto"/>
      <w:jc w:val="center"/>
    </w:pPr>
    <w:rPr>
      <w:rFonts w:ascii="Courier New" w:eastAsia="Times New Roman" w:hAnsi="Courier New" w:cs="Times New Roman"/>
      <w:sz w:val="24"/>
      <w:szCs w:val="20"/>
      <w:lang w:eastAsia="ru-RU"/>
    </w:rPr>
  </w:style>
  <w:style w:type="paragraph" w:customStyle="1" w:styleId="1f">
    <w:name w:val="указатель 1"/>
    <w:basedOn w:val="a0"/>
    <w:next w:val="a0"/>
    <w:autoRedefine/>
    <w:rsid w:val="009B0E59"/>
    <w:pPr>
      <w:autoSpaceDE w:val="0"/>
      <w:autoSpaceDN w:val="0"/>
      <w:spacing w:after="0" w:line="240" w:lineRule="auto"/>
      <w:ind w:left="200" w:hanging="200"/>
      <w:jc w:val="center"/>
    </w:pPr>
    <w:rPr>
      <w:rFonts w:ascii="Arial" w:eastAsia="Times New Roman" w:hAnsi="Arial" w:cs="Times New Roman"/>
      <w:sz w:val="24"/>
      <w:szCs w:val="20"/>
      <w:lang w:eastAsia="ru-RU"/>
    </w:rPr>
  </w:style>
  <w:style w:type="paragraph" w:customStyle="1" w:styleId="ConsCell">
    <w:name w:val="ConsCell"/>
    <w:rsid w:val="009B0E5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9B0E5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heading1">
    <w:name w:val="heading1"/>
    <w:basedOn w:val="a0"/>
    <w:rsid w:val="009B0E59"/>
    <w:pPr>
      <w:spacing w:after="0" w:line="240" w:lineRule="auto"/>
      <w:jc w:val="center"/>
    </w:pPr>
    <w:rPr>
      <w:rFonts w:ascii="Times New Roman" w:eastAsia="Times New Roman" w:hAnsi="Times New Roman" w:cs="Times New Roman"/>
      <w:sz w:val="24"/>
      <w:szCs w:val="24"/>
      <w:lang w:eastAsia="ru-RU"/>
    </w:rPr>
  </w:style>
  <w:style w:type="paragraph" w:customStyle="1" w:styleId="27">
    <w:name w:val="заголовок 2"/>
    <w:basedOn w:val="a0"/>
    <w:next w:val="a0"/>
    <w:autoRedefine/>
    <w:rsid w:val="009B0E59"/>
    <w:pPr>
      <w:keepNext/>
      <w:widowControl w:val="0"/>
      <w:autoSpaceDE w:val="0"/>
      <w:autoSpaceDN w:val="0"/>
      <w:spacing w:after="0" w:line="240" w:lineRule="auto"/>
      <w:jc w:val="center"/>
    </w:pPr>
    <w:rPr>
      <w:rFonts w:ascii="Arial" w:eastAsia="Times New Roman" w:hAnsi="Arial" w:cs="Times New Roman"/>
      <w:b/>
      <w:sz w:val="28"/>
      <w:szCs w:val="20"/>
      <w:lang w:eastAsia="ru-RU"/>
    </w:rPr>
  </w:style>
  <w:style w:type="paragraph" w:customStyle="1" w:styleId="34">
    <w:name w:val="заголовок 3"/>
    <w:basedOn w:val="a0"/>
    <w:next w:val="a0"/>
    <w:autoRedefine/>
    <w:rsid w:val="009B0E59"/>
    <w:pPr>
      <w:keepNext/>
      <w:widowControl w:val="0"/>
      <w:autoSpaceDE w:val="0"/>
      <w:autoSpaceDN w:val="0"/>
      <w:spacing w:after="0" w:line="240" w:lineRule="auto"/>
      <w:jc w:val="center"/>
    </w:pPr>
    <w:rPr>
      <w:rFonts w:ascii="Arial" w:eastAsia="Times New Roman" w:hAnsi="Arial" w:cs="Times New Roman"/>
      <w:b/>
      <w:sz w:val="40"/>
      <w:szCs w:val="20"/>
      <w:lang w:eastAsia="ru-RU"/>
    </w:rPr>
  </w:style>
  <w:style w:type="paragraph" w:customStyle="1" w:styleId="51">
    <w:name w:val="заголовок 5"/>
    <w:basedOn w:val="a0"/>
    <w:next w:val="a0"/>
    <w:rsid w:val="009B0E59"/>
    <w:pPr>
      <w:keepNext/>
      <w:widowControl w:val="0"/>
      <w:autoSpaceDE w:val="0"/>
      <w:autoSpaceDN w:val="0"/>
      <w:spacing w:after="0" w:line="240" w:lineRule="auto"/>
      <w:jc w:val="center"/>
    </w:pPr>
    <w:rPr>
      <w:rFonts w:ascii="Arial" w:eastAsia="Times New Roman" w:hAnsi="Arial" w:cs="Times New Roman"/>
      <w:b/>
      <w:sz w:val="36"/>
      <w:szCs w:val="20"/>
      <w:lang w:eastAsia="ru-RU"/>
    </w:rPr>
  </w:style>
  <w:style w:type="paragraph" w:customStyle="1" w:styleId="62">
    <w:name w:val="заголовок 6"/>
    <w:basedOn w:val="a0"/>
    <w:next w:val="a0"/>
    <w:rsid w:val="009B0E59"/>
    <w:pPr>
      <w:keepNext/>
      <w:widowControl w:val="0"/>
      <w:autoSpaceDE w:val="0"/>
      <w:autoSpaceDN w:val="0"/>
      <w:spacing w:after="0" w:line="240" w:lineRule="auto"/>
      <w:jc w:val="center"/>
    </w:pPr>
    <w:rPr>
      <w:rFonts w:ascii="Arial" w:eastAsia="Times New Roman" w:hAnsi="Arial" w:cs="Times New Roman"/>
      <w:b/>
      <w:sz w:val="24"/>
      <w:szCs w:val="20"/>
      <w:lang w:eastAsia="ru-RU"/>
    </w:rPr>
  </w:style>
  <w:style w:type="paragraph" w:customStyle="1" w:styleId="82">
    <w:name w:val="заголовок 8"/>
    <w:basedOn w:val="a0"/>
    <w:next w:val="a0"/>
    <w:rsid w:val="009B0E59"/>
    <w:pPr>
      <w:keepNext/>
      <w:widowControl w:val="0"/>
      <w:autoSpaceDE w:val="0"/>
      <w:autoSpaceDN w:val="0"/>
      <w:spacing w:before="111" w:after="111" w:line="240" w:lineRule="auto"/>
      <w:jc w:val="center"/>
    </w:pPr>
    <w:rPr>
      <w:rFonts w:ascii="Arial" w:eastAsia="Times New Roman" w:hAnsi="Arial" w:cs="Times New Roman"/>
      <w:b/>
      <w:i/>
      <w:sz w:val="24"/>
      <w:szCs w:val="20"/>
      <w:lang w:eastAsia="ru-RU"/>
    </w:rPr>
  </w:style>
  <w:style w:type="paragraph" w:customStyle="1" w:styleId="92">
    <w:name w:val="заголовок 9"/>
    <w:basedOn w:val="a0"/>
    <w:next w:val="a0"/>
    <w:rsid w:val="009B0E59"/>
    <w:pPr>
      <w:keepNext/>
      <w:autoSpaceDE w:val="0"/>
      <w:autoSpaceDN w:val="0"/>
      <w:spacing w:after="0" w:line="240" w:lineRule="auto"/>
      <w:jc w:val="center"/>
    </w:pPr>
    <w:rPr>
      <w:rFonts w:ascii="Arial" w:eastAsia="Times New Roman" w:hAnsi="Arial" w:cs="Times New Roman"/>
      <w:b/>
      <w:i/>
      <w:sz w:val="24"/>
      <w:szCs w:val="20"/>
      <w:lang w:eastAsia="ru-RU"/>
    </w:rPr>
  </w:style>
  <w:style w:type="character" w:customStyle="1" w:styleId="afe">
    <w:name w:val="Основной шрифт"/>
    <w:rsid w:val="009B0E59"/>
  </w:style>
  <w:style w:type="paragraph" w:customStyle="1" w:styleId="28">
    <w:name w:val="оглавление 2"/>
    <w:basedOn w:val="a0"/>
    <w:next w:val="a0"/>
    <w:autoRedefine/>
    <w:rsid w:val="009B0E59"/>
    <w:pPr>
      <w:widowControl w:val="0"/>
      <w:tabs>
        <w:tab w:val="right" w:leader="dot" w:pos="9629"/>
      </w:tabs>
      <w:autoSpaceDE w:val="0"/>
      <w:autoSpaceDN w:val="0"/>
      <w:spacing w:after="0" w:line="240" w:lineRule="auto"/>
      <w:ind w:left="280"/>
    </w:pPr>
    <w:rPr>
      <w:rFonts w:ascii="Arial" w:eastAsia="Times New Roman" w:hAnsi="Arial" w:cs="Times New Roman"/>
      <w:b/>
      <w:noProof/>
      <w:sz w:val="24"/>
      <w:szCs w:val="20"/>
      <w:lang w:eastAsia="ru-RU"/>
    </w:rPr>
  </w:style>
  <w:style w:type="paragraph" w:customStyle="1" w:styleId="35">
    <w:name w:val="оглавление 3"/>
    <w:basedOn w:val="a0"/>
    <w:next w:val="a0"/>
    <w:autoRedefine/>
    <w:rsid w:val="009B0E59"/>
    <w:pPr>
      <w:widowControl w:val="0"/>
      <w:tabs>
        <w:tab w:val="right" w:leader="dot" w:pos="14562"/>
      </w:tabs>
      <w:autoSpaceDE w:val="0"/>
      <w:autoSpaceDN w:val="0"/>
      <w:spacing w:after="0" w:line="240" w:lineRule="auto"/>
      <w:ind w:left="560"/>
      <w:jc w:val="both"/>
    </w:pPr>
    <w:rPr>
      <w:rFonts w:ascii="Arial" w:eastAsia="Times New Roman" w:hAnsi="Arial" w:cs="Times New Roman"/>
      <w:noProof/>
      <w:sz w:val="28"/>
      <w:szCs w:val="20"/>
      <w:lang w:eastAsia="ru-RU"/>
    </w:rPr>
  </w:style>
  <w:style w:type="paragraph" w:customStyle="1" w:styleId="42">
    <w:name w:val="оглавление 4"/>
    <w:basedOn w:val="a0"/>
    <w:next w:val="a0"/>
    <w:autoRedefine/>
    <w:rsid w:val="009B0E59"/>
    <w:pPr>
      <w:widowControl w:val="0"/>
      <w:autoSpaceDE w:val="0"/>
      <w:autoSpaceDN w:val="0"/>
      <w:spacing w:after="0" w:line="240" w:lineRule="auto"/>
      <w:ind w:left="840"/>
      <w:jc w:val="center"/>
    </w:pPr>
    <w:rPr>
      <w:rFonts w:ascii="Arial" w:eastAsia="Times New Roman" w:hAnsi="Arial" w:cs="Times New Roman"/>
      <w:sz w:val="28"/>
      <w:szCs w:val="20"/>
      <w:lang w:eastAsia="ru-RU"/>
    </w:rPr>
  </w:style>
  <w:style w:type="paragraph" w:customStyle="1" w:styleId="52">
    <w:name w:val="оглавление 5"/>
    <w:basedOn w:val="a0"/>
    <w:next w:val="a0"/>
    <w:autoRedefine/>
    <w:rsid w:val="009B0E59"/>
    <w:pPr>
      <w:widowControl w:val="0"/>
      <w:autoSpaceDE w:val="0"/>
      <w:autoSpaceDN w:val="0"/>
      <w:spacing w:after="0" w:line="240" w:lineRule="auto"/>
      <w:ind w:left="1120"/>
      <w:jc w:val="center"/>
    </w:pPr>
    <w:rPr>
      <w:rFonts w:ascii="Arial" w:eastAsia="Times New Roman" w:hAnsi="Arial" w:cs="Times New Roman"/>
      <w:sz w:val="28"/>
      <w:szCs w:val="20"/>
      <w:lang w:eastAsia="ru-RU"/>
    </w:rPr>
  </w:style>
  <w:style w:type="paragraph" w:customStyle="1" w:styleId="63">
    <w:name w:val="оглавление 6"/>
    <w:basedOn w:val="a0"/>
    <w:next w:val="a0"/>
    <w:autoRedefine/>
    <w:rsid w:val="009B0E59"/>
    <w:pPr>
      <w:widowControl w:val="0"/>
      <w:autoSpaceDE w:val="0"/>
      <w:autoSpaceDN w:val="0"/>
      <w:spacing w:after="0" w:line="240" w:lineRule="auto"/>
      <w:ind w:left="1400"/>
      <w:jc w:val="center"/>
    </w:pPr>
    <w:rPr>
      <w:rFonts w:ascii="Arial" w:eastAsia="Times New Roman" w:hAnsi="Arial" w:cs="Times New Roman"/>
      <w:sz w:val="28"/>
      <w:szCs w:val="20"/>
      <w:lang w:eastAsia="ru-RU"/>
    </w:rPr>
  </w:style>
  <w:style w:type="paragraph" w:customStyle="1" w:styleId="72">
    <w:name w:val="оглавление 7"/>
    <w:basedOn w:val="a0"/>
    <w:next w:val="a0"/>
    <w:autoRedefine/>
    <w:rsid w:val="009B0E59"/>
    <w:pPr>
      <w:widowControl w:val="0"/>
      <w:autoSpaceDE w:val="0"/>
      <w:autoSpaceDN w:val="0"/>
      <w:spacing w:after="0" w:line="240" w:lineRule="auto"/>
      <w:ind w:left="1680"/>
      <w:jc w:val="center"/>
    </w:pPr>
    <w:rPr>
      <w:rFonts w:ascii="Arial" w:eastAsia="Times New Roman" w:hAnsi="Arial" w:cs="Times New Roman"/>
      <w:sz w:val="28"/>
      <w:szCs w:val="20"/>
      <w:lang w:eastAsia="ru-RU"/>
    </w:rPr>
  </w:style>
  <w:style w:type="paragraph" w:customStyle="1" w:styleId="93">
    <w:name w:val="оглавление 9"/>
    <w:basedOn w:val="a0"/>
    <w:next w:val="a0"/>
    <w:autoRedefine/>
    <w:rsid w:val="009B0E59"/>
    <w:pPr>
      <w:widowControl w:val="0"/>
      <w:autoSpaceDE w:val="0"/>
      <w:autoSpaceDN w:val="0"/>
      <w:spacing w:after="0" w:line="240" w:lineRule="auto"/>
      <w:ind w:left="2240"/>
      <w:jc w:val="center"/>
    </w:pPr>
    <w:rPr>
      <w:rFonts w:ascii="Arial" w:eastAsia="Times New Roman" w:hAnsi="Arial" w:cs="Times New Roman"/>
      <w:sz w:val="28"/>
      <w:szCs w:val="20"/>
      <w:lang w:eastAsia="ru-RU"/>
    </w:rPr>
  </w:style>
  <w:style w:type="paragraph" w:customStyle="1" w:styleId="aff">
    <w:name w:val="Верхн"/>
    <w:basedOn w:val="a0"/>
    <w:rsid w:val="009B0E59"/>
    <w:pPr>
      <w:widowControl w:val="0"/>
      <w:tabs>
        <w:tab w:val="center" w:pos="4153"/>
        <w:tab w:val="right" w:pos="8306"/>
      </w:tabs>
      <w:autoSpaceDE w:val="0"/>
      <w:autoSpaceDN w:val="0"/>
      <w:spacing w:after="0" w:line="240" w:lineRule="auto"/>
      <w:jc w:val="center"/>
    </w:pPr>
    <w:rPr>
      <w:rFonts w:ascii="Arial" w:eastAsia="Times New Roman" w:hAnsi="Arial" w:cs="Times New Roman"/>
      <w:sz w:val="28"/>
      <w:szCs w:val="20"/>
      <w:lang w:eastAsia="ru-RU"/>
    </w:rPr>
  </w:style>
  <w:style w:type="character" w:customStyle="1" w:styleId="aff0">
    <w:name w:val="номер страницы"/>
    <w:basedOn w:val="afe"/>
    <w:rsid w:val="009B0E59"/>
  </w:style>
  <w:style w:type="paragraph" w:customStyle="1" w:styleId="29">
    <w:name w:val="указатель 2"/>
    <w:basedOn w:val="a0"/>
    <w:next w:val="a0"/>
    <w:autoRedefine/>
    <w:rsid w:val="009B0E59"/>
    <w:pPr>
      <w:widowControl w:val="0"/>
      <w:autoSpaceDE w:val="0"/>
      <w:autoSpaceDN w:val="0"/>
      <w:spacing w:after="0" w:line="240" w:lineRule="auto"/>
      <w:ind w:left="560" w:hanging="280"/>
      <w:jc w:val="center"/>
    </w:pPr>
    <w:rPr>
      <w:rFonts w:ascii="Arial" w:eastAsia="Times New Roman" w:hAnsi="Arial" w:cs="Times New Roman"/>
      <w:sz w:val="28"/>
      <w:szCs w:val="20"/>
      <w:lang w:eastAsia="ru-RU"/>
    </w:rPr>
  </w:style>
  <w:style w:type="paragraph" w:customStyle="1" w:styleId="43">
    <w:name w:val="указатель 4"/>
    <w:basedOn w:val="a0"/>
    <w:next w:val="a0"/>
    <w:autoRedefine/>
    <w:rsid w:val="009B0E59"/>
    <w:pPr>
      <w:widowControl w:val="0"/>
      <w:autoSpaceDE w:val="0"/>
      <w:autoSpaceDN w:val="0"/>
      <w:spacing w:after="0" w:line="240" w:lineRule="auto"/>
      <w:ind w:left="1120" w:hanging="280"/>
      <w:jc w:val="center"/>
    </w:pPr>
    <w:rPr>
      <w:rFonts w:ascii="Arial" w:eastAsia="Times New Roman" w:hAnsi="Arial" w:cs="Times New Roman"/>
      <w:sz w:val="28"/>
      <w:szCs w:val="20"/>
      <w:lang w:eastAsia="ru-RU"/>
    </w:rPr>
  </w:style>
  <w:style w:type="paragraph" w:customStyle="1" w:styleId="53">
    <w:name w:val="указатель 5"/>
    <w:basedOn w:val="a0"/>
    <w:next w:val="a0"/>
    <w:autoRedefine/>
    <w:rsid w:val="009B0E59"/>
    <w:pPr>
      <w:widowControl w:val="0"/>
      <w:autoSpaceDE w:val="0"/>
      <w:autoSpaceDN w:val="0"/>
      <w:spacing w:after="0" w:line="240" w:lineRule="auto"/>
      <w:ind w:left="1400" w:hanging="280"/>
      <w:jc w:val="center"/>
    </w:pPr>
    <w:rPr>
      <w:rFonts w:ascii="Arial" w:eastAsia="Times New Roman" w:hAnsi="Arial" w:cs="Times New Roman"/>
      <w:sz w:val="28"/>
      <w:szCs w:val="20"/>
      <w:lang w:eastAsia="ru-RU"/>
    </w:rPr>
  </w:style>
  <w:style w:type="paragraph" w:customStyle="1" w:styleId="73">
    <w:name w:val="указатель 7"/>
    <w:basedOn w:val="a0"/>
    <w:next w:val="a0"/>
    <w:autoRedefine/>
    <w:rsid w:val="009B0E59"/>
    <w:pPr>
      <w:widowControl w:val="0"/>
      <w:autoSpaceDE w:val="0"/>
      <w:autoSpaceDN w:val="0"/>
      <w:spacing w:after="0" w:line="240" w:lineRule="auto"/>
      <w:ind w:left="1960" w:hanging="280"/>
      <w:jc w:val="center"/>
    </w:pPr>
    <w:rPr>
      <w:rFonts w:ascii="Arial" w:eastAsia="Times New Roman" w:hAnsi="Arial" w:cs="Times New Roman"/>
      <w:sz w:val="28"/>
      <w:szCs w:val="20"/>
      <w:lang w:eastAsia="ru-RU"/>
    </w:rPr>
  </w:style>
  <w:style w:type="paragraph" w:customStyle="1" w:styleId="K78">
    <w:name w:val="укаK7атель 8"/>
    <w:basedOn w:val="a0"/>
    <w:next w:val="a0"/>
    <w:rsid w:val="009B0E59"/>
    <w:pPr>
      <w:widowControl w:val="0"/>
      <w:autoSpaceDE w:val="0"/>
      <w:autoSpaceDN w:val="0"/>
      <w:spacing w:after="0" w:line="240" w:lineRule="auto"/>
      <w:ind w:left="2240" w:hanging="280"/>
      <w:jc w:val="center"/>
    </w:pPr>
    <w:rPr>
      <w:rFonts w:ascii="Arial" w:eastAsia="Times New Roman" w:hAnsi="Arial" w:cs="Times New Roman"/>
      <w:sz w:val="28"/>
      <w:szCs w:val="20"/>
      <w:lang w:eastAsia="ru-RU"/>
    </w:rPr>
  </w:style>
  <w:style w:type="paragraph" w:customStyle="1" w:styleId="aff1">
    <w:name w:val="указатель"/>
    <w:basedOn w:val="a0"/>
    <w:next w:val="1c"/>
    <w:rsid w:val="009B0E59"/>
    <w:pPr>
      <w:widowControl w:val="0"/>
      <w:autoSpaceDE w:val="0"/>
      <w:autoSpaceDN w:val="0"/>
      <w:spacing w:after="0" w:line="240" w:lineRule="auto"/>
      <w:jc w:val="center"/>
    </w:pPr>
    <w:rPr>
      <w:rFonts w:ascii="Arial" w:eastAsia="Times New Roman" w:hAnsi="Arial" w:cs="Times New Roman"/>
      <w:sz w:val="28"/>
      <w:szCs w:val="20"/>
      <w:lang w:eastAsia="ru-RU"/>
    </w:rPr>
  </w:style>
  <w:style w:type="paragraph" w:customStyle="1" w:styleId="83">
    <w:name w:val="указатель 8"/>
    <w:basedOn w:val="a0"/>
    <w:next w:val="a0"/>
    <w:autoRedefine/>
    <w:rsid w:val="009B0E59"/>
    <w:pPr>
      <w:widowControl w:val="0"/>
      <w:autoSpaceDE w:val="0"/>
      <w:autoSpaceDN w:val="0"/>
      <w:spacing w:after="0" w:line="240" w:lineRule="auto"/>
      <w:ind w:left="2240" w:hanging="280"/>
      <w:jc w:val="center"/>
    </w:pPr>
    <w:rPr>
      <w:rFonts w:ascii="Arial" w:eastAsia="Times New Roman" w:hAnsi="Arial" w:cs="Times New Roman"/>
      <w:sz w:val="28"/>
      <w:szCs w:val="20"/>
      <w:lang w:eastAsia="ru-RU"/>
    </w:rPr>
  </w:style>
  <w:style w:type="character" w:customStyle="1" w:styleId="aff2">
    <w:name w:val="знак сноски"/>
    <w:rsid w:val="009B0E59"/>
    <w:rPr>
      <w:vertAlign w:val="superscript"/>
    </w:rPr>
  </w:style>
  <w:style w:type="paragraph" w:customStyle="1" w:styleId="410">
    <w:name w:val="заголовок 41"/>
    <w:basedOn w:val="a0"/>
    <w:next w:val="a0"/>
    <w:rsid w:val="009B0E59"/>
    <w:pPr>
      <w:keepNext/>
      <w:widowControl w:val="0"/>
      <w:autoSpaceDE w:val="0"/>
      <w:autoSpaceDN w:val="0"/>
      <w:spacing w:after="0" w:line="240" w:lineRule="auto"/>
      <w:jc w:val="center"/>
    </w:pPr>
    <w:rPr>
      <w:rFonts w:ascii="Arial" w:eastAsia="Times New Roman" w:hAnsi="Arial" w:cs="Times New Roman"/>
      <w:b/>
      <w:sz w:val="24"/>
      <w:szCs w:val="20"/>
      <w:lang w:eastAsia="ru-RU"/>
    </w:rPr>
  </w:style>
  <w:style w:type="character" w:customStyle="1" w:styleId="1f0">
    <w:name w:val="Основной шрифт1"/>
    <w:rsid w:val="009B0E59"/>
  </w:style>
  <w:style w:type="paragraph" w:customStyle="1" w:styleId="Iacaaiea">
    <w:name w:val="Iacaaiea"/>
    <w:basedOn w:val="Iauiue"/>
    <w:rsid w:val="009B0E59"/>
    <w:pPr>
      <w:autoSpaceDE w:val="0"/>
      <w:autoSpaceDN w:val="0"/>
      <w:jc w:val="center"/>
    </w:pPr>
    <w:rPr>
      <w:rFonts w:ascii="Arial" w:hAnsi="Arial"/>
      <w:sz w:val="24"/>
    </w:rPr>
  </w:style>
  <w:style w:type="character" w:customStyle="1" w:styleId="aff3">
    <w:name w:val="çíàê ñíîñêè"/>
    <w:rsid w:val="009B0E59"/>
    <w:rPr>
      <w:vertAlign w:val="superscript"/>
    </w:rPr>
  </w:style>
  <w:style w:type="character" w:customStyle="1" w:styleId="aff4">
    <w:name w:val="Îñíîâíîé øðèôò"/>
    <w:rsid w:val="009B0E59"/>
  </w:style>
  <w:style w:type="paragraph" w:customStyle="1" w:styleId="Iniiaiieoaeno">
    <w:name w:val="Iniiaiie oaeno"/>
    <w:basedOn w:val="Iauiue"/>
    <w:rsid w:val="009B0E59"/>
    <w:pPr>
      <w:autoSpaceDE w:val="0"/>
      <w:autoSpaceDN w:val="0"/>
      <w:jc w:val="both"/>
    </w:pPr>
    <w:rPr>
      <w:rFonts w:ascii="Arial" w:hAnsi="Arial"/>
      <w:b/>
      <w:sz w:val="28"/>
    </w:rPr>
  </w:style>
  <w:style w:type="paragraph" w:customStyle="1" w:styleId="Iniiaiieoaenonionooiii2">
    <w:name w:val="Iniiaiie oaeno n ionooiii 2"/>
    <w:basedOn w:val="Iauiue"/>
    <w:rsid w:val="009B0E59"/>
    <w:pPr>
      <w:autoSpaceDE w:val="0"/>
      <w:autoSpaceDN w:val="0"/>
      <w:ind w:firstLine="720"/>
      <w:jc w:val="both"/>
    </w:pPr>
    <w:rPr>
      <w:rFonts w:ascii="Arial" w:hAnsi="Arial"/>
      <w:sz w:val="24"/>
    </w:rPr>
  </w:style>
  <w:style w:type="paragraph" w:customStyle="1" w:styleId="caaieiaie2">
    <w:name w:val="caaieiaie 2"/>
    <w:basedOn w:val="Iauiue"/>
    <w:next w:val="Iauiue"/>
    <w:rsid w:val="009B0E59"/>
    <w:pPr>
      <w:keepNext/>
      <w:autoSpaceDE w:val="0"/>
      <w:autoSpaceDN w:val="0"/>
      <w:jc w:val="center"/>
    </w:pPr>
    <w:rPr>
      <w:rFonts w:ascii="Arial" w:hAnsi="Arial"/>
      <w:sz w:val="24"/>
      <w:lang w:val="en-US"/>
    </w:rPr>
  </w:style>
  <w:style w:type="character" w:customStyle="1" w:styleId="ciaeniinee">
    <w:name w:val="ciae niinee"/>
    <w:rsid w:val="009B0E59"/>
    <w:rPr>
      <w:vertAlign w:val="superscript"/>
    </w:rPr>
  </w:style>
  <w:style w:type="character" w:customStyle="1" w:styleId="Iniiaiieoeoo">
    <w:name w:val="Iniiaiie o?eoo"/>
    <w:rsid w:val="009B0E59"/>
  </w:style>
  <w:style w:type="paragraph" w:customStyle="1" w:styleId="oaenoniinee">
    <w:name w:val="oaeno niinee"/>
    <w:basedOn w:val="Iauiue"/>
    <w:rsid w:val="009B0E59"/>
    <w:rPr>
      <w:lang w:val="en-US"/>
    </w:rPr>
  </w:style>
  <w:style w:type="paragraph" w:customStyle="1" w:styleId="ea2">
    <w:name w:val="заголовоьea 2"/>
    <w:basedOn w:val="a0"/>
    <w:next w:val="a0"/>
    <w:rsid w:val="009B0E59"/>
    <w:pPr>
      <w:keepNext/>
      <w:widowControl w:val="0"/>
      <w:spacing w:after="0" w:line="240" w:lineRule="auto"/>
      <w:jc w:val="center"/>
    </w:pPr>
    <w:rPr>
      <w:rFonts w:ascii="Arial" w:eastAsia="Times New Roman" w:hAnsi="Arial" w:cs="Times New Roman"/>
      <w:b/>
      <w:sz w:val="24"/>
      <w:szCs w:val="20"/>
      <w:lang w:eastAsia="ru-RU"/>
    </w:rPr>
  </w:style>
  <w:style w:type="paragraph" w:customStyle="1" w:styleId="Wee6">
    <w:name w:val="заголовWeeк 6"/>
    <w:basedOn w:val="a0"/>
    <w:next w:val="a0"/>
    <w:rsid w:val="009B0E59"/>
    <w:pPr>
      <w:keepNext/>
      <w:widowControl w:val="0"/>
      <w:spacing w:after="0" w:line="240" w:lineRule="auto"/>
      <w:jc w:val="center"/>
    </w:pPr>
    <w:rPr>
      <w:rFonts w:ascii="Arial" w:eastAsia="Times New Roman" w:hAnsi="Arial" w:cs="Times New Roman"/>
      <w:b/>
      <w:snapToGrid w:val="0"/>
      <w:sz w:val="24"/>
      <w:szCs w:val="20"/>
      <w:lang w:eastAsia="ru-RU"/>
    </w:rPr>
  </w:style>
  <w:style w:type="paragraph" w:customStyle="1" w:styleId="Web1">
    <w:name w:val="огWebавление 1"/>
    <w:basedOn w:val="a0"/>
    <w:next w:val="a0"/>
    <w:rsid w:val="009B0E59"/>
    <w:pPr>
      <w:widowControl w:val="0"/>
      <w:spacing w:after="0" w:line="240" w:lineRule="auto"/>
    </w:pPr>
    <w:rPr>
      <w:rFonts w:ascii="Arial" w:eastAsia="Times New Roman" w:hAnsi="Arial" w:cs="Times New Roman"/>
      <w:b/>
      <w:snapToGrid w:val="0"/>
      <w:szCs w:val="20"/>
      <w:lang w:eastAsia="ru-RU"/>
    </w:rPr>
  </w:style>
  <w:style w:type="character" w:customStyle="1" w:styleId="HTML">
    <w:name w:val="Разметка HTML"/>
    <w:rsid w:val="009B0E59"/>
    <w:rPr>
      <w:vanish/>
      <w:color w:val="FF0000"/>
    </w:rPr>
  </w:style>
  <w:style w:type="paragraph" w:customStyle="1" w:styleId="aff5">
    <w:name w:val="Стиль"/>
    <w:rsid w:val="009B0E59"/>
    <w:pPr>
      <w:widowControl w:val="0"/>
      <w:spacing w:after="0" w:line="240" w:lineRule="auto"/>
    </w:pPr>
    <w:rPr>
      <w:rFonts w:ascii="Times New Roman" w:eastAsia="Times New Roman" w:hAnsi="Times New Roman" w:cs="Times New Roman"/>
      <w:snapToGrid w:val="0"/>
      <w:spacing w:val="-1"/>
      <w:w w:val="65535"/>
      <w:kern w:val="65535"/>
      <w:position w:val="-1"/>
      <w:sz w:val="65535"/>
      <w:szCs w:val="20"/>
      <w:bdr w:val="nil"/>
      <w:vertAlign w:val="superscript"/>
    </w:rPr>
  </w:style>
  <w:style w:type="paragraph" w:customStyle="1" w:styleId="610">
    <w:name w:val="Заголовок 61"/>
    <w:basedOn w:val="25"/>
    <w:next w:val="25"/>
    <w:rsid w:val="009B0E59"/>
    <w:pPr>
      <w:keepNext/>
      <w:shd w:val="clear" w:color="auto" w:fill="FFFFFF"/>
      <w:jc w:val="center"/>
      <w:outlineLvl w:val="5"/>
    </w:pPr>
    <w:rPr>
      <w:snapToGrid/>
      <w:sz w:val="24"/>
    </w:rPr>
  </w:style>
  <w:style w:type="paragraph" w:customStyle="1" w:styleId="1f1">
    <w:name w:val="Верхний колонтитул1"/>
    <w:basedOn w:val="25"/>
    <w:rsid w:val="009B0E59"/>
    <w:pPr>
      <w:tabs>
        <w:tab w:val="center" w:pos="4153"/>
        <w:tab w:val="right" w:pos="8306"/>
      </w:tabs>
    </w:pPr>
  </w:style>
  <w:style w:type="paragraph" w:customStyle="1" w:styleId="1f2">
    <w:name w:val="Нижний колонтитул1"/>
    <w:basedOn w:val="25"/>
    <w:rsid w:val="009B0E59"/>
    <w:pPr>
      <w:widowControl/>
      <w:tabs>
        <w:tab w:val="center" w:pos="4153"/>
        <w:tab w:val="right" w:pos="8306"/>
      </w:tabs>
    </w:pPr>
    <w:rPr>
      <w:snapToGrid/>
    </w:rPr>
  </w:style>
  <w:style w:type="paragraph" w:customStyle="1" w:styleId="1f3">
    <w:name w:val="Название1"/>
    <w:basedOn w:val="25"/>
    <w:next w:val="25"/>
    <w:rsid w:val="009B0E59"/>
    <w:pPr>
      <w:widowControl/>
      <w:spacing w:before="360"/>
      <w:ind w:left="2858"/>
    </w:pPr>
    <w:rPr>
      <w:b/>
      <w:sz w:val="24"/>
      <w:lang w:val="en-US"/>
    </w:rPr>
  </w:style>
  <w:style w:type="paragraph" w:customStyle="1" w:styleId="2a">
    <w:name w:val="Основной текст2"/>
    <w:basedOn w:val="25"/>
    <w:rsid w:val="009B0E59"/>
    <w:pPr>
      <w:widowControl/>
      <w:ind w:right="176"/>
    </w:pPr>
    <w:rPr>
      <w:b/>
      <w:sz w:val="24"/>
      <w:lang w:val="en-US"/>
    </w:rPr>
  </w:style>
  <w:style w:type="paragraph" w:customStyle="1" w:styleId="1f4">
    <w:name w:val="Цитата1"/>
    <w:basedOn w:val="25"/>
    <w:rsid w:val="009B0E59"/>
    <w:pPr>
      <w:widowControl/>
      <w:suppressAutoHyphens/>
      <w:ind w:left="110" w:right="616"/>
    </w:pPr>
    <w:rPr>
      <w:b/>
      <w:sz w:val="24"/>
      <w:lang w:val="en-US"/>
    </w:rPr>
  </w:style>
  <w:style w:type="paragraph" w:customStyle="1" w:styleId="311">
    <w:name w:val="Основной текст 31"/>
    <w:basedOn w:val="25"/>
    <w:rsid w:val="009B0E59"/>
    <w:pPr>
      <w:widowControl/>
      <w:suppressAutoHyphens/>
    </w:pPr>
    <w:rPr>
      <w:b/>
      <w:sz w:val="24"/>
      <w:lang w:val="en-US"/>
    </w:rPr>
  </w:style>
  <w:style w:type="paragraph" w:customStyle="1" w:styleId="1f5">
    <w:name w:val="Схема документа1"/>
    <w:basedOn w:val="25"/>
    <w:rsid w:val="009B0E59"/>
    <w:pPr>
      <w:widowControl/>
      <w:shd w:val="clear" w:color="auto" w:fill="000080"/>
    </w:pPr>
    <w:rPr>
      <w:rFonts w:ascii="Tahoma" w:hAnsi="Tahoma"/>
      <w:snapToGrid/>
    </w:rPr>
  </w:style>
  <w:style w:type="paragraph" w:styleId="HTML0">
    <w:name w:val="HTML Preformatted"/>
    <w:basedOn w:val="a0"/>
    <w:link w:val="HTML1"/>
    <w:rsid w:val="009B0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
    <w:basedOn w:val="a1"/>
    <w:link w:val="HTML0"/>
    <w:rsid w:val="009B0E59"/>
    <w:rPr>
      <w:rFonts w:ascii="Courier New" w:eastAsia="Times New Roman" w:hAnsi="Courier New" w:cs="Courier New"/>
      <w:color w:val="000000"/>
      <w:sz w:val="20"/>
      <w:szCs w:val="20"/>
      <w:lang w:eastAsia="ru-RU"/>
    </w:rPr>
  </w:style>
  <w:style w:type="paragraph" w:customStyle="1" w:styleId="ConsPlusNonformat">
    <w:name w:val="ConsPlusNonformat"/>
    <w:uiPriority w:val="99"/>
    <w:rsid w:val="009B0E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
    <w:name w:val="c"/>
    <w:basedOn w:val="a0"/>
    <w:rsid w:val="009B0E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
    <w:name w:val="u"/>
    <w:basedOn w:val="a0"/>
    <w:rsid w:val="009B0E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36">
    <w:name w:val="Body Text Indent 3"/>
    <w:basedOn w:val="a0"/>
    <w:link w:val="37"/>
    <w:rsid w:val="009B0E59"/>
    <w:pPr>
      <w:spacing w:after="0" w:line="240" w:lineRule="auto"/>
      <w:ind w:left="360"/>
    </w:pPr>
    <w:rPr>
      <w:rFonts w:ascii="Times New Roman" w:eastAsia="Times New Roman" w:hAnsi="Times New Roman" w:cs="Times New Roman"/>
      <w:color w:val="000000"/>
      <w:sz w:val="26"/>
      <w:szCs w:val="26"/>
      <w:lang w:eastAsia="ru-RU"/>
    </w:rPr>
  </w:style>
  <w:style w:type="character" w:customStyle="1" w:styleId="37">
    <w:name w:val="Основной текст с отступом 3 Знак"/>
    <w:basedOn w:val="a1"/>
    <w:link w:val="36"/>
    <w:rsid w:val="009B0E59"/>
    <w:rPr>
      <w:rFonts w:ascii="Times New Roman" w:eastAsia="Times New Roman" w:hAnsi="Times New Roman" w:cs="Times New Roman"/>
      <w:color w:val="000000"/>
      <w:sz w:val="26"/>
      <w:szCs w:val="26"/>
      <w:lang w:eastAsia="ru-RU"/>
    </w:rPr>
  </w:style>
  <w:style w:type="paragraph" w:styleId="aff6">
    <w:name w:val="Block Text"/>
    <w:basedOn w:val="a0"/>
    <w:rsid w:val="009B0E59"/>
    <w:pPr>
      <w:tabs>
        <w:tab w:val="center" w:pos="8640"/>
      </w:tabs>
      <w:spacing w:after="0" w:line="240" w:lineRule="auto"/>
      <w:ind w:left="2700" w:right="2870"/>
      <w:jc w:val="both"/>
    </w:pPr>
    <w:rPr>
      <w:rFonts w:ascii="Arial" w:eastAsia="Times New Roman" w:hAnsi="Arial" w:cs="Arial"/>
      <w:sz w:val="24"/>
      <w:szCs w:val="24"/>
      <w:lang w:eastAsia="ru-RU"/>
    </w:rPr>
  </w:style>
  <w:style w:type="paragraph" w:customStyle="1" w:styleId="140">
    <w:name w:val="Нумерованный 14"/>
    <w:basedOn w:val="a0"/>
    <w:rsid w:val="009B0E59"/>
    <w:pPr>
      <w:tabs>
        <w:tab w:val="num" w:pos="1069"/>
      </w:tabs>
      <w:spacing w:after="0" w:line="240" w:lineRule="auto"/>
      <w:ind w:firstLine="709"/>
    </w:pPr>
    <w:rPr>
      <w:rFonts w:ascii="Arial" w:eastAsia="Times New Roman" w:hAnsi="Arial" w:cs="Arial"/>
      <w:sz w:val="24"/>
      <w:szCs w:val="24"/>
      <w:lang w:eastAsia="ru-RU"/>
    </w:rPr>
  </w:style>
  <w:style w:type="paragraph" w:styleId="a">
    <w:name w:val="List Bullet"/>
    <w:basedOn w:val="a0"/>
    <w:rsid w:val="009B0E59"/>
    <w:pPr>
      <w:numPr>
        <w:numId w:val="1"/>
      </w:numPr>
      <w:spacing w:after="0" w:line="240" w:lineRule="auto"/>
    </w:pPr>
    <w:rPr>
      <w:rFonts w:ascii="Times New Roman" w:eastAsia="Times New Roman" w:hAnsi="Times New Roman" w:cs="Times New Roman"/>
      <w:sz w:val="24"/>
      <w:szCs w:val="24"/>
      <w:lang w:eastAsia="ru-RU"/>
    </w:rPr>
  </w:style>
  <w:style w:type="character" w:customStyle="1" w:styleId="Bodytext4">
    <w:name w:val="Body text (4)_"/>
    <w:link w:val="Bodytext40"/>
    <w:rsid w:val="009B0E59"/>
    <w:rPr>
      <w:noProof/>
      <w:sz w:val="11"/>
      <w:szCs w:val="11"/>
      <w:shd w:val="clear" w:color="auto" w:fill="FFFFFF"/>
    </w:rPr>
  </w:style>
  <w:style w:type="paragraph" w:customStyle="1" w:styleId="Bodytext40">
    <w:name w:val="Body text (4)"/>
    <w:basedOn w:val="a0"/>
    <w:link w:val="Bodytext4"/>
    <w:rsid w:val="009B0E59"/>
    <w:pPr>
      <w:shd w:val="clear" w:color="auto" w:fill="FFFFFF"/>
      <w:spacing w:after="0" w:line="240" w:lineRule="atLeast"/>
    </w:pPr>
    <w:rPr>
      <w:noProof/>
      <w:sz w:val="11"/>
      <w:szCs w:val="11"/>
    </w:rPr>
  </w:style>
  <w:style w:type="paragraph" w:customStyle="1" w:styleId="ConsPlusCell">
    <w:name w:val="ConsPlusCell"/>
    <w:rsid w:val="009B0E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57">
    <w:name w:val="Body text57"/>
    <w:rsid w:val="009B0E59"/>
    <w:rPr>
      <w:rFonts w:ascii="Times New Roman" w:hAnsi="Times New Roman" w:cs="Times New Roman"/>
      <w:spacing w:val="0"/>
      <w:sz w:val="23"/>
      <w:szCs w:val="23"/>
      <w:lang w:bidi="ar-SA"/>
    </w:rPr>
  </w:style>
  <w:style w:type="character" w:customStyle="1" w:styleId="Bodytext56">
    <w:name w:val="Body text56"/>
    <w:rsid w:val="009B0E59"/>
    <w:rPr>
      <w:rFonts w:ascii="Times New Roman" w:hAnsi="Times New Roman" w:cs="Times New Roman"/>
      <w:spacing w:val="0"/>
      <w:sz w:val="23"/>
      <w:szCs w:val="23"/>
      <w:lang w:bidi="ar-SA"/>
    </w:rPr>
  </w:style>
  <w:style w:type="character" w:customStyle="1" w:styleId="Bodytext51">
    <w:name w:val="Body text51"/>
    <w:rsid w:val="009B0E59"/>
    <w:rPr>
      <w:rFonts w:ascii="Times New Roman" w:hAnsi="Times New Roman" w:cs="Times New Roman"/>
      <w:spacing w:val="0"/>
      <w:sz w:val="23"/>
      <w:szCs w:val="23"/>
      <w:lang w:bidi="ar-SA"/>
    </w:rPr>
  </w:style>
  <w:style w:type="character" w:customStyle="1" w:styleId="Bodytext47">
    <w:name w:val="Body text47"/>
    <w:rsid w:val="009B0E59"/>
    <w:rPr>
      <w:rFonts w:ascii="Times New Roman" w:hAnsi="Times New Roman" w:cs="Times New Roman"/>
      <w:spacing w:val="0"/>
      <w:sz w:val="23"/>
      <w:szCs w:val="23"/>
      <w:lang w:bidi="ar-SA"/>
    </w:rPr>
  </w:style>
  <w:style w:type="character" w:customStyle="1" w:styleId="Bodytext41">
    <w:name w:val="Body text41"/>
    <w:rsid w:val="009B0E59"/>
    <w:rPr>
      <w:rFonts w:ascii="Times New Roman" w:hAnsi="Times New Roman" w:cs="Times New Roman"/>
      <w:spacing w:val="0"/>
      <w:sz w:val="23"/>
      <w:szCs w:val="23"/>
      <w:lang w:bidi="ar-SA"/>
    </w:rPr>
  </w:style>
  <w:style w:type="character" w:customStyle="1" w:styleId="Bodytext42">
    <w:name w:val="Body text42"/>
    <w:rsid w:val="009B0E59"/>
    <w:rPr>
      <w:rFonts w:ascii="Times New Roman" w:hAnsi="Times New Roman" w:cs="Times New Roman"/>
      <w:spacing w:val="0"/>
      <w:sz w:val="23"/>
      <w:szCs w:val="23"/>
      <w:lang w:bidi="ar-SA"/>
    </w:rPr>
  </w:style>
  <w:style w:type="character" w:customStyle="1" w:styleId="Bodytext37">
    <w:name w:val="Body text37"/>
    <w:rsid w:val="009B0E59"/>
    <w:rPr>
      <w:rFonts w:ascii="Times New Roman" w:hAnsi="Times New Roman" w:cs="Times New Roman"/>
      <w:spacing w:val="0"/>
      <w:sz w:val="23"/>
      <w:szCs w:val="23"/>
      <w:u w:val="single"/>
      <w:lang w:bidi="ar-SA"/>
    </w:rPr>
  </w:style>
  <w:style w:type="table" w:styleId="aff7">
    <w:name w:val="Table Grid"/>
    <w:basedOn w:val="a2"/>
    <w:uiPriority w:val="59"/>
    <w:rsid w:val="009B0E5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
    <w:name w:val="Заголовок 1 Знак1"/>
    <w:rsid w:val="009B0E59"/>
    <w:rPr>
      <w:rFonts w:ascii="Times New Roman" w:eastAsia="Times New Roman" w:hAnsi="Times New Roman" w:cs="Times New Roman"/>
      <w:sz w:val="24"/>
      <w:szCs w:val="24"/>
      <w:lang w:eastAsia="ru-RU"/>
    </w:rPr>
  </w:style>
  <w:style w:type="character" w:customStyle="1" w:styleId="312">
    <w:name w:val="Заголовок 3 Знак1"/>
    <w:rsid w:val="009B0E59"/>
    <w:rPr>
      <w:rFonts w:ascii="Times New Roman" w:eastAsia="Times New Roman" w:hAnsi="Times New Roman" w:cs="Times New Roman"/>
      <w:sz w:val="24"/>
      <w:szCs w:val="24"/>
      <w:lang w:eastAsia="ru-RU"/>
    </w:rPr>
  </w:style>
  <w:style w:type="character" w:customStyle="1" w:styleId="411">
    <w:name w:val="Заголовок 4 Знак1"/>
    <w:rsid w:val="009B0E59"/>
    <w:rPr>
      <w:rFonts w:ascii="Times New Roman" w:eastAsia="Times New Roman" w:hAnsi="Times New Roman" w:cs="Times New Roman"/>
      <w:b/>
      <w:bCs/>
      <w:sz w:val="24"/>
      <w:szCs w:val="24"/>
      <w:lang w:eastAsia="ru-RU"/>
    </w:rPr>
  </w:style>
  <w:style w:type="character" w:customStyle="1" w:styleId="510">
    <w:name w:val="Заголовок 5 Знак1"/>
    <w:rsid w:val="009B0E59"/>
    <w:rPr>
      <w:rFonts w:ascii="Times New Roman" w:eastAsia="Times New Roman" w:hAnsi="Times New Roman" w:cs="Times New Roman"/>
      <w:sz w:val="24"/>
      <w:szCs w:val="24"/>
      <w:lang w:eastAsia="ru-RU"/>
    </w:rPr>
  </w:style>
  <w:style w:type="paragraph" w:customStyle="1" w:styleId="FR1">
    <w:name w:val="FR1"/>
    <w:rsid w:val="009B0E59"/>
    <w:pPr>
      <w:widowControl w:val="0"/>
      <w:autoSpaceDE w:val="0"/>
      <w:autoSpaceDN w:val="0"/>
      <w:spacing w:after="0" w:line="240" w:lineRule="auto"/>
      <w:ind w:left="160" w:hanging="180"/>
    </w:pPr>
    <w:rPr>
      <w:rFonts w:ascii="Times New Roman" w:eastAsia="Times New Roman" w:hAnsi="Times New Roman" w:cs="Times New Roman"/>
      <w:sz w:val="24"/>
      <w:szCs w:val="24"/>
      <w:lang w:eastAsia="ru-RU"/>
    </w:rPr>
  </w:style>
  <w:style w:type="paragraph" w:customStyle="1" w:styleId="aff8">
    <w:name w:val="Метка части"/>
    <w:rsid w:val="009B0E59"/>
    <w:pPr>
      <w:keepNext/>
      <w:widowControl w:val="0"/>
      <w:autoSpaceDE w:val="0"/>
      <w:autoSpaceDN w:val="0"/>
      <w:spacing w:before="600" w:line="240" w:lineRule="auto"/>
      <w:jc w:val="center"/>
    </w:pPr>
    <w:rPr>
      <w:rFonts w:ascii="Arial" w:eastAsia="Times New Roman" w:hAnsi="Arial" w:cs="Arial"/>
      <w:kern w:val="28"/>
      <w:sz w:val="24"/>
      <w:szCs w:val="24"/>
      <w:u w:val="single"/>
      <w:lang w:eastAsia="ru-RU"/>
    </w:rPr>
  </w:style>
  <w:style w:type="character" w:customStyle="1" w:styleId="1f6">
    <w:name w:val="Основной текст Знак1"/>
    <w:rsid w:val="009B0E59"/>
    <w:rPr>
      <w:rFonts w:ascii="Times New Roman" w:eastAsia="Times New Roman" w:hAnsi="Times New Roman" w:cs="Times New Roman"/>
      <w:sz w:val="24"/>
      <w:szCs w:val="24"/>
      <w:lang w:eastAsia="ru-RU"/>
    </w:rPr>
  </w:style>
  <w:style w:type="character" w:customStyle="1" w:styleId="1f7">
    <w:name w:val="Нижний колонтитул Знак1"/>
    <w:rsid w:val="009B0E59"/>
    <w:rPr>
      <w:rFonts w:ascii="Times New Roman" w:eastAsia="Times New Roman" w:hAnsi="Times New Roman" w:cs="Times New Roman"/>
      <w:sz w:val="20"/>
      <w:szCs w:val="20"/>
      <w:lang w:eastAsia="ru-RU"/>
    </w:rPr>
  </w:style>
  <w:style w:type="character" w:customStyle="1" w:styleId="2b">
    <w:name w:val="Верхний колонтитул Знак2"/>
    <w:locked/>
    <w:rsid w:val="009B0E59"/>
    <w:rPr>
      <w:rFonts w:ascii="Times New Roman" w:eastAsia="Times New Roman" w:hAnsi="Times New Roman" w:cs="Times New Roman"/>
      <w:sz w:val="20"/>
      <w:szCs w:val="20"/>
      <w:lang w:eastAsia="ru-RU"/>
    </w:rPr>
  </w:style>
  <w:style w:type="paragraph" w:customStyle="1" w:styleId="FR2">
    <w:name w:val="FR2"/>
    <w:rsid w:val="009B0E59"/>
    <w:pPr>
      <w:widowControl w:val="0"/>
      <w:autoSpaceDE w:val="0"/>
      <w:autoSpaceDN w:val="0"/>
      <w:spacing w:before="360" w:after="0" w:line="240" w:lineRule="auto"/>
      <w:jc w:val="both"/>
    </w:pPr>
    <w:rPr>
      <w:rFonts w:ascii="Arial" w:eastAsia="Times New Roman" w:hAnsi="Arial" w:cs="Arial"/>
      <w:sz w:val="18"/>
      <w:szCs w:val="18"/>
      <w:lang w:eastAsia="ru-RU"/>
    </w:rPr>
  </w:style>
  <w:style w:type="paragraph" w:customStyle="1" w:styleId="FR4">
    <w:name w:val="FR4"/>
    <w:rsid w:val="009B0E59"/>
    <w:pPr>
      <w:widowControl w:val="0"/>
      <w:autoSpaceDE w:val="0"/>
      <w:autoSpaceDN w:val="0"/>
      <w:spacing w:after="0" w:line="240" w:lineRule="auto"/>
    </w:pPr>
    <w:rPr>
      <w:rFonts w:ascii="Courier New" w:eastAsia="Times New Roman" w:hAnsi="Courier New" w:cs="Courier New"/>
      <w:lang w:eastAsia="ru-RU"/>
    </w:rPr>
  </w:style>
  <w:style w:type="paragraph" w:customStyle="1" w:styleId="FR5">
    <w:name w:val="FR5"/>
    <w:rsid w:val="009B0E59"/>
    <w:pPr>
      <w:widowControl w:val="0"/>
      <w:autoSpaceDE w:val="0"/>
      <w:autoSpaceDN w:val="0"/>
      <w:spacing w:after="0" w:line="240" w:lineRule="auto"/>
    </w:pPr>
    <w:rPr>
      <w:rFonts w:ascii="Courier New" w:eastAsia="Times New Roman" w:hAnsi="Courier New" w:cs="Courier New"/>
      <w:sz w:val="18"/>
      <w:szCs w:val="18"/>
      <w:lang w:eastAsia="ru-RU"/>
    </w:rPr>
  </w:style>
  <w:style w:type="character" w:customStyle="1" w:styleId="aff9">
    <w:name w:val="Вставка"/>
    <w:rsid w:val="009B0E59"/>
    <w:rPr>
      <w:rFonts w:ascii="Arial" w:hAnsi="Arial"/>
      <w:b/>
      <w:sz w:val="28"/>
      <w:u w:val="single"/>
      <w:vertAlign w:val="baseline"/>
    </w:rPr>
  </w:style>
  <w:style w:type="paragraph" w:customStyle="1" w:styleId="affa">
    <w:name w:val="Нижний колонт"/>
    <w:rsid w:val="009B0E59"/>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f8">
    <w:name w:val="Название Знак1"/>
    <w:uiPriority w:val="10"/>
    <w:rsid w:val="009B0E59"/>
    <w:rPr>
      <w:rFonts w:ascii="Cambria" w:eastAsia="Times New Roman" w:hAnsi="Cambria" w:cs="Times New Roman"/>
      <w:color w:val="17365D"/>
      <w:spacing w:val="5"/>
      <w:kern w:val="28"/>
      <w:sz w:val="52"/>
      <w:szCs w:val="52"/>
      <w:lang w:eastAsia="ru-RU"/>
    </w:rPr>
  </w:style>
  <w:style w:type="character" w:customStyle="1" w:styleId="z-">
    <w:name w:val="z-Конец формы Знак"/>
    <w:link w:val="z-0"/>
    <w:rsid w:val="009B0E59"/>
    <w:rPr>
      <w:rFonts w:ascii="Arial" w:eastAsia="Times New Roman" w:hAnsi="Arial" w:cs="Arial"/>
      <w:vanish/>
      <w:sz w:val="16"/>
      <w:szCs w:val="16"/>
    </w:rPr>
  </w:style>
  <w:style w:type="paragraph" w:styleId="z-0">
    <w:name w:val="HTML Bottom of Form"/>
    <w:basedOn w:val="a0"/>
    <w:link w:val="z-"/>
    <w:hidden/>
    <w:rsid w:val="009B0E59"/>
    <w:pPr>
      <w:pBdr>
        <w:top w:val="single" w:sz="6" w:space="1" w:color="auto"/>
      </w:pBdr>
      <w:autoSpaceDE w:val="0"/>
      <w:autoSpaceDN w:val="0"/>
      <w:spacing w:after="0" w:line="240" w:lineRule="auto"/>
      <w:jc w:val="center"/>
    </w:pPr>
    <w:rPr>
      <w:rFonts w:ascii="Arial" w:eastAsia="Times New Roman" w:hAnsi="Arial" w:cs="Arial"/>
      <w:vanish/>
      <w:sz w:val="16"/>
      <w:szCs w:val="16"/>
    </w:rPr>
  </w:style>
  <w:style w:type="character" w:customStyle="1" w:styleId="z-1">
    <w:name w:val="z-Конец формы Знак1"/>
    <w:basedOn w:val="a1"/>
    <w:uiPriority w:val="99"/>
    <w:rsid w:val="009B0E59"/>
    <w:rPr>
      <w:rFonts w:ascii="Arial" w:hAnsi="Arial" w:cs="Arial"/>
      <w:vanish/>
      <w:sz w:val="16"/>
      <w:szCs w:val="16"/>
    </w:rPr>
  </w:style>
  <w:style w:type="character" w:customStyle="1" w:styleId="z-2">
    <w:name w:val="z-Начало формы Знак"/>
    <w:link w:val="z-3"/>
    <w:rsid w:val="009B0E59"/>
    <w:rPr>
      <w:rFonts w:ascii="Arial" w:eastAsia="Times New Roman" w:hAnsi="Arial" w:cs="Arial"/>
      <w:vanish/>
      <w:sz w:val="16"/>
      <w:szCs w:val="16"/>
    </w:rPr>
  </w:style>
  <w:style w:type="paragraph" w:styleId="z-3">
    <w:name w:val="HTML Top of Form"/>
    <w:basedOn w:val="a0"/>
    <w:link w:val="z-2"/>
    <w:hidden/>
    <w:rsid w:val="009B0E59"/>
    <w:pPr>
      <w:pBdr>
        <w:bottom w:val="single" w:sz="6" w:space="1" w:color="auto"/>
      </w:pBdr>
      <w:autoSpaceDE w:val="0"/>
      <w:autoSpaceDN w:val="0"/>
      <w:spacing w:after="0" w:line="240" w:lineRule="auto"/>
      <w:jc w:val="center"/>
    </w:pPr>
    <w:rPr>
      <w:rFonts w:ascii="Arial" w:eastAsia="Times New Roman" w:hAnsi="Arial" w:cs="Arial"/>
      <w:vanish/>
      <w:sz w:val="16"/>
      <w:szCs w:val="16"/>
    </w:rPr>
  </w:style>
  <w:style w:type="character" w:customStyle="1" w:styleId="z-10">
    <w:name w:val="z-Начало формы Знак1"/>
    <w:basedOn w:val="a1"/>
    <w:uiPriority w:val="99"/>
    <w:rsid w:val="009B0E59"/>
    <w:rPr>
      <w:rFonts w:ascii="Arial" w:hAnsi="Arial" w:cs="Arial"/>
      <w:vanish/>
      <w:sz w:val="16"/>
      <w:szCs w:val="16"/>
    </w:rPr>
  </w:style>
  <w:style w:type="character" w:styleId="affb">
    <w:name w:val="FollowedHyperlink"/>
    <w:rsid w:val="009B0E59"/>
    <w:rPr>
      <w:rFonts w:cs="Times New Roman"/>
      <w:color w:val="800080"/>
      <w:u w:val="single"/>
    </w:rPr>
  </w:style>
  <w:style w:type="paragraph" w:customStyle="1" w:styleId="ConsNormal">
    <w:name w:val="ConsNormal"/>
    <w:rsid w:val="009B0E5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c">
    <w:name w:val="Схема документа Знак"/>
    <w:link w:val="affd"/>
    <w:rsid w:val="009B0E59"/>
    <w:rPr>
      <w:rFonts w:ascii="Tahoma" w:eastAsia="Times New Roman" w:hAnsi="Tahoma" w:cs="Tahoma"/>
      <w:sz w:val="24"/>
      <w:szCs w:val="24"/>
      <w:shd w:val="clear" w:color="auto" w:fill="000080"/>
    </w:rPr>
  </w:style>
  <w:style w:type="paragraph" w:styleId="affd">
    <w:name w:val="Document Map"/>
    <w:basedOn w:val="a0"/>
    <w:link w:val="affc"/>
    <w:rsid w:val="009B0E59"/>
    <w:pPr>
      <w:shd w:val="clear" w:color="auto" w:fill="000080"/>
      <w:autoSpaceDE w:val="0"/>
      <w:autoSpaceDN w:val="0"/>
      <w:spacing w:after="0" w:line="240" w:lineRule="auto"/>
    </w:pPr>
    <w:rPr>
      <w:rFonts w:ascii="Tahoma" w:eastAsia="Times New Roman" w:hAnsi="Tahoma" w:cs="Tahoma"/>
      <w:sz w:val="24"/>
      <w:szCs w:val="24"/>
    </w:rPr>
  </w:style>
  <w:style w:type="character" w:customStyle="1" w:styleId="1f9">
    <w:name w:val="Схема документа Знак1"/>
    <w:basedOn w:val="a1"/>
    <w:uiPriority w:val="99"/>
    <w:rsid w:val="009B0E59"/>
    <w:rPr>
      <w:rFonts w:ascii="Segoe UI" w:hAnsi="Segoe UI" w:cs="Segoe UI"/>
      <w:sz w:val="16"/>
      <w:szCs w:val="16"/>
    </w:rPr>
  </w:style>
  <w:style w:type="paragraph" w:customStyle="1" w:styleId="ConsPlusTitle">
    <w:name w:val="ConsPlusTitle"/>
    <w:rsid w:val="009B0E5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fa">
    <w:name w:val="Верхний колонтитул Знак1"/>
    <w:locked/>
    <w:rsid w:val="009B0E59"/>
    <w:rPr>
      <w:sz w:val="22"/>
      <w:szCs w:val="24"/>
    </w:rPr>
  </w:style>
  <w:style w:type="paragraph" w:customStyle="1" w:styleId="212">
    <w:name w:val="Обычный21"/>
    <w:rsid w:val="009B0E59"/>
    <w:pPr>
      <w:spacing w:after="0" w:line="240" w:lineRule="auto"/>
    </w:pPr>
    <w:rPr>
      <w:rFonts w:ascii="Times New Roman" w:eastAsia="Times New Roman" w:hAnsi="Times New Roman" w:cs="Times New Roman"/>
      <w:sz w:val="20"/>
      <w:szCs w:val="20"/>
      <w:lang w:eastAsia="ru-RU"/>
    </w:rPr>
  </w:style>
  <w:style w:type="character" w:customStyle="1" w:styleId="112">
    <w:name w:val="Знак Знак11"/>
    <w:locked/>
    <w:rsid w:val="009B0E59"/>
    <w:rPr>
      <w:sz w:val="22"/>
      <w:szCs w:val="24"/>
    </w:rPr>
  </w:style>
  <w:style w:type="paragraph" w:customStyle="1" w:styleId="1054">
    <w:name w:val="&amp;#1054"/>
    <w:rsid w:val="009B0E59"/>
    <w:pPr>
      <w:widowControl w:val="0"/>
      <w:suppressAutoHyphens/>
      <w:spacing w:after="0" w:line="240" w:lineRule="auto"/>
    </w:pPr>
    <w:rPr>
      <w:rFonts w:ascii="Times New Roman" w:eastAsia="Times New Roman" w:hAnsi="Times New Roman" w:cs="Times New Roman"/>
      <w:sz w:val="20"/>
      <w:szCs w:val="20"/>
      <w:lang w:eastAsia="ru-RU"/>
    </w:rPr>
  </w:style>
  <w:style w:type="character" w:customStyle="1" w:styleId="120">
    <w:name w:val="Знак Знак12"/>
    <w:rsid w:val="009B0E59"/>
    <w:rPr>
      <w:rFonts w:ascii="Arial" w:hAnsi="Arial" w:cs="Arial"/>
      <w:color w:val="008080"/>
      <w:sz w:val="24"/>
      <w:szCs w:val="24"/>
    </w:rPr>
  </w:style>
  <w:style w:type="character" w:customStyle="1" w:styleId="affe">
    <w:name w:val="Гипертекстовая ссылка"/>
    <w:rsid w:val="009B0E59"/>
    <w:rPr>
      <w:b/>
      <w:bCs/>
      <w:color w:val="008000"/>
      <w:sz w:val="20"/>
      <w:szCs w:val="20"/>
      <w:u w:val="single"/>
    </w:rPr>
  </w:style>
  <w:style w:type="character" w:customStyle="1" w:styleId="afff">
    <w:name w:val="Цветовое выделение"/>
    <w:rsid w:val="009B0E59"/>
    <w:rPr>
      <w:b/>
      <w:bCs/>
      <w:color w:val="000080"/>
      <w:sz w:val="20"/>
      <w:szCs w:val="20"/>
    </w:rPr>
  </w:style>
  <w:style w:type="character" w:customStyle="1" w:styleId="afff0">
    <w:name w:val="Продолжение ссылки"/>
    <w:rsid w:val="009B0E59"/>
    <w:rPr>
      <w:b/>
      <w:bCs/>
      <w:color w:val="008000"/>
      <w:sz w:val="20"/>
      <w:szCs w:val="20"/>
      <w:u w:val="single"/>
    </w:rPr>
  </w:style>
  <w:style w:type="paragraph" w:customStyle="1" w:styleId="e1">
    <w:name w:val="Оe1ычный"/>
    <w:rsid w:val="009B0E59"/>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74">
    <w:name w:val="Знак Знак7"/>
    <w:rsid w:val="009B0E59"/>
    <w:rPr>
      <w:rFonts w:ascii="Courier New" w:hAnsi="Courier New"/>
      <w:sz w:val="22"/>
      <w:lang w:val="ru-RU" w:eastAsia="ru-RU" w:bidi="ar-SA"/>
    </w:rPr>
  </w:style>
  <w:style w:type="paragraph" w:customStyle="1" w:styleId="38">
    <w:name w:val="çàãîëîâîê3"/>
    <w:rsid w:val="009B0E59"/>
    <w:pPr>
      <w:widowControl w:val="0"/>
      <w:spacing w:after="0" w:line="240" w:lineRule="auto"/>
    </w:pPr>
    <w:rPr>
      <w:rFonts w:ascii="Times New Roman" w:eastAsia="Times New Roman" w:hAnsi="Times New Roman" w:cs="Times New Roman"/>
      <w:sz w:val="24"/>
      <w:szCs w:val="20"/>
      <w:lang w:eastAsia="ru-RU"/>
    </w:rPr>
  </w:style>
  <w:style w:type="character" w:customStyle="1" w:styleId="39">
    <w:name w:val="Знак Знак3"/>
    <w:rsid w:val="009B0E59"/>
    <w:rPr>
      <w:rFonts w:ascii="Arial" w:hAnsi="Arial"/>
      <w:b/>
      <w:bCs/>
      <w:sz w:val="28"/>
      <w:szCs w:val="28"/>
    </w:rPr>
  </w:style>
  <w:style w:type="paragraph" w:customStyle="1" w:styleId="44">
    <w:name w:val="çàãîëîâîê4"/>
    <w:rsid w:val="009B0E59"/>
    <w:pPr>
      <w:widowControl w:val="0"/>
      <w:spacing w:after="0" w:line="240" w:lineRule="auto"/>
    </w:pPr>
    <w:rPr>
      <w:rFonts w:ascii="Times New Roman" w:eastAsia="Times New Roman" w:hAnsi="Times New Roman" w:cs="Times New Roman"/>
      <w:b/>
      <w:sz w:val="24"/>
      <w:szCs w:val="20"/>
      <w:lang w:eastAsia="ru-RU"/>
    </w:rPr>
  </w:style>
  <w:style w:type="character" w:customStyle="1" w:styleId="113">
    <w:name w:val="Основной шрифт абзаца11"/>
    <w:rsid w:val="009B0E59"/>
  </w:style>
  <w:style w:type="character" w:customStyle="1" w:styleId="1089">
    <w:name w:val="&amp;#1089"/>
    <w:aliases w:val="&amp;#1085,&amp;#1081,&amp;#1096,&amp;#1088,&amp;#1080,&amp;#1092,&amp;#1090,&amp;#1084,&amp;#1077,&amp;#1094,&amp;#1099"/>
    <w:rsid w:val="009B0E59"/>
  </w:style>
  <w:style w:type="character" w:customStyle="1" w:styleId="1fb">
    <w:name w:val="Гиперссылка1"/>
    <w:rsid w:val="009B0E59"/>
    <w:rPr>
      <w:noProof w:val="0"/>
      <w:color w:val="000080"/>
      <w:u w:val="single"/>
    </w:rPr>
  </w:style>
  <w:style w:type="paragraph" w:customStyle="1" w:styleId="114">
    <w:name w:val="Заголовок 11"/>
    <w:rsid w:val="009B0E59"/>
    <w:pPr>
      <w:keepNext/>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FontStyle13">
    <w:name w:val="Font Style13"/>
    <w:rsid w:val="009B0E59"/>
    <w:rPr>
      <w:rFonts w:ascii="Times New Roman" w:hAnsi="Times New Roman" w:cs="Times New Roman"/>
      <w:b/>
      <w:bCs/>
      <w:sz w:val="16"/>
      <w:szCs w:val="16"/>
    </w:rPr>
  </w:style>
  <w:style w:type="character" w:customStyle="1" w:styleId="FontStyle15">
    <w:name w:val="Font Style15"/>
    <w:rsid w:val="009B0E59"/>
    <w:rPr>
      <w:rFonts w:ascii="Times New Roman" w:hAnsi="Times New Roman" w:cs="Times New Roman"/>
      <w:sz w:val="30"/>
      <w:szCs w:val="30"/>
    </w:rPr>
  </w:style>
  <w:style w:type="character" w:customStyle="1" w:styleId="afff1">
    <w:name w:val="Подзаголовок Знак"/>
    <w:link w:val="afff2"/>
    <w:rsid w:val="009B0E59"/>
    <w:rPr>
      <w:rFonts w:ascii="Arial" w:eastAsia="Times New Roman" w:hAnsi="Arial"/>
      <w:sz w:val="24"/>
    </w:rPr>
  </w:style>
  <w:style w:type="paragraph" w:styleId="afff2">
    <w:name w:val="Subtitle"/>
    <w:basedOn w:val="a0"/>
    <w:link w:val="afff1"/>
    <w:qFormat/>
    <w:rsid w:val="009B0E59"/>
    <w:pPr>
      <w:spacing w:after="60" w:line="240" w:lineRule="auto"/>
      <w:jc w:val="center"/>
      <w:outlineLvl w:val="1"/>
    </w:pPr>
    <w:rPr>
      <w:rFonts w:ascii="Arial" w:eastAsia="Times New Roman" w:hAnsi="Arial"/>
      <w:sz w:val="24"/>
    </w:rPr>
  </w:style>
  <w:style w:type="character" w:customStyle="1" w:styleId="1fc">
    <w:name w:val="Подзаголовок Знак1"/>
    <w:basedOn w:val="a1"/>
    <w:uiPriority w:val="11"/>
    <w:rsid w:val="009B0E59"/>
    <w:rPr>
      <w:rFonts w:eastAsiaTheme="minorEastAsia"/>
      <w:color w:val="5A5A5A" w:themeColor="text1" w:themeTint="A5"/>
      <w:spacing w:val="15"/>
    </w:rPr>
  </w:style>
  <w:style w:type="paragraph" w:customStyle="1" w:styleId="2110">
    <w:name w:val="Основной текст 211"/>
    <w:rsid w:val="009B0E59"/>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a">
    <w:name w:val="Íèæíèé êîëîíòèò3ë"/>
    <w:rsid w:val="009B0E59"/>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forma">
    <w:name w:val="forma"/>
    <w:rsid w:val="009B0E59"/>
    <w:pPr>
      <w:widowControl w:val="0"/>
      <w:spacing w:after="0" w:line="240" w:lineRule="auto"/>
      <w:jc w:val="both"/>
    </w:pPr>
    <w:rPr>
      <w:rFonts w:ascii="Courier New" w:eastAsia="Times New Roman" w:hAnsi="Courier New" w:cs="Times New Roman"/>
      <w:sz w:val="20"/>
      <w:szCs w:val="20"/>
      <w:lang w:eastAsia="ru-RU"/>
    </w:rPr>
  </w:style>
  <w:style w:type="character" w:customStyle="1" w:styleId="afff3">
    <w:name w:val="Символ нумерации"/>
    <w:rsid w:val="009B0E59"/>
  </w:style>
  <w:style w:type="character" w:customStyle="1" w:styleId="afff4">
    <w:name w:val="Основной текст_"/>
    <w:link w:val="213"/>
    <w:rsid w:val="009B0E59"/>
    <w:rPr>
      <w:spacing w:val="4"/>
      <w:sz w:val="17"/>
      <w:szCs w:val="17"/>
      <w:shd w:val="clear" w:color="auto" w:fill="FFFFFF"/>
    </w:rPr>
  </w:style>
  <w:style w:type="paragraph" w:customStyle="1" w:styleId="213">
    <w:name w:val="Основной текст21"/>
    <w:basedOn w:val="a0"/>
    <w:link w:val="afff4"/>
    <w:rsid w:val="009B0E59"/>
    <w:pPr>
      <w:shd w:val="clear" w:color="auto" w:fill="FFFFFF"/>
      <w:spacing w:after="0" w:line="222" w:lineRule="exact"/>
      <w:ind w:hanging="1040"/>
      <w:jc w:val="both"/>
    </w:pPr>
    <w:rPr>
      <w:spacing w:val="4"/>
      <w:sz w:val="17"/>
      <w:szCs w:val="17"/>
    </w:rPr>
  </w:style>
  <w:style w:type="paragraph" w:customStyle="1" w:styleId="1fd">
    <w:name w:val="Текст1"/>
    <w:basedOn w:val="a0"/>
    <w:rsid w:val="009B0E59"/>
    <w:pPr>
      <w:widowControl w:val="0"/>
      <w:snapToGrid w:val="0"/>
      <w:spacing w:after="0" w:line="240" w:lineRule="auto"/>
      <w:ind w:firstLine="601"/>
      <w:jc w:val="both"/>
    </w:pPr>
    <w:rPr>
      <w:rFonts w:ascii="a_Timer" w:eastAsia="Times New Roman" w:hAnsi="a_Timer" w:cs="Times New Roman"/>
      <w:sz w:val="24"/>
      <w:szCs w:val="20"/>
      <w:lang w:val="en-US" w:eastAsia="ru-RU"/>
    </w:rPr>
  </w:style>
  <w:style w:type="paragraph" w:customStyle="1" w:styleId="84">
    <w:name w:val="Основной текст8"/>
    <w:basedOn w:val="a0"/>
    <w:rsid w:val="009B0E59"/>
    <w:pPr>
      <w:shd w:val="clear" w:color="auto" w:fill="FFFFFF"/>
      <w:spacing w:after="0" w:line="0" w:lineRule="atLeast"/>
      <w:ind w:hanging="440"/>
      <w:jc w:val="both"/>
    </w:pPr>
    <w:rPr>
      <w:rFonts w:ascii="Arial" w:eastAsia="Arial" w:hAnsi="Arial" w:cs="Arial"/>
      <w:color w:val="000000"/>
      <w:sz w:val="19"/>
      <w:szCs w:val="19"/>
      <w:lang w:eastAsia="ru-RU"/>
    </w:rPr>
  </w:style>
  <w:style w:type="paragraph" w:customStyle="1" w:styleId="1fe">
    <w:name w:val="1"/>
    <w:basedOn w:val="a0"/>
    <w:uiPriority w:val="99"/>
    <w:rsid w:val="009B0E5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f">
    <w:name w:val="Текст Знак1"/>
    <w:rsid w:val="009B0E59"/>
    <w:rPr>
      <w:rFonts w:ascii="Courier New" w:hAnsi="Courier New" w:cs="Courier New"/>
    </w:rPr>
  </w:style>
  <w:style w:type="numbering" w:customStyle="1" w:styleId="WWNum2">
    <w:name w:val="WWNum2"/>
    <w:basedOn w:val="a3"/>
    <w:rsid w:val="009B0E59"/>
    <w:pPr>
      <w:numPr>
        <w:numId w:val="2"/>
      </w:numPr>
    </w:pPr>
  </w:style>
  <w:style w:type="character" w:styleId="afff5">
    <w:name w:val="footnote reference"/>
    <w:rsid w:val="009B0E59"/>
    <w:rPr>
      <w:rFonts w:ascii="Times New Roman" w:hAnsi="Times New Roman"/>
      <w:b/>
      <w:dstrike w:val="0"/>
      <w:color w:val="auto"/>
      <w:sz w:val="24"/>
      <w:vertAlign w:val="superscript"/>
    </w:rPr>
  </w:style>
  <w:style w:type="paragraph" w:customStyle="1" w:styleId="1ff0">
    <w:name w:val="Абзац списка1"/>
    <w:basedOn w:val="a0"/>
    <w:rsid w:val="009B0E59"/>
    <w:pPr>
      <w:spacing w:after="0" w:line="240" w:lineRule="auto"/>
      <w:ind w:left="720"/>
      <w:contextualSpacing/>
    </w:pPr>
    <w:rPr>
      <w:rFonts w:ascii="Times New Roman" w:eastAsia="Calibri" w:hAnsi="Times New Roman" w:cs="Times New Roman"/>
      <w:sz w:val="28"/>
      <w:szCs w:val="24"/>
      <w:lang w:eastAsia="ru-RU"/>
    </w:rPr>
  </w:style>
  <w:style w:type="paragraph" w:styleId="afff6">
    <w:name w:val="List Paragraph"/>
    <w:basedOn w:val="a0"/>
    <w:uiPriority w:val="34"/>
    <w:qFormat/>
    <w:rsid w:val="009B0E59"/>
    <w:pPr>
      <w:ind w:left="720"/>
      <w:contextualSpacing/>
    </w:pPr>
  </w:style>
  <w:style w:type="paragraph" w:customStyle="1" w:styleId="afff7">
    <w:name w:val="."/>
    <w:uiPriority w:val="99"/>
    <w:rsid w:val="009B0E5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0">
    <w:name w:val=".FORMATTEXT"/>
    <w:uiPriority w:val="99"/>
    <w:rsid w:val="009B0E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8">
    <w:name w:val="endnote text"/>
    <w:basedOn w:val="a0"/>
    <w:link w:val="afff9"/>
    <w:rsid w:val="009B0E59"/>
    <w:pPr>
      <w:spacing w:after="0" w:line="240" w:lineRule="auto"/>
      <w:jc w:val="center"/>
    </w:pPr>
    <w:rPr>
      <w:rFonts w:ascii="Arial" w:eastAsia="Times New Roman" w:hAnsi="Arial" w:cs="Times New Roman"/>
      <w:sz w:val="20"/>
      <w:szCs w:val="20"/>
      <w:lang w:eastAsia="ru-RU"/>
    </w:rPr>
  </w:style>
  <w:style w:type="character" w:customStyle="1" w:styleId="afff9">
    <w:name w:val="Текст концевой сноски Знак"/>
    <w:basedOn w:val="a1"/>
    <w:link w:val="afff8"/>
    <w:rsid w:val="009B0E59"/>
    <w:rPr>
      <w:rFonts w:ascii="Arial" w:eastAsia="Times New Roman" w:hAnsi="Arial" w:cs="Times New Roman"/>
      <w:sz w:val="20"/>
      <w:szCs w:val="20"/>
      <w:lang w:eastAsia="ru-RU"/>
    </w:rPr>
  </w:style>
  <w:style w:type="paragraph" w:customStyle="1" w:styleId="3b">
    <w:name w:val="Основной текст3"/>
    <w:basedOn w:val="a0"/>
    <w:rsid w:val="009B0E59"/>
    <w:pPr>
      <w:shd w:val="clear" w:color="auto" w:fill="FFFFFF"/>
      <w:spacing w:after="0" w:line="240" w:lineRule="atLeast"/>
      <w:jc w:val="both"/>
    </w:pPr>
    <w:rPr>
      <w:rFonts w:ascii="Calibri" w:eastAsia="Calibri" w:hAnsi="Calibri" w:cs="Times New Roman"/>
      <w:sz w:val="18"/>
      <w:szCs w:val="18"/>
      <w:lang w:val="x-none" w:eastAsia="x-none"/>
    </w:rPr>
  </w:style>
  <w:style w:type="paragraph" w:customStyle="1" w:styleId="45">
    <w:name w:val="Основной текст4"/>
    <w:basedOn w:val="a0"/>
    <w:rsid w:val="009B0E59"/>
    <w:pPr>
      <w:shd w:val="clear" w:color="auto" w:fill="FFFFFF"/>
      <w:spacing w:after="0" w:line="240" w:lineRule="atLeast"/>
      <w:jc w:val="both"/>
    </w:pPr>
    <w:rPr>
      <w:rFonts w:ascii="Calibri" w:eastAsia="Calibri" w:hAnsi="Calibri" w:cs="Times New Roman"/>
      <w:sz w:val="18"/>
      <w:szCs w:val="18"/>
      <w:lang w:val="x-none" w:eastAsia="x-none"/>
    </w:rPr>
  </w:style>
  <w:style w:type="paragraph" w:styleId="afffa">
    <w:name w:val="No Spacing"/>
    <w:link w:val="afffb"/>
    <w:uiPriority w:val="1"/>
    <w:qFormat/>
    <w:rsid w:val="009B0E59"/>
    <w:pPr>
      <w:spacing w:after="0" w:line="240" w:lineRule="auto"/>
    </w:pPr>
    <w:rPr>
      <w:rFonts w:eastAsiaTheme="minorEastAsia"/>
      <w:lang w:eastAsia="ru-RU"/>
    </w:rPr>
  </w:style>
  <w:style w:type="character" w:customStyle="1" w:styleId="afffb">
    <w:name w:val="Без интервала Знак"/>
    <w:basedOn w:val="a1"/>
    <w:link w:val="afffa"/>
    <w:uiPriority w:val="1"/>
    <w:rsid w:val="009B0E59"/>
    <w:rPr>
      <w:rFonts w:eastAsiaTheme="minorEastAsia"/>
      <w:lang w:eastAsia="ru-RU"/>
    </w:rPr>
  </w:style>
  <w:style w:type="paragraph" w:customStyle="1" w:styleId="headertext">
    <w:name w:val="headertext"/>
    <w:basedOn w:val="a0"/>
    <w:rsid w:val="009B0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26">
    <w:name w:val="1726"/>
    <w:aliases w:val="bqiaagaaeyqcaaagiaiaaaowbaaabaqeaaaaaaaaaaaaaaaaaaaaaaaaaaaaaaaaaaaaaaaaaaaaaaaaaaaaaaaaaaaaaaaaaaaaaaaaaaaaaaaaaaaaaaaaaaaaaaaaaaaaaaaaaaaaaaaaaaaaaaaaaaaaaaaaaaaaaaaaaaaaaaaaaaaaaaaaaaaaaaaaaaaaaaaaaaaaaaaaaaaaaaaaaaaaaaaaaaaaaaaa"/>
    <w:basedOn w:val="a1"/>
    <w:rsid w:val="009B0E59"/>
  </w:style>
  <w:style w:type="character" w:customStyle="1" w:styleId="1647">
    <w:name w:val="1647"/>
    <w:aliases w:val="bqiaagaaeyqcaaagiaiaaanhbaaabvueaaaaaaaaaaaaaaaaaaaaaaaaaaaaaaaaaaaaaaaaaaaaaaaaaaaaaaaaaaaaaaaaaaaaaaaaaaaaaaaaaaaaaaaaaaaaaaaaaaaaaaaaaaaaaaaaaaaaaaaaaaaaaaaaaaaaaaaaaaaaaaaaaaaaaaaaaaaaaaaaaaaaaaaaaaaaaaaaaaaaaaaaaaaaaaaaaaaaaaaa"/>
    <w:basedOn w:val="a1"/>
    <w:rsid w:val="009B0E59"/>
  </w:style>
  <w:style w:type="character" w:styleId="afffc">
    <w:name w:val="Unresolved Mention"/>
    <w:basedOn w:val="a1"/>
    <w:uiPriority w:val="99"/>
    <w:semiHidden/>
    <w:unhideWhenUsed/>
    <w:rsid w:val="009B0E59"/>
    <w:rPr>
      <w:color w:val="605E5C"/>
      <w:shd w:val="clear" w:color="auto" w:fill="E1DFDD"/>
    </w:rPr>
  </w:style>
  <w:style w:type="character" w:styleId="afffd">
    <w:name w:val="annotation reference"/>
    <w:basedOn w:val="a1"/>
    <w:uiPriority w:val="99"/>
    <w:semiHidden/>
    <w:unhideWhenUsed/>
    <w:rsid w:val="009B0E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46500">
      <w:bodyDiv w:val="1"/>
      <w:marLeft w:val="0"/>
      <w:marRight w:val="0"/>
      <w:marTop w:val="0"/>
      <w:marBottom w:val="0"/>
      <w:divBdr>
        <w:top w:val="none" w:sz="0" w:space="0" w:color="auto"/>
        <w:left w:val="none" w:sz="0" w:space="0" w:color="auto"/>
        <w:bottom w:val="none" w:sz="0" w:space="0" w:color="auto"/>
        <w:right w:val="none" w:sz="0" w:space="0" w:color="auto"/>
      </w:divBdr>
    </w:div>
    <w:div w:id="100100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ks.ru/db/tnved/tree/c630419?searchstr=6304" TargetMode="External"/><Relationship Id="rId299" Type="http://schemas.openxmlformats.org/officeDocument/2006/relationships/hyperlink" Target="file:///C:\tnved\code\9404291000\" TargetMode="External"/><Relationship Id="rId21" Type="http://schemas.openxmlformats.org/officeDocument/2006/relationships/hyperlink" Target="kodeks://link/d?nd=1200020270" TargetMode="External"/><Relationship Id="rId63" Type="http://schemas.openxmlformats.org/officeDocument/2006/relationships/hyperlink" Target="kodeks://link/d?nd=1200093496" TargetMode="External"/><Relationship Id="rId159" Type="http://schemas.openxmlformats.org/officeDocument/2006/relationships/hyperlink" Target="kodeks://link/d?nd=1200018526" TargetMode="External"/><Relationship Id="rId324" Type="http://schemas.openxmlformats.org/officeDocument/2006/relationships/hyperlink" Target="file:///C:\tnved\code\8519815000\" TargetMode="External"/><Relationship Id="rId366" Type="http://schemas.openxmlformats.org/officeDocument/2006/relationships/hyperlink" Target="file:///C:\tnved\code\8527131000\" TargetMode="External"/><Relationship Id="rId531" Type="http://schemas.openxmlformats.org/officeDocument/2006/relationships/hyperlink" Target="file:///C:\tnved\code\8465101000\" TargetMode="External"/><Relationship Id="rId170" Type="http://schemas.openxmlformats.org/officeDocument/2006/relationships/hyperlink" Target="kodeks://link/d?nd=1200018541" TargetMode="External"/><Relationship Id="rId226" Type="http://schemas.openxmlformats.org/officeDocument/2006/relationships/hyperlink" Target="kodeks://link/d?nd=1200117787" TargetMode="External"/><Relationship Id="rId433" Type="http://schemas.openxmlformats.org/officeDocument/2006/relationships/hyperlink" Target="file:///C:\tnved\code\8413702100\" TargetMode="External"/><Relationship Id="rId268" Type="http://schemas.openxmlformats.org/officeDocument/2006/relationships/hyperlink" Target="kodeks://link/d?nd=1200019356" TargetMode="External"/><Relationship Id="rId475" Type="http://schemas.openxmlformats.org/officeDocument/2006/relationships/hyperlink" Target="file:///C:\tnved\code\9405290039\" TargetMode="External"/><Relationship Id="rId32" Type="http://schemas.openxmlformats.org/officeDocument/2006/relationships/hyperlink" Target="kodeks://link/d?nd=1200020063" TargetMode="External"/><Relationship Id="rId74" Type="http://schemas.openxmlformats.org/officeDocument/2006/relationships/hyperlink" Target="kodeks://link/d?nd=1200119949" TargetMode="External"/><Relationship Id="rId128" Type="http://schemas.openxmlformats.org/officeDocument/2006/relationships/hyperlink" Target="kodeks://link/d?nd=1200119958" TargetMode="External"/><Relationship Id="rId335" Type="http://schemas.openxmlformats.org/officeDocument/2006/relationships/hyperlink" Target="file:///C:\tnved\code\8519818109\" TargetMode="External"/><Relationship Id="rId377" Type="http://schemas.openxmlformats.org/officeDocument/2006/relationships/hyperlink" Target="file:///C:\tnved\code\8527911100\" TargetMode="External"/><Relationship Id="rId500" Type="http://schemas.openxmlformats.org/officeDocument/2006/relationships/hyperlink" Target="file:///C:\tnved\code\8470500009\" TargetMode="External"/><Relationship Id="rId542" Type="http://schemas.openxmlformats.org/officeDocument/2006/relationships/hyperlink" Target="file:///C:\tnved\code\9207105000\" TargetMode="External"/><Relationship Id="rId5" Type="http://schemas.openxmlformats.org/officeDocument/2006/relationships/webSettings" Target="webSettings.xml"/><Relationship Id="rId181" Type="http://schemas.openxmlformats.org/officeDocument/2006/relationships/hyperlink" Target="kodeks://link/d?nd=1200029373" TargetMode="External"/><Relationship Id="rId237" Type="http://schemas.openxmlformats.org/officeDocument/2006/relationships/hyperlink" Target="kodeks://link/d?nd=1200019290" TargetMode="External"/><Relationship Id="rId402" Type="http://schemas.openxmlformats.org/officeDocument/2006/relationships/hyperlink" Target="file:///C:\tnved\code\8528722001\" TargetMode="External"/><Relationship Id="rId279" Type="http://schemas.openxmlformats.org/officeDocument/2006/relationships/hyperlink" Target="file:///C:\tnved\code\8450200000\" TargetMode="External"/><Relationship Id="rId444" Type="http://schemas.openxmlformats.org/officeDocument/2006/relationships/hyperlink" Target="file:///C:\tnved\code\8413820091\" TargetMode="External"/><Relationship Id="rId486" Type="http://schemas.openxmlformats.org/officeDocument/2006/relationships/hyperlink" Target="file:///C:\tnved\code\9405490019\" TargetMode="External"/><Relationship Id="rId43" Type="http://schemas.openxmlformats.org/officeDocument/2006/relationships/hyperlink" Target="kodeks://link/d?nd=1200020077" TargetMode="External"/><Relationship Id="rId139" Type="http://schemas.openxmlformats.org/officeDocument/2006/relationships/hyperlink" Target="kodeks://link/d?nd=1200020452" TargetMode="External"/><Relationship Id="rId290" Type="http://schemas.openxmlformats.org/officeDocument/2006/relationships/hyperlink" Target="file:///C:\tnved\code\8414600001\" TargetMode="External"/><Relationship Id="rId304" Type="http://schemas.openxmlformats.org/officeDocument/2006/relationships/hyperlink" Target="file:///C:\tnved\code\9404908000\" TargetMode="External"/><Relationship Id="rId346" Type="http://schemas.openxmlformats.org/officeDocument/2006/relationships/hyperlink" Target="file:///C:\tnved\code\8521900009\" TargetMode="External"/><Relationship Id="rId388" Type="http://schemas.openxmlformats.org/officeDocument/2006/relationships/hyperlink" Target="file:///C:\tnved\code\8528719100\" TargetMode="External"/><Relationship Id="rId511" Type="http://schemas.openxmlformats.org/officeDocument/2006/relationships/hyperlink" Target="file:///C:\tnved\code\8504403008\" TargetMode="External"/><Relationship Id="rId553" Type="http://schemas.openxmlformats.org/officeDocument/2006/relationships/footer" Target="footer4.xml"/><Relationship Id="rId85" Type="http://schemas.openxmlformats.org/officeDocument/2006/relationships/hyperlink" Target="kodeks://link/d?nd=1200112162" TargetMode="External"/><Relationship Id="rId150" Type="http://schemas.openxmlformats.org/officeDocument/2006/relationships/hyperlink" Target="kodeks://link/d?nd=1200019959" TargetMode="External"/><Relationship Id="rId192" Type="http://schemas.openxmlformats.org/officeDocument/2006/relationships/hyperlink" Target="kodeks://link/d?nd=1200019099" TargetMode="External"/><Relationship Id="rId206" Type="http://schemas.openxmlformats.org/officeDocument/2006/relationships/hyperlink" Target="kodeks://link/d?nd=1200019185" TargetMode="External"/><Relationship Id="rId413" Type="http://schemas.openxmlformats.org/officeDocument/2006/relationships/hyperlink" Target="file:///C:\tnved\code\8447110001\" TargetMode="External"/><Relationship Id="rId248" Type="http://schemas.openxmlformats.org/officeDocument/2006/relationships/hyperlink" Target="kodeks://link/d?nd=1200019316" TargetMode="External"/><Relationship Id="rId455" Type="http://schemas.openxmlformats.org/officeDocument/2006/relationships/hyperlink" Target="file:///C:\tnved\code\9405110039\" TargetMode="External"/><Relationship Id="rId497" Type="http://schemas.openxmlformats.org/officeDocument/2006/relationships/hyperlink" Target="file:///C:\tnved\code\8539520003\" TargetMode="External"/><Relationship Id="rId12" Type="http://schemas.openxmlformats.org/officeDocument/2006/relationships/hyperlink" Target="kodeks://link/d?nd=1200127180" TargetMode="External"/><Relationship Id="rId108" Type="http://schemas.openxmlformats.org/officeDocument/2006/relationships/hyperlink" Target="kodeks://link/d?nd=1200019214" TargetMode="External"/><Relationship Id="rId315" Type="http://schemas.openxmlformats.org/officeDocument/2006/relationships/hyperlink" Target="file:///C:\tnved\code\9506919000\" TargetMode="External"/><Relationship Id="rId357" Type="http://schemas.openxmlformats.org/officeDocument/2006/relationships/hyperlink" Target="file:///C:\tnved\code\8525839900\" TargetMode="External"/><Relationship Id="rId522" Type="http://schemas.openxmlformats.org/officeDocument/2006/relationships/hyperlink" Target="file:///C:\tnved\code\8528629009\" TargetMode="External"/><Relationship Id="rId54" Type="http://schemas.openxmlformats.org/officeDocument/2006/relationships/hyperlink" Target="kodeks://link/d?nd=1200020459" TargetMode="External"/><Relationship Id="rId96" Type="http://schemas.openxmlformats.org/officeDocument/2006/relationships/hyperlink" Target="kodeks://link/d?nd=437036106" TargetMode="External"/><Relationship Id="rId161" Type="http://schemas.openxmlformats.org/officeDocument/2006/relationships/hyperlink" Target="kodeks://link/d?nd=901714241" TargetMode="External"/><Relationship Id="rId217" Type="http://schemas.openxmlformats.org/officeDocument/2006/relationships/hyperlink" Target="kodeks://link/d?nd=1200044809" TargetMode="External"/><Relationship Id="rId399" Type="http://schemas.openxmlformats.org/officeDocument/2006/relationships/hyperlink" Target="file:///C:\tnved\code\8528692000\" TargetMode="External"/><Relationship Id="rId259" Type="http://schemas.openxmlformats.org/officeDocument/2006/relationships/hyperlink" Target="kodeks://link/d?nd=1200019340" TargetMode="External"/><Relationship Id="rId424" Type="http://schemas.openxmlformats.org/officeDocument/2006/relationships/hyperlink" Target="file:///C:\tnved\code\8504409100\" TargetMode="External"/><Relationship Id="rId466" Type="http://schemas.openxmlformats.org/officeDocument/2006/relationships/hyperlink" Target="file:///C:\tnved\code\9405210022\" TargetMode="External"/><Relationship Id="rId23" Type="http://schemas.openxmlformats.org/officeDocument/2006/relationships/hyperlink" Target="kodeks://link/d?nd=1200119500" TargetMode="External"/><Relationship Id="rId119" Type="http://schemas.openxmlformats.org/officeDocument/2006/relationships/hyperlink" Target="https://www.tks.ru/db/tnved/tree/c6304193000?searchstr=6304" TargetMode="External"/><Relationship Id="rId270" Type="http://schemas.openxmlformats.org/officeDocument/2006/relationships/hyperlink" Target="kodeks://link/d?nd=1200118014" TargetMode="External"/><Relationship Id="rId326" Type="http://schemas.openxmlformats.org/officeDocument/2006/relationships/hyperlink" Target="file:///C:\tnved\code\8519815501\" TargetMode="External"/><Relationship Id="rId533" Type="http://schemas.openxmlformats.org/officeDocument/2006/relationships/hyperlink" Target="file:///C:\tnved\code\8465920000\" TargetMode="External"/><Relationship Id="rId65" Type="http://schemas.openxmlformats.org/officeDocument/2006/relationships/hyperlink" Target="kodeks://link/d?nd=1200090909" TargetMode="External"/><Relationship Id="rId130" Type="http://schemas.openxmlformats.org/officeDocument/2006/relationships/hyperlink" Target="kodeks://link/d?nd=1200100105" TargetMode="External"/><Relationship Id="rId368" Type="http://schemas.openxmlformats.org/officeDocument/2006/relationships/hyperlink" Target="file:///C:\tnved\code\8527139900\" TargetMode="External"/><Relationship Id="rId172" Type="http://schemas.openxmlformats.org/officeDocument/2006/relationships/hyperlink" Target="kodeks://link/d?nd=1200045052" TargetMode="External"/><Relationship Id="rId228" Type="http://schemas.openxmlformats.org/officeDocument/2006/relationships/hyperlink" Target="kodeks://link/d?nd=1200093298" TargetMode="External"/><Relationship Id="rId435" Type="http://schemas.openxmlformats.org/officeDocument/2006/relationships/hyperlink" Target="file:///C:\tnved\code\8413703000\" TargetMode="External"/><Relationship Id="rId477" Type="http://schemas.openxmlformats.org/officeDocument/2006/relationships/hyperlink" Target="file:///C:\tnved\code\9405410029\" TargetMode="External"/><Relationship Id="rId281" Type="http://schemas.openxmlformats.org/officeDocument/2006/relationships/hyperlink" Target="file:///C:\tnved\code\8508190001\" TargetMode="External"/><Relationship Id="rId337" Type="http://schemas.openxmlformats.org/officeDocument/2006/relationships/hyperlink" Target="file:///C:\tnved\code\8519818509\" TargetMode="External"/><Relationship Id="rId502" Type="http://schemas.openxmlformats.org/officeDocument/2006/relationships/hyperlink" Target="file:///C:\tnved\code\8443318000\" TargetMode="External"/><Relationship Id="rId34" Type="http://schemas.openxmlformats.org/officeDocument/2006/relationships/hyperlink" Target="kodeks://link/d?nd=1200018442" TargetMode="External"/><Relationship Id="rId76" Type="http://schemas.openxmlformats.org/officeDocument/2006/relationships/hyperlink" Target="kodeks://link/d?nd=1200044767" TargetMode="External"/><Relationship Id="rId141" Type="http://schemas.openxmlformats.org/officeDocument/2006/relationships/hyperlink" Target="kodeks://link/d?nd=437036106" TargetMode="External"/><Relationship Id="rId379" Type="http://schemas.openxmlformats.org/officeDocument/2006/relationships/hyperlink" Target="file:///C:\tnved\code\8527913500\" TargetMode="External"/><Relationship Id="rId544" Type="http://schemas.openxmlformats.org/officeDocument/2006/relationships/hyperlink" Target="file:///C:\tnved\code\9207901000\" TargetMode="External"/><Relationship Id="rId7" Type="http://schemas.openxmlformats.org/officeDocument/2006/relationships/endnotes" Target="endnotes.xml"/><Relationship Id="rId183" Type="http://schemas.openxmlformats.org/officeDocument/2006/relationships/hyperlink" Target="kodeks://link/d?nd=1200019180" TargetMode="External"/><Relationship Id="rId239" Type="http://schemas.openxmlformats.org/officeDocument/2006/relationships/hyperlink" Target="kodeks://link/d?nd=1200019291" TargetMode="External"/><Relationship Id="rId390" Type="http://schemas.openxmlformats.org/officeDocument/2006/relationships/hyperlink" Target="file:///C:\tnved\code\8518293008\" TargetMode="External"/><Relationship Id="rId404" Type="http://schemas.openxmlformats.org/officeDocument/2006/relationships/hyperlink" Target="file:///C:\tnved\code\8528723001\" TargetMode="External"/><Relationship Id="rId446" Type="http://schemas.openxmlformats.org/officeDocument/2006/relationships/hyperlink" Target="file:///C:\tnved\code\8539311000\" TargetMode="External"/><Relationship Id="rId250" Type="http://schemas.openxmlformats.org/officeDocument/2006/relationships/hyperlink" Target="kodeks://link/d?nd=1200019319" TargetMode="External"/><Relationship Id="rId292" Type="http://schemas.openxmlformats.org/officeDocument/2006/relationships/hyperlink" Target="file:///C:\tnved\code\8421392008\" TargetMode="External"/><Relationship Id="rId306" Type="http://schemas.openxmlformats.org/officeDocument/2006/relationships/hyperlink" Target="file:///C:\tnved\code\8516108000\" TargetMode="External"/><Relationship Id="rId488" Type="http://schemas.openxmlformats.org/officeDocument/2006/relationships/hyperlink" Target="file:///C:\tnved\code\9405490024\" TargetMode="External"/><Relationship Id="rId45" Type="http://schemas.openxmlformats.org/officeDocument/2006/relationships/hyperlink" Target="kodeks://link/d?nd=1200020453" TargetMode="External"/><Relationship Id="rId87" Type="http://schemas.openxmlformats.org/officeDocument/2006/relationships/hyperlink" Target="kodeks://link/d?nd=1200090889" TargetMode="External"/><Relationship Id="rId110" Type="http://schemas.openxmlformats.org/officeDocument/2006/relationships/hyperlink" Target="kodeks://link/d?nd=1200019207" TargetMode="External"/><Relationship Id="rId348" Type="http://schemas.openxmlformats.org/officeDocument/2006/relationships/hyperlink" Target="file:///C:\tnved\code\8525811900\" TargetMode="External"/><Relationship Id="rId513" Type="http://schemas.openxmlformats.org/officeDocument/2006/relationships/hyperlink" Target="file:///C:\tnved\code\8504408500\" TargetMode="External"/><Relationship Id="rId555" Type="http://schemas.openxmlformats.org/officeDocument/2006/relationships/footer" Target="footer5.xml"/><Relationship Id="rId152" Type="http://schemas.openxmlformats.org/officeDocument/2006/relationships/hyperlink" Target="kodeks://link/d?nd=1200019207" TargetMode="External"/><Relationship Id="rId194" Type="http://schemas.openxmlformats.org/officeDocument/2006/relationships/hyperlink" Target="kodeks://link/d?nd=1200019172" TargetMode="External"/><Relationship Id="rId208" Type="http://schemas.openxmlformats.org/officeDocument/2006/relationships/hyperlink" Target="kodeks://link/d?nd=1200075196" TargetMode="External"/><Relationship Id="rId415" Type="http://schemas.openxmlformats.org/officeDocument/2006/relationships/hyperlink" Target="file:///C:\tnved\code\8447120001\" TargetMode="External"/><Relationship Id="rId457" Type="http://schemas.openxmlformats.org/officeDocument/2006/relationships/hyperlink" Target="file:///C:\tnved\code\9405190015\" TargetMode="External"/><Relationship Id="rId261" Type="http://schemas.openxmlformats.org/officeDocument/2006/relationships/hyperlink" Target="kodeks://link/d?nd=1200019342" TargetMode="External"/><Relationship Id="rId499" Type="http://schemas.openxmlformats.org/officeDocument/2006/relationships/hyperlink" Target="file:///C:\tnved\code\8470500001\" TargetMode="External"/><Relationship Id="rId14" Type="http://schemas.openxmlformats.org/officeDocument/2006/relationships/hyperlink" Target="kodeks://link/d?nd=1200020441" TargetMode="External"/><Relationship Id="rId56" Type="http://schemas.openxmlformats.org/officeDocument/2006/relationships/hyperlink" Target="kodeks://link/d?nd=1200118285" TargetMode="External"/><Relationship Id="rId317" Type="http://schemas.openxmlformats.org/officeDocument/2006/relationships/hyperlink" Target="file:///C:\tnved\code\8519811000\" TargetMode="External"/><Relationship Id="rId359" Type="http://schemas.openxmlformats.org/officeDocument/2006/relationships/hyperlink" Target="file:///C:\tnved\code\8525891900\" TargetMode="External"/><Relationship Id="rId524" Type="http://schemas.openxmlformats.org/officeDocument/2006/relationships/hyperlink" Target="file:///C:\tnved\code\8528699000\" TargetMode="External"/><Relationship Id="rId98" Type="http://schemas.openxmlformats.org/officeDocument/2006/relationships/hyperlink" Target="kodeks://link/d?nd=1200020073" TargetMode="External"/><Relationship Id="rId121" Type="http://schemas.openxmlformats.org/officeDocument/2006/relationships/hyperlink" Target="https://www.tks.ru/db/tnved/tree/c6304200000?searchstr=6304" TargetMode="External"/><Relationship Id="rId163" Type="http://schemas.openxmlformats.org/officeDocument/2006/relationships/hyperlink" Target="kodeks://link/d?nd=1200019188" TargetMode="External"/><Relationship Id="rId219" Type="http://schemas.openxmlformats.org/officeDocument/2006/relationships/hyperlink" Target="kodeks://link/d?nd=1200019388" TargetMode="External"/><Relationship Id="rId370" Type="http://schemas.openxmlformats.org/officeDocument/2006/relationships/hyperlink" Target="file:///C:\tnved\code\8527212009\" TargetMode="External"/><Relationship Id="rId426" Type="http://schemas.openxmlformats.org/officeDocument/2006/relationships/hyperlink" Target="file:///C:\tnved\code\8425310000\" TargetMode="External"/><Relationship Id="rId230" Type="http://schemas.openxmlformats.org/officeDocument/2006/relationships/hyperlink" Target="kodeks://link/d?nd=1200019282" TargetMode="External"/><Relationship Id="rId468" Type="http://schemas.openxmlformats.org/officeDocument/2006/relationships/hyperlink" Target="file:///C:\tnved\code\9405210032\" TargetMode="External"/><Relationship Id="rId25" Type="http://schemas.openxmlformats.org/officeDocument/2006/relationships/hyperlink" Target="kodeks://link/d?nd=1200040475" TargetMode="External"/><Relationship Id="rId67" Type="http://schemas.openxmlformats.org/officeDocument/2006/relationships/hyperlink" Target="kodeks://link/d?nd=1200029373" TargetMode="External"/><Relationship Id="rId272" Type="http://schemas.openxmlformats.org/officeDocument/2006/relationships/hyperlink" Target="kodeks://link/d?nd=1200019365" TargetMode="External"/><Relationship Id="rId328" Type="http://schemas.openxmlformats.org/officeDocument/2006/relationships/hyperlink" Target="file:///C:\tnved\code\8519816101\" TargetMode="External"/><Relationship Id="rId535" Type="http://schemas.openxmlformats.org/officeDocument/2006/relationships/hyperlink" Target="file:///C:\tnved\code\8465940000\" TargetMode="External"/><Relationship Id="rId132" Type="http://schemas.openxmlformats.org/officeDocument/2006/relationships/hyperlink" Target="kodeks://link/d?nd=1200093299" TargetMode="External"/><Relationship Id="rId174" Type="http://schemas.openxmlformats.org/officeDocument/2006/relationships/hyperlink" Target="kodeks://link/d?nd=1200019194" TargetMode="External"/><Relationship Id="rId381" Type="http://schemas.openxmlformats.org/officeDocument/2006/relationships/hyperlink" Target="file:///C:\tnved\code\8527919900\" TargetMode="External"/><Relationship Id="rId241" Type="http://schemas.openxmlformats.org/officeDocument/2006/relationships/hyperlink" Target="kodeks://link/d?nd=1200019294" TargetMode="External"/><Relationship Id="rId437" Type="http://schemas.openxmlformats.org/officeDocument/2006/relationships/hyperlink" Target="file:///C:\tnved\code\8413704500\" TargetMode="External"/><Relationship Id="rId479" Type="http://schemas.openxmlformats.org/officeDocument/2006/relationships/hyperlink" Target="file:///C:\tnved\code\9405410012\" TargetMode="External"/><Relationship Id="rId15" Type="http://schemas.openxmlformats.org/officeDocument/2006/relationships/hyperlink" Target="kodeks://link/d?nd=1200020087" TargetMode="External"/><Relationship Id="rId36" Type="http://schemas.openxmlformats.org/officeDocument/2006/relationships/hyperlink" Target="kodeks://link/d?nd=1200020125" TargetMode="External"/><Relationship Id="rId57" Type="http://schemas.openxmlformats.org/officeDocument/2006/relationships/hyperlink" Target="kodeks://link/d?nd=1200093716" TargetMode="External"/><Relationship Id="rId262" Type="http://schemas.openxmlformats.org/officeDocument/2006/relationships/hyperlink" Target="kodeks://link/d?nd=1200019343" TargetMode="External"/><Relationship Id="rId283" Type="http://schemas.openxmlformats.org/officeDocument/2006/relationships/hyperlink" Target="file:///C:\tnved\code\8508600000\" TargetMode="External"/><Relationship Id="rId318" Type="http://schemas.openxmlformats.org/officeDocument/2006/relationships/hyperlink" Target="file:///C:\tnved\code\8519811100\" TargetMode="External"/><Relationship Id="rId339" Type="http://schemas.openxmlformats.org/officeDocument/2006/relationships/hyperlink" Target="file:///C:\tnved\code\8519891100\" TargetMode="External"/><Relationship Id="rId490" Type="http://schemas.openxmlformats.org/officeDocument/2006/relationships/hyperlink" Target="file:///C:\tnved\code\9405490032\" TargetMode="External"/><Relationship Id="rId504" Type="http://schemas.openxmlformats.org/officeDocument/2006/relationships/hyperlink" Target="file:///C:\tnved\code\8443321003\" TargetMode="External"/><Relationship Id="rId525" Type="http://schemas.openxmlformats.org/officeDocument/2006/relationships/hyperlink" Target="file:///C:\tnved\code\8467211000\" TargetMode="External"/><Relationship Id="rId546" Type="http://schemas.openxmlformats.org/officeDocument/2006/relationships/header" Target="header1.xml"/><Relationship Id="rId78" Type="http://schemas.openxmlformats.org/officeDocument/2006/relationships/hyperlink" Target="kodeks://link/d?nd=1200090898" TargetMode="External"/><Relationship Id="rId99" Type="http://schemas.openxmlformats.org/officeDocument/2006/relationships/hyperlink" Target="kodeks://link/d?nd=1200020313" TargetMode="External"/><Relationship Id="rId101" Type="http://schemas.openxmlformats.org/officeDocument/2006/relationships/hyperlink" Target="kodeks://link/d?nd=1200019532" TargetMode="External"/><Relationship Id="rId122" Type="http://schemas.openxmlformats.org/officeDocument/2006/relationships/hyperlink" Target="https://www.tks.ru/db/tnved/tree/c6304910000?searchstr=6304" TargetMode="External"/><Relationship Id="rId143" Type="http://schemas.openxmlformats.org/officeDocument/2006/relationships/hyperlink" Target="kodeks://link/d?nd=1200093717" TargetMode="External"/><Relationship Id="rId164" Type="http://schemas.openxmlformats.org/officeDocument/2006/relationships/hyperlink" Target="kodeks://link/d?nd=1200018529" TargetMode="External"/><Relationship Id="rId185" Type="http://schemas.openxmlformats.org/officeDocument/2006/relationships/hyperlink" Target="kodeks://link/d?nd=1200019166" TargetMode="External"/><Relationship Id="rId350" Type="http://schemas.openxmlformats.org/officeDocument/2006/relationships/hyperlink" Target="file:///C:\tnved\code\8525819100\" TargetMode="External"/><Relationship Id="rId371" Type="http://schemas.openxmlformats.org/officeDocument/2006/relationships/hyperlink" Target="file:///C:\tnved\code\8527215209\" TargetMode="External"/><Relationship Id="rId406" Type="http://schemas.openxmlformats.org/officeDocument/2006/relationships/hyperlink" Target="file:///C:\tnved\code\8528723003\" TargetMode="External"/><Relationship Id="rId9" Type="http://schemas.openxmlformats.org/officeDocument/2006/relationships/hyperlink" Target="kodeks://link/d?nd=1200019708" TargetMode="External"/><Relationship Id="rId210" Type="http://schemas.openxmlformats.org/officeDocument/2006/relationships/hyperlink" Target="kodeks://link/d?nd=1200019173" TargetMode="External"/><Relationship Id="rId392" Type="http://schemas.openxmlformats.org/officeDocument/2006/relationships/hyperlink" Target="file:///C:\tnved\code\8518403002\" TargetMode="External"/><Relationship Id="rId427" Type="http://schemas.openxmlformats.org/officeDocument/2006/relationships/hyperlink" Target="file:///C:\tnved\code\8413506900\" TargetMode="External"/><Relationship Id="rId448" Type="http://schemas.openxmlformats.org/officeDocument/2006/relationships/hyperlink" Target="file:///C:\tnved\code\9405110013\" TargetMode="External"/><Relationship Id="rId469" Type="http://schemas.openxmlformats.org/officeDocument/2006/relationships/hyperlink" Target="file:///C:\tnved\code\9405210039\" TargetMode="External"/><Relationship Id="rId26" Type="http://schemas.openxmlformats.org/officeDocument/2006/relationships/hyperlink" Target="kodeks://link/d?nd=1200119958" TargetMode="External"/><Relationship Id="rId231" Type="http://schemas.openxmlformats.org/officeDocument/2006/relationships/hyperlink" Target="kodeks://link/d?nd=1200019283" TargetMode="External"/><Relationship Id="rId252" Type="http://schemas.openxmlformats.org/officeDocument/2006/relationships/hyperlink" Target="kodeks://link/d?nd=901711448" TargetMode="External"/><Relationship Id="rId273" Type="http://schemas.openxmlformats.org/officeDocument/2006/relationships/hyperlink" Target="kodeks://link/d?nd=1200019363" TargetMode="External"/><Relationship Id="rId294" Type="http://schemas.openxmlformats.org/officeDocument/2006/relationships/hyperlink" Target="file:///C:\tnved\code\8516802002\" TargetMode="External"/><Relationship Id="rId308" Type="http://schemas.openxmlformats.org/officeDocument/2006/relationships/hyperlink" Target="file:///C:\tnved\code\3922900000\" TargetMode="External"/><Relationship Id="rId329" Type="http://schemas.openxmlformats.org/officeDocument/2006/relationships/hyperlink" Target="file:///C:\tnved\code\8519816109\" TargetMode="External"/><Relationship Id="rId480" Type="http://schemas.openxmlformats.org/officeDocument/2006/relationships/hyperlink" Target="file:///C:\tnved\code\9405410019\" TargetMode="External"/><Relationship Id="rId515" Type="http://schemas.openxmlformats.org/officeDocument/2006/relationships/hyperlink" Target="file:///C:\tnved\code\8504409100\" TargetMode="External"/><Relationship Id="rId536" Type="http://schemas.openxmlformats.org/officeDocument/2006/relationships/hyperlink" Target="file:///C:\tnved\code\8465950000\" TargetMode="External"/><Relationship Id="rId47" Type="http://schemas.openxmlformats.org/officeDocument/2006/relationships/hyperlink" Target="kodeks://link/d?nd=1200020454" TargetMode="External"/><Relationship Id="rId68" Type="http://schemas.openxmlformats.org/officeDocument/2006/relationships/hyperlink" Target="kodeks://link/d?nd=1200107706" TargetMode="External"/><Relationship Id="rId89" Type="http://schemas.openxmlformats.org/officeDocument/2006/relationships/hyperlink" Target="kodeks://link/d?nd=1200020074" TargetMode="External"/><Relationship Id="rId112" Type="http://schemas.openxmlformats.org/officeDocument/2006/relationships/hyperlink" Target="kodeks://link/d?nd=1200015089" TargetMode="External"/><Relationship Id="rId133" Type="http://schemas.openxmlformats.org/officeDocument/2006/relationships/hyperlink" Target="kodeks://link/d?nd=1200090889" TargetMode="External"/><Relationship Id="rId154" Type="http://schemas.openxmlformats.org/officeDocument/2006/relationships/hyperlink" Target="kodeks://link/d?nd=1200090878" TargetMode="External"/><Relationship Id="rId175" Type="http://schemas.openxmlformats.org/officeDocument/2006/relationships/hyperlink" Target="kodeks://link/d?nd=1200045272" TargetMode="External"/><Relationship Id="rId340" Type="http://schemas.openxmlformats.org/officeDocument/2006/relationships/hyperlink" Target="file:///C:\tnved\code\8519891500\" TargetMode="External"/><Relationship Id="rId361" Type="http://schemas.openxmlformats.org/officeDocument/2006/relationships/hyperlink" Target="file:///C:\tnved\code\8525899101\" TargetMode="External"/><Relationship Id="rId557" Type="http://schemas.openxmlformats.org/officeDocument/2006/relationships/theme" Target="theme/theme1.xml"/><Relationship Id="rId196" Type="http://schemas.openxmlformats.org/officeDocument/2006/relationships/hyperlink" Target="kodeks://link/d?nd=1200019106" TargetMode="External"/><Relationship Id="rId200" Type="http://schemas.openxmlformats.org/officeDocument/2006/relationships/hyperlink" Target="kodeks://link/d?nd=1200019150" TargetMode="External"/><Relationship Id="rId382" Type="http://schemas.openxmlformats.org/officeDocument/2006/relationships/hyperlink" Target="file:///C:\tnved\code\8527921000\" TargetMode="External"/><Relationship Id="rId417" Type="http://schemas.openxmlformats.org/officeDocument/2006/relationships/hyperlink" Target="file:///C:\tnved\code\8447120009\" TargetMode="External"/><Relationship Id="rId438" Type="http://schemas.openxmlformats.org/officeDocument/2006/relationships/hyperlink" Target="file:///C:\tnved\code\8413705100\" TargetMode="External"/><Relationship Id="rId459" Type="http://schemas.openxmlformats.org/officeDocument/2006/relationships/hyperlink" Target="file:///C:\tnved\code\9405190029\" TargetMode="External"/><Relationship Id="rId16" Type="http://schemas.openxmlformats.org/officeDocument/2006/relationships/hyperlink" Target="kodeks://link/d?nd=1200020068" TargetMode="External"/><Relationship Id="rId221" Type="http://schemas.openxmlformats.org/officeDocument/2006/relationships/hyperlink" Target="kodeks://link/d?nd=1200019338" TargetMode="External"/><Relationship Id="rId242" Type="http://schemas.openxmlformats.org/officeDocument/2006/relationships/hyperlink" Target="kodeks://link/d?nd=1200019298" TargetMode="External"/><Relationship Id="rId263" Type="http://schemas.openxmlformats.org/officeDocument/2006/relationships/hyperlink" Target="kodeks://link/d?nd=1200019344" TargetMode="External"/><Relationship Id="rId284" Type="http://schemas.openxmlformats.org/officeDocument/2006/relationships/hyperlink" Target="file:///C:\tnved\code\8415101000\" TargetMode="External"/><Relationship Id="rId319" Type="http://schemas.openxmlformats.org/officeDocument/2006/relationships/hyperlink" Target="file:///C:\tnved\code\8519811500\" TargetMode="External"/><Relationship Id="rId470" Type="http://schemas.openxmlformats.org/officeDocument/2006/relationships/hyperlink" Target="file:///C:\tnved\code\9405290012\" TargetMode="External"/><Relationship Id="rId491" Type="http://schemas.openxmlformats.org/officeDocument/2006/relationships/hyperlink" Target="file:///C:\tnved\code\9405490034\" TargetMode="External"/><Relationship Id="rId505" Type="http://schemas.openxmlformats.org/officeDocument/2006/relationships/hyperlink" Target="file:///C:\tnved\code\8443329101\" TargetMode="External"/><Relationship Id="rId526" Type="http://schemas.openxmlformats.org/officeDocument/2006/relationships/hyperlink" Target="file:///C:\tnved\code\8467219100\" TargetMode="External"/><Relationship Id="rId37" Type="http://schemas.openxmlformats.org/officeDocument/2006/relationships/hyperlink" Target="kodeks://link/d?nd=1200019950" TargetMode="External"/><Relationship Id="rId58" Type="http://schemas.openxmlformats.org/officeDocument/2006/relationships/hyperlink" Target="kodeks://link/d?nd=1200090893" TargetMode="External"/><Relationship Id="rId79" Type="http://schemas.openxmlformats.org/officeDocument/2006/relationships/hyperlink" Target="kodeks://link/d?nd=1200093299" TargetMode="External"/><Relationship Id="rId102" Type="http://schemas.openxmlformats.org/officeDocument/2006/relationships/hyperlink" Target="kodeks://link/d?nd=1200039969" TargetMode="External"/><Relationship Id="rId123" Type="http://schemas.openxmlformats.org/officeDocument/2006/relationships/hyperlink" Target="https://www.tks.ru/db/tnved/tree/c6304920000?searchstr=6304" TargetMode="External"/><Relationship Id="rId144" Type="http://schemas.openxmlformats.org/officeDocument/2006/relationships/hyperlink" Target="kodeks://link/d?nd=1200093294" TargetMode="External"/><Relationship Id="rId330" Type="http://schemas.openxmlformats.org/officeDocument/2006/relationships/hyperlink" Target="file:///C:\tnved\code\8519816501\" TargetMode="External"/><Relationship Id="rId547" Type="http://schemas.openxmlformats.org/officeDocument/2006/relationships/header" Target="header2.xml"/><Relationship Id="rId90" Type="http://schemas.openxmlformats.org/officeDocument/2006/relationships/hyperlink" Target="kodeks://link/d?nd=1200083234" TargetMode="External"/><Relationship Id="rId165" Type="http://schemas.openxmlformats.org/officeDocument/2006/relationships/hyperlink" Target="kodeks://link/d?nd=1200015296" TargetMode="External"/><Relationship Id="rId186" Type="http://schemas.openxmlformats.org/officeDocument/2006/relationships/hyperlink" Target="kodeks://link/d?nd=1200019114" TargetMode="External"/><Relationship Id="rId351" Type="http://schemas.openxmlformats.org/officeDocument/2006/relationships/hyperlink" Target="file:///C:\tnved\code\8525819900\" TargetMode="External"/><Relationship Id="rId372" Type="http://schemas.openxmlformats.org/officeDocument/2006/relationships/hyperlink" Target="file:///C:\tnved\code\8527215909\" TargetMode="External"/><Relationship Id="rId393" Type="http://schemas.openxmlformats.org/officeDocument/2006/relationships/hyperlink" Target="file:///C:\tnved\code\8518403008\" TargetMode="External"/><Relationship Id="rId407" Type="http://schemas.openxmlformats.org/officeDocument/2006/relationships/hyperlink" Target="file:///C:\tnved\code\8528723009\" TargetMode="External"/><Relationship Id="rId428" Type="http://schemas.openxmlformats.org/officeDocument/2006/relationships/hyperlink" Target="file:///C:\tnved\code\8413508000\" TargetMode="External"/><Relationship Id="rId449" Type="http://schemas.openxmlformats.org/officeDocument/2006/relationships/hyperlink" Target="file:///C:\tnved\code\9405110014\" TargetMode="External"/><Relationship Id="rId211" Type="http://schemas.openxmlformats.org/officeDocument/2006/relationships/hyperlink" Target="kodeks://link/d?nd=1200093298" TargetMode="External"/><Relationship Id="rId232" Type="http://schemas.openxmlformats.org/officeDocument/2006/relationships/hyperlink" Target="kodeks://link/d?nd=1200019284" TargetMode="External"/><Relationship Id="rId253" Type="http://schemas.openxmlformats.org/officeDocument/2006/relationships/hyperlink" Target="kodeks://link/d?nd=1200019324" TargetMode="External"/><Relationship Id="rId274" Type="http://schemas.openxmlformats.org/officeDocument/2006/relationships/hyperlink" Target="file:///C:\tnved\code\8418211000\" TargetMode="External"/><Relationship Id="rId295" Type="http://schemas.openxmlformats.org/officeDocument/2006/relationships/hyperlink" Target="file:///C:\tnved\code\8516802009\" TargetMode="External"/><Relationship Id="rId309" Type="http://schemas.openxmlformats.org/officeDocument/2006/relationships/hyperlink" Target="file:///C:\tnved\code\8543708000\" TargetMode="External"/><Relationship Id="rId460" Type="http://schemas.openxmlformats.org/officeDocument/2006/relationships/hyperlink" Target="file:///C:\tnved\code\9405190032\" TargetMode="External"/><Relationship Id="rId481" Type="http://schemas.openxmlformats.org/officeDocument/2006/relationships/hyperlink" Target="file:///C:\tnved\code\9405420012\" TargetMode="External"/><Relationship Id="rId516" Type="http://schemas.openxmlformats.org/officeDocument/2006/relationships/hyperlink" Target="file:///C:\tnved\code\8518293008\" TargetMode="External"/><Relationship Id="rId27" Type="http://schemas.openxmlformats.org/officeDocument/2006/relationships/hyperlink" Target="kodeks://link/d?nd=1200123700" TargetMode="External"/><Relationship Id="rId48" Type="http://schemas.openxmlformats.org/officeDocument/2006/relationships/hyperlink" Target="kodeks://link/d?nd=1200019712" TargetMode="External"/><Relationship Id="rId69" Type="http://schemas.openxmlformats.org/officeDocument/2006/relationships/hyperlink" Target="kodeks://link/d?nd=901711448" TargetMode="External"/><Relationship Id="rId113" Type="http://schemas.openxmlformats.org/officeDocument/2006/relationships/hyperlink" Target="kodeks://link/d?nd=1200015090" TargetMode="External"/><Relationship Id="rId134" Type="http://schemas.openxmlformats.org/officeDocument/2006/relationships/hyperlink" Target="kodeks://link/d?nd=1200020073" TargetMode="External"/><Relationship Id="rId320" Type="http://schemas.openxmlformats.org/officeDocument/2006/relationships/hyperlink" Target="file:///C:\tnved\code\8519812100\" TargetMode="External"/><Relationship Id="rId537" Type="http://schemas.openxmlformats.org/officeDocument/2006/relationships/hyperlink" Target="file:///C:\tnved\code\8465960000\" TargetMode="External"/><Relationship Id="rId80" Type="http://schemas.openxmlformats.org/officeDocument/2006/relationships/hyperlink" Target="kodeks://link/d?nd=1200093298" TargetMode="External"/><Relationship Id="rId155" Type="http://schemas.openxmlformats.org/officeDocument/2006/relationships/hyperlink" Target="kodeks://link/d?nd=1200029373" TargetMode="External"/><Relationship Id="rId176" Type="http://schemas.openxmlformats.org/officeDocument/2006/relationships/hyperlink" Target="kodeks://link/d?nd=1200118285" TargetMode="External"/><Relationship Id="rId197" Type="http://schemas.openxmlformats.org/officeDocument/2006/relationships/hyperlink" Target="kodeks://link/d?nd=1200019110" TargetMode="External"/><Relationship Id="rId341" Type="http://schemas.openxmlformats.org/officeDocument/2006/relationships/hyperlink" Target="file:///C:\tnved\code\8519891900\" TargetMode="External"/><Relationship Id="rId362" Type="http://schemas.openxmlformats.org/officeDocument/2006/relationships/hyperlink" Target="file:///C:\tnved\code\8525899109\" TargetMode="External"/><Relationship Id="rId383" Type="http://schemas.openxmlformats.org/officeDocument/2006/relationships/hyperlink" Target="file:///C:\tnved\code\8527929000\" TargetMode="External"/><Relationship Id="rId418" Type="http://schemas.openxmlformats.org/officeDocument/2006/relationships/hyperlink" Target="file:///C:\tnved\code\8447202000\" TargetMode="External"/><Relationship Id="rId439" Type="http://schemas.openxmlformats.org/officeDocument/2006/relationships/hyperlink" Target="file:///C:\tnved\code\8413705900\" TargetMode="External"/><Relationship Id="rId201" Type="http://schemas.openxmlformats.org/officeDocument/2006/relationships/hyperlink" Target="kodeks://link/d?nd=1200019158" TargetMode="External"/><Relationship Id="rId222" Type="http://schemas.openxmlformats.org/officeDocument/2006/relationships/hyperlink" Target="kodeks://link/d?nd=1200019377" TargetMode="External"/><Relationship Id="rId243" Type="http://schemas.openxmlformats.org/officeDocument/2006/relationships/hyperlink" Target="kodeks://link/d?nd=1200019303" TargetMode="External"/><Relationship Id="rId264" Type="http://schemas.openxmlformats.org/officeDocument/2006/relationships/hyperlink" Target="kodeks://link/d?nd=1200019345" TargetMode="External"/><Relationship Id="rId285" Type="http://schemas.openxmlformats.org/officeDocument/2006/relationships/hyperlink" Target="file:///C:\tnved\code\8415109000\" TargetMode="External"/><Relationship Id="rId450" Type="http://schemas.openxmlformats.org/officeDocument/2006/relationships/hyperlink" Target="file:///C:\tnved\code\9405110015\" TargetMode="External"/><Relationship Id="rId471" Type="http://schemas.openxmlformats.org/officeDocument/2006/relationships/hyperlink" Target="file:///C:\tnved\code\9405290014\" TargetMode="External"/><Relationship Id="rId506" Type="http://schemas.openxmlformats.org/officeDocument/2006/relationships/hyperlink" Target="file:///C:\tnved\code\8528423009\" TargetMode="External"/><Relationship Id="rId17" Type="http://schemas.openxmlformats.org/officeDocument/2006/relationships/hyperlink" Target="kodeks://link/d?nd=1200129052" TargetMode="External"/><Relationship Id="rId38" Type="http://schemas.openxmlformats.org/officeDocument/2006/relationships/hyperlink" Target="kodeks://link/d?nd=1200119075" TargetMode="External"/><Relationship Id="rId59" Type="http://schemas.openxmlformats.org/officeDocument/2006/relationships/hyperlink" Target="kodeks://link/d?nd=1200090907" TargetMode="External"/><Relationship Id="rId103" Type="http://schemas.openxmlformats.org/officeDocument/2006/relationships/hyperlink" Target="kodeks://link/d?nd=1200039968" TargetMode="External"/><Relationship Id="rId124" Type="http://schemas.openxmlformats.org/officeDocument/2006/relationships/hyperlink" Target="https://www.tks.ru/db/tnved/tree/c6304930000?searchstr=6304" TargetMode="External"/><Relationship Id="rId310" Type="http://schemas.openxmlformats.org/officeDocument/2006/relationships/hyperlink" Target="file:///C:\tnved\code\8509800000\" TargetMode="External"/><Relationship Id="rId492" Type="http://schemas.openxmlformats.org/officeDocument/2006/relationships/hyperlink" Target="file:///C:\tnved\code\9405490039\" TargetMode="External"/><Relationship Id="rId527" Type="http://schemas.openxmlformats.org/officeDocument/2006/relationships/hyperlink" Target="file:///C:\tnved\code\8467219900\" TargetMode="External"/><Relationship Id="rId548" Type="http://schemas.openxmlformats.org/officeDocument/2006/relationships/footer" Target="footer1.xml"/><Relationship Id="rId70" Type="http://schemas.openxmlformats.org/officeDocument/2006/relationships/hyperlink" Target="kodeks://link/d?nd=1200118613" TargetMode="External"/><Relationship Id="rId91" Type="http://schemas.openxmlformats.org/officeDocument/2006/relationships/hyperlink" Target="kodeks://link/d?nd=1200083235" TargetMode="External"/><Relationship Id="rId145" Type="http://schemas.openxmlformats.org/officeDocument/2006/relationships/hyperlink" Target="kodeks://link/d?nd=1200093716" TargetMode="External"/><Relationship Id="rId166" Type="http://schemas.openxmlformats.org/officeDocument/2006/relationships/hyperlink" Target="kodeks://link/d?nd=1200015298" TargetMode="External"/><Relationship Id="rId187" Type="http://schemas.openxmlformats.org/officeDocument/2006/relationships/hyperlink" Target="kodeks://link/d?nd=1200105044" TargetMode="External"/><Relationship Id="rId331" Type="http://schemas.openxmlformats.org/officeDocument/2006/relationships/hyperlink" Target="file:///C:\tnved\code\8519816509\" TargetMode="External"/><Relationship Id="rId352" Type="http://schemas.openxmlformats.org/officeDocument/2006/relationships/hyperlink" Target="file:///C:\tnved\code\8525831100\" TargetMode="External"/><Relationship Id="rId373" Type="http://schemas.openxmlformats.org/officeDocument/2006/relationships/hyperlink" Target="file:///C:\tnved\code\8527217000\" TargetMode="External"/><Relationship Id="rId394" Type="http://schemas.openxmlformats.org/officeDocument/2006/relationships/hyperlink" Target="file:///C:\tnved\code\8518408008\" TargetMode="External"/><Relationship Id="rId408" Type="http://schemas.openxmlformats.org/officeDocument/2006/relationships/hyperlink" Target="file:///C:\tnved\code\8528724000\" TargetMode="External"/><Relationship Id="rId429" Type="http://schemas.openxmlformats.org/officeDocument/2006/relationships/hyperlink" Target="file:///C:\tnved\code\8413603900\" TargetMode="External"/><Relationship Id="rId1" Type="http://schemas.openxmlformats.org/officeDocument/2006/relationships/customXml" Target="../customXml/item1.xml"/><Relationship Id="rId212" Type="http://schemas.openxmlformats.org/officeDocument/2006/relationships/hyperlink" Target="kodeks://link/d?nd=1200019090" TargetMode="External"/><Relationship Id="rId233" Type="http://schemas.openxmlformats.org/officeDocument/2006/relationships/hyperlink" Target="kodeks://link/d?nd=1200019286" TargetMode="External"/><Relationship Id="rId254" Type="http://schemas.openxmlformats.org/officeDocument/2006/relationships/hyperlink" Target="kodeks://link/d?nd=1200019327" TargetMode="External"/><Relationship Id="rId440" Type="http://schemas.openxmlformats.org/officeDocument/2006/relationships/hyperlink" Target="file:///C:\tnved\code\8413706500\" TargetMode="External"/><Relationship Id="rId28" Type="http://schemas.openxmlformats.org/officeDocument/2006/relationships/hyperlink" Target="kodeks://link/d?nd=1200020062" TargetMode="External"/><Relationship Id="rId49" Type="http://schemas.openxmlformats.org/officeDocument/2006/relationships/hyperlink" Target="kodeks://link/d?nd=1200018448" TargetMode="External"/><Relationship Id="rId114" Type="http://schemas.openxmlformats.org/officeDocument/2006/relationships/hyperlink" Target="kodeks://link/d?nd=1200040475" TargetMode="External"/><Relationship Id="rId275" Type="http://schemas.openxmlformats.org/officeDocument/2006/relationships/hyperlink" Target="file:///C:\tnved\code\8418215100\" TargetMode="External"/><Relationship Id="rId296" Type="http://schemas.openxmlformats.org/officeDocument/2006/relationships/hyperlink" Target="file:///C:\tnved\code\8516808000\" TargetMode="External"/><Relationship Id="rId300" Type="http://schemas.openxmlformats.org/officeDocument/2006/relationships/hyperlink" Target="file:///C:\tnved\code\9404299000\" TargetMode="External"/><Relationship Id="rId461" Type="http://schemas.openxmlformats.org/officeDocument/2006/relationships/hyperlink" Target="file:///C:\tnved\code\9405190039\" TargetMode="External"/><Relationship Id="rId482" Type="http://schemas.openxmlformats.org/officeDocument/2006/relationships/hyperlink" Target="file:///C:\tnved\code\9405420019\" TargetMode="External"/><Relationship Id="rId517" Type="http://schemas.openxmlformats.org/officeDocument/2006/relationships/hyperlink" Target="file:///C:\tnved\code\8518299600\" TargetMode="External"/><Relationship Id="rId538" Type="http://schemas.openxmlformats.org/officeDocument/2006/relationships/hyperlink" Target="file:///C:\tnved\code\8465990000\" TargetMode="External"/><Relationship Id="rId60" Type="http://schemas.openxmlformats.org/officeDocument/2006/relationships/hyperlink" Target="kodeks://link/d?nd=1200093297" TargetMode="External"/><Relationship Id="rId81" Type="http://schemas.openxmlformats.org/officeDocument/2006/relationships/hyperlink" Target="kodeks://link/d?nd=1200093497" TargetMode="External"/><Relationship Id="rId135" Type="http://schemas.openxmlformats.org/officeDocument/2006/relationships/hyperlink" Target="kodeks://link/d?nd=1200020074" TargetMode="External"/><Relationship Id="rId156" Type="http://schemas.openxmlformats.org/officeDocument/2006/relationships/hyperlink" Target="kodeks://link/d?nd=1200118285" TargetMode="External"/><Relationship Id="rId177" Type="http://schemas.openxmlformats.org/officeDocument/2006/relationships/hyperlink" Target="kodeks://link/d?nd=1200090878" TargetMode="External"/><Relationship Id="rId198" Type="http://schemas.openxmlformats.org/officeDocument/2006/relationships/hyperlink" Target="kodeks://link/d?nd=1200019112" TargetMode="External"/><Relationship Id="rId321" Type="http://schemas.openxmlformats.org/officeDocument/2006/relationships/hyperlink" Target="file:///C:\tnved\code\8519812500\" TargetMode="External"/><Relationship Id="rId342" Type="http://schemas.openxmlformats.org/officeDocument/2006/relationships/hyperlink" Target="file:///C:\tnved\code\8519899009\" TargetMode="External"/><Relationship Id="rId363" Type="http://schemas.openxmlformats.org/officeDocument/2006/relationships/hyperlink" Target="file:///C:\tnved\code\8525899900\" TargetMode="External"/><Relationship Id="rId384" Type="http://schemas.openxmlformats.org/officeDocument/2006/relationships/hyperlink" Target="file:///C:\tnved\code\8527990000\" TargetMode="External"/><Relationship Id="rId419" Type="http://schemas.openxmlformats.org/officeDocument/2006/relationships/hyperlink" Target="file:///C:\tnved\code\8447208000\" TargetMode="External"/><Relationship Id="rId202" Type="http://schemas.openxmlformats.org/officeDocument/2006/relationships/hyperlink" Target="kodeks://link/d?nd=1200019166" TargetMode="External"/><Relationship Id="rId223" Type="http://schemas.openxmlformats.org/officeDocument/2006/relationships/hyperlink" Target="kodeks://link/d?nd=1200019380" TargetMode="External"/><Relationship Id="rId244" Type="http://schemas.openxmlformats.org/officeDocument/2006/relationships/hyperlink" Target="kodeks://link/d?nd=1200019292" TargetMode="External"/><Relationship Id="rId430" Type="http://schemas.openxmlformats.org/officeDocument/2006/relationships/hyperlink" Target="file:///C:\tnved\code\8413606900\" TargetMode="External"/><Relationship Id="rId18" Type="http://schemas.openxmlformats.org/officeDocument/2006/relationships/hyperlink" Target="kodeks://link/d?nd=1200020049" TargetMode="External"/><Relationship Id="rId39" Type="http://schemas.openxmlformats.org/officeDocument/2006/relationships/hyperlink" Target="kodeks://link/d?nd=1200037833" TargetMode="External"/><Relationship Id="rId265" Type="http://schemas.openxmlformats.org/officeDocument/2006/relationships/hyperlink" Target="kodeks://link/d?nd=1200019347" TargetMode="External"/><Relationship Id="rId286" Type="http://schemas.openxmlformats.org/officeDocument/2006/relationships/hyperlink" Target="file:///C:\tnved\code\8418991001\" TargetMode="External"/><Relationship Id="rId451" Type="http://schemas.openxmlformats.org/officeDocument/2006/relationships/hyperlink" Target="file:///C:\tnved\code\9405110019\" TargetMode="External"/><Relationship Id="rId472" Type="http://schemas.openxmlformats.org/officeDocument/2006/relationships/hyperlink" Target="file:///C:\tnved\code\9405290019\" TargetMode="External"/><Relationship Id="rId493" Type="http://schemas.openxmlformats.org/officeDocument/2006/relationships/hyperlink" Target="file:///C:\tnved\code\9405310000\" TargetMode="External"/><Relationship Id="rId507" Type="http://schemas.openxmlformats.org/officeDocument/2006/relationships/hyperlink" Target="file:///C:\tnved\code\8528429009\" TargetMode="External"/><Relationship Id="rId528" Type="http://schemas.openxmlformats.org/officeDocument/2006/relationships/hyperlink" Target="file:///C:\tnved\code\8467221000\" TargetMode="External"/><Relationship Id="rId549" Type="http://schemas.openxmlformats.org/officeDocument/2006/relationships/footer" Target="footer2.xml"/><Relationship Id="rId50" Type="http://schemas.openxmlformats.org/officeDocument/2006/relationships/hyperlink" Target="kodeks://link/d?nd=1200018449" TargetMode="External"/><Relationship Id="rId104" Type="http://schemas.openxmlformats.org/officeDocument/2006/relationships/hyperlink" Target="kodeks://link/d?nd=1200020076" TargetMode="External"/><Relationship Id="rId125" Type="http://schemas.openxmlformats.org/officeDocument/2006/relationships/hyperlink" Target="https://www.tks.ru/db/tnved/tree/c6304990000?searchstr=6304" TargetMode="External"/><Relationship Id="rId146" Type="http://schemas.openxmlformats.org/officeDocument/2006/relationships/hyperlink" Target="kodeks://link/d?nd=1200019173" TargetMode="External"/><Relationship Id="rId167" Type="http://schemas.openxmlformats.org/officeDocument/2006/relationships/hyperlink" Target="kodeks://link/d?nd=1200018530" TargetMode="External"/><Relationship Id="rId188" Type="http://schemas.openxmlformats.org/officeDocument/2006/relationships/hyperlink" Target="kodeks://link/d?nd=901711448" TargetMode="External"/><Relationship Id="rId311" Type="http://schemas.openxmlformats.org/officeDocument/2006/relationships/hyperlink" Target="file:///C:\tnved\code\9504500001\" TargetMode="External"/><Relationship Id="rId332" Type="http://schemas.openxmlformats.org/officeDocument/2006/relationships/hyperlink" Target="file:///C:\tnved\code\8519817501\" TargetMode="External"/><Relationship Id="rId353" Type="http://schemas.openxmlformats.org/officeDocument/2006/relationships/hyperlink" Target="file:///C:\tnved\code\8525831900\" TargetMode="External"/><Relationship Id="rId374" Type="http://schemas.openxmlformats.org/officeDocument/2006/relationships/hyperlink" Target="file:///C:\tnved\code\8527219200\" TargetMode="External"/><Relationship Id="rId395" Type="http://schemas.openxmlformats.org/officeDocument/2006/relationships/hyperlink" Target="file:///C:\tnved\code\8528491008\" TargetMode="External"/><Relationship Id="rId409" Type="http://schemas.openxmlformats.org/officeDocument/2006/relationships/hyperlink" Target="file:///C:\tnved\code\8528726000\" TargetMode="External"/><Relationship Id="rId71" Type="http://schemas.openxmlformats.org/officeDocument/2006/relationships/hyperlink" Target="kodeks://link/d?nd=1200020460" TargetMode="External"/><Relationship Id="rId92" Type="http://schemas.openxmlformats.org/officeDocument/2006/relationships/hyperlink" Target="kodeks://link/d?nd=1200083237" TargetMode="External"/><Relationship Id="rId213" Type="http://schemas.openxmlformats.org/officeDocument/2006/relationships/hyperlink" Target="kodeks://link/d?nd=901712002" TargetMode="External"/><Relationship Id="rId234" Type="http://schemas.openxmlformats.org/officeDocument/2006/relationships/hyperlink" Target="kodeks://link/d?nd=1200019287" TargetMode="External"/><Relationship Id="rId420" Type="http://schemas.openxmlformats.org/officeDocument/2006/relationships/hyperlink" Target="file:///C:\tnved\code\8447900001\" TargetMode="External"/><Relationship Id="rId2" Type="http://schemas.openxmlformats.org/officeDocument/2006/relationships/numbering" Target="numbering.xml"/><Relationship Id="rId29" Type="http://schemas.openxmlformats.org/officeDocument/2006/relationships/hyperlink" Target="kodeks://link/d?nd=1200020443" TargetMode="External"/><Relationship Id="rId255" Type="http://schemas.openxmlformats.org/officeDocument/2006/relationships/hyperlink" Target="kodeks://link/d?nd=1200019329" TargetMode="External"/><Relationship Id="rId276" Type="http://schemas.openxmlformats.org/officeDocument/2006/relationships/hyperlink" Target="file:///C:\tnved\code\8418215900\" TargetMode="External"/><Relationship Id="rId297" Type="http://schemas.openxmlformats.org/officeDocument/2006/relationships/hyperlink" Target="file:///C:\tnved\code\9404211000\" TargetMode="External"/><Relationship Id="rId441" Type="http://schemas.openxmlformats.org/officeDocument/2006/relationships/hyperlink" Target="file:///C:\tnved\code\8413707500\" TargetMode="External"/><Relationship Id="rId462" Type="http://schemas.openxmlformats.org/officeDocument/2006/relationships/hyperlink" Target="file:///C:\tnved\code\9405210012\" TargetMode="External"/><Relationship Id="rId483" Type="http://schemas.openxmlformats.org/officeDocument/2006/relationships/hyperlink" Target="file:///C:\tnved\code\9405420022\" TargetMode="External"/><Relationship Id="rId518" Type="http://schemas.openxmlformats.org/officeDocument/2006/relationships/hyperlink" Target="file:///C:\tnved\code\8518309500\" TargetMode="External"/><Relationship Id="rId539" Type="http://schemas.openxmlformats.org/officeDocument/2006/relationships/hyperlink" Target="file:///C:\tnved\code\8424200000\" TargetMode="External"/><Relationship Id="rId40" Type="http://schemas.openxmlformats.org/officeDocument/2006/relationships/hyperlink" Target="kodeks://link/d?nd=1200019951" TargetMode="External"/><Relationship Id="rId115" Type="http://schemas.openxmlformats.org/officeDocument/2006/relationships/hyperlink" Target="kodeks://link/d?nd=1200118285" TargetMode="External"/><Relationship Id="rId136" Type="http://schemas.openxmlformats.org/officeDocument/2006/relationships/hyperlink" Target="kodeks://link/d?nd=1200118285" TargetMode="External"/><Relationship Id="rId157" Type="http://schemas.openxmlformats.org/officeDocument/2006/relationships/hyperlink" Target="kodeks://link/d?nd=1200090909" TargetMode="External"/><Relationship Id="rId178" Type="http://schemas.openxmlformats.org/officeDocument/2006/relationships/hyperlink" Target="kodeks://link/d?nd=1200090887" TargetMode="External"/><Relationship Id="rId301" Type="http://schemas.openxmlformats.org/officeDocument/2006/relationships/hyperlink" Target="file:///C:\tnved\code\9404400001\" TargetMode="External"/><Relationship Id="rId322" Type="http://schemas.openxmlformats.org/officeDocument/2006/relationships/hyperlink" Target="file:///C:\tnved\code\8519813500\" TargetMode="External"/><Relationship Id="rId343" Type="http://schemas.openxmlformats.org/officeDocument/2006/relationships/hyperlink" Target="file:///C:\tnved\code\8521102000\" TargetMode="External"/><Relationship Id="rId364" Type="http://schemas.openxmlformats.org/officeDocument/2006/relationships/hyperlink" Target="file:///C:\tnved\code\8527121000\" TargetMode="External"/><Relationship Id="rId550" Type="http://schemas.openxmlformats.org/officeDocument/2006/relationships/header" Target="header3.xml"/><Relationship Id="rId61" Type="http://schemas.openxmlformats.org/officeDocument/2006/relationships/hyperlink" Target="kodeks://link/d?nd=1200090898" TargetMode="External"/><Relationship Id="rId82" Type="http://schemas.openxmlformats.org/officeDocument/2006/relationships/hyperlink" Target="kodeks://link/d?nd=1200123252" TargetMode="External"/><Relationship Id="rId199" Type="http://schemas.openxmlformats.org/officeDocument/2006/relationships/hyperlink" Target="kodeks://link/d?nd=1200019114" TargetMode="External"/><Relationship Id="rId203" Type="http://schemas.openxmlformats.org/officeDocument/2006/relationships/hyperlink" Target="kodeks://link/d?nd=1200019171" TargetMode="External"/><Relationship Id="rId385" Type="http://schemas.openxmlformats.org/officeDocument/2006/relationships/hyperlink" Target="file:///C:\tnved\code\8528711100\" TargetMode="External"/><Relationship Id="rId19" Type="http://schemas.openxmlformats.org/officeDocument/2006/relationships/hyperlink" Target="kodeks://link/d?nd=1200020069" TargetMode="External"/><Relationship Id="rId224" Type="http://schemas.openxmlformats.org/officeDocument/2006/relationships/hyperlink" Target="kodeks://link/d?nd=1200019383" TargetMode="External"/><Relationship Id="rId245" Type="http://schemas.openxmlformats.org/officeDocument/2006/relationships/hyperlink" Target="kodeks://link/d?nd=1200019306" TargetMode="External"/><Relationship Id="rId266" Type="http://schemas.openxmlformats.org/officeDocument/2006/relationships/hyperlink" Target="kodeks://link/d?nd=1200019349" TargetMode="External"/><Relationship Id="rId287" Type="http://schemas.openxmlformats.org/officeDocument/2006/relationships/hyperlink" Target="file:///C:\tnved\code\8418991009\" TargetMode="External"/><Relationship Id="rId410" Type="http://schemas.openxmlformats.org/officeDocument/2006/relationships/hyperlink" Target="file:///C:\tnved\code\8528728000\" TargetMode="External"/><Relationship Id="rId431" Type="http://schemas.openxmlformats.org/officeDocument/2006/relationships/hyperlink" Target="file:///C:\tnved\code\8413607000\" TargetMode="External"/><Relationship Id="rId452" Type="http://schemas.openxmlformats.org/officeDocument/2006/relationships/hyperlink" Target="file:///C:\tnved\code\9405110022\" TargetMode="External"/><Relationship Id="rId473" Type="http://schemas.openxmlformats.org/officeDocument/2006/relationships/hyperlink" Target="file:///C:\tnved\code\9405290029\" TargetMode="External"/><Relationship Id="rId494" Type="http://schemas.openxmlformats.org/officeDocument/2006/relationships/hyperlink" Target="file:///C:\tnved\code\9405390000\" TargetMode="External"/><Relationship Id="rId508" Type="http://schemas.openxmlformats.org/officeDocument/2006/relationships/hyperlink" Target="file:///C:\tnved\code\8528523009\" TargetMode="External"/><Relationship Id="rId529" Type="http://schemas.openxmlformats.org/officeDocument/2006/relationships/hyperlink" Target="file:///C:\tnved\code\8467223000\" TargetMode="External"/><Relationship Id="rId30" Type="http://schemas.openxmlformats.org/officeDocument/2006/relationships/hyperlink" Target="kodeks://link/d?nd=1200020313" TargetMode="External"/><Relationship Id="rId105" Type="http://schemas.openxmlformats.org/officeDocument/2006/relationships/hyperlink" Target="kodeks://link/d?nd=1200093717" TargetMode="External"/><Relationship Id="rId126" Type="http://schemas.openxmlformats.org/officeDocument/2006/relationships/hyperlink" Target="kodeks://link/d?nd=1200020072" TargetMode="External"/><Relationship Id="rId147" Type="http://schemas.openxmlformats.org/officeDocument/2006/relationships/hyperlink" Target="kodeks://link/d?nd=901712002" TargetMode="External"/><Relationship Id="rId168" Type="http://schemas.openxmlformats.org/officeDocument/2006/relationships/hyperlink" Target="kodeks://link/d?nd=1200015299" TargetMode="External"/><Relationship Id="rId312" Type="http://schemas.openxmlformats.org/officeDocument/2006/relationships/hyperlink" Target="file:///C:\tnved\code\9504500002\" TargetMode="External"/><Relationship Id="rId333" Type="http://schemas.openxmlformats.org/officeDocument/2006/relationships/hyperlink" Target="file:///C:\tnved\code\8519817509\" TargetMode="External"/><Relationship Id="rId354" Type="http://schemas.openxmlformats.org/officeDocument/2006/relationships/hyperlink" Target="file:///C:\tnved\code\8525833000\" TargetMode="External"/><Relationship Id="rId540" Type="http://schemas.openxmlformats.org/officeDocument/2006/relationships/hyperlink" Target="file:///C:\tnved\code\9207101000\" TargetMode="External"/><Relationship Id="rId51" Type="http://schemas.openxmlformats.org/officeDocument/2006/relationships/hyperlink" Target="kodeks://link/d?nd=1200020455" TargetMode="External"/><Relationship Id="rId72" Type="http://schemas.openxmlformats.org/officeDocument/2006/relationships/hyperlink" Target="kodeks://link/d?nd=1200118009" TargetMode="External"/><Relationship Id="rId93" Type="http://schemas.openxmlformats.org/officeDocument/2006/relationships/hyperlink" Target="kodeks://link/d?nd=1200083239" TargetMode="External"/><Relationship Id="rId189" Type="http://schemas.openxmlformats.org/officeDocument/2006/relationships/hyperlink" Target="kodeks://link/d?nd=1200118285" TargetMode="External"/><Relationship Id="rId375" Type="http://schemas.openxmlformats.org/officeDocument/2006/relationships/hyperlink" Target="file:///C:\tnved\code\8527219800\" TargetMode="External"/><Relationship Id="rId396" Type="http://schemas.openxmlformats.org/officeDocument/2006/relationships/hyperlink" Target="file:///C:\tnved\code\8528498008\" TargetMode="External"/><Relationship Id="rId3" Type="http://schemas.openxmlformats.org/officeDocument/2006/relationships/styles" Target="styles.xml"/><Relationship Id="rId214" Type="http://schemas.openxmlformats.org/officeDocument/2006/relationships/hyperlink" Target="kodeks://link/d?nd=1200044811" TargetMode="External"/><Relationship Id="rId235" Type="http://schemas.openxmlformats.org/officeDocument/2006/relationships/hyperlink" Target="kodeks://link/d?nd=1200118285" TargetMode="External"/><Relationship Id="rId256" Type="http://schemas.openxmlformats.org/officeDocument/2006/relationships/hyperlink" Target="kodeks://link/d?nd=1200019330" TargetMode="External"/><Relationship Id="rId277" Type="http://schemas.openxmlformats.org/officeDocument/2006/relationships/hyperlink" Target="file:///C:\tnved\code\8418219100\" TargetMode="External"/><Relationship Id="rId298" Type="http://schemas.openxmlformats.org/officeDocument/2006/relationships/hyperlink" Target="file:///C:\tnved\code\9404219000\" TargetMode="External"/><Relationship Id="rId400" Type="http://schemas.openxmlformats.org/officeDocument/2006/relationships/hyperlink" Target="file:///C:\tnved\code\8528699000\" TargetMode="External"/><Relationship Id="rId421" Type="http://schemas.openxmlformats.org/officeDocument/2006/relationships/hyperlink" Target="file:///C:\tnved\code\8504403008\" TargetMode="External"/><Relationship Id="rId442" Type="http://schemas.openxmlformats.org/officeDocument/2006/relationships/hyperlink" Target="file:///C:\tnved\code\8413708100\" TargetMode="External"/><Relationship Id="rId463" Type="http://schemas.openxmlformats.org/officeDocument/2006/relationships/hyperlink" Target="file:///C:\tnved\code\9405210013\" TargetMode="External"/><Relationship Id="rId484" Type="http://schemas.openxmlformats.org/officeDocument/2006/relationships/hyperlink" Target="file:///C:\tnved\code\9405420029\" TargetMode="External"/><Relationship Id="rId519" Type="http://schemas.openxmlformats.org/officeDocument/2006/relationships/hyperlink" Target="file:///C:\tnved\code\8528623000\" TargetMode="External"/><Relationship Id="rId116" Type="http://schemas.openxmlformats.org/officeDocument/2006/relationships/hyperlink" Target="https://www.tks.ru/db/tnved/tree/c6304110000?searchstr=6304" TargetMode="External"/><Relationship Id="rId137" Type="http://schemas.openxmlformats.org/officeDocument/2006/relationships/hyperlink" Target="kodeks://link/d?nd=1200020313" TargetMode="External"/><Relationship Id="rId158" Type="http://schemas.openxmlformats.org/officeDocument/2006/relationships/hyperlink" Target="kodeks://link/d?nd=1200018525" TargetMode="External"/><Relationship Id="rId302" Type="http://schemas.openxmlformats.org/officeDocument/2006/relationships/hyperlink" Target="file:///C:\tnved\code\9404400009\" TargetMode="External"/><Relationship Id="rId323" Type="http://schemas.openxmlformats.org/officeDocument/2006/relationships/hyperlink" Target="file:///C:\tnved\code\8519814500\" TargetMode="External"/><Relationship Id="rId344" Type="http://schemas.openxmlformats.org/officeDocument/2006/relationships/hyperlink" Target="file:///C:\tnved\code\8521109509\" TargetMode="External"/><Relationship Id="rId530" Type="http://schemas.openxmlformats.org/officeDocument/2006/relationships/hyperlink" Target="file:///C:\tnved\code\8467229000\" TargetMode="External"/><Relationship Id="rId20" Type="http://schemas.openxmlformats.org/officeDocument/2006/relationships/hyperlink" Target="kodeks://link/d?nd=1200020442" TargetMode="External"/><Relationship Id="rId41" Type="http://schemas.openxmlformats.org/officeDocument/2006/relationships/hyperlink" Target="kodeks://link/d?nd=1200019952" TargetMode="External"/><Relationship Id="rId62" Type="http://schemas.openxmlformats.org/officeDocument/2006/relationships/hyperlink" Target="kodeks://link/d?nd=1200093299" TargetMode="External"/><Relationship Id="rId83" Type="http://schemas.openxmlformats.org/officeDocument/2006/relationships/hyperlink" Target="kodeks://link/d?nd=901711455" TargetMode="External"/><Relationship Id="rId179" Type="http://schemas.openxmlformats.org/officeDocument/2006/relationships/hyperlink" Target="kodeks://link/d?nd=1200090906" TargetMode="External"/><Relationship Id="rId365" Type="http://schemas.openxmlformats.org/officeDocument/2006/relationships/hyperlink" Target="file:///C:\tnved\code\8527129000\" TargetMode="External"/><Relationship Id="rId386" Type="http://schemas.openxmlformats.org/officeDocument/2006/relationships/hyperlink" Target="file:///C:\tnved\code\8528711500\" TargetMode="External"/><Relationship Id="rId551" Type="http://schemas.openxmlformats.org/officeDocument/2006/relationships/footer" Target="footer3.xml"/><Relationship Id="rId190" Type="http://schemas.openxmlformats.org/officeDocument/2006/relationships/hyperlink" Target="kodeks://link/d?nd=1200019098" TargetMode="External"/><Relationship Id="rId204" Type="http://schemas.openxmlformats.org/officeDocument/2006/relationships/hyperlink" Target="kodeks://link/d?nd=1200019180" TargetMode="External"/><Relationship Id="rId225" Type="http://schemas.openxmlformats.org/officeDocument/2006/relationships/hyperlink" Target="kodeks://link/d?nd=1200118283" TargetMode="External"/><Relationship Id="rId246" Type="http://schemas.openxmlformats.org/officeDocument/2006/relationships/hyperlink" Target="kodeks://link/d?nd=1200019310" TargetMode="External"/><Relationship Id="rId267" Type="http://schemas.openxmlformats.org/officeDocument/2006/relationships/hyperlink" Target="kodeks://link/d?nd=1200019352" TargetMode="External"/><Relationship Id="rId288" Type="http://schemas.openxmlformats.org/officeDocument/2006/relationships/hyperlink" Target="file:///C:\tnved\code\8418999000\" TargetMode="External"/><Relationship Id="rId411" Type="http://schemas.openxmlformats.org/officeDocument/2006/relationships/hyperlink" Target="file:///C:\tnved\code\8452101100\" TargetMode="External"/><Relationship Id="rId432" Type="http://schemas.openxmlformats.org/officeDocument/2006/relationships/hyperlink" Target="file:///C:\tnved\code\8413608000\" TargetMode="External"/><Relationship Id="rId453" Type="http://schemas.openxmlformats.org/officeDocument/2006/relationships/hyperlink" Target="file:///C:\tnved\code\9405110029\" TargetMode="External"/><Relationship Id="rId474" Type="http://schemas.openxmlformats.org/officeDocument/2006/relationships/hyperlink" Target="file:///C:\tnved\code\9405290032\" TargetMode="External"/><Relationship Id="rId509" Type="http://schemas.openxmlformats.org/officeDocument/2006/relationships/hyperlink" Target="file:///C:\tnved\code\8528529009\" TargetMode="External"/><Relationship Id="rId106" Type="http://schemas.openxmlformats.org/officeDocument/2006/relationships/hyperlink" Target="kodeks://link/d?nd=1200093294" TargetMode="External"/><Relationship Id="rId127" Type="http://schemas.openxmlformats.org/officeDocument/2006/relationships/hyperlink" Target="kodeks://link/d?nd=901711448" TargetMode="External"/><Relationship Id="rId313" Type="http://schemas.openxmlformats.org/officeDocument/2006/relationships/hyperlink" Target="file:///C:\tnved\code\9504500009\" TargetMode="External"/><Relationship Id="rId495" Type="http://schemas.openxmlformats.org/officeDocument/2006/relationships/hyperlink" Target="file:///C:\tnved\code\8539520001\" TargetMode="External"/><Relationship Id="rId10" Type="http://schemas.openxmlformats.org/officeDocument/2006/relationships/hyperlink" Target="kodeks://link/d?nd=901711448" TargetMode="External"/><Relationship Id="rId31" Type="http://schemas.openxmlformats.org/officeDocument/2006/relationships/hyperlink" Target="kodeks://link/d?nd=1200118284" TargetMode="External"/><Relationship Id="rId52" Type="http://schemas.openxmlformats.org/officeDocument/2006/relationships/hyperlink" Target="kodeks://link/d?nd=1200020457" TargetMode="External"/><Relationship Id="rId73" Type="http://schemas.openxmlformats.org/officeDocument/2006/relationships/hyperlink" Target="kodeks://link/d?nd=1200119948" TargetMode="External"/><Relationship Id="rId94" Type="http://schemas.openxmlformats.org/officeDocument/2006/relationships/hyperlink" Target="kodeks://link/d?nd=1200083238" TargetMode="External"/><Relationship Id="rId148" Type="http://schemas.openxmlformats.org/officeDocument/2006/relationships/hyperlink" Target="kodeks://link/d?nd=1200044811" TargetMode="External"/><Relationship Id="rId169" Type="http://schemas.openxmlformats.org/officeDocument/2006/relationships/hyperlink" Target="kodeks://link/d?nd=1200015301" TargetMode="External"/><Relationship Id="rId334" Type="http://schemas.openxmlformats.org/officeDocument/2006/relationships/hyperlink" Target="file:///C:\tnved\code\8519818101\" TargetMode="External"/><Relationship Id="rId355" Type="http://schemas.openxmlformats.org/officeDocument/2006/relationships/hyperlink" Target="file:///C:\tnved\code\8525839101\" TargetMode="External"/><Relationship Id="rId376" Type="http://schemas.openxmlformats.org/officeDocument/2006/relationships/hyperlink" Target="file:///C:\tnved\code\8527290009\" TargetMode="External"/><Relationship Id="rId397" Type="http://schemas.openxmlformats.org/officeDocument/2006/relationships/hyperlink" Target="file:///C:\tnved\code\8528591008\" TargetMode="External"/><Relationship Id="rId520" Type="http://schemas.openxmlformats.org/officeDocument/2006/relationships/hyperlink" Target="file:///C:\tnved\code\8528624000\" TargetMode="External"/><Relationship Id="rId541" Type="http://schemas.openxmlformats.org/officeDocument/2006/relationships/hyperlink" Target="file:///C:\tnved\code\9207103000\" TargetMode="External"/><Relationship Id="rId4" Type="http://schemas.openxmlformats.org/officeDocument/2006/relationships/settings" Target="settings.xml"/><Relationship Id="rId180" Type="http://schemas.openxmlformats.org/officeDocument/2006/relationships/hyperlink" Target="kodeks://link/d?nd=1200105045" TargetMode="External"/><Relationship Id="rId215" Type="http://schemas.openxmlformats.org/officeDocument/2006/relationships/hyperlink" Target="kodeks://link/d?nd=1200019959" TargetMode="External"/><Relationship Id="rId236" Type="http://schemas.openxmlformats.org/officeDocument/2006/relationships/hyperlink" Target="kodeks://link/d?nd=1200019289" TargetMode="External"/><Relationship Id="rId257" Type="http://schemas.openxmlformats.org/officeDocument/2006/relationships/hyperlink" Target="kodeks://link/d?nd=1200019332" TargetMode="External"/><Relationship Id="rId278" Type="http://schemas.openxmlformats.org/officeDocument/2006/relationships/hyperlink" Target="file:///C:\tnved\code\8418219900\" TargetMode="External"/><Relationship Id="rId401" Type="http://schemas.openxmlformats.org/officeDocument/2006/relationships/hyperlink" Target="file:///C:\tnved\code\8528721000\" TargetMode="External"/><Relationship Id="rId422" Type="http://schemas.openxmlformats.org/officeDocument/2006/relationships/hyperlink" Target="file:///C:\tnved\code\8504405500\" TargetMode="External"/><Relationship Id="rId443" Type="http://schemas.openxmlformats.org/officeDocument/2006/relationships/hyperlink" Target="file:///C:\tnved\code\8413708900\" TargetMode="External"/><Relationship Id="rId464" Type="http://schemas.openxmlformats.org/officeDocument/2006/relationships/hyperlink" Target="file:///C:\tnved\code\9405210014\" TargetMode="External"/><Relationship Id="rId303" Type="http://schemas.openxmlformats.org/officeDocument/2006/relationships/hyperlink" Target="file:///C:\tnved\code\9404902000\" TargetMode="External"/><Relationship Id="rId485" Type="http://schemas.openxmlformats.org/officeDocument/2006/relationships/hyperlink" Target="file:///C:\tnved\code\9405420039\" TargetMode="External"/><Relationship Id="rId42" Type="http://schemas.openxmlformats.org/officeDocument/2006/relationships/hyperlink" Target="kodeks://link/d?nd=1200020452" TargetMode="External"/><Relationship Id="rId84" Type="http://schemas.openxmlformats.org/officeDocument/2006/relationships/hyperlink" Target="kodeks://link/d?nd=1200119958" TargetMode="External"/><Relationship Id="rId138" Type="http://schemas.openxmlformats.org/officeDocument/2006/relationships/hyperlink" Target="kodeks://link/d?nd=1200019952" TargetMode="External"/><Relationship Id="rId345" Type="http://schemas.openxmlformats.org/officeDocument/2006/relationships/hyperlink" Target="file:///C:\tnved\code\8521900001\" TargetMode="External"/><Relationship Id="rId387" Type="http://schemas.openxmlformats.org/officeDocument/2006/relationships/hyperlink" Target="file:///C:\tnved\code\8528711900\" TargetMode="External"/><Relationship Id="rId510" Type="http://schemas.openxmlformats.org/officeDocument/2006/relationships/hyperlink" Target="file:///C:\tnved\code\8504403004\" TargetMode="External"/><Relationship Id="rId552" Type="http://schemas.openxmlformats.org/officeDocument/2006/relationships/header" Target="header4.xml"/><Relationship Id="rId191" Type="http://schemas.openxmlformats.org/officeDocument/2006/relationships/hyperlink" Target="kodeks://link/d?nd=1200104874" TargetMode="External"/><Relationship Id="rId205" Type="http://schemas.openxmlformats.org/officeDocument/2006/relationships/hyperlink" Target="kodeks://link/d?nd=1200019181" TargetMode="External"/><Relationship Id="rId247" Type="http://schemas.openxmlformats.org/officeDocument/2006/relationships/hyperlink" Target="kodeks://link/d?nd=1200019313" TargetMode="External"/><Relationship Id="rId412" Type="http://schemas.openxmlformats.org/officeDocument/2006/relationships/hyperlink" Target="file:///C:\tnved\code\8452109000\" TargetMode="External"/><Relationship Id="rId107" Type="http://schemas.openxmlformats.org/officeDocument/2006/relationships/hyperlink" Target="kodeks://link/d?nd=1200093716" TargetMode="External"/><Relationship Id="rId289" Type="http://schemas.openxmlformats.org/officeDocument/2006/relationships/hyperlink" Target="file:///C:\tnved\code\8479600000\" TargetMode="External"/><Relationship Id="rId454" Type="http://schemas.openxmlformats.org/officeDocument/2006/relationships/hyperlink" Target="file:///C:\tnved\code\9405110033\" TargetMode="External"/><Relationship Id="rId496" Type="http://schemas.openxmlformats.org/officeDocument/2006/relationships/hyperlink" Target="file:///C:\tnved\code\8539520002\" TargetMode="External"/><Relationship Id="rId11" Type="http://schemas.openxmlformats.org/officeDocument/2006/relationships/hyperlink" Target="kodeks://link/d?nd=1200020477" TargetMode="External"/><Relationship Id="rId53" Type="http://schemas.openxmlformats.org/officeDocument/2006/relationships/hyperlink" Target="kodeks://link/d?nd=1200020458" TargetMode="External"/><Relationship Id="rId149" Type="http://schemas.openxmlformats.org/officeDocument/2006/relationships/hyperlink" Target="kodeks://link/d?nd=1200118285" TargetMode="External"/><Relationship Id="rId314" Type="http://schemas.openxmlformats.org/officeDocument/2006/relationships/hyperlink" Target="file:///C:\tnved\code\9506911000\" TargetMode="External"/><Relationship Id="rId356" Type="http://schemas.openxmlformats.org/officeDocument/2006/relationships/hyperlink" Target="file:///C:\tnved\code\8525839109\" TargetMode="External"/><Relationship Id="rId398" Type="http://schemas.openxmlformats.org/officeDocument/2006/relationships/hyperlink" Target="file:///C:\tnved\code\8528599009\" TargetMode="External"/><Relationship Id="rId521" Type="http://schemas.openxmlformats.org/officeDocument/2006/relationships/hyperlink" Target="file:///C:\tnved\code\8528629001\" TargetMode="External"/><Relationship Id="rId95" Type="http://schemas.openxmlformats.org/officeDocument/2006/relationships/hyperlink" Target="kodeks://link/d?nd=1200019755" TargetMode="External"/><Relationship Id="rId160" Type="http://schemas.openxmlformats.org/officeDocument/2006/relationships/hyperlink" Target="kodeks://link/d?nd=1200107715" TargetMode="External"/><Relationship Id="rId216" Type="http://schemas.openxmlformats.org/officeDocument/2006/relationships/hyperlink" Target="kodeks://link/d?nd=1200029373" TargetMode="External"/><Relationship Id="rId423" Type="http://schemas.openxmlformats.org/officeDocument/2006/relationships/hyperlink" Target="file:///C:\tnved\code\8504408300\" TargetMode="External"/><Relationship Id="rId258" Type="http://schemas.openxmlformats.org/officeDocument/2006/relationships/hyperlink" Target="kodeks://link/d?nd=1200019334" TargetMode="External"/><Relationship Id="rId465" Type="http://schemas.openxmlformats.org/officeDocument/2006/relationships/hyperlink" Target="file:///C:\tnved\code\9405210019\" TargetMode="External"/><Relationship Id="rId22" Type="http://schemas.openxmlformats.org/officeDocument/2006/relationships/hyperlink" Target="kodeks://link/d?nd=1200020271" TargetMode="External"/><Relationship Id="rId64" Type="http://schemas.openxmlformats.org/officeDocument/2006/relationships/hyperlink" Target="kodeks://link/d?nd=1200093725" TargetMode="External"/><Relationship Id="rId118" Type="http://schemas.openxmlformats.org/officeDocument/2006/relationships/hyperlink" Target="https://www.tks.ru/db/tnved/tree/c6304191000?searchstr=6304" TargetMode="External"/><Relationship Id="rId325" Type="http://schemas.openxmlformats.org/officeDocument/2006/relationships/hyperlink" Target="file:///C:\tnved\code\8519815100\" TargetMode="External"/><Relationship Id="rId367" Type="http://schemas.openxmlformats.org/officeDocument/2006/relationships/hyperlink" Target="file:///C:\tnved\code\8527139100\" TargetMode="External"/><Relationship Id="rId532" Type="http://schemas.openxmlformats.org/officeDocument/2006/relationships/hyperlink" Target="file:///C:\tnved\code\8465109000\" TargetMode="External"/><Relationship Id="rId171" Type="http://schemas.openxmlformats.org/officeDocument/2006/relationships/hyperlink" Target="kodeks://link/d?nd=1200019208" TargetMode="External"/><Relationship Id="rId227" Type="http://schemas.openxmlformats.org/officeDocument/2006/relationships/hyperlink" Target="kodeks://link/d?nd=1200117498" TargetMode="External"/><Relationship Id="rId269" Type="http://schemas.openxmlformats.org/officeDocument/2006/relationships/hyperlink" Target="kodeks://link/d?nd=1200019359" TargetMode="External"/><Relationship Id="rId434" Type="http://schemas.openxmlformats.org/officeDocument/2006/relationships/hyperlink" Target="file:///C:\tnved\code\8413702900\" TargetMode="External"/><Relationship Id="rId476" Type="http://schemas.openxmlformats.org/officeDocument/2006/relationships/hyperlink" Target="file:///C:\tnved\code\9405410022\" TargetMode="External"/><Relationship Id="rId33" Type="http://schemas.openxmlformats.org/officeDocument/2006/relationships/hyperlink" Target="kodeks://link/d?nd=1200018443" TargetMode="External"/><Relationship Id="rId129" Type="http://schemas.openxmlformats.org/officeDocument/2006/relationships/hyperlink" Target="kodeks://link/d?nd=1200090898" TargetMode="External"/><Relationship Id="rId280" Type="http://schemas.openxmlformats.org/officeDocument/2006/relationships/hyperlink" Target="file:///C:\tnved\code\8508110000\" TargetMode="External"/><Relationship Id="rId336" Type="http://schemas.openxmlformats.org/officeDocument/2006/relationships/hyperlink" Target="file:///C:\tnved\code\8519818501\" TargetMode="External"/><Relationship Id="rId501" Type="http://schemas.openxmlformats.org/officeDocument/2006/relationships/hyperlink" Target="file:///C:\tnved\code\8443312000\" TargetMode="External"/><Relationship Id="rId543" Type="http://schemas.openxmlformats.org/officeDocument/2006/relationships/hyperlink" Target="file:///C:\tnved\code\9207108000\" TargetMode="External"/><Relationship Id="rId75" Type="http://schemas.openxmlformats.org/officeDocument/2006/relationships/hyperlink" Target="kodeks://link/d?nd=901711448" TargetMode="External"/><Relationship Id="rId140" Type="http://schemas.openxmlformats.org/officeDocument/2006/relationships/hyperlink" Target="kodeks://link/d?nd=1200019755" TargetMode="External"/><Relationship Id="rId182" Type="http://schemas.openxmlformats.org/officeDocument/2006/relationships/hyperlink" Target="kodeks://link/d?nd=1200019181" TargetMode="External"/><Relationship Id="rId378" Type="http://schemas.openxmlformats.org/officeDocument/2006/relationships/hyperlink" Target="file:///C:\tnved\code\8527911900\" TargetMode="External"/><Relationship Id="rId403" Type="http://schemas.openxmlformats.org/officeDocument/2006/relationships/hyperlink" Target="file:///C:\tnved\code\8528722009\" TargetMode="External"/><Relationship Id="rId6" Type="http://schemas.openxmlformats.org/officeDocument/2006/relationships/footnotes" Target="footnotes.xml"/><Relationship Id="rId238" Type="http://schemas.openxmlformats.org/officeDocument/2006/relationships/hyperlink" Target="kodeks://link/d?nd=1200019404" TargetMode="External"/><Relationship Id="rId445" Type="http://schemas.openxmlformats.org/officeDocument/2006/relationships/hyperlink" Target="file:///C:\tnved\code\8413820099\" TargetMode="External"/><Relationship Id="rId487" Type="http://schemas.openxmlformats.org/officeDocument/2006/relationships/hyperlink" Target="file:///C:\tnved\code\9405490022\" TargetMode="External"/><Relationship Id="rId291" Type="http://schemas.openxmlformats.org/officeDocument/2006/relationships/hyperlink" Target="file:///C:\tnved\code\8414600008\" TargetMode="External"/><Relationship Id="rId305" Type="http://schemas.openxmlformats.org/officeDocument/2006/relationships/hyperlink" Target="file:///C:\tnved\code\8516101100\" TargetMode="External"/><Relationship Id="rId347" Type="http://schemas.openxmlformats.org/officeDocument/2006/relationships/hyperlink" Target="file:///C:\tnved\code\8525811100\" TargetMode="External"/><Relationship Id="rId512" Type="http://schemas.openxmlformats.org/officeDocument/2006/relationships/hyperlink" Target="file:///C:\tnved\code\8504408300\" TargetMode="External"/><Relationship Id="rId44" Type="http://schemas.openxmlformats.org/officeDocument/2006/relationships/hyperlink" Target="kodeks://link/d?nd=1200043547" TargetMode="External"/><Relationship Id="rId86" Type="http://schemas.openxmlformats.org/officeDocument/2006/relationships/hyperlink" Target="kodeks://link/d?nd=1200100105" TargetMode="External"/><Relationship Id="rId151" Type="http://schemas.openxmlformats.org/officeDocument/2006/relationships/hyperlink" Target="kodeks://link/d?nd=901711455" TargetMode="External"/><Relationship Id="rId389" Type="http://schemas.openxmlformats.org/officeDocument/2006/relationships/hyperlink" Target="file:///C:\tnved\code\8528719900\" TargetMode="External"/><Relationship Id="rId554" Type="http://schemas.openxmlformats.org/officeDocument/2006/relationships/header" Target="header5.xml"/><Relationship Id="rId193" Type="http://schemas.openxmlformats.org/officeDocument/2006/relationships/hyperlink" Target="kodeks://link/d?nd=1200019101" TargetMode="External"/><Relationship Id="rId207" Type="http://schemas.openxmlformats.org/officeDocument/2006/relationships/hyperlink" Target="kodeks://link/d?nd=1200118285" TargetMode="External"/><Relationship Id="rId249" Type="http://schemas.openxmlformats.org/officeDocument/2006/relationships/hyperlink" Target="kodeks://link/d?nd=1200019318" TargetMode="External"/><Relationship Id="rId414" Type="http://schemas.openxmlformats.org/officeDocument/2006/relationships/hyperlink" Target="file:///C:\tnved\code\8447110009\" TargetMode="External"/><Relationship Id="rId456" Type="http://schemas.openxmlformats.org/officeDocument/2006/relationships/hyperlink" Target="file:///C:\tnved\code\9405190012\" TargetMode="External"/><Relationship Id="rId498" Type="http://schemas.openxmlformats.org/officeDocument/2006/relationships/hyperlink" Target="file:///C:\tnved\code\8539520009\" TargetMode="External"/><Relationship Id="rId13" Type="http://schemas.openxmlformats.org/officeDocument/2006/relationships/hyperlink" Target="kodeks://link/d?nd=901711455" TargetMode="External"/><Relationship Id="rId109" Type="http://schemas.openxmlformats.org/officeDocument/2006/relationships/hyperlink" Target="kodeks://link/d?nd=901711455" TargetMode="External"/><Relationship Id="rId260" Type="http://schemas.openxmlformats.org/officeDocument/2006/relationships/hyperlink" Target="kodeks://link/d?nd=1200019341" TargetMode="External"/><Relationship Id="rId316" Type="http://schemas.openxmlformats.org/officeDocument/2006/relationships/hyperlink" Target="file:///C:\tnved\code\8519300000\" TargetMode="External"/><Relationship Id="rId523" Type="http://schemas.openxmlformats.org/officeDocument/2006/relationships/hyperlink" Target="file:///C:\tnved\code\8528692000\" TargetMode="External"/><Relationship Id="rId55" Type="http://schemas.openxmlformats.org/officeDocument/2006/relationships/hyperlink" Target="kodeks://link/d?nd=1200044808" TargetMode="External"/><Relationship Id="rId97" Type="http://schemas.openxmlformats.org/officeDocument/2006/relationships/hyperlink" Target="kodeks://link/d?nd=1200118285" TargetMode="External"/><Relationship Id="rId120" Type="http://schemas.openxmlformats.org/officeDocument/2006/relationships/hyperlink" Target="https://www.tks.ru/db/tnved/tree/c6304199000?searchstr=6304" TargetMode="External"/><Relationship Id="rId358" Type="http://schemas.openxmlformats.org/officeDocument/2006/relationships/hyperlink" Target="file:///C:\tnved\code\8525891100\" TargetMode="External"/><Relationship Id="rId162" Type="http://schemas.openxmlformats.org/officeDocument/2006/relationships/hyperlink" Target="kodeks://link/d?nd=1200045054" TargetMode="External"/><Relationship Id="rId218" Type="http://schemas.openxmlformats.org/officeDocument/2006/relationships/hyperlink" Target="kodeks://link/d?nd=901711448" TargetMode="External"/><Relationship Id="rId425" Type="http://schemas.openxmlformats.org/officeDocument/2006/relationships/hyperlink" Target="file:///C:\tnved\code\8541590000\" TargetMode="External"/><Relationship Id="rId467" Type="http://schemas.openxmlformats.org/officeDocument/2006/relationships/hyperlink" Target="file:///C:\tnved\code\9405210029\" TargetMode="External"/><Relationship Id="rId271" Type="http://schemas.openxmlformats.org/officeDocument/2006/relationships/hyperlink" Target="kodeks://link/d?nd=1200019361" TargetMode="External"/><Relationship Id="rId24" Type="http://schemas.openxmlformats.org/officeDocument/2006/relationships/hyperlink" Target="kodeks://link/d?nd=1200020072" TargetMode="External"/><Relationship Id="rId66" Type="http://schemas.openxmlformats.org/officeDocument/2006/relationships/hyperlink" Target="kodeks://link/d?nd=1200090910" TargetMode="External"/><Relationship Id="rId131" Type="http://schemas.openxmlformats.org/officeDocument/2006/relationships/hyperlink" Target="kodeks://link/d?nd=1200093298" TargetMode="External"/><Relationship Id="rId327" Type="http://schemas.openxmlformats.org/officeDocument/2006/relationships/hyperlink" Target="file:///C:\tnved\code\8519815509\" TargetMode="External"/><Relationship Id="rId369" Type="http://schemas.openxmlformats.org/officeDocument/2006/relationships/hyperlink" Target="file:///C:\tnved\code\8527190000\" TargetMode="External"/><Relationship Id="rId534" Type="http://schemas.openxmlformats.org/officeDocument/2006/relationships/hyperlink" Target="file:///C:\tnved\code\8465930000\" TargetMode="External"/><Relationship Id="rId173" Type="http://schemas.openxmlformats.org/officeDocument/2006/relationships/hyperlink" Target="kodeks://link/d?nd=901712002" TargetMode="External"/><Relationship Id="rId229" Type="http://schemas.openxmlformats.org/officeDocument/2006/relationships/hyperlink" Target="kodeks://link/d?nd=1200018311" TargetMode="External"/><Relationship Id="rId380" Type="http://schemas.openxmlformats.org/officeDocument/2006/relationships/hyperlink" Target="file:///C:\tnved\code\8527919100\" TargetMode="External"/><Relationship Id="rId436" Type="http://schemas.openxmlformats.org/officeDocument/2006/relationships/hyperlink" Target="file:///C:\tnved\code\8413703500\" TargetMode="External"/><Relationship Id="rId240" Type="http://schemas.openxmlformats.org/officeDocument/2006/relationships/hyperlink" Target="kodeks://link/d?nd=1200019293" TargetMode="External"/><Relationship Id="rId478" Type="http://schemas.openxmlformats.org/officeDocument/2006/relationships/hyperlink" Target="file:///C:\tnved\code\9405410039\" TargetMode="External"/><Relationship Id="rId35" Type="http://schemas.openxmlformats.org/officeDocument/2006/relationships/hyperlink" Target="kodeks://link/d?nd=1200018444" TargetMode="External"/><Relationship Id="rId77" Type="http://schemas.openxmlformats.org/officeDocument/2006/relationships/hyperlink" Target="kodeks://link/d?nd=1200093498" TargetMode="External"/><Relationship Id="rId100" Type="http://schemas.openxmlformats.org/officeDocument/2006/relationships/hyperlink" Target="kodeks://link/d?nd=1200036305" TargetMode="External"/><Relationship Id="rId282" Type="http://schemas.openxmlformats.org/officeDocument/2006/relationships/hyperlink" Target="file:///C:\tnved\code\8508190009\" TargetMode="External"/><Relationship Id="rId338" Type="http://schemas.openxmlformats.org/officeDocument/2006/relationships/hyperlink" Target="file:///C:\tnved\code\8519819509\" TargetMode="External"/><Relationship Id="rId503" Type="http://schemas.openxmlformats.org/officeDocument/2006/relationships/hyperlink" Target="file:///C:\tnved\code\8443321002\" TargetMode="External"/><Relationship Id="rId545" Type="http://schemas.openxmlformats.org/officeDocument/2006/relationships/hyperlink" Target="file:///C:\tnved\code\9207909000\" TargetMode="External"/><Relationship Id="rId8" Type="http://schemas.openxmlformats.org/officeDocument/2006/relationships/hyperlink" Target="http://docs.cntd.ru/document/1200111992" TargetMode="External"/><Relationship Id="rId142" Type="http://schemas.openxmlformats.org/officeDocument/2006/relationships/hyperlink" Target="kodeks://link/d?nd=1200020076" TargetMode="External"/><Relationship Id="rId184" Type="http://schemas.openxmlformats.org/officeDocument/2006/relationships/hyperlink" Target="kodeks://link/d?nd=1200019171" TargetMode="External"/><Relationship Id="rId391" Type="http://schemas.openxmlformats.org/officeDocument/2006/relationships/hyperlink" Target="file:///C:\tnved\code\8518299600\" TargetMode="External"/><Relationship Id="rId405" Type="http://schemas.openxmlformats.org/officeDocument/2006/relationships/hyperlink" Target="file:///C:\tnved\code\8528723002\" TargetMode="External"/><Relationship Id="rId447" Type="http://schemas.openxmlformats.org/officeDocument/2006/relationships/hyperlink" Target="file:///C:\tnved\code\8539319000\" TargetMode="External"/><Relationship Id="rId251" Type="http://schemas.openxmlformats.org/officeDocument/2006/relationships/hyperlink" Target="kodeks://link/d?nd=1200019322" TargetMode="External"/><Relationship Id="rId489" Type="http://schemas.openxmlformats.org/officeDocument/2006/relationships/hyperlink" Target="file:///C:\tnved\code\9405490029\" TargetMode="External"/><Relationship Id="rId46" Type="http://schemas.openxmlformats.org/officeDocument/2006/relationships/hyperlink" Target="kodeks://link/d?nd=1200034395" TargetMode="External"/><Relationship Id="rId293" Type="http://schemas.openxmlformats.org/officeDocument/2006/relationships/hyperlink" Target="file:///C:\tnved\code\8516291000\" TargetMode="External"/><Relationship Id="rId307" Type="http://schemas.openxmlformats.org/officeDocument/2006/relationships/hyperlink" Target="file:///C:\tnved\code\3922100000\" TargetMode="External"/><Relationship Id="rId349" Type="http://schemas.openxmlformats.org/officeDocument/2006/relationships/hyperlink" Target="file:///C:\tnved\code\8525813000\" TargetMode="External"/><Relationship Id="rId514" Type="http://schemas.openxmlformats.org/officeDocument/2006/relationships/hyperlink" Target="file:///C:\tnved\code\8504408700\" TargetMode="External"/><Relationship Id="rId556" Type="http://schemas.openxmlformats.org/officeDocument/2006/relationships/fontTable" Target="fontTable.xml"/><Relationship Id="rId88" Type="http://schemas.openxmlformats.org/officeDocument/2006/relationships/hyperlink" Target="kodeks://link/d?nd=1200015091" TargetMode="External"/><Relationship Id="rId111" Type="http://schemas.openxmlformats.org/officeDocument/2006/relationships/hyperlink" Target="kodeks://link/d?nd=1200015143" TargetMode="External"/><Relationship Id="rId153" Type="http://schemas.openxmlformats.org/officeDocument/2006/relationships/hyperlink" Target="kodeks://link/d?nd=1200019959" TargetMode="External"/><Relationship Id="rId195" Type="http://schemas.openxmlformats.org/officeDocument/2006/relationships/hyperlink" Target="kodeks://link/d?nd=1200019105" TargetMode="External"/><Relationship Id="rId209" Type="http://schemas.openxmlformats.org/officeDocument/2006/relationships/hyperlink" Target="kodeks://link/d?nd=1200105044" TargetMode="External"/><Relationship Id="rId360" Type="http://schemas.openxmlformats.org/officeDocument/2006/relationships/hyperlink" Target="file:///C:\tnved\code\8525893000\" TargetMode="External"/><Relationship Id="rId416" Type="http://schemas.openxmlformats.org/officeDocument/2006/relationships/hyperlink" Target="file:///C:\tnved\code\8447120002\" TargetMode="External"/><Relationship Id="rId220" Type="http://schemas.openxmlformats.org/officeDocument/2006/relationships/hyperlink" Target="kodeks://link/d?nd=1200118014" TargetMode="External"/><Relationship Id="rId458" Type="http://schemas.openxmlformats.org/officeDocument/2006/relationships/hyperlink" Target="file:///C:\tnved\code\940519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5D0AD-D850-4CAD-B30B-E1DB2870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439</Pages>
  <Words>99085</Words>
  <Characters>564788</Characters>
  <Application>Microsoft Office Word</Application>
  <DocSecurity>0</DocSecurity>
  <Lines>4706</Lines>
  <Paragraphs>1325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Абылгазиева Чачыкей Жолдошбековна</dc:creator>
  <cp:keywords/>
  <dc:description/>
  <cp:lastModifiedBy>Репецкая Евгения Юрьевна</cp:lastModifiedBy>
  <cp:revision>2</cp:revision>
  <cp:lastPrinted>2024-11-22T11:19:00Z</cp:lastPrinted>
  <dcterms:created xsi:type="dcterms:W3CDTF">2025-01-20T11:21:00Z</dcterms:created>
  <dcterms:modified xsi:type="dcterms:W3CDTF">2025-01-20T11:21:00Z</dcterms:modified>
</cp:coreProperties>
</file>